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98B777" w14:textId="77777777" w:rsidR="007C77A5" w:rsidRDefault="00000000">
      <w:pPr>
        <w:widowControl/>
        <w:jc w:val="center"/>
        <w:textAlignment w:val="center"/>
        <w:rPr>
          <w:rFonts w:ascii="宋体" w:eastAsia="方正小标宋简体" w:hAnsi="宋体" w:cs="宋体"/>
          <w:color w:val="000000"/>
          <w:kern w:val="0"/>
          <w:sz w:val="44"/>
          <w:szCs w:val="44"/>
          <w:lang w:bidi="ar"/>
        </w:rPr>
      </w:pPr>
      <w:r>
        <w:rPr>
          <w:rFonts w:ascii="宋体" w:eastAsia="方正小标宋简体" w:hAnsi="宋体" w:cs="宋体" w:hint="eastAsia"/>
          <w:color w:val="000000"/>
          <w:kern w:val="0"/>
          <w:sz w:val="44"/>
          <w:szCs w:val="44"/>
          <w:lang w:bidi="ar"/>
        </w:rPr>
        <w:t>舞钢市住房和城乡建设局权力清单和责任清单统计表</w:t>
      </w:r>
    </w:p>
    <w:p w14:paraId="1BC30F3F" w14:textId="77777777" w:rsidR="007C77A5" w:rsidRDefault="00000000">
      <w:pPr>
        <w:widowControl/>
        <w:spacing w:line="240" w:lineRule="exact"/>
        <w:jc w:val="left"/>
        <w:textAlignment w:val="center"/>
        <w:rPr>
          <w:rFonts w:ascii="黑体" w:eastAsia="黑体" w:hAnsi="宋体" w:cs="黑体"/>
          <w:color w:val="000000"/>
          <w:kern w:val="0"/>
          <w:sz w:val="22"/>
          <w:szCs w:val="22"/>
        </w:rPr>
      </w:pPr>
      <w:r>
        <w:rPr>
          <w:rFonts w:ascii="宋体" w:hAnsi="宋体" w:cs="宋体" w:hint="eastAsia"/>
          <w:color w:val="000000"/>
          <w:kern w:val="0"/>
          <w:sz w:val="24"/>
        </w:rPr>
        <w:t>职权类别：行政许可</w:t>
      </w:r>
    </w:p>
    <w:tbl>
      <w:tblPr>
        <w:tblW w:w="14686" w:type="dxa"/>
        <w:tblInd w:w="-106" w:type="dxa"/>
        <w:tblLayout w:type="fixed"/>
        <w:tblLook w:val="04A0" w:firstRow="1" w:lastRow="0" w:firstColumn="1" w:lastColumn="0" w:noHBand="0" w:noVBand="1"/>
      </w:tblPr>
      <w:tblGrid>
        <w:gridCol w:w="106"/>
        <w:gridCol w:w="567"/>
        <w:gridCol w:w="50"/>
        <w:gridCol w:w="958"/>
        <w:gridCol w:w="106"/>
        <w:gridCol w:w="3070"/>
        <w:gridCol w:w="106"/>
        <w:gridCol w:w="374"/>
        <w:gridCol w:w="106"/>
        <w:gridCol w:w="409"/>
        <w:gridCol w:w="106"/>
        <w:gridCol w:w="511"/>
        <w:gridCol w:w="21"/>
        <w:gridCol w:w="4320"/>
        <w:gridCol w:w="106"/>
        <w:gridCol w:w="1186"/>
        <w:gridCol w:w="106"/>
        <w:gridCol w:w="419"/>
        <w:gridCol w:w="106"/>
        <w:gridCol w:w="434"/>
        <w:gridCol w:w="106"/>
        <w:gridCol w:w="599"/>
        <w:gridCol w:w="106"/>
        <w:gridCol w:w="602"/>
        <w:gridCol w:w="106"/>
      </w:tblGrid>
      <w:tr w:rsidR="007C77A5" w14:paraId="07F13226" w14:textId="77777777">
        <w:trPr>
          <w:gridBefore w:val="1"/>
          <w:wBefore w:w="106" w:type="dxa"/>
          <w:trHeight w:val="818"/>
        </w:trPr>
        <w:tc>
          <w:tcPr>
            <w:tcW w:w="617"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52CB483" w14:textId="77777777" w:rsidR="007C77A5" w:rsidRDefault="00000000">
            <w:pPr>
              <w:widowControl/>
              <w:spacing w:line="240" w:lineRule="exact"/>
              <w:textAlignment w:val="center"/>
              <w:rPr>
                <w:rFonts w:ascii="黑体" w:eastAsia="黑体" w:hAnsi="宋体" w:cs="黑体"/>
                <w:color w:val="000000"/>
                <w:sz w:val="22"/>
                <w:szCs w:val="22"/>
              </w:rPr>
            </w:pPr>
            <w:bookmarkStart w:id="0" w:name="_Hlk123149986"/>
            <w:r>
              <w:rPr>
                <w:rFonts w:ascii="黑体" w:eastAsia="黑体" w:hAnsi="宋体" w:cs="黑体" w:hint="eastAsia"/>
                <w:color w:val="000000"/>
                <w:kern w:val="0"/>
                <w:sz w:val="22"/>
                <w:szCs w:val="22"/>
              </w:rPr>
              <w:t>序号</w:t>
            </w:r>
          </w:p>
        </w:tc>
        <w:tc>
          <w:tcPr>
            <w:tcW w:w="1064"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F15CA26"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职权名称</w:t>
            </w:r>
          </w:p>
        </w:tc>
        <w:tc>
          <w:tcPr>
            <w:tcW w:w="3176"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1F8F55D"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实施依据</w:t>
            </w:r>
          </w:p>
        </w:tc>
        <w:tc>
          <w:tcPr>
            <w:tcW w:w="48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6E9B74C"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实施对象</w:t>
            </w:r>
          </w:p>
        </w:tc>
        <w:tc>
          <w:tcPr>
            <w:tcW w:w="51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F298F2A"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实施机构</w:t>
            </w:r>
          </w:p>
        </w:tc>
        <w:tc>
          <w:tcPr>
            <w:tcW w:w="532"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8660CB6"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办理环节</w:t>
            </w:r>
          </w:p>
        </w:tc>
        <w:tc>
          <w:tcPr>
            <w:tcW w:w="4426"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E025C69"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责任事项</w:t>
            </w:r>
          </w:p>
        </w:tc>
        <w:tc>
          <w:tcPr>
            <w:tcW w:w="1292"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BA00E1F"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责任</w:t>
            </w:r>
            <w:r>
              <w:rPr>
                <w:rFonts w:ascii="黑体" w:eastAsia="黑体" w:hAnsi="宋体" w:cs="黑体"/>
                <w:color w:val="000000"/>
                <w:kern w:val="0"/>
                <w:sz w:val="22"/>
                <w:szCs w:val="22"/>
              </w:rPr>
              <w:br/>
            </w:r>
            <w:r>
              <w:rPr>
                <w:rFonts w:ascii="黑体" w:eastAsia="黑体" w:hAnsi="宋体" w:cs="黑体" w:hint="eastAsia"/>
                <w:color w:val="000000"/>
                <w:kern w:val="0"/>
                <w:sz w:val="22"/>
                <w:szCs w:val="22"/>
              </w:rPr>
              <w:t>科室</w:t>
            </w:r>
          </w:p>
        </w:tc>
        <w:tc>
          <w:tcPr>
            <w:tcW w:w="52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64A9D44"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承诺时限</w:t>
            </w:r>
          </w:p>
        </w:tc>
        <w:tc>
          <w:tcPr>
            <w:tcW w:w="54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7802A06"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法定时限</w:t>
            </w:r>
          </w:p>
        </w:tc>
        <w:tc>
          <w:tcPr>
            <w:tcW w:w="70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AD8E65E"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收费情况及依据</w:t>
            </w:r>
          </w:p>
        </w:tc>
        <w:tc>
          <w:tcPr>
            <w:tcW w:w="708"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E0A9B35"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调整意见及理由</w:t>
            </w:r>
          </w:p>
        </w:tc>
      </w:tr>
      <w:tr w:rsidR="007C77A5" w14:paraId="7236D51E" w14:textId="77777777">
        <w:trPr>
          <w:gridBefore w:val="1"/>
          <w:wBefore w:w="106" w:type="dxa"/>
          <w:trHeight w:val="1133"/>
        </w:trPr>
        <w:tc>
          <w:tcPr>
            <w:tcW w:w="617"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B1D92E0" w14:textId="77777777" w:rsidR="007C77A5" w:rsidRDefault="00000000">
            <w:pPr>
              <w:widowControl/>
              <w:spacing w:line="280" w:lineRule="exact"/>
              <w:jc w:val="center"/>
              <w:textAlignment w:val="center"/>
              <w:rPr>
                <w:rFonts w:ascii="宋体" w:hAnsi="宋体" w:cs="宋体"/>
                <w:color w:val="000000"/>
                <w:sz w:val="22"/>
                <w:szCs w:val="22"/>
              </w:rPr>
            </w:pPr>
            <w:r>
              <w:rPr>
                <w:rFonts w:ascii="宋体" w:hAnsi="宋体" w:cs="宋体" w:hint="eastAsia"/>
                <w:color w:val="000000"/>
                <w:sz w:val="22"/>
                <w:szCs w:val="22"/>
              </w:rPr>
              <w:t>1</w:t>
            </w:r>
          </w:p>
        </w:tc>
        <w:tc>
          <w:tcPr>
            <w:tcW w:w="1064" w:type="dxa"/>
            <w:gridSpan w:val="2"/>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4898889F"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建设工程消防验收</w:t>
            </w:r>
          </w:p>
        </w:tc>
        <w:tc>
          <w:tcPr>
            <w:tcW w:w="3176"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EBE0F29"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18"/>
                <w:szCs w:val="18"/>
              </w:rPr>
              <w:t>《中共中央办公厅</w:t>
            </w:r>
            <w:r>
              <w:rPr>
                <w:rFonts w:ascii="宋体" w:hAnsi="宋体" w:cs="宋体"/>
                <w:color w:val="000000"/>
                <w:sz w:val="18"/>
                <w:szCs w:val="18"/>
              </w:rPr>
              <w:t xml:space="preserve"> </w:t>
            </w:r>
            <w:r>
              <w:rPr>
                <w:rFonts w:ascii="宋体" w:hAnsi="宋体" w:cs="宋体" w:hint="eastAsia"/>
                <w:color w:val="000000"/>
                <w:sz w:val="18"/>
                <w:szCs w:val="18"/>
              </w:rPr>
              <w:t>国务院办公厅关于调整住房和城乡建设部职责机构编制的通知》（厅字〔</w:t>
            </w:r>
            <w:r>
              <w:rPr>
                <w:rFonts w:ascii="宋体" w:hAnsi="宋体" w:cs="宋体"/>
                <w:color w:val="000000"/>
                <w:sz w:val="18"/>
                <w:szCs w:val="18"/>
              </w:rPr>
              <w:t>2018</w:t>
            </w:r>
            <w:r>
              <w:rPr>
                <w:rFonts w:ascii="宋体" w:hAnsi="宋体" w:cs="宋体" w:hint="eastAsia"/>
                <w:color w:val="000000"/>
                <w:sz w:val="18"/>
                <w:szCs w:val="18"/>
              </w:rPr>
              <w:t>〕</w:t>
            </w:r>
            <w:r>
              <w:rPr>
                <w:rFonts w:ascii="宋体" w:hAnsi="宋体" w:cs="宋体"/>
                <w:color w:val="000000"/>
                <w:sz w:val="18"/>
                <w:szCs w:val="18"/>
              </w:rPr>
              <w:t>85</w:t>
            </w:r>
            <w:r>
              <w:rPr>
                <w:rFonts w:ascii="宋体" w:hAnsi="宋体" w:cs="宋体" w:hint="eastAsia"/>
                <w:color w:val="000000"/>
                <w:sz w:val="18"/>
                <w:szCs w:val="18"/>
              </w:rPr>
              <w:t>号）明确规定：</w:t>
            </w:r>
            <w:r>
              <w:rPr>
                <w:rFonts w:ascii="宋体" w:cs="宋体" w:hint="eastAsia"/>
                <w:color w:val="000000"/>
                <w:sz w:val="18"/>
                <w:szCs w:val="18"/>
              </w:rPr>
              <w:t>“</w:t>
            </w:r>
            <w:r>
              <w:rPr>
                <w:rFonts w:ascii="宋体" w:hAnsi="宋体" w:cs="宋体" w:hint="eastAsia"/>
                <w:color w:val="000000"/>
                <w:sz w:val="18"/>
                <w:szCs w:val="18"/>
              </w:rPr>
              <w:t>将公安部指导建设工程消防设计审查职责划入住房和城乡建设部。</w:t>
            </w:r>
            <w:r>
              <w:rPr>
                <w:rFonts w:ascii="宋体" w:cs="宋体" w:hint="eastAsia"/>
                <w:color w:val="000000"/>
                <w:sz w:val="18"/>
                <w:szCs w:val="18"/>
              </w:rPr>
              <w:t>”</w:t>
            </w:r>
            <w:r>
              <w:rPr>
                <w:rFonts w:ascii="宋体" w:hAnsi="宋体" w:cs="宋体" w:hint="eastAsia"/>
                <w:color w:val="000000"/>
                <w:sz w:val="18"/>
                <w:szCs w:val="18"/>
              </w:rPr>
              <w:t>《中央编办关于建设工程消防设计审查验收职责划转核增行政编制的通知》（中央编办发〔</w:t>
            </w:r>
            <w:r>
              <w:rPr>
                <w:rFonts w:ascii="宋体" w:hAnsi="宋体" w:cs="宋体"/>
                <w:color w:val="000000"/>
                <w:sz w:val="18"/>
                <w:szCs w:val="18"/>
              </w:rPr>
              <w:t>2018</w:t>
            </w:r>
            <w:r>
              <w:rPr>
                <w:rFonts w:ascii="宋体" w:hAnsi="宋体" w:cs="宋体" w:hint="eastAsia"/>
                <w:color w:val="000000"/>
                <w:sz w:val="18"/>
                <w:szCs w:val="18"/>
              </w:rPr>
              <w:t>〕</w:t>
            </w:r>
            <w:r>
              <w:rPr>
                <w:rFonts w:ascii="宋体" w:hAnsi="宋体" w:cs="宋体"/>
                <w:color w:val="000000"/>
                <w:sz w:val="18"/>
                <w:szCs w:val="18"/>
              </w:rPr>
              <w:t>169</w:t>
            </w:r>
            <w:r>
              <w:rPr>
                <w:rFonts w:ascii="宋体" w:hAnsi="宋体" w:cs="宋体" w:hint="eastAsia"/>
                <w:color w:val="000000"/>
                <w:sz w:val="18"/>
                <w:szCs w:val="18"/>
              </w:rPr>
              <w:t>号）明确规定，核增住房和城乡建设部机关行政编制，重点用于做好指导建设工程消防设计审查验收等工作。《住房和城乡建设部办公厅关于</w:t>
            </w:r>
            <w:r>
              <w:rPr>
                <w:rFonts w:ascii="宋体" w:hAnsi="宋体" w:cs="宋体"/>
                <w:color w:val="000000"/>
                <w:sz w:val="18"/>
                <w:szCs w:val="18"/>
              </w:rPr>
              <w:t>&lt;</w:t>
            </w:r>
            <w:r>
              <w:rPr>
                <w:rFonts w:ascii="宋体" w:hAnsi="宋体" w:cs="宋体" w:hint="eastAsia"/>
                <w:color w:val="000000"/>
                <w:sz w:val="18"/>
                <w:szCs w:val="18"/>
              </w:rPr>
              <w:t>中华人民共和国消防法修正案（草案征求意见稿）</w:t>
            </w:r>
            <w:r>
              <w:rPr>
                <w:rFonts w:ascii="宋体" w:hAnsi="宋体" w:cs="宋体"/>
                <w:color w:val="000000"/>
                <w:sz w:val="18"/>
                <w:szCs w:val="18"/>
              </w:rPr>
              <w:t>&gt;</w:t>
            </w:r>
            <w:r>
              <w:rPr>
                <w:rFonts w:ascii="宋体" w:hAnsi="宋体" w:cs="宋体" w:hint="eastAsia"/>
                <w:color w:val="000000"/>
                <w:sz w:val="18"/>
                <w:szCs w:val="18"/>
              </w:rPr>
              <w:t>意见的函》（建办法函〔</w:t>
            </w:r>
            <w:r>
              <w:rPr>
                <w:rFonts w:ascii="宋体" w:hAnsi="宋体" w:cs="宋体"/>
                <w:color w:val="000000"/>
                <w:sz w:val="18"/>
                <w:szCs w:val="18"/>
              </w:rPr>
              <w:t>2019</w:t>
            </w:r>
            <w:r>
              <w:rPr>
                <w:rFonts w:ascii="宋体" w:hAnsi="宋体" w:cs="宋体" w:hint="eastAsia"/>
                <w:color w:val="000000"/>
                <w:sz w:val="18"/>
                <w:szCs w:val="18"/>
              </w:rPr>
              <w:t>〕</w:t>
            </w:r>
            <w:r>
              <w:rPr>
                <w:rFonts w:ascii="宋体" w:hAnsi="宋体" w:cs="宋体"/>
                <w:color w:val="000000"/>
                <w:sz w:val="18"/>
                <w:szCs w:val="18"/>
              </w:rPr>
              <w:t>144</w:t>
            </w:r>
            <w:r>
              <w:rPr>
                <w:rFonts w:ascii="宋体" w:hAnsi="宋体" w:cs="宋体" w:hint="eastAsia"/>
                <w:color w:val="000000"/>
                <w:sz w:val="18"/>
                <w:szCs w:val="18"/>
              </w:rPr>
              <w:t>号）中提出</w:t>
            </w:r>
            <w:r>
              <w:rPr>
                <w:rFonts w:ascii="宋体" w:cs="宋体" w:hint="eastAsia"/>
                <w:color w:val="000000"/>
                <w:sz w:val="18"/>
                <w:szCs w:val="18"/>
              </w:rPr>
              <w:t>“</w:t>
            </w:r>
            <w:r>
              <w:rPr>
                <w:rFonts w:ascii="宋体" w:hAnsi="宋体" w:cs="宋体" w:hint="eastAsia"/>
                <w:color w:val="000000"/>
                <w:sz w:val="18"/>
                <w:szCs w:val="18"/>
              </w:rPr>
              <w:t>前款规定以外的其他建设工程，建设单位在验收后应当报住房和城乡建设主管部门或者其他有关部门备案，住房和城乡建设主管部门或者其他有关部门应对进行抽查。</w:t>
            </w:r>
            <w:r>
              <w:rPr>
                <w:rFonts w:ascii="宋体" w:cs="宋体" w:hint="eastAsia"/>
                <w:color w:val="000000"/>
                <w:sz w:val="18"/>
                <w:szCs w:val="18"/>
              </w:rPr>
              <w:t>”</w:t>
            </w:r>
          </w:p>
        </w:tc>
        <w:tc>
          <w:tcPr>
            <w:tcW w:w="480"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C5851BC" w14:textId="77777777" w:rsidR="007C77A5" w:rsidRDefault="00000000">
            <w:pPr>
              <w:widowControl/>
              <w:spacing w:line="280" w:lineRule="exact"/>
              <w:jc w:val="center"/>
              <w:textAlignment w:val="center"/>
              <w:rPr>
                <w:rFonts w:ascii="宋体" w:hAnsi="宋体" w:cs="宋体"/>
                <w:color w:val="000000"/>
                <w:sz w:val="22"/>
                <w:szCs w:val="22"/>
              </w:rPr>
            </w:pPr>
            <w:r>
              <w:rPr>
                <w:rFonts w:ascii="宋体" w:hAnsi="宋体" w:cs="宋体" w:hint="eastAsia"/>
                <w:color w:val="000000"/>
                <w:sz w:val="22"/>
                <w:szCs w:val="22"/>
              </w:rPr>
              <w:t>建设工程</w:t>
            </w:r>
          </w:p>
        </w:tc>
        <w:tc>
          <w:tcPr>
            <w:tcW w:w="515" w:type="dxa"/>
            <w:gridSpan w:val="2"/>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6344A230" w14:textId="77777777" w:rsidR="007C77A5" w:rsidRDefault="00000000">
            <w:pPr>
              <w:widowControl/>
              <w:spacing w:line="280" w:lineRule="exact"/>
              <w:jc w:val="center"/>
              <w:textAlignment w:val="center"/>
              <w:rPr>
                <w:rFonts w:ascii="宋体" w:hAnsi="宋体" w:cs="宋体"/>
                <w:color w:val="000000"/>
                <w:sz w:val="22"/>
                <w:szCs w:val="22"/>
              </w:rPr>
            </w:pPr>
            <w:r>
              <w:rPr>
                <w:rFonts w:ascii="宋体" w:cs="宋体" w:hint="eastAsia"/>
                <w:color w:val="000000"/>
                <w:sz w:val="22"/>
                <w:szCs w:val="22"/>
              </w:rPr>
              <w:t>舞钢市建设工程质量监督站</w:t>
            </w:r>
          </w:p>
        </w:tc>
        <w:tc>
          <w:tcPr>
            <w:tcW w:w="532"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B0F063E"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受理</w:t>
            </w:r>
          </w:p>
        </w:tc>
        <w:tc>
          <w:tcPr>
            <w:tcW w:w="4426"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A6F6D8F"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color w:val="000000"/>
                <w:sz w:val="22"/>
                <w:szCs w:val="22"/>
              </w:rPr>
              <w:t>1.</w:t>
            </w:r>
            <w:r>
              <w:rPr>
                <w:rFonts w:ascii="宋体" w:hAnsi="宋体" w:cs="宋体" w:hint="eastAsia"/>
                <w:color w:val="000000"/>
                <w:sz w:val="22"/>
                <w:szCs w:val="22"/>
              </w:rPr>
              <w:t>受理责任：公示依法应当提交的材料；一次性告知补正材料；依法受理或不予受理（不予受理应当告知理由）。</w:t>
            </w:r>
          </w:p>
        </w:tc>
        <w:tc>
          <w:tcPr>
            <w:tcW w:w="1292"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FCAFC83" w14:textId="77777777" w:rsidR="007C77A5" w:rsidRDefault="00000000">
            <w:pPr>
              <w:widowControl/>
              <w:spacing w:line="280" w:lineRule="exact"/>
              <w:jc w:val="center"/>
              <w:textAlignment w:val="center"/>
              <w:rPr>
                <w:rFonts w:ascii="宋体" w:hAnsi="宋体" w:cs="宋体"/>
                <w:color w:val="000000"/>
                <w:sz w:val="22"/>
                <w:szCs w:val="22"/>
              </w:rPr>
            </w:pPr>
            <w:r>
              <w:rPr>
                <w:rFonts w:ascii="宋体" w:cs="宋体" w:hint="eastAsia"/>
                <w:color w:val="000000"/>
                <w:sz w:val="22"/>
                <w:szCs w:val="22"/>
              </w:rPr>
              <w:t>舞钢市建设工程质量监督站</w:t>
            </w:r>
          </w:p>
        </w:tc>
        <w:tc>
          <w:tcPr>
            <w:tcW w:w="52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9460734" w14:textId="77777777" w:rsidR="007C77A5" w:rsidRDefault="00000000">
            <w:pPr>
              <w:widowControl/>
              <w:spacing w:line="280" w:lineRule="exact"/>
              <w:jc w:val="center"/>
              <w:textAlignment w:val="center"/>
              <w:rPr>
                <w:rFonts w:ascii="宋体" w:hAnsi="宋体" w:cs="宋体"/>
                <w:color w:val="000000"/>
                <w:sz w:val="22"/>
                <w:szCs w:val="22"/>
              </w:rPr>
            </w:pPr>
            <w:r>
              <w:rPr>
                <w:rFonts w:ascii="宋体" w:cs="宋体"/>
                <w:color w:val="000000"/>
                <w:sz w:val="22"/>
                <w:szCs w:val="22"/>
              </w:rPr>
              <w:t>1</w:t>
            </w:r>
            <w:r>
              <w:rPr>
                <w:rFonts w:ascii="宋体" w:cs="宋体" w:hint="eastAsia"/>
                <w:color w:val="000000"/>
                <w:sz w:val="22"/>
                <w:szCs w:val="22"/>
              </w:rPr>
              <w:t>日</w:t>
            </w:r>
          </w:p>
        </w:tc>
        <w:tc>
          <w:tcPr>
            <w:tcW w:w="540" w:type="dxa"/>
            <w:gridSpan w:val="2"/>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4E8F3905" w14:textId="77777777" w:rsidR="007C77A5" w:rsidRDefault="00000000">
            <w:pPr>
              <w:spacing w:line="240" w:lineRule="exact"/>
              <w:jc w:val="center"/>
              <w:rPr>
                <w:rFonts w:ascii="宋体" w:cs="宋体"/>
                <w:color w:val="000000"/>
                <w:sz w:val="22"/>
                <w:szCs w:val="22"/>
              </w:rPr>
            </w:pPr>
            <w:r>
              <w:rPr>
                <w:rFonts w:ascii="宋体" w:cs="宋体"/>
                <w:color w:val="000000"/>
                <w:sz w:val="22"/>
                <w:szCs w:val="22"/>
              </w:rPr>
              <w:t>20</w:t>
            </w:r>
            <w:r>
              <w:rPr>
                <w:rFonts w:ascii="宋体" w:cs="宋体" w:hint="eastAsia"/>
                <w:color w:val="000000"/>
                <w:sz w:val="22"/>
                <w:szCs w:val="22"/>
              </w:rPr>
              <w:t>日</w:t>
            </w:r>
          </w:p>
          <w:p w14:paraId="678B5A91" w14:textId="77777777" w:rsidR="007C77A5" w:rsidRDefault="007C77A5">
            <w:pPr>
              <w:spacing w:line="240" w:lineRule="exact"/>
              <w:jc w:val="center"/>
              <w:rPr>
                <w:rFonts w:ascii="宋体" w:hAnsi="宋体" w:cs="宋体"/>
                <w:color w:val="000000"/>
                <w:sz w:val="22"/>
                <w:szCs w:val="22"/>
              </w:rPr>
            </w:pPr>
          </w:p>
        </w:tc>
        <w:tc>
          <w:tcPr>
            <w:tcW w:w="705"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81E6023" w14:textId="77777777" w:rsidR="007C77A5" w:rsidRDefault="00000000">
            <w:pPr>
              <w:jc w:val="center"/>
              <w:rPr>
                <w:rFonts w:ascii="宋体" w:hAnsi="宋体" w:cs="宋体"/>
                <w:color w:val="000000"/>
                <w:sz w:val="22"/>
                <w:szCs w:val="22"/>
              </w:rPr>
            </w:pPr>
            <w:r>
              <w:rPr>
                <w:rFonts w:ascii="宋体" w:hAnsi="宋体" w:cs="宋体" w:hint="eastAsia"/>
                <w:color w:val="000000"/>
                <w:sz w:val="22"/>
                <w:szCs w:val="22"/>
              </w:rPr>
              <w:t>不收费</w:t>
            </w:r>
            <w:r>
              <w:rPr>
                <w:rFonts w:ascii="宋体" w:hAnsi="宋体" w:cs="宋体"/>
                <w:color w:val="000000"/>
                <w:sz w:val="22"/>
                <w:szCs w:val="22"/>
              </w:rPr>
              <w:t>/</w:t>
            </w:r>
            <w:r>
              <w:rPr>
                <w:rFonts w:ascii="宋体" w:hAnsi="宋体" w:cs="宋体" w:hint="eastAsia"/>
                <w:color w:val="000000"/>
                <w:sz w:val="22"/>
                <w:szCs w:val="22"/>
              </w:rPr>
              <w:t>收费</w:t>
            </w:r>
          </w:p>
        </w:tc>
        <w:tc>
          <w:tcPr>
            <w:tcW w:w="708"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05B1B65" w14:textId="77777777" w:rsidR="007C77A5" w:rsidRDefault="00000000">
            <w:pPr>
              <w:spacing w:line="3360" w:lineRule="auto"/>
              <w:jc w:val="center"/>
              <w:rPr>
                <w:rFonts w:ascii="宋体" w:hAnsi="宋体" w:cs="宋体"/>
                <w:color w:val="000000"/>
                <w:sz w:val="24"/>
              </w:rPr>
            </w:pPr>
            <w:r>
              <w:rPr>
                <w:rFonts w:ascii="宋体" w:hAnsi="宋体" w:cs="宋体" w:hint="eastAsia"/>
                <w:color w:val="000000"/>
                <w:sz w:val="22"/>
                <w:szCs w:val="22"/>
              </w:rPr>
              <w:t>拟保留</w:t>
            </w:r>
          </w:p>
        </w:tc>
      </w:tr>
      <w:tr w:rsidR="007C77A5" w14:paraId="101D4663" w14:textId="77777777">
        <w:trPr>
          <w:gridBefore w:val="1"/>
          <w:wBefore w:w="106" w:type="dxa"/>
          <w:trHeight w:val="931"/>
        </w:trPr>
        <w:tc>
          <w:tcPr>
            <w:tcW w:w="617" w:type="dxa"/>
            <w:gridSpan w:val="2"/>
            <w:vMerge/>
            <w:tcBorders>
              <w:top w:val="single" w:sz="4" w:space="0" w:color="000000"/>
              <w:left w:val="single" w:sz="4" w:space="0" w:color="000000"/>
              <w:bottom w:val="single" w:sz="4" w:space="0" w:color="000000"/>
              <w:right w:val="single" w:sz="4" w:space="0" w:color="000000"/>
            </w:tcBorders>
            <w:vAlign w:val="center"/>
          </w:tcPr>
          <w:p w14:paraId="3C9AE19A" w14:textId="77777777" w:rsidR="007C77A5" w:rsidRDefault="007C77A5">
            <w:pPr>
              <w:widowControl/>
              <w:spacing w:line="280" w:lineRule="exact"/>
              <w:jc w:val="left"/>
              <w:rPr>
                <w:rFonts w:ascii="宋体" w:hAnsi="宋体" w:cs="宋体"/>
                <w:color w:val="000000"/>
                <w:sz w:val="22"/>
                <w:szCs w:val="22"/>
              </w:rPr>
            </w:pPr>
          </w:p>
        </w:tc>
        <w:tc>
          <w:tcPr>
            <w:tcW w:w="1064" w:type="dxa"/>
            <w:gridSpan w:val="2"/>
            <w:vMerge/>
            <w:tcBorders>
              <w:left w:val="single" w:sz="4" w:space="0" w:color="000000"/>
              <w:right w:val="single" w:sz="4" w:space="0" w:color="000000"/>
            </w:tcBorders>
            <w:vAlign w:val="center"/>
          </w:tcPr>
          <w:p w14:paraId="1CCD949C" w14:textId="77777777" w:rsidR="007C77A5" w:rsidRDefault="007C77A5">
            <w:pPr>
              <w:widowControl/>
              <w:spacing w:line="280" w:lineRule="exact"/>
              <w:jc w:val="left"/>
              <w:rPr>
                <w:rFonts w:ascii="宋体" w:hAnsi="宋体" w:cs="宋体"/>
                <w:color w:val="000000"/>
                <w:sz w:val="22"/>
                <w:szCs w:val="22"/>
              </w:rPr>
            </w:pPr>
          </w:p>
        </w:tc>
        <w:tc>
          <w:tcPr>
            <w:tcW w:w="3176" w:type="dxa"/>
            <w:gridSpan w:val="2"/>
            <w:vMerge/>
            <w:tcBorders>
              <w:top w:val="single" w:sz="4" w:space="0" w:color="000000"/>
              <w:left w:val="single" w:sz="4" w:space="0" w:color="000000"/>
              <w:bottom w:val="single" w:sz="4" w:space="0" w:color="000000"/>
              <w:right w:val="single" w:sz="4" w:space="0" w:color="000000"/>
            </w:tcBorders>
            <w:vAlign w:val="center"/>
          </w:tcPr>
          <w:p w14:paraId="15CAD8FA" w14:textId="77777777" w:rsidR="007C77A5" w:rsidRDefault="007C77A5">
            <w:pPr>
              <w:widowControl/>
              <w:spacing w:line="280" w:lineRule="exact"/>
              <w:jc w:val="left"/>
              <w:rPr>
                <w:rFonts w:ascii="宋体" w:hAnsi="宋体" w:cs="宋体"/>
                <w:color w:val="000000"/>
                <w:sz w:val="22"/>
                <w:szCs w:val="22"/>
              </w:rPr>
            </w:pPr>
          </w:p>
        </w:tc>
        <w:tc>
          <w:tcPr>
            <w:tcW w:w="480" w:type="dxa"/>
            <w:gridSpan w:val="2"/>
            <w:vMerge/>
            <w:tcBorders>
              <w:top w:val="single" w:sz="4" w:space="0" w:color="000000"/>
              <w:left w:val="single" w:sz="4" w:space="0" w:color="000000"/>
              <w:bottom w:val="single" w:sz="4" w:space="0" w:color="000000"/>
              <w:right w:val="single" w:sz="4" w:space="0" w:color="000000"/>
            </w:tcBorders>
            <w:vAlign w:val="center"/>
          </w:tcPr>
          <w:p w14:paraId="21F29A0E" w14:textId="77777777" w:rsidR="007C77A5" w:rsidRDefault="007C77A5">
            <w:pPr>
              <w:widowControl/>
              <w:spacing w:line="280" w:lineRule="exact"/>
              <w:jc w:val="left"/>
              <w:rPr>
                <w:rFonts w:ascii="宋体" w:hAnsi="宋体" w:cs="宋体"/>
                <w:color w:val="000000"/>
                <w:sz w:val="22"/>
                <w:szCs w:val="22"/>
              </w:rPr>
            </w:pPr>
          </w:p>
        </w:tc>
        <w:tc>
          <w:tcPr>
            <w:tcW w:w="515" w:type="dxa"/>
            <w:gridSpan w:val="2"/>
            <w:vMerge/>
            <w:tcBorders>
              <w:left w:val="single" w:sz="4" w:space="0" w:color="000000"/>
              <w:right w:val="single" w:sz="4" w:space="0" w:color="000000"/>
            </w:tcBorders>
            <w:vAlign w:val="center"/>
          </w:tcPr>
          <w:p w14:paraId="730CDD81" w14:textId="77777777" w:rsidR="007C77A5" w:rsidRDefault="007C77A5">
            <w:pPr>
              <w:widowControl/>
              <w:spacing w:line="280" w:lineRule="exact"/>
              <w:jc w:val="left"/>
              <w:rPr>
                <w:rFonts w:ascii="宋体" w:hAnsi="宋体" w:cs="宋体"/>
                <w:color w:val="000000"/>
                <w:sz w:val="22"/>
                <w:szCs w:val="22"/>
              </w:rPr>
            </w:pPr>
          </w:p>
        </w:tc>
        <w:tc>
          <w:tcPr>
            <w:tcW w:w="532"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F9A9692"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审查</w:t>
            </w:r>
          </w:p>
        </w:tc>
        <w:tc>
          <w:tcPr>
            <w:tcW w:w="4426"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88F50DA"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color w:val="000000"/>
                <w:sz w:val="22"/>
                <w:szCs w:val="22"/>
              </w:rPr>
              <w:t>2.</w:t>
            </w:r>
            <w:r>
              <w:rPr>
                <w:rFonts w:ascii="宋体" w:hAnsi="宋体" w:cs="宋体" w:hint="eastAsia"/>
                <w:color w:val="000000"/>
                <w:sz w:val="22"/>
                <w:szCs w:val="22"/>
              </w:rPr>
              <w:t>审查责任：材料审核，现场勘查，根据需要征求相关部门意见，提出初审意见。</w:t>
            </w:r>
          </w:p>
        </w:tc>
        <w:tc>
          <w:tcPr>
            <w:tcW w:w="1292"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D1DB807" w14:textId="77777777" w:rsidR="007C77A5" w:rsidRDefault="00000000">
            <w:pPr>
              <w:widowControl/>
              <w:spacing w:line="240" w:lineRule="exact"/>
              <w:jc w:val="center"/>
              <w:textAlignment w:val="center"/>
              <w:rPr>
                <w:rFonts w:ascii="宋体" w:hAnsi="宋体" w:cs="宋体"/>
                <w:color w:val="000000"/>
                <w:sz w:val="22"/>
                <w:szCs w:val="22"/>
              </w:rPr>
            </w:pPr>
            <w:r>
              <w:rPr>
                <w:rFonts w:ascii="宋体" w:cs="宋体" w:hint="eastAsia"/>
                <w:color w:val="000000"/>
                <w:sz w:val="22"/>
                <w:szCs w:val="22"/>
              </w:rPr>
              <w:t>舞钢市建设工程质量监督站</w:t>
            </w:r>
          </w:p>
        </w:tc>
        <w:tc>
          <w:tcPr>
            <w:tcW w:w="52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829AFB2" w14:textId="77777777" w:rsidR="007C77A5" w:rsidRDefault="00000000">
            <w:pPr>
              <w:spacing w:line="280" w:lineRule="exact"/>
              <w:jc w:val="center"/>
              <w:rPr>
                <w:rFonts w:ascii="宋体" w:hAnsi="宋体" w:cs="宋体"/>
                <w:color w:val="000000"/>
                <w:sz w:val="22"/>
                <w:szCs w:val="22"/>
              </w:rPr>
            </w:pPr>
            <w:r>
              <w:rPr>
                <w:rFonts w:ascii="宋体" w:cs="宋体"/>
                <w:color w:val="000000"/>
                <w:sz w:val="22"/>
                <w:szCs w:val="22"/>
              </w:rPr>
              <w:t>5</w:t>
            </w:r>
            <w:r>
              <w:rPr>
                <w:rFonts w:ascii="宋体" w:cs="宋体" w:hint="eastAsia"/>
                <w:color w:val="000000"/>
                <w:sz w:val="22"/>
                <w:szCs w:val="22"/>
              </w:rPr>
              <w:t>日</w:t>
            </w:r>
          </w:p>
        </w:tc>
        <w:tc>
          <w:tcPr>
            <w:tcW w:w="540" w:type="dxa"/>
            <w:gridSpan w:val="2"/>
            <w:vMerge/>
            <w:tcBorders>
              <w:left w:val="single" w:sz="4" w:space="0" w:color="000000"/>
              <w:right w:val="single" w:sz="4" w:space="0" w:color="000000"/>
            </w:tcBorders>
            <w:tcMar>
              <w:top w:w="15" w:type="dxa"/>
              <w:left w:w="15" w:type="dxa"/>
              <w:bottom w:w="15" w:type="dxa"/>
              <w:right w:w="15" w:type="dxa"/>
            </w:tcMar>
            <w:vAlign w:val="center"/>
          </w:tcPr>
          <w:p w14:paraId="224620A0" w14:textId="77777777" w:rsidR="007C77A5" w:rsidRDefault="007C77A5">
            <w:pPr>
              <w:spacing w:line="240" w:lineRule="exact"/>
              <w:jc w:val="center"/>
              <w:rPr>
                <w:rFonts w:ascii="宋体" w:hAnsi="宋体" w:cs="宋体"/>
                <w:color w:val="000000"/>
                <w:sz w:val="22"/>
                <w:szCs w:val="22"/>
              </w:rPr>
            </w:pPr>
          </w:p>
        </w:tc>
        <w:tc>
          <w:tcPr>
            <w:tcW w:w="705" w:type="dxa"/>
            <w:gridSpan w:val="2"/>
            <w:vMerge/>
            <w:tcBorders>
              <w:top w:val="single" w:sz="4" w:space="0" w:color="000000"/>
              <w:left w:val="single" w:sz="4" w:space="0" w:color="000000"/>
              <w:bottom w:val="single" w:sz="4" w:space="0" w:color="000000"/>
              <w:right w:val="single" w:sz="4" w:space="0" w:color="000000"/>
            </w:tcBorders>
            <w:vAlign w:val="center"/>
          </w:tcPr>
          <w:p w14:paraId="775E4F3F" w14:textId="77777777" w:rsidR="007C77A5" w:rsidRDefault="007C77A5">
            <w:pPr>
              <w:widowControl/>
              <w:jc w:val="left"/>
              <w:rPr>
                <w:rFonts w:ascii="宋体" w:hAnsi="宋体" w:cs="宋体"/>
                <w:color w:val="000000"/>
                <w:sz w:val="22"/>
                <w:szCs w:val="22"/>
              </w:rPr>
            </w:pPr>
          </w:p>
        </w:tc>
        <w:tc>
          <w:tcPr>
            <w:tcW w:w="708" w:type="dxa"/>
            <w:gridSpan w:val="2"/>
            <w:vMerge/>
            <w:tcBorders>
              <w:top w:val="single" w:sz="4" w:space="0" w:color="000000"/>
              <w:left w:val="single" w:sz="4" w:space="0" w:color="000000"/>
              <w:bottom w:val="single" w:sz="4" w:space="0" w:color="000000"/>
              <w:right w:val="single" w:sz="4" w:space="0" w:color="000000"/>
            </w:tcBorders>
            <w:vAlign w:val="center"/>
          </w:tcPr>
          <w:p w14:paraId="78131BC5" w14:textId="77777777" w:rsidR="007C77A5" w:rsidRDefault="007C77A5">
            <w:pPr>
              <w:widowControl/>
              <w:jc w:val="left"/>
              <w:rPr>
                <w:rFonts w:ascii="宋体" w:hAnsi="宋体" w:cs="宋体"/>
                <w:color w:val="000000"/>
                <w:sz w:val="24"/>
              </w:rPr>
            </w:pPr>
          </w:p>
        </w:tc>
      </w:tr>
      <w:tr w:rsidR="007C77A5" w14:paraId="06E76873" w14:textId="77777777">
        <w:trPr>
          <w:gridBefore w:val="1"/>
          <w:wBefore w:w="106" w:type="dxa"/>
          <w:trHeight w:val="954"/>
        </w:trPr>
        <w:tc>
          <w:tcPr>
            <w:tcW w:w="617" w:type="dxa"/>
            <w:gridSpan w:val="2"/>
            <w:vMerge/>
            <w:tcBorders>
              <w:top w:val="single" w:sz="4" w:space="0" w:color="000000"/>
              <w:left w:val="single" w:sz="4" w:space="0" w:color="000000"/>
              <w:bottom w:val="single" w:sz="4" w:space="0" w:color="000000"/>
              <w:right w:val="single" w:sz="4" w:space="0" w:color="000000"/>
            </w:tcBorders>
            <w:vAlign w:val="center"/>
          </w:tcPr>
          <w:p w14:paraId="4E21F425" w14:textId="77777777" w:rsidR="007C77A5" w:rsidRDefault="007C77A5">
            <w:pPr>
              <w:widowControl/>
              <w:spacing w:line="280" w:lineRule="exact"/>
              <w:jc w:val="left"/>
              <w:rPr>
                <w:rFonts w:ascii="宋体" w:hAnsi="宋体" w:cs="宋体"/>
                <w:color w:val="000000"/>
                <w:sz w:val="22"/>
                <w:szCs w:val="22"/>
              </w:rPr>
            </w:pPr>
          </w:p>
        </w:tc>
        <w:tc>
          <w:tcPr>
            <w:tcW w:w="1064" w:type="dxa"/>
            <w:gridSpan w:val="2"/>
            <w:vMerge/>
            <w:tcBorders>
              <w:left w:val="single" w:sz="4" w:space="0" w:color="000000"/>
              <w:right w:val="single" w:sz="4" w:space="0" w:color="000000"/>
            </w:tcBorders>
            <w:vAlign w:val="center"/>
          </w:tcPr>
          <w:p w14:paraId="07A0016B" w14:textId="77777777" w:rsidR="007C77A5" w:rsidRDefault="007C77A5">
            <w:pPr>
              <w:widowControl/>
              <w:spacing w:line="280" w:lineRule="exact"/>
              <w:jc w:val="left"/>
              <w:rPr>
                <w:rFonts w:ascii="宋体" w:hAnsi="宋体" w:cs="宋体"/>
                <w:color w:val="000000"/>
                <w:sz w:val="22"/>
                <w:szCs w:val="22"/>
              </w:rPr>
            </w:pPr>
          </w:p>
        </w:tc>
        <w:tc>
          <w:tcPr>
            <w:tcW w:w="3176" w:type="dxa"/>
            <w:gridSpan w:val="2"/>
            <w:vMerge/>
            <w:tcBorders>
              <w:top w:val="single" w:sz="4" w:space="0" w:color="000000"/>
              <w:left w:val="single" w:sz="4" w:space="0" w:color="000000"/>
              <w:bottom w:val="single" w:sz="4" w:space="0" w:color="000000"/>
              <w:right w:val="single" w:sz="4" w:space="0" w:color="000000"/>
            </w:tcBorders>
            <w:vAlign w:val="center"/>
          </w:tcPr>
          <w:p w14:paraId="20630E69" w14:textId="77777777" w:rsidR="007C77A5" w:rsidRDefault="007C77A5">
            <w:pPr>
              <w:widowControl/>
              <w:spacing w:line="280" w:lineRule="exact"/>
              <w:jc w:val="left"/>
              <w:rPr>
                <w:rFonts w:ascii="宋体" w:hAnsi="宋体" w:cs="宋体"/>
                <w:color w:val="000000"/>
                <w:sz w:val="22"/>
                <w:szCs w:val="22"/>
              </w:rPr>
            </w:pPr>
          </w:p>
        </w:tc>
        <w:tc>
          <w:tcPr>
            <w:tcW w:w="480" w:type="dxa"/>
            <w:gridSpan w:val="2"/>
            <w:vMerge/>
            <w:tcBorders>
              <w:top w:val="single" w:sz="4" w:space="0" w:color="000000"/>
              <w:left w:val="single" w:sz="4" w:space="0" w:color="000000"/>
              <w:bottom w:val="single" w:sz="4" w:space="0" w:color="000000"/>
              <w:right w:val="single" w:sz="4" w:space="0" w:color="000000"/>
            </w:tcBorders>
            <w:vAlign w:val="center"/>
          </w:tcPr>
          <w:p w14:paraId="132C8FE3" w14:textId="77777777" w:rsidR="007C77A5" w:rsidRDefault="007C77A5">
            <w:pPr>
              <w:widowControl/>
              <w:spacing w:line="280" w:lineRule="exact"/>
              <w:jc w:val="left"/>
              <w:rPr>
                <w:rFonts w:ascii="宋体" w:hAnsi="宋体" w:cs="宋体"/>
                <w:color w:val="000000"/>
                <w:sz w:val="22"/>
                <w:szCs w:val="22"/>
              </w:rPr>
            </w:pPr>
          </w:p>
        </w:tc>
        <w:tc>
          <w:tcPr>
            <w:tcW w:w="515" w:type="dxa"/>
            <w:gridSpan w:val="2"/>
            <w:vMerge/>
            <w:tcBorders>
              <w:left w:val="single" w:sz="4" w:space="0" w:color="000000"/>
              <w:right w:val="single" w:sz="4" w:space="0" w:color="000000"/>
            </w:tcBorders>
            <w:vAlign w:val="center"/>
          </w:tcPr>
          <w:p w14:paraId="2F98C4B8" w14:textId="77777777" w:rsidR="007C77A5" w:rsidRDefault="007C77A5">
            <w:pPr>
              <w:widowControl/>
              <w:spacing w:line="280" w:lineRule="exact"/>
              <w:jc w:val="left"/>
              <w:rPr>
                <w:rFonts w:ascii="宋体" w:hAnsi="宋体" w:cs="宋体"/>
                <w:color w:val="000000"/>
                <w:sz w:val="22"/>
                <w:szCs w:val="22"/>
              </w:rPr>
            </w:pPr>
          </w:p>
        </w:tc>
        <w:tc>
          <w:tcPr>
            <w:tcW w:w="532"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2BF84BD"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决定</w:t>
            </w:r>
          </w:p>
        </w:tc>
        <w:tc>
          <w:tcPr>
            <w:tcW w:w="4426"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853FB7C"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color w:val="000000"/>
                <w:sz w:val="22"/>
                <w:szCs w:val="22"/>
              </w:rPr>
              <w:t>3.</w:t>
            </w:r>
            <w:r>
              <w:rPr>
                <w:rFonts w:ascii="宋体" w:hAnsi="宋体" w:cs="宋体" w:hint="eastAsia"/>
                <w:color w:val="000000"/>
                <w:sz w:val="22"/>
                <w:szCs w:val="22"/>
              </w:rPr>
              <w:t>决定责任：作出决定（不予行政许可的应当告知理由）；按时办结；法定告知。</w:t>
            </w:r>
          </w:p>
        </w:tc>
        <w:tc>
          <w:tcPr>
            <w:tcW w:w="1292"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8E3A010" w14:textId="77777777" w:rsidR="007C77A5" w:rsidRDefault="00000000">
            <w:pPr>
              <w:widowControl/>
              <w:spacing w:line="240" w:lineRule="exact"/>
              <w:jc w:val="center"/>
              <w:textAlignment w:val="center"/>
              <w:rPr>
                <w:rFonts w:ascii="宋体" w:hAnsi="宋体" w:cs="宋体"/>
                <w:color w:val="000000"/>
                <w:sz w:val="22"/>
                <w:szCs w:val="22"/>
              </w:rPr>
            </w:pPr>
            <w:r>
              <w:rPr>
                <w:rFonts w:ascii="宋体" w:cs="宋体" w:hint="eastAsia"/>
                <w:color w:val="000000"/>
                <w:sz w:val="22"/>
                <w:szCs w:val="22"/>
              </w:rPr>
              <w:t>舞钢市建设工程质量监督站</w:t>
            </w:r>
          </w:p>
        </w:tc>
        <w:tc>
          <w:tcPr>
            <w:tcW w:w="52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F803B63" w14:textId="77777777" w:rsidR="007C77A5" w:rsidRDefault="00000000">
            <w:pPr>
              <w:spacing w:line="280" w:lineRule="exact"/>
              <w:rPr>
                <w:rFonts w:ascii="宋体" w:hAnsi="宋体" w:cs="宋体"/>
                <w:color w:val="000000"/>
                <w:sz w:val="22"/>
                <w:szCs w:val="22"/>
              </w:rPr>
            </w:pPr>
            <w:r>
              <w:rPr>
                <w:rFonts w:ascii="宋体" w:cs="宋体"/>
                <w:color w:val="000000"/>
                <w:sz w:val="22"/>
                <w:szCs w:val="22"/>
              </w:rPr>
              <w:t>2</w:t>
            </w:r>
            <w:r>
              <w:rPr>
                <w:rFonts w:ascii="宋体" w:cs="宋体" w:hint="eastAsia"/>
                <w:color w:val="000000"/>
                <w:sz w:val="22"/>
                <w:szCs w:val="22"/>
              </w:rPr>
              <w:t>日</w:t>
            </w:r>
          </w:p>
        </w:tc>
        <w:tc>
          <w:tcPr>
            <w:tcW w:w="540" w:type="dxa"/>
            <w:gridSpan w:val="2"/>
            <w:vMerge/>
            <w:tcBorders>
              <w:left w:val="single" w:sz="4" w:space="0" w:color="000000"/>
              <w:right w:val="single" w:sz="4" w:space="0" w:color="000000"/>
            </w:tcBorders>
            <w:tcMar>
              <w:top w:w="15" w:type="dxa"/>
              <w:left w:w="15" w:type="dxa"/>
              <w:bottom w:w="15" w:type="dxa"/>
              <w:right w:w="15" w:type="dxa"/>
            </w:tcMar>
            <w:vAlign w:val="center"/>
          </w:tcPr>
          <w:p w14:paraId="357319EF" w14:textId="77777777" w:rsidR="007C77A5" w:rsidRDefault="007C77A5">
            <w:pPr>
              <w:spacing w:line="240" w:lineRule="exact"/>
              <w:jc w:val="center"/>
              <w:rPr>
                <w:rFonts w:ascii="宋体" w:hAnsi="宋体" w:cs="宋体"/>
                <w:color w:val="000000"/>
                <w:sz w:val="22"/>
                <w:szCs w:val="22"/>
              </w:rPr>
            </w:pPr>
          </w:p>
        </w:tc>
        <w:tc>
          <w:tcPr>
            <w:tcW w:w="705" w:type="dxa"/>
            <w:gridSpan w:val="2"/>
            <w:vMerge/>
            <w:tcBorders>
              <w:top w:val="single" w:sz="4" w:space="0" w:color="000000"/>
              <w:left w:val="single" w:sz="4" w:space="0" w:color="000000"/>
              <w:bottom w:val="single" w:sz="4" w:space="0" w:color="000000"/>
              <w:right w:val="single" w:sz="4" w:space="0" w:color="000000"/>
            </w:tcBorders>
            <w:vAlign w:val="center"/>
          </w:tcPr>
          <w:p w14:paraId="1BB6BEEB" w14:textId="77777777" w:rsidR="007C77A5" w:rsidRDefault="007C77A5">
            <w:pPr>
              <w:widowControl/>
              <w:jc w:val="left"/>
              <w:rPr>
                <w:rFonts w:ascii="宋体" w:hAnsi="宋体" w:cs="宋体"/>
                <w:color w:val="000000"/>
                <w:sz w:val="22"/>
                <w:szCs w:val="22"/>
              </w:rPr>
            </w:pPr>
          </w:p>
        </w:tc>
        <w:tc>
          <w:tcPr>
            <w:tcW w:w="708" w:type="dxa"/>
            <w:gridSpan w:val="2"/>
            <w:vMerge/>
            <w:tcBorders>
              <w:top w:val="single" w:sz="4" w:space="0" w:color="000000"/>
              <w:left w:val="single" w:sz="4" w:space="0" w:color="000000"/>
              <w:bottom w:val="single" w:sz="4" w:space="0" w:color="000000"/>
              <w:right w:val="single" w:sz="4" w:space="0" w:color="000000"/>
            </w:tcBorders>
            <w:vAlign w:val="center"/>
          </w:tcPr>
          <w:p w14:paraId="4CC6EFB9" w14:textId="77777777" w:rsidR="007C77A5" w:rsidRDefault="007C77A5">
            <w:pPr>
              <w:widowControl/>
              <w:jc w:val="left"/>
              <w:rPr>
                <w:rFonts w:ascii="宋体" w:hAnsi="宋体" w:cs="宋体"/>
                <w:color w:val="000000"/>
                <w:sz w:val="24"/>
              </w:rPr>
            </w:pPr>
          </w:p>
        </w:tc>
      </w:tr>
      <w:tr w:rsidR="007C77A5" w14:paraId="1AC27853" w14:textId="77777777">
        <w:trPr>
          <w:gridBefore w:val="1"/>
          <w:wBefore w:w="106" w:type="dxa"/>
          <w:trHeight w:val="711"/>
        </w:trPr>
        <w:tc>
          <w:tcPr>
            <w:tcW w:w="617" w:type="dxa"/>
            <w:gridSpan w:val="2"/>
            <w:vMerge/>
            <w:tcBorders>
              <w:top w:val="single" w:sz="4" w:space="0" w:color="000000"/>
              <w:left w:val="single" w:sz="4" w:space="0" w:color="000000"/>
              <w:bottom w:val="single" w:sz="4" w:space="0" w:color="000000"/>
              <w:right w:val="single" w:sz="4" w:space="0" w:color="000000"/>
            </w:tcBorders>
            <w:vAlign w:val="center"/>
          </w:tcPr>
          <w:p w14:paraId="769EA7E4" w14:textId="77777777" w:rsidR="007C77A5" w:rsidRDefault="007C77A5">
            <w:pPr>
              <w:widowControl/>
              <w:spacing w:line="280" w:lineRule="exact"/>
              <w:jc w:val="left"/>
              <w:rPr>
                <w:rFonts w:ascii="宋体" w:hAnsi="宋体" w:cs="宋体"/>
                <w:color w:val="000000"/>
                <w:sz w:val="22"/>
                <w:szCs w:val="22"/>
              </w:rPr>
            </w:pPr>
          </w:p>
        </w:tc>
        <w:tc>
          <w:tcPr>
            <w:tcW w:w="1064" w:type="dxa"/>
            <w:gridSpan w:val="2"/>
            <w:vMerge/>
            <w:tcBorders>
              <w:left w:val="single" w:sz="4" w:space="0" w:color="000000"/>
              <w:bottom w:val="single" w:sz="4" w:space="0" w:color="000000"/>
              <w:right w:val="single" w:sz="4" w:space="0" w:color="000000"/>
            </w:tcBorders>
            <w:vAlign w:val="center"/>
          </w:tcPr>
          <w:p w14:paraId="3F9BC4CC" w14:textId="77777777" w:rsidR="007C77A5" w:rsidRDefault="007C77A5">
            <w:pPr>
              <w:widowControl/>
              <w:spacing w:line="280" w:lineRule="exact"/>
              <w:jc w:val="left"/>
              <w:rPr>
                <w:rFonts w:ascii="宋体" w:hAnsi="宋体" w:cs="宋体"/>
                <w:color w:val="000000"/>
                <w:sz w:val="22"/>
                <w:szCs w:val="22"/>
              </w:rPr>
            </w:pPr>
          </w:p>
        </w:tc>
        <w:tc>
          <w:tcPr>
            <w:tcW w:w="3176" w:type="dxa"/>
            <w:gridSpan w:val="2"/>
            <w:vMerge/>
            <w:tcBorders>
              <w:top w:val="single" w:sz="4" w:space="0" w:color="000000"/>
              <w:left w:val="single" w:sz="4" w:space="0" w:color="000000"/>
              <w:bottom w:val="single" w:sz="4" w:space="0" w:color="000000"/>
              <w:right w:val="single" w:sz="4" w:space="0" w:color="000000"/>
            </w:tcBorders>
            <w:vAlign w:val="center"/>
          </w:tcPr>
          <w:p w14:paraId="55D9A066" w14:textId="77777777" w:rsidR="007C77A5" w:rsidRDefault="007C77A5">
            <w:pPr>
              <w:widowControl/>
              <w:spacing w:line="280" w:lineRule="exact"/>
              <w:jc w:val="left"/>
              <w:rPr>
                <w:rFonts w:ascii="宋体" w:hAnsi="宋体" w:cs="宋体"/>
                <w:color w:val="000000"/>
                <w:sz w:val="22"/>
                <w:szCs w:val="22"/>
              </w:rPr>
            </w:pPr>
          </w:p>
        </w:tc>
        <w:tc>
          <w:tcPr>
            <w:tcW w:w="480" w:type="dxa"/>
            <w:gridSpan w:val="2"/>
            <w:vMerge/>
            <w:tcBorders>
              <w:top w:val="single" w:sz="4" w:space="0" w:color="000000"/>
              <w:left w:val="single" w:sz="4" w:space="0" w:color="000000"/>
              <w:bottom w:val="single" w:sz="4" w:space="0" w:color="000000"/>
              <w:right w:val="single" w:sz="4" w:space="0" w:color="000000"/>
            </w:tcBorders>
            <w:vAlign w:val="center"/>
          </w:tcPr>
          <w:p w14:paraId="18EB3E2D" w14:textId="77777777" w:rsidR="007C77A5" w:rsidRDefault="007C77A5">
            <w:pPr>
              <w:widowControl/>
              <w:spacing w:line="280" w:lineRule="exact"/>
              <w:jc w:val="left"/>
              <w:rPr>
                <w:rFonts w:ascii="宋体" w:hAnsi="宋体" w:cs="宋体"/>
                <w:color w:val="000000"/>
                <w:sz w:val="22"/>
                <w:szCs w:val="22"/>
              </w:rPr>
            </w:pPr>
          </w:p>
        </w:tc>
        <w:tc>
          <w:tcPr>
            <w:tcW w:w="515" w:type="dxa"/>
            <w:gridSpan w:val="2"/>
            <w:vMerge/>
            <w:tcBorders>
              <w:left w:val="single" w:sz="4" w:space="0" w:color="000000"/>
              <w:bottom w:val="single" w:sz="4" w:space="0" w:color="000000"/>
              <w:right w:val="single" w:sz="4" w:space="0" w:color="000000"/>
            </w:tcBorders>
            <w:vAlign w:val="center"/>
          </w:tcPr>
          <w:p w14:paraId="13BD0504" w14:textId="77777777" w:rsidR="007C77A5" w:rsidRDefault="007C77A5">
            <w:pPr>
              <w:widowControl/>
              <w:spacing w:line="280" w:lineRule="exact"/>
              <w:jc w:val="left"/>
              <w:rPr>
                <w:rFonts w:ascii="宋体" w:hAnsi="宋体" w:cs="宋体"/>
                <w:color w:val="000000"/>
                <w:sz w:val="22"/>
                <w:szCs w:val="22"/>
              </w:rPr>
            </w:pPr>
          </w:p>
        </w:tc>
        <w:tc>
          <w:tcPr>
            <w:tcW w:w="532" w:type="dxa"/>
            <w:gridSpan w:val="2"/>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55761490"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送达</w:t>
            </w:r>
          </w:p>
        </w:tc>
        <w:tc>
          <w:tcPr>
            <w:tcW w:w="4426" w:type="dxa"/>
            <w:gridSpan w:val="2"/>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2DFFB54D"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color w:val="000000"/>
                <w:sz w:val="22"/>
                <w:szCs w:val="22"/>
              </w:rPr>
              <w:t>4.</w:t>
            </w:r>
            <w:r>
              <w:rPr>
                <w:rFonts w:ascii="宋体" w:hAnsi="宋体" w:cs="宋体" w:hint="eastAsia"/>
                <w:color w:val="000000"/>
                <w:sz w:val="22"/>
                <w:szCs w:val="22"/>
              </w:rPr>
              <w:t>送达责任：制发送达文书；信息公开。</w:t>
            </w:r>
          </w:p>
        </w:tc>
        <w:tc>
          <w:tcPr>
            <w:tcW w:w="1292" w:type="dxa"/>
            <w:gridSpan w:val="2"/>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45DB0E68" w14:textId="77777777" w:rsidR="007C77A5" w:rsidRDefault="00000000">
            <w:pPr>
              <w:widowControl/>
              <w:spacing w:line="240" w:lineRule="exact"/>
              <w:jc w:val="center"/>
              <w:textAlignment w:val="center"/>
              <w:rPr>
                <w:sz w:val="22"/>
                <w:szCs w:val="22"/>
              </w:rPr>
            </w:pPr>
            <w:r>
              <w:rPr>
                <w:rFonts w:ascii="宋体" w:cs="宋体" w:hint="eastAsia"/>
                <w:color w:val="000000"/>
                <w:sz w:val="22"/>
                <w:szCs w:val="22"/>
              </w:rPr>
              <w:t>舞钢市建设工程质量监督站</w:t>
            </w:r>
          </w:p>
        </w:tc>
        <w:tc>
          <w:tcPr>
            <w:tcW w:w="525" w:type="dxa"/>
            <w:gridSpan w:val="2"/>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7FC497E6" w14:textId="77777777" w:rsidR="007C77A5" w:rsidRDefault="00000000">
            <w:pPr>
              <w:spacing w:line="280" w:lineRule="exact"/>
              <w:jc w:val="center"/>
              <w:rPr>
                <w:rFonts w:ascii="宋体" w:hAnsi="宋体" w:cs="宋体"/>
                <w:color w:val="000000"/>
                <w:sz w:val="22"/>
                <w:szCs w:val="22"/>
              </w:rPr>
            </w:pPr>
            <w:r>
              <w:rPr>
                <w:rFonts w:ascii="宋体" w:cs="宋体"/>
                <w:color w:val="000000"/>
                <w:sz w:val="22"/>
                <w:szCs w:val="22"/>
              </w:rPr>
              <w:t>2</w:t>
            </w:r>
            <w:r>
              <w:rPr>
                <w:rFonts w:ascii="宋体" w:cs="宋体" w:hint="eastAsia"/>
                <w:color w:val="000000"/>
                <w:sz w:val="22"/>
                <w:szCs w:val="22"/>
              </w:rPr>
              <w:t>日</w:t>
            </w:r>
          </w:p>
        </w:tc>
        <w:tc>
          <w:tcPr>
            <w:tcW w:w="540" w:type="dxa"/>
            <w:gridSpan w:val="2"/>
            <w:vMerge/>
            <w:tcBorders>
              <w:left w:val="single" w:sz="4" w:space="0" w:color="000000"/>
              <w:right w:val="single" w:sz="4" w:space="0" w:color="000000"/>
            </w:tcBorders>
            <w:tcMar>
              <w:top w:w="15" w:type="dxa"/>
              <w:left w:w="15" w:type="dxa"/>
              <w:bottom w:w="15" w:type="dxa"/>
              <w:right w:w="15" w:type="dxa"/>
            </w:tcMar>
            <w:vAlign w:val="center"/>
          </w:tcPr>
          <w:p w14:paraId="340456E1" w14:textId="77777777" w:rsidR="007C77A5" w:rsidRDefault="007C77A5">
            <w:pPr>
              <w:spacing w:line="240" w:lineRule="exact"/>
              <w:jc w:val="center"/>
              <w:rPr>
                <w:rFonts w:ascii="宋体" w:hAnsi="宋体" w:cs="宋体"/>
                <w:color w:val="000000"/>
                <w:sz w:val="22"/>
                <w:szCs w:val="22"/>
              </w:rPr>
            </w:pPr>
          </w:p>
        </w:tc>
        <w:tc>
          <w:tcPr>
            <w:tcW w:w="705" w:type="dxa"/>
            <w:gridSpan w:val="2"/>
            <w:vMerge/>
            <w:tcBorders>
              <w:top w:val="single" w:sz="4" w:space="0" w:color="000000"/>
              <w:left w:val="single" w:sz="4" w:space="0" w:color="000000"/>
              <w:bottom w:val="single" w:sz="4" w:space="0" w:color="000000"/>
              <w:right w:val="single" w:sz="4" w:space="0" w:color="000000"/>
            </w:tcBorders>
            <w:vAlign w:val="center"/>
          </w:tcPr>
          <w:p w14:paraId="2585C730" w14:textId="77777777" w:rsidR="007C77A5" w:rsidRDefault="007C77A5">
            <w:pPr>
              <w:widowControl/>
              <w:jc w:val="left"/>
              <w:rPr>
                <w:rFonts w:ascii="宋体" w:hAnsi="宋体" w:cs="宋体"/>
                <w:color w:val="000000"/>
                <w:sz w:val="22"/>
                <w:szCs w:val="22"/>
              </w:rPr>
            </w:pPr>
          </w:p>
        </w:tc>
        <w:tc>
          <w:tcPr>
            <w:tcW w:w="708" w:type="dxa"/>
            <w:gridSpan w:val="2"/>
            <w:vMerge/>
            <w:tcBorders>
              <w:top w:val="single" w:sz="4" w:space="0" w:color="000000"/>
              <w:left w:val="single" w:sz="4" w:space="0" w:color="000000"/>
              <w:bottom w:val="single" w:sz="4" w:space="0" w:color="000000"/>
              <w:right w:val="single" w:sz="4" w:space="0" w:color="000000"/>
            </w:tcBorders>
            <w:vAlign w:val="center"/>
          </w:tcPr>
          <w:p w14:paraId="183740ED" w14:textId="77777777" w:rsidR="007C77A5" w:rsidRDefault="007C77A5">
            <w:pPr>
              <w:widowControl/>
              <w:jc w:val="left"/>
              <w:rPr>
                <w:rFonts w:ascii="宋体" w:hAnsi="宋体" w:cs="宋体"/>
                <w:color w:val="000000"/>
                <w:sz w:val="24"/>
              </w:rPr>
            </w:pPr>
          </w:p>
        </w:tc>
      </w:tr>
      <w:tr w:rsidR="007C77A5" w14:paraId="124A74D3" w14:textId="77777777">
        <w:trPr>
          <w:gridBefore w:val="1"/>
          <w:wBefore w:w="106" w:type="dxa"/>
          <w:trHeight w:val="1299"/>
        </w:trPr>
        <w:tc>
          <w:tcPr>
            <w:tcW w:w="617" w:type="dxa"/>
            <w:gridSpan w:val="2"/>
            <w:vMerge/>
            <w:tcBorders>
              <w:top w:val="single" w:sz="4" w:space="0" w:color="000000"/>
              <w:left w:val="single" w:sz="4" w:space="0" w:color="000000"/>
              <w:bottom w:val="single" w:sz="4" w:space="0" w:color="000000"/>
              <w:right w:val="single" w:sz="4" w:space="0" w:color="000000"/>
            </w:tcBorders>
            <w:vAlign w:val="center"/>
          </w:tcPr>
          <w:p w14:paraId="318ED2C8" w14:textId="77777777" w:rsidR="007C77A5" w:rsidRDefault="007C77A5">
            <w:pPr>
              <w:widowControl/>
              <w:spacing w:line="280" w:lineRule="exact"/>
              <w:jc w:val="left"/>
              <w:rPr>
                <w:rFonts w:ascii="宋体" w:hAnsi="宋体" w:cs="宋体"/>
                <w:color w:val="000000"/>
                <w:sz w:val="22"/>
                <w:szCs w:val="22"/>
              </w:rPr>
            </w:pPr>
          </w:p>
        </w:tc>
        <w:tc>
          <w:tcPr>
            <w:tcW w:w="1064" w:type="dxa"/>
            <w:gridSpan w:val="2"/>
            <w:vMerge/>
            <w:tcBorders>
              <w:left w:val="single" w:sz="4" w:space="0" w:color="000000"/>
              <w:bottom w:val="single" w:sz="4" w:space="0" w:color="000000"/>
              <w:right w:val="single" w:sz="4" w:space="0" w:color="000000"/>
            </w:tcBorders>
            <w:vAlign w:val="center"/>
          </w:tcPr>
          <w:p w14:paraId="4F391933" w14:textId="77777777" w:rsidR="007C77A5" w:rsidRDefault="007C77A5">
            <w:pPr>
              <w:widowControl/>
              <w:spacing w:line="280" w:lineRule="exact"/>
              <w:jc w:val="left"/>
              <w:rPr>
                <w:rFonts w:ascii="宋体" w:hAnsi="宋体" w:cs="宋体"/>
                <w:color w:val="000000"/>
                <w:sz w:val="22"/>
                <w:szCs w:val="22"/>
              </w:rPr>
            </w:pPr>
          </w:p>
        </w:tc>
        <w:tc>
          <w:tcPr>
            <w:tcW w:w="3176" w:type="dxa"/>
            <w:gridSpan w:val="2"/>
            <w:vMerge/>
            <w:tcBorders>
              <w:top w:val="single" w:sz="4" w:space="0" w:color="000000"/>
              <w:left w:val="single" w:sz="4" w:space="0" w:color="000000"/>
              <w:bottom w:val="single" w:sz="4" w:space="0" w:color="000000"/>
              <w:right w:val="single" w:sz="4" w:space="0" w:color="000000"/>
            </w:tcBorders>
            <w:vAlign w:val="center"/>
          </w:tcPr>
          <w:p w14:paraId="5C888B7F" w14:textId="77777777" w:rsidR="007C77A5" w:rsidRDefault="007C77A5">
            <w:pPr>
              <w:widowControl/>
              <w:spacing w:line="280" w:lineRule="exact"/>
              <w:jc w:val="left"/>
              <w:rPr>
                <w:rFonts w:ascii="宋体" w:hAnsi="宋体" w:cs="宋体"/>
                <w:color w:val="000000"/>
                <w:sz w:val="22"/>
                <w:szCs w:val="22"/>
              </w:rPr>
            </w:pPr>
          </w:p>
        </w:tc>
        <w:tc>
          <w:tcPr>
            <w:tcW w:w="480" w:type="dxa"/>
            <w:gridSpan w:val="2"/>
            <w:vMerge/>
            <w:tcBorders>
              <w:top w:val="single" w:sz="4" w:space="0" w:color="000000"/>
              <w:left w:val="single" w:sz="4" w:space="0" w:color="000000"/>
              <w:bottom w:val="single" w:sz="4" w:space="0" w:color="000000"/>
              <w:right w:val="single" w:sz="4" w:space="0" w:color="000000"/>
            </w:tcBorders>
            <w:vAlign w:val="center"/>
          </w:tcPr>
          <w:p w14:paraId="7D5C7C65" w14:textId="77777777" w:rsidR="007C77A5" w:rsidRDefault="007C77A5">
            <w:pPr>
              <w:widowControl/>
              <w:spacing w:line="280" w:lineRule="exact"/>
              <w:jc w:val="left"/>
              <w:rPr>
                <w:rFonts w:ascii="宋体" w:hAnsi="宋体" w:cs="宋体"/>
                <w:color w:val="000000"/>
                <w:sz w:val="22"/>
                <w:szCs w:val="22"/>
              </w:rPr>
            </w:pPr>
          </w:p>
        </w:tc>
        <w:tc>
          <w:tcPr>
            <w:tcW w:w="515" w:type="dxa"/>
            <w:gridSpan w:val="2"/>
            <w:vMerge/>
            <w:tcBorders>
              <w:left w:val="single" w:sz="4" w:space="0" w:color="000000"/>
              <w:bottom w:val="single" w:sz="4" w:space="0" w:color="000000"/>
              <w:right w:val="single" w:sz="4" w:space="0" w:color="000000"/>
            </w:tcBorders>
            <w:vAlign w:val="center"/>
          </w:tcPr>
          <w:p w14:paraId="601D3928" w14:textId="77777777" w:rsidR="007C77A5" w:rsidRDefault="007C77A5">
            <w:pPr>
              <w:widowControl/>
              <w:spacing w:line="280" w:lineRule="exact"/>
              <w:jc w:val="left"/>
              <w:rPr>
                <w:rFonts w:ascii="宋体" w:hAnsi="宋体" w:cs="宋体"/>
                <w:color w:val="000000"/>
                <w:sz w:val="22"/>
                <w:szCs w:val="22"/>
              </w:rPr>
            </w:pPr>
          </w:p>
        </w:tc>
        <w:tc>
          <w:tcPr>
            <w:tcW w:w="532" w:type="dxa"/>
            <w:gridSpan w:val="2"/>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5C26A725"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事后监管</w:t>
            </w:r>
          </w:p>
        </w:tc>
        <w:tc>
          <w:tcPr>
            <w:tcW w:w="4426" w:type="dxa"/>
            <w:gridSpan w:val="2"/>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51E71AB2"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无</w:t>
            </w:r>
          </w:p>
        </w:tc>
        <w:tc>
          <w:tcPr>
            <w:tcW w:w="1292" w:type="dxa"/>
            <w:gridSpan w:val="2"/>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29F7F9DA" w14:textId="77777777" w:rsidR="007C77A5" w:rsidRDefault="00000000">
            <w:pPr>
              <w:widowControl/>
              <w:spacing w:line="240" w:lineRule="exact"/>
              <w:jc w:val="center"/>
              <w:textAlignment w:val="center"/>
              <w:rPr>
                <w:sz w:val="22"/>
                <w:szCs w:val="22"/>
              </w:rPr>
            </w:pPr>
            <w:r>
              <w:rPr>
                <w:rFonts w:hint="eastAsia"/>
                <w:sz w:val="22"/>
                <w:szCs w:val="22"/>
              </w:rPr>
              <w:t>无</w:t>
            </w:r>
          </w:p>
        </w:tc>
        <w:tc>
          <w:tcPr>
            <w:tcW w:w="525" w:type="dxa"/>
            <w:gridSpan w:val="2"/>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2938FC35" w14:textId="77777777" w:rsidR="007C77A5" w:rsidRDefault="007C77A5">
            <w:pPr>
              <w:spacing w:line="280" w:lineRule="exact"/>
              <w:jc w:val="center"/>
              <w:rPr>
                <w:rFonts w:ascii="宋体" w:hAnsi="宋体" w:cs="宋体"/>
                <w:color w:val="000000"/>
                <w:sz w:val="22"/>
                <w:szCs w:val="22"/>
              </w:rPr>
            </w:pPr>
          </w:p>
        </w:tc>
        <w:tc>
          <w:tcPr>
            <w:tcW w:w="540" w:type="dxa"/>
            <w:gridSpan w:val="2"/>
            <w:vMerge/>
            <w:tcBorders>
              <w:left w:val="single" w:sz="4" w:space="0" w:color="000000"/>
              <w:bottom w:val="single" w:sz="4" w:space="0" w:color="000000"/>
              <w:right w:val="single" w:sz="4" w:space="0" w:color="000000"/>
            </w:tcBorders>
            <w:tcMar>
              <w:top w:w="15" w:type="dxa"/>
              <w:left w:w="15" w:type="dxa"/>
              <w:bottom w:w="15" w:type="dxa"/>
              <w:right w:w="15" w:type="dxa"/>
            </w:tcMar>
            <w:vAlign w:val="center"/>
          </w:tcPr>
          <w:p w14:paraId="0A305932" w14:textId="77777777" w:rsidR="007C77A5" w:rsidRDefault="007C77A5">
            <w:pPr>
              <w:spacing w:line="240" w:lineRule="exact"/>
              <w:jc w:val="center"/>
              <w:rPr>
                <w:rFonts w:ascii="宋体" w:hAnsi="宋体" w:cs="宋体"/>
                <w:color w:val="000000"/>
                <w:sz w:val="22"/>
                <w:szCs w:val="22"/>
              </w:rPr>
            </w:pPr>
          </w:p>
        </w:tc>
        <w:tc>
          <w:tcPr>
            <w:tcW w:w="705" w:type="dxa"/>
            <w:gridSpan w:val="2"/>
            <w:vMerge/>
            <w:tcBorders>
              <w:top w:val="single" w:sz="4" w:space="0" w:color="000000"/>
              <w:left w:val="single" w:sz="4" w:space="0" w:color="000000"/>
              <w:bottom w:val="single" w:sz="4" w:space="0" w:color="000000"/>
              <w:right w:val="single" w:sz="4" w:space="0" w:color="000000"/>
            </w:tcBorders>
            <w:vAlign w:val="center"/>
          </w:tcPr>
          <w:p w14:paraId="7BDA81C4" w14:textId="77777777" w:rsidR="007C77A5" w:rsidRDefault="007C77A5">
            <w:pPr>
              <w:widowControl/>
              <w:jc w:val="left"/>
              <w:rPr>
                <w:rFonts w:ascii="宋体" w:hAnsi="宋体" w:cs="宋体"/>
                <w:color w:val="000000"/>
                <w:sz w:val="22"/>
                <w:szCs w:val="22"/>
              </w:rPr>
            </w:pPr>
          </w:p>
        </w:tc>
        <w:tc>
          <w:tcPr>
            <w:tcW w:w="708" w:type="dxa"/>
            <w:gridSpan w:val="2"/>
            <w:vMerge/>
            <w:tcBorders>
              <w:top w:val="single" w:sz="4" w:space="0" w:color="000000"/>
              <w:left w:val="single" w:sz="4" w:space="0" w:color="000000"/>
              <w:bottom w:val="single" w:sz="4" w:space="0" w:color="000000"/>
              <w:right w:val="single" w:sz="4" w:space="0" w:color="000000"/>
            </w:tcBorders>
            <w:vAlign w:val="center"/>
          </w:tcPr>
          <w:p w14:paraId="08B13BA9" w14:textId="77777777" w:rsidR="007C77A5" w:rsidRDefault="007C77A5">
            <w:pPr>
              <w:widowControl/>
              <w:jc w:val="left"/>
              <w:rPr>
                <w:rFonts w:ascii="宋体" w:hAnsi="宋体" w:cs="宋体"/>
                <w:color w:val="000000"/>
                <w:sz w:val="24"/>
              </w:rPr>
            </w:pPr>
          </w:p>
        </w:tc>
      </w:tr>
      <w:tr w:rsidR="007C77A5" w14:paraId="3B1F7BBE" w14:textId="77777777">
        <w:trPr>
          <w:gridBefore w:val="1"/>
          <w:wBefore w:w="106" w:type="dxa"/>
          <w:trHeight w:val="370"/>
        </w:trPr>
        <w:tc>
          <w:tcPr>
            <w:tcW w:w="14580" w:type="dxa"/>
            <w:gridSpan w:val="24"/>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tbl>
            <w:tblPr>
              <w:tblW w:w="14955" w:type="dxa"/>
              <w:tblBorders>
                <w:insideH w:val="none" w:sz="4" w:space="0" w:color="auto"/>
                <w:insideV w:val="none" w:sz="4" w:space="0" w:color="auto"/>
              </w:tblBorders>
              <w:tblLayout w:type="fixed"/>
              <w:tblCellMar>
                <w:left w:w="0" w:type="dxa"/>
                <w:right w:w="0" w:type="dxa"/>
              </w:tblCellMar>
              <w:tblLook w:val="04A0" w:firstRow="1" w:lastRow="0" w:firstColumn="1" w:lastColumn="0" w:noHBand="0" w:noVBand="1"/>
            </w:tblPr>
            <w:tblGrid>
              <w:gridCol w:w="14955"/>
            </w:tblGrid>
            <w:tr w:rsidR="007C77A5" w14:paraId="6FD7F17E" w14:textId="77777777">
              <w:trPr>
                <w:trHeight w:val="345"/>
              </w:trPr>
              <w:tc>
                <w:tcPr>
                  <w:tcW w:w="14955" w:type="dxa"/>
                  <w:tcMar>
                    <w:top w:w="15" w:type="dxa"/>
                    <w:left w:w="15" w:type="dxa"/>
                    <w:right w:w="15" w:type="dxa"/>
                  </w:tcMar>
                  <w:vAlign w:val="center"/>
                </w:tcPr>
                <w:p w14:paraId="4D707F7E" w14:textId="77777777" w:rsidR="007C77A5" w:rsidRDefault="00000000">
                  <w:pPr>
                    <w:widowControl/>
                    <w:jc w:val="left"/>
                    <w:textAlignment w:val="center"/>
                    <w:rPr>
                      <w:rFonts w:ascii="宋体" w:hAnsi="宋体" w:cs="宋体"/>
                      <w:color w:val="000000"/>
                      <w:sz w:val="16"/>
                      <w:szCs w:val="16"/>
                    </w:rPr>
                  </w:pPr>
                  <w:r>
                    <w:rPr>
                      <w:rFonts w:ascii="宋体" w:hAnsi="宋体" w:cs="宋体" w:hint="eastAsia"/>
                      <w:color w:val="000000"/>
                      <w:kern w:val="0"/>
                      <w:sz w:val="22"/>
                      <w:szCs w:val="22"/>
                    </w:rPr>
                    <w:t>服务电话：0375-8168178                     投诉机构：舞钢市住房和城乡规划建设局纪检监察室                 投诉电话：0375-8166899</w:t>
                  </w:r>
                </w:p>
              </w:tc>
            </w:tr>
          </w:tbl>
          <w:p w14:paraId="4A585E1E" w14:textId="77777777" w:rsidR="007C77A5" w:rsidRDefault="007C77A5">
            <w:pPr>
              <w:widowControl/>
              <w:jc w:val="left"/>
              <w:textAlignment w:val="center"/>
              <w:rPr>
                <w:rFonts w:ascii="宋体" w:hAnsi="宋体" w:cs="宋体"/>
                <w:color w:val="000000"/>
                <w:sz w:val="22"/>
                <w:szCs w:val="22"/>
              </w:rPr>
            </w:pPr>
          </w:p>
        </w:tc>
      </w:tr>
      <w:tr w:rsidR="007C77A5" w14:paraId="07230CA5" w14:textId="77777777">
        <w:trPr>
          <w:gridBefore w:val="1"/>
          <w:wBefore w:w="106" w:type="dxa"/>
          <w:trHeight w:val="390"/>
        </w:trPr>
        <w:tc>
          <w:tcPr>
            <w:tcW w:w="14580" w:type="dxa"/>
            <w:gridSpan w:val="24"/>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1DAEF81" w14:textId="77777777" w:rsidR="007C77A5"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 xml:space="preserve">受理地点：舞钢市行政服务中心住建局窗口                      </w:t>
            </w:r>
          </w:p>
        </w:tc>
      </w:tr>
      <w:bookmarkEnd w:id="0"/>
      <w:tr w:rsidR="007C77A5" w14:paraId="0C12A1B9" w14:textId="77777777">
        <w:trPr>
          <w:gridBefore w:val="1"/>
          <w:wBefore w:w="106" w:type="dxa"/>
          <w:trHeight w:val="821"/>
        </w:trPr>
        <w:tc>
          <w:tcPr>
            <w:tcW w:w="14580" w:type="dxa"/>
            <w:gridSpan w:val="24"/>
            <w:tcBorders>
              <w:top w:val="nil"/>
              <w:left w:val="nil"/>
              <w:bottom w:val="single" w:sz="4" w:space="0" w:color="000000"/>
              <w:right w:val="nil"/>
            </w:tcBorders>
            <w:tcMar>
              <w:top w:w="15" w:type="dxa"/>
              <w:left w:w="15" w:type="dxa"/>
              <w:bottom w:w="15" w:type="dxa"/>
              <w:right w:w="15" w:type="dxa"/>
            </w:tcMar>
            <w:vAlign w:val="center"/>
          </w:tcPr>
          <w:p w14:paraId="66A8D52E" w14:textId="77777777" w:rsidR="007C77A5" w:rsidRDefault="00000000">
            <w:pPr>
              <w:widowControl/>
              <w:jc w:val="center"/>
              <w:textAlignment w:val="center"/>
              <w:rPr>
                <w:rFonts w:ascii="宋体" w:eastAsia="方正小标宋简体" w:hAnsi="宋体" w:cs="宋体"/>
                <w:color w:val="000000"/>
                <w:kern w:val="0"/>
                <w:sz w:val="44"/>
                <w:szCs w:val="44"/>
                <w:lang w:bidi="ar"/>
              </w:rPr>
            </w:pPr>
            <w:r>
              <w:rPr>
                <w:rFonts w:ascii="宋体" w:eastAsia="方正小标宋简体" w:hAnsi="宋体" w:cs="宋体" w:hint="eastAsia"/>
                <w:color w:val="000000"/>
                <w:kern w:val="0"/>
                <w:sz w:val="44"/>
                <w:szCs w:val="44"/>
                <w:lang w:bidi="ar"/>
              </w:rPr>
              <w:lastRenderedPageBreak/>
              <w:t>舞钢市住房和城乡建设局权力清单和责任清单统计表</w:t>
            </w:r>
          </w:p>
          <w:p w14:paraId="76072B3C" w14:textId="77777777" w:rsidR="007C77A5" w:rsidRDefault="00000000">
            <w:pPr>
              <w:widowControl/>
              <w:jc w:val="left"/>
              <w:textAlignment w:val="center"/>
              <w:rPr>
                <w:rFonts w:ascii="宋体" w:hAnsi="宋体" w:cs="宋体"/>
                <w:color w:val="000000"/>
                <w:sz w:val="24"/>
              </w:rPr>
            </w:pPr>
            <w:r>
              <w:rPr>
                <w:rFonts w:ascii="宋体" w:hAnsi="宋体" w:cs="宋体" w:hint="eastAsia"/>
                <w:color w:val="000000"/>
                <w:kern w:val="0"/>
                <w:sz w:val="24"/>
              </w:rPr>
              <w:t>职权类别：行政许可</w:t>
            </w:r>
          </w:p>
        </w:tc>
      </w:tr>
      <w:tr w:rsidR="007C77A5" w14:paraId="11B08437" w14:textId="77777777">
        <w:trPr>
          <w:gridBefore w:val="1"/>
          <w:wBefore w:w="106" w:type="dxa"/>
          <w:trHeight w:val="818"/>
        </w:trPr>
        <w:tc>
          <w:tcPr>
            <w:tcW w:w="617"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1D2F2AD"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序号</w:t>
            </w:r>
          </w:p>
        </w:tc>
        <w:tc>
          <w:tcPr>
            <w:tcW w:w="1064"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4B4A0BA"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职权名称</w:t>
            </w:r>
          </w:p>
        </w:tc>
        <w:tc>
          <w:tcPr>
            <w:tcW w:w="3176"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086DD28"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实施依据</w:t>
            </w:r>
          </w:p>
        </w:tc>
        <w:tc>
          <w:tcPr>
            <w:tcW w:w="48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0DF1C5A"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实施对象</w:t>
            </w:r>
          </w:p>
        </w:tc>
        <w:tc>
          <w:tcPr>
            <w:tcW w:w="51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A4F73D9"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实施机构</w:t>
            </w:r>
          </w:p>
        </w:tc>
        <w:tc>
          <w:tcPr>
            <w:tcW w:w="532"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51C2CCA"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办理环节</w:t>
            </w:r>
          </w:p>
        </w:tc>
        <w:tc>
          <w:tcPr>
            <w:tcW w:w="4426"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4EF1CE0"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责任事项</w:t>
            </w:r>
          </w:p>
        </w:tc>
        <w:tc>
          <w:tcPr>
            <w:tcW w:w="1292"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4336888"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责任</w:t>
            </w:r>
            <w:r>
              <w:rPr>
                <w:rFonts w:ascii="黑体" w:eastAsia="黑体" w:hAnsi="宋体" w:cs="黑体" w:hint="eastAsia"/>
                <w:color w:val="000000"/>
                <w:kern w:val="0"/>
                <w:sz w:val="22"/>
                <w:szCs w:val="22"/>
              </w:rPr>
              <w:br/>
              <w:t>科室</w:t>
            </w:r>
          </w:p>
        </w:tc>
        <w:tc>
          <w:tcPr>
            <w:tcW w:w="52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33E1B39"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承诺时限</w:t>
            </w:r>
          </w:p>
        </w:tc>
        <w:tc>
          <w:tcPr>
            <w:tcW w:w="54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0A7302D"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法定时限</w:t>
            </w:r>
          </w:p>
        </w:tc>
        <w:tc>
          <w:tcPr>
            <w:tcW w:w="70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8EFF95A"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收费情况及依据</w:t>
            </w:r>
          </w:p>
        </w:tc>
        <w:tc>
          <w:tcPr>
            <w:tcW w:w="708"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93DC4B7"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调整意见及理由</w:t>
            </w:r>
          </w:p>
        </w:tc>
      </w:tr>
      <w:tr w:rsidR="007C77A5" w14:paraId="78207C2F" w14:textId="77777777">
        <w:trPr>
          <w:gridBefore w:val="1"/>
          <w:wBefore w:w="106" w:type="dxa"/>
          <w:trHeight w:val="1276"/>
        </w:trPr>
        <w:tc>
          <w:tcPr>
            <w:tcW w:w="617"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BCCDC64" w14:textId="77777777" w:rsidR="007C77A5" w:rsidRDefault="00000000">
            <w:pPr>
              <w:widowControl/>
              <w:spacing w:line="280" w:lineRule="exact"/>
              <w:jc w:val="center"/>
              <w:textAlignment w:val="center"/>
              <w:rPr>
                <w:rFonts w:ascii="宋体" w:hAnsi="宋体" w:cs="宋体"/>
                <w:color w:val="000000"/>
                <w:sz w:val="22"/>
                <w:szCs w:val="22"/>
              </w:rPr>
            </w:pPr>
            <w:r>
              <w:rPr>
                <w:rFonts w:ascii="宋体" w:hAnsi="宋体" w:cs="宋体" w:hint="eastAsia"/>
                <w:color w:val="000000"/>
                <w:sz w:val="22"/>
                <w:szCs w:val="22"/>
              </w:rPr>
              <w:t>2</w:t>
            </w:r>
          </w:p>
        </w:tc>
        <w:tc>
          <w:tcPr>
            <w:tcW w:w="1064" w:type="dxa"/>
            <w:gridSpan w:val="2"/>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3D2FBAD3"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建设工程消防设计审查</w:t>
            </w:r>
          </w:p>
        </w:tc>
        <w:tc>
          <w:tcPr>
            <w:tcW w:w="3176"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B1F09F7"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中华人民共和国消防法》第十一条：国务院住房和城乡建设主管部门规定的特殊建设工程，建设单位应当将消防设计文件报送住房和城乡建设主管部门审查，住房和城乡建设主管部门依法对审查的结果负责。前款规定以外的其他建设工程，建设单位申请领取施工许可证或者申请批准开工报告时应当提供满足施工需要的消防设计图纸及技术资料。</w:t>
            </w:r>
          </w:p>
        </w:tc>
        <w:tc>
          <w:tcPr>
            <w:tcW w:w="480"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0CE365A" w14:textId="77777777" w:rsidR="007C77A5" w:rsidRDefault="00000000">
            <w:pPr>
              <w:widowControl/>
              <w:spacing w:line="280" w:lineRule="exact"/>
              <w:jc w:val="center"/>
              <w:textAlignment w:val="center"/>
              <w:rPr>
                <w:rFonts w:ascii="宋体" w:hAnsi="宋体" w:cs="宋体"/>
                <w:color w:val="000000"/>
                <w:sz w:val="22"/>
                <w:szCs w:val="22"/>
              </w:rPr>
            </w:pPr>
            <w:r>
              <w:rPr>
                <w:rFonts w:ascii="宋体" w:hAnsi="宋体" w:cs="宋体" w:hint="eastAsia"/>
                <w:color w:val="000000"/>
                <w:sz w:val="22"/>
                <w:szCs w:val="22"/>
              </w:rPr>
              <w:t>建设单位</w:t>
            </w:r>
          </w:p>
        </w:tc>
        <w:tc>
          <w:tcPr>
            <w:tcW w:w="515" w:type="dxa"/>
            <w:gridSpan w:val="2"/>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2207EAA5" w14:textId="77777777" w:rsidR="007C77A5" w:rsidRDefault="00000000">
            <w:pPr>
              <w:widowControl/>
              <w:spacing w:line="280" w:lineRule="exact"/>
              <w:jc w:val="center"/>
              <w:textAlignment w:val="center"/>
              <w:rPr>
                <w:rFonts w:ascii="宋体" w:hAnsi="宋体" w:cs="宋体"/>
                <w:color w:val="000000"/>
                <w:sz w:val="22"/>
                <w:szCs w:val="22"/>
              </w:rPr>
            </w:pPr>
            <w:r>
              <w:rPr>
                <w:rFonts w:ascii="宋体" w:hAnsi="宋体" w:cs="宋体" w:hint="eastAsia"/>
                <w:color w:val="000000"/>
                <w:sz w:val="22"/>
                <w:szCs w:val="22"/>
              </w:rPr>
              <w:t>舞钢市住房和城乡建设局城市与建筑设计股</w:t>
            </w:r>
          </w:p>
        </w:tc>
        <w:tc>
          <w:tcPr>
            <w:tcW w:w="532"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4C18E84"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受理</w:t>
            </w:r>
          </w:p>
        </w:tc>
        <w:tc>
          <w:tcPr>
            <w:tcW w:w="4426"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08517E0"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1.受理责任：对符合要求的，出具受理凭证</w:t>
            </w:r>
          </w:p>
        </w:tc>
        <w:tc>
          <w:tcPr>
            <w:tcW w:w="1292"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CF1AF82" w14:textId="77777777" w:rsidR="007C77A5" w:rsidRDefault="00000000">
            <w:pPr>
              <w:widowControl/>
              <w:spacing w:line="280" w:lineRule="exact"/>
              <w:jc w:val="center"/>
              <w:textAlignment w:val="center"/>
              <w:rPr>
                <w:rFonts w:ascii="宋体" w:hAnsi="宋体" w:cs="宋体"/>
                <w:color w:val="000000"/>
                <w:sz w:val="22"/>
                <w:szCs w:val="22"/>
              </w:rPr>
            </w:pPr>
            <w:r>
              <w:rPr>
                <w:rFonts w:ascii="宋体" w:hAnsi="宋体" w:cs="宋体" w:hint="eastAsia"/>
                <w:color w:val="000000"/>
                <w:sz w:val="22"/>
                <w:szCs w:val="22"/>
              </w:rPr>
              <w:t>城市与建筑设计股</w:t>
            </w:r>
          </w:p>
        </w:tc>
        <w:tc>
          <w:tcPr>
            <w:tcW w:w="525" w:type="dxa"/>
            <w:gridSpan w:val="2"/>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5EE704D6" w14:textId="77777777" w:rsidR="007C77A5" w:rsidRDefault="00000000">
            <w:pPr>
              <w:widowControl/>
              <w:spacing w:line="280" w:lineRule="exact"/>
              <w:jc w:val="center"/>
              <w:textAlignment w:val="center"/>
              <w:rPr>
                <w:rFonts w:ascii="宋体" w:hAnsi="宋体" w:cs="宋体"/>
                <w:color w:val="000000"/>
                <w:sz w:val="22"/>
                <w:szCs w:val="22"/>
              </w:rPr>
            </w:pPr>
            <w:r>
              <w:rPr>
                <w:rFonts w:ascii="宋体" w:hAnsi="宋体" w:cs="宋体" w:hint="eastAsia"/>
                <w:color w:val="000000"/>
                <w:sz w:val="22"/>
                <w:szCs w:val="22"/>
              </w:rPr>
              <w:t>3日</w:t>
            </w:r>
          </w:p>
        </w:tc>
        <w:tc>
          <w:tcPr>
            <w:tcW w:w="540" w:type="dxa"/>
            <w:gridSpan w:val="2"/>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5FB17443" w14:textId="77777777" w:rsidR="007C77A5" w:rsidRDefault="00000000">
            <w:pPr>
              <w:spacing w:line="240" w:lineRule="exact"/>
              <w:jc w:val="center"/>
              <w:rPr>
                <w:rFonts w:ascii="宋体" w:hAnsi="宋体" w:cs="宋体"/>
                <w:color w:val="000000"/>
                <w:sz w:val="22"/>
                <w:szCs w:val="22"/>
              </w:rPr>
            </w:pPr>
            <w:r>
              <w:rPr>
                <w:rFonts w:ascii="宋体" w:hAnsi="宋体" w:cs="宋体" w:hint="eastAsia"/>
                <w:color w:val="000000"/>
                <w:sz w:val="22"/>
                <w:szCs w:val="22"/>
              </w:rPr>
              <w:t>3日</w:t>
            </w:r>
          </w:p>
          <w:p w14:paraId="35C6051C" w14:textId="77777777" w:rsidR="007C77A5" w:rsidRDefault="007C77A5">
            <w:pPr>
              <w:spacing w:line="240" w:lineRule="exact"/>
              <w:jc w:val="center"/>
              <w:rPr>
                <w:rFonts w:ascii="宋体" w:hAnsi="宋体" w:cs="宋体"/>
                <w:color w:val="000000"/>
                <w:sz w:val="22"/>
                <w:szCs w:val="22"/>
              </w:rPr>
            </w:pPr>
          </w:p>
        </w:tc>
        <w:tc>
          <w:tcPr>
            <w:tcW w:w="705"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8BEC3B0" w14:textId="77777777" w:rsidR="007C77A5" w:rsidRDefault="00000000">
            <w:pPr>
              <w:jc w:val="center"/>
              <w:rPr>
                <w:rFonts w:ascii="宋体" w:hAnsi="宋体" w:cs="宋体"/>
                <w:color w:val="000000"/>
                <w:sz w:val="22"/>
                <w:szCs w:val="22"/>
              </w:rPr>
            </w:pPr>
            <w:r>
              <w:rPr>
                <w:rFonts w:ascii="宋体" w:hAnsi="宋体" w:cs="宋体" w:hint="eastAsia"/>
                <w:color w:val="000000"/>
                <w:sz w:val="22"/>
                <w:szCs w:val="22"/>
              </w:rPr>
              <w:t>不收费</w:t>
            </w:r>
          </w:p>
        </w:tc>
        <w:tc>
          <w:tcPr>
            <w:tcW w:w="708"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965F97A" w14:textId="77777777" w:rsidR="007C77A5" w:rsidRDefault="00000000">
            <w:pPr>
              <w:spacing w:line="3360" w:lineRule="auto"/>
              <w:jc w:val="center"/>
              <w:rPr>
                <w:rFonts w:ascii="宋体" w:hAnsi="宋体" w:cs="宋体"/>
                <w:color w:val="000000"/>
                <w:sz w:val="24"/>
              </w:rPr>
            </w:pPr>
            <w:r>
              <w:rPr>
                <w:rFonts w:ascii="宋体" w:hAnsi="宋体" w:cs="宋体" w:hint="eastAsia"/>
                <w:color w:val="000000"/>
                <w:sz w:val="22"/>
                <w:szCs w:val="22"/>
              </w:rPr>
              <w:t>保留</w:t>
            </w:r>
          </w:p>
        </w:tc>
      </w:tr>
      <w:tr w:rsidR="007C77A5" w14:paraId="09B2575A" w14:textId="77777777">
        <w:trPr>
          <w:gridBefore w:val="1"/>
          <w:wBefore w:w="106" w:type="dxa"/>
          <w:trHeight w:val="1152"/>
        </w:trPr>
        <w:tc>
          <w:tcPr>
            <w:tcW w:w="617" w:type="dxa"/>
            <w:gridSpan w:val="2"/>
            <w:vMerge/>
            <w:tcBorders>
              <w:top w:val="single" w:sz="4" w:space="0" w:color="000000"/>
              <w:left w:val="single" w:sz="4" w:space="0" w:color="000000"/>
              <w:bottom w:val="single" w:sz="4" w:space="0" w:color="000000"/>
              <w:right w:val="single" w:sz="4" w:space="0" w:color="000000"/>
            </w:tcBorders>
            <w:vAlign w:val="center"/>
          </w:tcPr>
          <w:p w14:paraId="11490020" w14:textId="77777777" w:rsidR="007C77A5" w:rsidRDefault="007C77A5">
            <w:pPr>
              <w:widowControl/>
              <w:spacing w:line="280" w:lineRule="exact"/>
              <w:jc w:val="left"/>
              <w:rPr>
                <w:rFonts w:ascii="宋体" w:hAnsi="宋体" w:cs="宋体"/>
                <w:color w:val="000000"/>
                <w:sz w:val="22"/>
                <w:szCs w:val="22"/>
              </w:rPr>
            </w:pPr>
          </w:p>
        </w:tc>
        <w:tc>
          <w:tcPr>
            <w:tcW w:w="1064" w:type="dxa"/>
            <w:gridSpan w:val="2"/>
            <w:vMerge/>
            <w:tcBorders>
              <w:left w:val="single" w:sz="4" w:space="0" w:color="000000"/>
              <w:right w:val="single" w:sz="4" w:space="0" w:color="000000"/>
            </w:tcBorders>
            <w:vAlign w:val="center"/>
          </w:tcPr>
          <w:p w14:paraId="38969894" w14:textId="77777777" w:rsidR="007C77A5" w:rsidRDefault="007C77A5">
            <w:pPr>
              <w:widowControl/>
              <w:spacing w:line="280" w:lineRule="exact"/>
              <w:jc w:val="left"/>
              <w:rPr>
                <w:rFonts w:ascii="宋体" w:hAnsi="宋体" w:cs="宋体"/>
                <w:color w:val="000000"/>
                <w:sz w:val="22"/>
                <w:szCs w:val="22"/>
              </w:rPr>
            </w:pPr>
          </w:p>
        </w:tc>
        <w:tc>
          <w:tcPr>
            <w:tcW w:w="3176" w:type="dxa"/>
            <w:gridSpan w:val="2"/>
            <w:vMerge/>
            <w:tcBorders>
              <w:top w:val="single" w:sz="4" w:space="0" w:color="000000"/>
              <w:left w:val="single" w:sz="4" w:space="0" w:color="000000"/>
              <w:bottom w:val="single" w:sz="4" w:space="0" w:color="000000"/>
              <w:right w:val="single" w:sz="4" w:space="0" w:color="000000"/>
            </w:tcBorders>
            <w:vAlign w:val="center"/>
          </w:tcPr>
          <w:p w14:paraId="04682E26" w14:textId="77777777" w:rsidR="007C77A5" w:rsidRDefault="007C77A5">
            <w:pPr>
              <w:widowControl/>
              <w:spacing w:line="280" w:lineRule="exact"/>
              <w:jc w:val="left"/>
              <w:rPr>
                <w:rFonts w:ascii="宋体" w:hAnsi="宋体" w:cs="宋体"/>
                <w:color w:val="000000"/>
                <w:sz w:val="22"/>
                <w:szCs w:val="22"/>
              </w:rPr>
            </w:pPr>
          </w:p>
        </w:tc>
        <w:tc>
          <w:tcPr>
            <w:tcW w:w="480" w:type="dxa"/>
            <w:gridSpan w:val="2"/>
            <w:vMerge/>
            <w:tcBorders>
              <w:top w:val="single" w:sz="4" w:space="0" w:color="000000"/>
              <w:left w:val="single" w:sz="4" w:space="0" w:color="000000"/>
              <w:bottom w:val="single" w:sz="4" w:space="0" w:color="000000"/>
              <w:right w:val="single" w:sz="4" w:space="0" w:color="000000"/>
            </w:tcBorders>
            <w:vAlign w:val="center"/>
          </w:tcPr>
          <w:p w14:paraId="2BBF2D1D" w14:textId="77777777" w:rsidR="007C77A5" w:rsidRDefault="007C77A5">
            <w:pPr>
              <w:widowControl/>
              <w:spacing w:line="280" w:lineRule="exact"/>
              <w:jc w:val="left"/>
              <w:rPr>
                <w:rFonts w:ascii="宋体" w:hAnsi="宋体" w:cs="宋体"/>
                <w:color w:val="000000"/>
                <w:sz w:val="22"/>
                <w:szCs w:val="22"/>
              </w:rPr>
            </w:pPr>
          </w:p>
        </w:tc>
        <w:tc>
          <w:tcPr>
            <w:tcW w:w="515" w:type="dxa"/>
            <w:gridSpan w:val="2"/>
            <w:vMerge/>
            <w:tcBorders>
              <w:left w:val="single" w:sz="4" w:space="0" w:color="000000"/>
              <w:right w:val="single" w:sz="4" w:space="0" w:color="000000"/>
            </w:tcBorders>
            <w:vAlign w:val="center"/>
          </w:tcPr>
          <w:p w14:paraId="60328C0C" w14:textId="77777777" w:rsidR="007C77A5" w:rsidRDefault="007C77A5">
            <w:pPr>
              <w:widowControl/>
              <w:spacing w:line="280" w:lineRule="exact"/>
              <w:jc w:val="left"/>
              <w:rPr>
                <w:rFonts w:ascii="宋体" w:hAnsi="宋体" w:cs="宋体"/>
                <w:color w:val="000000"/>
                <w:sz w:val="22"/>
                <w:szCs w:val="22"/>
              </w:rPr>
            </w:pPr>
          </w:p>
        </w:tc>
        <w:tc>
          <w:tcPr>
            <w:tcW w:w="532"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E339263"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审查</w:t>
            </w:r>
          </w:p>
        </w:tc>
        <w:tc>
          <w:tcPr>
            <w:tcW w:w="4426"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B839443"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2.审查责任：对申报材料是否符合法定形式进行审查。不符合要求的一次性告知进行补正。</w:t>
            </w:r>
          </w:p>
        </w:tc>
        <w:tc>
          <w:tcPr>
            <w:tcW w:w="1292"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1DBC64D" w14:textId="77777777" w:rsidR="007C77A5" w:rsidRDefault="00000000">
            <w:pPr>
              <w:widowControl/>
              <w:spacing w:line="240" w:lineRule="exact"/>
              <w:jc w:val="center"/>
              <w:textAlignment w:val="center"/>
              <w:rPr>
                <w:rFonts w:ascii="宋体" w:hAnsi="宋体" w:cs="宋体"/>
                <w:color w:val="000000"/>
                <w:sz w:val="22"/>
                <w:szCs w:val="22"/>
              </w:rPr>
            </w:pPr>
            <w:r>
              <w:rPr>
                <w:rFonts w:ascii="宋体" w:hAnsi="宋体" w:cs="宋体" w:hint="eastAsia"/>
                <w:color w:val="000000"/>
                <w:sz w:val="22"/>
                <w:szCs w:val="22"/>
              </w:rPr>
              <w:t>城市与建筑设计股</w:t>
            </w:r>
          </w:p>
        </w:tc>
        <w:tc>
          <w:tcPr>
            <w:tcW w:w="525" w:type="dxa"/>
            <w:gridSpan w:val="2"/>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14:paraId="57534A78" w14:textId="77777777" w:rsidR="007C77A5" w:rsidRDefault="00000000">
            <w:pPr>
              <w:spacing w:line="280" w:lineRule="exact"/>
              <w:jc w:val="center"/>
              <w:rPr>
                <w:rFonts w:ascii="宋体" w:hAnsi="宋体" w:cs="宋体"/>
                <w:color w:val="000000"/>
                <w:sz w:val="22"/>
                <w:szCs w:val="22"/>
              </w:rPr>
            </w:pPr>
            <w:r>
              <w:rPr>
                <w:rFonts w:ascii="宋体" w:hAnsi="宋体" w:cs="宋体" w:hint="eastAsia"/>
                <w:color w:val="000000"/>
                <w:sz w:val="22"/>
                <w:szCs w:val="22"/>
              </w:rPr>
              <w:t>5日</w:t>
            </w:r>
          </w:p>
        </w:tc>
        <w:tc>
          <w:tcPr>
            <w:tcW w:w="540" w:type="dxa"/>
            <w:gridSpan w:val="2"/>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14:paraId="315CB6E9" w14:textId="77777777" w:rsidR="007C77A5" w:rsidRDefault="00000000">
            <w:pPr>
              <w:spacing w:line="240" w:lineRule="exact"/>
              <w:jc w:val="center"/>
              <w:rPr>
                <w:rFonts w:ascii="宋体" w:hAnsi="宋体" w:cs="宋体"/>
                <w:color w:val="000000"/>
                <w:sz w:val="22"/>
                <w:szCs w:val="22"/>
              </w:rPr>
            </w:pPr>
            <w:r>
              <w:rPr>
                <w:rFonts w:ascii="宋体" w:hAnsi="宋体" w:cs="宋体" w:hint="eastAsia"/>
                <w:color w:val="000000"/>
                <w:sz w:val="22"/>
                <w:szCs w:val="22"/>
              </w:rPr>
              <w:t>5日</w:t>
            </w:r>
          </w:p>
        </w:tc>
        <w:tc>
          <w:tcPr>
            <w:tcW w:w="705" w:type="dxa"/>
            <w:gridSpan w:val="2"/>
            <w:vMerge/>
            <w:tcBorders>
              <w:top w:val="single" w:sz="4" w:space="0" w:color="000000"/>
              <w:left w:val="single" w:sz="4" w:space="0" w:color="000000"/>
              <w:bottom w:val="single" w:sz="4" w:space="0" w:color="000000"/>
              <w:right w:val="single" w:sz="4" w:space="0" w:color="000000"/>
            </w:tcBorders>
            <w:vAlign w:val="center"/>
          </w:tcPr>
          <w:p w14:paraId="4CE1CFE7" w14:textId="77777777" w:rsidR="007C77A5" w:rsidRDefault="007C77A5">
            <w:pPr>
              <w:widowControl/>
              <w:jc w:val="left"/>
              <w:rPr>
                <w:rFonts w:ascii="宋体" w:hAnsi="宋体" w:cs="宋体"/>
                <w:color w:val="000000"/>
                <w:sz w:val="22"/>
                <w:szCs w:val="22"/>
              </w:rPr>
            </w:pPr>
          </w:p>
        </w:tc>
        <w:tc>
          <w:tcPr>
            <w:tcW w:w="708" w:type="dxa"/>
            <w:gridSpan w:val="2"/>
            <w:vMerge/>
            <w:tcBorders>
              <w:top w:val="single" w:sz="4" w:space="0" w:color="000000"/>
              <w:left w:val="single" w:sz="4" w:space="0" w:color="000000"/>
              <w:bottom w:val="single" w:sz="4" w:space="0" w:color="000000"/>
              <w:right w:val="single" w:sz="4" w:space="0" w:color="000000"/>
            </w:tcBorders>
            <w:vAlign w:val="center"/>
          </w:tcPr>
          <w:p w14:paraId="0DF1A0CB" w14:textId="77777777" w:rsidR="007C77A5" w:rsidRDefault="007C77A5">
            <w:pPr>
              <w:widowControl/>
              <w:jc w:val="left"/>
              <w:rPr>
                <w:rFonts w:ascii="宋体" w:hAnsi="宋体" w:cs="宋体"/>
                <w:color w:val="000000"/>
                <w:sz w:val="24"/>
              </w:rPr>
            </w:pPr>
          </w:p>
        </w:tc>
      </w:tr>
      <w:tr w:rsidR="007C77A5" w14:paraId="0D05F136" w14:textId="77777777">
        <w:trPr>
          <w:gridBefore w:val="1"/>
          <w:wBefore w:w="106" w:type="dxa"/>
          <w:trHeight w:val="954"/>
        </w:trPr>
        <w:tc>
          <w:tcPr>
            <w:tcW w:w="617" w:type="dxa"/>
            <w:gridSpan w:val="2"/>
            <w:vMerge/>
            <w:tcBorders>
              <w:top w:val="single" w:sz="4" w:space="0" w:color="000000"/>
              <w:left w:val="single" w:sz="4" w:space="0" w:color="000000"/>
              <w:bottom w:val="single" w:sz="4" w:space="0" w:color="000000"/>
              <w:right w:val="single" w:sz="4" w:space="0" w:color="000000"/>
            </w:tcBorders>
            <w:vAlign w:val="center"/>
          </w:tcPr>
          <w:p w14:paraId="19CDD5BD" w14:textId="77777777" w:rsidR="007C77A5" w:rsidRDefault="007C77A5">
            <w:pPr>
              <w:widowControl/>
              <w:spacing w:line="280" w:lineRule="exact"/>
              <w:jc w:val="left"/>
              <w:rPr>
                <w:rFonts w:ascii="宋体" w:hAnsi="宋体" w:cs="宋体"/>
                <w:color w:val="000000"/>
                <w:sz w:val="22"/>
                <w:szCs w:val="22"/>
              </w:rPr>
            </w:pPr>
          </w:p>
        </w:tc>
        <w:tc>
          <w:tcPr>
            <w:tcW w:w="1064" w:type="dxa"/>
            <w:gridSpan w:val="2"/>
            <w:vMerge/>
            <w:tcBorders>
              <w:left w:val="single" w:sz="4" w:space="0" w:color="000000"/>
              <w:right w:val="single" w:sz="4" w:space="0" w:color="000000"/>
            </w:tcBorders>
            <w:vAlign w:val="center"/>
          </w:tcPr>
          <w:p w14:paraId="088D766D" w14:textId="77777777" w:rsidR="007C77A5" w:rsidRDefault="007C77A5">
            <w:pPr>
              <w:widowControl/>
              <w:spacing w:line="280" w:lineRule="exact"/>
              <w:jc w:val="left"/>
              <w:rPr>
                <w:rFonts w:ascii="宋体" w:hAnsi="宋体" w:cs="宋体"/>
                <w:color w:val="000000"/>
                <w:sz w:val="22"/>
                <w:szCs w:val="22"/>
              </w:rPr>
            </w:pPr>
          </w:p>
        </w:tc>
        <w:tc>
          <w:tcPr>
            <w:tcW w:w="3176" w:type="dxa"/>
            <w:gridSpan w:val="2"/>
            <w:vMerge/>
            <w:tcBorders>
              <w:top w:val="single" w:sz="4" w:space="0" w:color="000000"/>
              <w:left w:val="single" w:sz="4" w:space="0" w:color="000000"/>
              <w:bottom w:val="single" w:sz="4" w:space="0" w:color="000000"/>
              <w:right w:val="single" w:sz="4" w:space="0" w:color="000000"/>
            </w:tcBorders>
            <w:vAlign w:val="center"/>
          </w:tcPr>
          <w:p w14:paraId="3604E101" w14:textId="77777777" w:rsidR="007C77A5" w:rsidRDefault="007C77A5">
            <w:pPr>
              <w:widowControl/>
              <w:spacing w:line="280" w:lineRule="exact"/>
              <w:jc w:val="left"/>
              <w:rPr>
                <w:rFonts w:ascii="宋体" w:hAnsi="宋体" w:cs="宋体"/>
                <w:color w:val="000000"/>
                <w:sz w:val="22"/>
                <w:szCs w:val="22"/>
              </w:rPr>
            </w:pPr>
          </w:p>
        </w:tc>
        <w:tc>
          <w:tcPr>
            <w:tcW w:w="480" w:type="dxa"/>
            <w:gridSpan w:val="2"/>
            <w:vMerge/>
            <w:tcBorders>
              <w:top w:val="single" w:sz="4" w:space="0" w:color="000000"/>
              <w:left w:val="single" w:sz="4" w:space="0" w:color="000000"/>
              <w:bottom w:val="single" w:sz="4" w:space="0" w:color="000000"/>
              <w:right w:val="single" w:sz="4" w:space="0" w:color="000000"/>
            </w:tcBorders>
            <w:vAlign w:val="center"/>
          </w:tcPr>
          <w:p w14:paraId="7438C00C" w14:textId="77777777" w:rsidR="007C77A5" w:rsidRDefault="007C77A5">
            <w:pPr>
              <w:widowControl/>
              <w:spacing w:line="280" w:lineRule="exact"/>
              <w:jc w:val="left"/>
              <w:rPr>
                <w:rFonts w:ascii="宋体" w:hAnsi="宋体" w:cs="宋体"/>
                <w:color w:val="000000"/>
                <w:sz w:val="22"/>
                <w:szCs w:val="22"/>
              </w:rPr>
            </w:pPr>
          </w:p>
        </w:tc>
        <w:tc>
          <w:tcPr>
            <w:tcW w:w="515" w:type="dxa"/>
            <w:gridSpan w:val="2"/>
            <w:vMerge/>
            <w:tcBorders>
              <w:left w:val="single" w:sz="4" w:space="0" w:color="000000"/>
              <w:right w:val="single" w:sz="4" w:space="0" w:color="000000"/>
            </w:tcBorders>
            <w:vAlign w:val="center"/>
          </w:tcPr>
          <w:p w14:paraId="402C80A6" w14:textId="77777777" w:rsidR="007C77A5" w:rsidRDefault="007C77A5">
            <w:pPr>
              <w:widowControl/>
              <w:spacing w:line="280" w:lineRule="exact"/>
              <w:jc w:val="left"/>
              <w:rPr>
                <w:rFonts w:ascii="宋体" w:hAnsi="宋体" w:cs="宋体"/>
                <w:color w:val="000000"/>
                <w:sz w:val="22"/>
                <w:szCs w:val="22"/>
              </w:rPr>
            </w:pPr>
          </w:p>
        </w:tc>
        <w:tc>
          <w:tcPr>
            <w:tcW w:w="532"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650368D"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决定</w:t>
            </w:r>
          </w:p>
        </w:tc>
        <w:tc>
          <w:tcPr>
            <w:tcW w:w="4426"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E497552"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3.决定责任：出具消防设计审查意见书。</w:t>
            </w:r>
          </w:p>
        </w:tc>
        <w:tc>
          <w:tcPr>
            <w:tcW w:w="1292"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326AA2C" w14:textId="77777777" w:rsidR="007C77A5" w:rsidRDefault="00000000">
            <w:pPr>
              <w:widowControl/>
              <w:spacing w:line="240" w:lineRule="exact"/>
              <w:jc w:val="center"/>
              <w:textAlignment w:val="center"/>
              <w:rPr>
                <w:rFonts w:ascii="宋体" w:hAnsi="宋体" w:cs="宋体"/>
                <w:color w:val="000000"/>
                <w:sz w:val="22"/>
                <w:szCs w:val="22"/>
              </w:rPr>
            </w:pPr>
            <w:r>
              <w:rPr>
                <w:rFonts w:ascii="宋体" w:hAnsi="宋体" w:cs="宋体" w:hint="eastAsia"/>
                <w:color w:val="000000"/>
                <w:sz w:val="22"/>
                <w:szCs w:val="22"/>
              </w:rPr>
              <w:t>城市与建筑设计股</w:t>
            </w:r>
          </w:p>
        </w:tc>
        <w:tc>
          <w:tcPr>
            <w:tcW w:w="525" w:type="dxa"/>
            <w:gridSpan w:val="2"/>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2D5B3C97" w14:textId="77777777" w:rsidR="007C77A5" w:rsidRDefault="00000000">
            <w:pPr>
              <w:spacing w:line="280" w:lineRule="exact"/>
              <w:rPr>
                <w:rFonts w:ascii="宋体" w:hAnsi="宋体" w:cs="宋体"/>
                <w:color w:val="000000"/>
                <w:sz w:val="22"/>
                <w:szCs w:val="22"/>
              </w:rPr>
            </w:pPr>
            <w:r>
              <w:rPr>
                <w:rFonts w:ascii="宋体" w:hAnsi="宋体" w:cs="宋体" w:hint="eastAsia"/>
                <w:color w:val="000000"/>
                <w:sz w:val="22"/>
                <w:szCs w:val="22"/>
              </w:rPr>
              <w:t>1日</w:t>
            </w:r>
          </w:p>
        </w:tc>
        <w:tc>
          <w:tcPr>
            <w:tcW w:w="540" w:type="dxa"/>
            <w:gridSpan w:val="2"/>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14:paraId="20304832" w14:textId="77777777" w:rsidR="007C77A5" w:rsidRDefault="007C77A5">
            <w:pPr>
              <w:spacing w:line="240" w:lineRule="exact"/>
              <w:jc w:val="center"/>
              <w:rPr>
                <w:rFonts w:ascii="宋体" w:hAnsi="宋体" w:cs="宋体"/>
                <w:color w:val="000000"/>
                <w:sz w:val="22"/>
                <w:szCs w:val="22"/>
              </w:rPr>
            </w:pPr>
          </w:p>
        </w:tc>
        <w:tc>
          <w:tcPr>
            <w:tcW w:w="705" w:type="dxa"/>
            <w:gridSpan w:val="2"/>
            <w:vMerge/>
            <w:tcBorders>
              <w:top w:val="single" w:sz="4" w:space="0" w:color="000000"/>
              <w:left w:val="single" w:sz="4" w:space="0" w:color="000000"/>
              <w:bottom w:val="single" w:sz="4" w:space="0" w:color="000000"/>
              <w:right w:val="single" w:sz="4" w:space="0" w:color="000000"/>
            </w:tcBorders>
            <w:vAlign w:val="center"/>
          </w:tcPr>
          <w:p w14:paraId="774E69BF" w14:textId="77777777" w:rsidR="007C77A5" w:rsidRDefault="007C77A5">
            <w:pPr>
              <w:widowControl/>
              <w:jc w:val="left"/>
              <w:rPr>
                <w:rFonts w:ascii="宋体" w:hAnsi="宋体" w:cs="宋体"/>
                <w:color w:val="000000"/>
                <w:sz w:val="22"/>
                <w:szCs w:val="22"/>
              </w:rPr>
            </w:pPr>
          </w:p>
        </w:tc>
        <w:tc>
          <w:tcPr>
            <w:tcW w:w="708" w:type="dxa"/>
            <w:gridSpan w:val="2"/>
            <w:vMerge/>
            <w:tcBorders>
              <w:top w:val="single" w:sz="4" w:space="0" w:color="000000"/>
              <w:left w:val="single" w:sz="4" w:space="0" w:color="000000"/>
              <w:bottom w:val="single" w:sz="4" w:space="0" w:color="000000"/>
              <w:right w:val="single" w:sz="4" w:space="0" w:color="000000"/>
            </w:tcBorders>
            <w:vAlign w:val="center"/>
          </w:tcPr>
          <w:p w14:paraId="163BBE73" w14:textId="77777777" w:rsidR="007C77A5" w:rsidRDefault="007C77A5">
            <w:pPr>
              <w:widowControl/>
              <w:jc w:val="left"/>
              <w:rPr>
                <w:rFonts w:ascii="宋体" w:hAnsi="宋体" w:cs="宋体"/>
                <w:color w:val="000000"/>
                <w:sz w:val="24"/>
              </w:rPr>
            </w:pPr>
          </w:p>
        </w:tc>
      </w:tr>
      <w:tr w:rsidR="007C77A5" w14:paraId="261E25F0" w14:textId="77777777">
        <w:trPr>
          <w:gridBefore w:val="1"/>
          <w:wBefore w:w="106" w:type="dxa"/>
          <w:trHeight w:val="711"/>
        </w:trPr>
        <w:tc>
          <w:tcPr>
            <w:tcW w:w="617" w:type="dxa"/>
            <w:gridSpan w:val="2"/>
            <w:vMerge/>
            <w:tcBorders>
              <w:top w:val="single" w:sz="4" w:space="0" w:color="000000"/>
              <w:left w:val="single" w:sz="4" w:space="0" w:color="000000"/>
              <w:bottom w:val="single" w:sz="4" w:space="0" w:color="000000"/>
              <w:right w:val="single" w:sz="4" w:space="0" w:color="000000"/>
            </w:tcBorders>
            <w:vAlign w:val="center"/>
          </w:tcPr>
          <w:p w14:paraId="38035745" w14:textId="77777777" w:rsidR="007C77A5" w:rsidRDefault="007C77A5">
            <w:pPr>
              <w:widowControl/>
              <w:spacing w:line="280" w:lineRule="exact"/>
              <w:jc w:val="left"/>
              <w:rPr>
                <w:rFonts w:ascii="宋体" w:hAnsi="宋体" w:cs="宋体"/>
                <w:color w:val="000000"/>
                <w:sz w:val="22"/>
                <w:szCs w:val="22"/>
              </w:rPr>
            </w:pPr>
          </w:p>
        </w:tc>
        <w:tc>
          <w:tcPr>
            <w:tcW w:w="1064" w:type="dxa"/>
            <w:gridSpan w:val="2"/>
            <w:vMerge/>
            <w:tcBorders>
              <w:left w:val="single" w:sz="4" w:space="0" w:color="000000"/>
              <w:bottom w:val="single" w:sz="4" w:space="0" w:color="000000"/>
              <w:right w:val="single" w:sz="4" w:space="0" w:color="000000"/>
            </w:tcBorders>
            <w:vAlign w:val="center"/>
          </w:tcPr>
          <w:p w14:paraId="7337C3CF" w14:textId="77777777" w:rsidR="007C77A5" w:rsidRDefault="007C77A5">
            <w:pPr>
              <w:widowControl/>
              <w:spacing w:line="280" w:lineRule="exact"/>
              <w:jc w:val="left"/>
              <w:rPr>
                <w:rFonts w:ascii="宋体" w:hAnsi="宋体" w:cs="宋体"/>
                <w:color w:val="000000"/>
                <w:sz w:val="22"/>
                <w:szCs w:val="22"/>
              </w:rPr>
            </w:pPr>
          </w:p>
        </w:tc>
        <w:tc>
          <w:tcPr>
            <w:tcW w:w="3176" w:type="dxa"/>
            <w:gridSpan w:val="2"/>
            <w:vMerge/>
            <w:tcBorders>
              <w:top w:val="single" w:sz="4" w:space="0" w:color="000000"/>
              <w:left w:val="single" w:sz="4" w:space="0" w:color="000000"/>
              <w:bottom w:val="single" w:sz="4" w:space="0" w:color="000000"/>
              <w:right w:val="single" w:sz="4" w:space="0" w:color="000000"/>
            </w:tcBorders>
            <w:vAlign w:val="center"/>
          </w:tcPr>
          <w:p w14:paraId="3D5FE2EC" w14:textId="77777777" w:rsidR="007C77A5" w:rsidRDefault="007C77A5">
            <w:pPr>
              <w:widowControl/>
              <w:spacing w:line="280" w:lineRule="exact"/>
              <w:jc w:val="left"/>
              <w:rPr>
                <w:rFonts w:ascii="宋体" w:hAnsi="宋体" w:cs="宋体"/>
                <w:color w:val="000000"/>
                <w:sz w:val="22"/>
                <w:szCs w:val="22"/>
              </w:rPr>
            </w:pPr>
          </w:p>
        </w:tc>
        <w:tc>
          <w:tcPr>
            <w:tcW w:w="480" w:type="dxa"/>
            <w:gridSpan w:val="2"/>
            <w:vMerge/>
            <w:tcBorders>
              <w:top w:val="single" w:sz="4" w:space="0" w:color="000000"/>
              <w:left w:val="single" w:sz="4" w:space="0" w:color="000000"/>
              <w:bottom w:val="single" w:sz="4" w:space="0" w:color="000000"/>
              <w:right w:val="single" w:sz="4" w:space="0" w:color="000000"/>
            </w:tcBorders>
            <w:vAlign w:val="center"/>
          </w:tcPr>
          <w:p w14:paraId="229141FE" w14:textId="77777777" w:rsidR="007C77A5" w:rsidRDefault="007C77A5">
            <w:pPr>
              <w:widowControl/>
              <w:spacing w:line="280" w:lineRule="exact"/>
              <w:jc w:val="left"/>
              <w:rPr>
                <w:rFonts w:ascii="宋体" w:hAnsi="宋体" w:cs="宋体"/>
                <w:color w:val="000000"/>
                <w:sz w:val="22"/>
                <w:szCs w:val="22"/>
              </w:rPr>
            </w:pPr>
          </w:p>
        </w:tc>
        <w:tc>
          <w:tcPr>
            <w:tcW w:w="515" w:type="dxa"/>
            <w:gridSpan w:val="2"/>
            <w:vMerge/>
            <w:tcBorders>
              <w:left w:val="single" w:sz="4" w:space="0" w:color="000000"/>
              <w:bottom w:val="single" w:sz="4" w:space="0" w:color="000000"/>
              <w:right w:val="single" w:sz="4" w:space="0" w:color="000000"/>
            </w:tcBorders>
            <w:vAlign w:val="center"/>
          </w:tcPr>
          <w:p w14:paraId="399D60FA" w14:textId="77777777" w:rsidR="007C77A5" w:rsidRDefault="007C77A5">
            <w:pPr>
              <w:widowControl/>
              <w:spacing w:line="280" w:lineRule="exact"/>
              <w:jc w:val="left"/>
              <w:rPr>
                <w:rFonts w:ascii="宋体" w:hAnsi="宋体" w:cs="宋体"/>
                <w:color w:val="000000"/>
                <w:sz w:val="22"/>
                <w:szCs w:val="22"/>
              </w:rPr>
            </w:pPr>
          </w:p>
        </w:tc>
        <w:tc>
          <w:tcPr>
            <w:tcW w:w="532" w:type="dxa"/>
            <w:gridSpan w:val="2"/>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659E1708"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送达</w:t>
            </w:r>
          </w:p>
        </w:tc>
        <w:tc>
          <w:tcPr>
            <w:tcW w:w="4426" w:type="dxa"/>
            <w:gridSpan w:val="2"/>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7CE6814B"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4.送达责任：按规定送达当事人。</w:t>
            </w:r>
          </w:p>
        </w:tc>
        <w:tc>
          <w:tcPr>
            <w:tcW w:w="1292" w:type="dxa"/>
            <w:gridSpan w:val="2"/>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31FB0FF6" w14:textId="77777777" w:rsidR="007C77A5" w:rsidRDefault="00000000">
            <w:pPr>
              <w:widowControl/>
              <w:spacing w:line="240" w:lineRule="exact"/>
              <w:jc w:val="center"/>
              <w:textAlignment w:val="center"/>
              <w:rPr>
                <w:sz w:val="22"/>
                <w:szCs w:val="22"/>
              </w:rPr>
            </w:pPr>
            <w:r>
              <w:rPr>
                <w:rFonts w:ascii="宋体" w:hAnsi="宋体" w:cs="宋体" w:hint="eastAsia"/>
                <w:color w:val="000000"/>
                <w:sz w:val="22"/>
                <w:szCs w:val="22"/>
              </w:rPr>
              <w:t>城市与建筑设计股</w:t>
            </w:r>
          </w:p>
        </w:tc>
        <w:tc>
          <w:tcPr>
            <w:tcW w:w="525" w:type="dxa"/>
            <w:gridSpan w:val="2"/>
            <w:tcBorders>
              <w:top w:val="single" w:sz="4" w:space="0" w:color="auto"/>
              <w:left w:val="single" w:sz="4" w:space="0" w:color="000000"/>
              <w:bottom w:val="nil"/>
              <w:right w:val="single" w:sz="4" w:space="0" w:color="000000"/>
            </w:tcBorders>
            <w:tcMar>
              <w:top w:w="15" w:type="dxa"/>
              <w:left w:w="15" w:type="dxa"/>
              <w:bottom w:w="15" w:type="dxa"/>
              <w:right w:w="15" w:type="dxa"/>
            </w:tcMar>
            <w:vAlign w:val="center"/>
          </w:tcPr>
          <w:p w14:paraId="07A011A2" w14:textId="77777777" w:rsidR="007C77A5" w:rsidRDefault="007C77A5">
            <w:pPr>
              <w:spacing w:line="280" w:lineRule="exact"/>
              <w:jc w:val="center"/>
              <w:rPr>
                <w:rFonts w:ascii="宋体" w:hAnsi="宋体" w:cs="宋体"/>
                <w:color w:val="000000"/>
                <w:sz w:val="22"/>
                <w:szCs w:val="22"/>
              </w:rPr>
            </w:pPr>
          </w:p>
        </w:tc>
        <w:tc>
          <w:tcPr>
            <w:tcW w:w="540" w:type="dxa"/>
            <w:gridSpan w:val="2"/>
            <w:vMerge w:val="restart"/>
            <w:tcBorders>
              <w:top w:val="single" w:sz="4" w:space="0" w:color="auto"/>
              <w:left w:val="single" w:sz="4" w:space="0" w:color="000000"/>
              <w:right w:val="single" w:sz="4" w:space="0" w:color="000000"/>
            </w:tcBorders>
            <w:tcMar>
              <w:top w:w="15" w:type="dxa"/>
              <w:left w:w="15" w:type="dxa"/>
              <w:bottom w:w="15" w:type="dxa"/>
              <w:right w:w="15" w:type="dxa"/>
            </w:tcMar>
            <w:vAlign w:val="center"/>
          </w:tcPr>
          <w:p w14:paraId="22D12F59" w14:textId="77777777" w:rsidR="007C77A5" w:rsidRDefault="007C77A5">
            <w:pPr>
              <w:spacing w:line="240" w:lineRule="exact"/>
              <w:jc w:val="center"/>
              <w:rPr>
                <w:rFonts w:ascii="宋体" w:hAnsi="宋体" w:cs="宋体"/>
                <w:color w:val="000000"/>
                <w:sz w:val="22"/>
                <w:szCs w:val="22"/>
              </w:rPr>
            </w:pPr>
          </w:p>
        </w:tc>
        <w:tc>
          <w:tcPr>
            <w:tcW w:w="705" w:type="dxa"/>
            <w:gridSpan w:val="2"/>
            <w:vMerge/>
            <w:tcBorders>
              <w:top w:val="single" w:sz="4" w:space="0" w:color="000000"/>
              <w:left w:val="single" w:sz="4" w:space="0" w:color="000000"/>
              <w:bottom w:val="single" w:sz="4" w:space="0" w:color="000000"/>
              <w:right w:val="single" w:sz="4" w:space="0" w:color="000000"/>
            </w:tcBorders>
            <w:vAlign w:val="center"/>
          </w:tcPr>
          <w:p w14:paraId="4E122559" w14:textId="77777777" w:rsidR="007C77A5" w:rsidRDefault="007C77A5">
            <w:pPr>
              <w:widowControl/>
              <w:jc w:val="left"/>
              <w:rPr>
                <w:rFonts w:ascii="宋体" w:hAnsi="宋体" w:cs="宋体"/>
                <w:color w:val="000000"/>
                <w:sz w:val="22"/>
                <w:szCs w:val="22"/>
              </w:rPr>
            </w:pPr>
          </w:p>
        </w:tc>
        <w:tc>
          <w:tcPr>
            <w:tcW w:w="708" w:type="dxa"/>
            <w:gridSpan w:val="2"/>
            <w:vMerge/>
            <w:tcBorders>
              <w:top w:val="single" w:sz="4" w:space="0" w:color="000000"/>
              <w:left w:val="single" w:sz="4" w:space="0" w:color="000000"/>
              <w:bottom w:val="single" w:sz="4" w:space="0" w:color="000000"/>
              <w:right w:val="single" w:sz="4" w:space="0" w:color="000000"/>
            </w:tcBorders>
            <w:vAlign w:val="center"/>
          </w:tcPr>
          <w:p w14:paraId="292FB421" w14:textId="77777777" w:rsidR="007C77A5" w:rsidRDefault="007C77A5">
            <w:pPr>
              <w:widowControl/>
              <w:jc w:val="left"/>
              <w:rPr>
                <w:rFonts w:ascii="宋体" w:hAnsi="宋体" w:cs="宋体"/>
                <w:color w:val="000000"/>
                <w:sz w:val="24"/>
              </w:rPr>
            </w:pPr>
          </w:p>
        </w:tc>
      </w:tr>
      <w:tr w:rsidR="007C77A5" w14:paraId="1B92B25A" w14:textId="77777777">
        <w:trPr>
          <w:gridBefore w:val="1"/>
          <w:wBefore w:w="106" w:type="dxa"/>
          <w:trHeight w:val="937"/>
        </w:trPr>
        <w:tc>
          <w:tcPr>
            <w:tcW w:w="617" w:type="dxa"/>
            <w:gridSpan w:val="2"/>
            <w:vMerge/>
            <w:tcBorders>
              <w:top w:val="single" w:sz="4" w:space="0" w:color="000000"/>
              <w:left w:val="single" w:sz="4" w:space="0" w:color="000000"/>
              <w:bottom w:val="single" w:sz="4" w:space="0" w:color="000000"/>
              <w:right w:val="single" w:sz="4" w:space="0" w:color="000000"/>
            </w:tcBorders>
            <w:vAlign w:val="center"/>
          </w:tcPr>
          <w:p w14:paraId="6DA23AC2" w14:textId="77777777" w:rsidR="007C77A5" w:rsidRDefault="007C77A5">
            <w:pPr>
              <w:widowControl/>
              <w:spacing w:line="280" w:lineRule="exact"/>
              <w:jc w:val="left"/>
              <w:rPr>
                <w:rFonts w:ascii="宋体" w:hAnsi="宋体" w:cs="宋体"/>
                <w:color w:val="000000"/>
                <w:sz w:val="22"/>
                <w:szCs w:val="22"/>
              </w:rPr>
            </w:pPr>
          </w:p>
        </w:tc>
        <w:tc>
          <w:tcPr>
            <w:tcW w:w="1064" w:type="dxa"/>
            <w:gridSpan w:val="2"/>
            <w:vMerge/>
            <w:tcBorders>
              <w:left w:val="single" w:sz="4" w:space="0" w:color="000000"/>
              <w:bottom w:val="single" w:sz="4" w:space="0" w:color="000000"/>
              <w:right w:val="single" w:sz="4" w:space="0" w:color="000000"/>
            </w:tcBorders>
            <w:vAlign w:val="center"/>
          </w:tcPr>
          <w:p w14:paraId="03B504C3" w14:textId="77777777" w:rsidR="007C77A5" w:rsidRDefault="007C77A5">
            <w:pPr>
              <w:widowControl/>
              <w:spacing w:line="280" w:lineRule="exact"/>
              <w:jc w:val="left"/>
              <w:rPr>
                <w:rFonts w:ascii="宋体" w:hAnsi="宋体" w:cs="宋体"/>
                <w:color w:val="000000"/>
                <w:sz w:val="22"/>
                <w:szCs w:val="22"/>
              </w:rPr>
            </w:pPr>
          </w:p>
        </w:tc>
        <w:tc>
          <w:tcPr>
            <w:tcW w:w="3176" w:type="dxa"/>
            <w:gridSpan w:val="2"/>
            <w:vMerge/>
            <w:tcBorders>
              <w:top w:val="single" w:sz="4" w:space="0" w:color="000000"/>
              <w:left w:val="single" w:sz="4" w:space="0" w:color="000000"/>
              <w:bottom w:val="single" w:sz="4" w:space="0" w:color="000000"/>
              <w:right w:val="single" w:sz="4" w:space="0" w:color="000000"/>
            </w:tcBorders>
            <w:vAlign w:val="center"/>
          </w:tcPr>
          <w:p w14:paraId="5284700D" w14:textId="77777777" w:rsidR="007C77A5" w:rsidRDefault="007C77A5">
            <w:pPr>
              <w:widowControl/>
              <w:spacing w:line="280" w:lineRule="exact"/>
              <w:jc w:val="left"/>
              <w:rPr>
                <w:rFonts w:ascii="宋体" w:hAnsi="宋体" w:cs="宋体"/>
                <w:color w:val="000000"/>
                <w:sz w:val="22"/>
                <w:szCs w:val="22"/>
              </w:rPr>
            </w:pPr>
          </w:p>
        </w:tc>
        <w:tc>
          <w:tcPr>
            <w:tcW w:w="480" w:type="dxa"/>
            <w:gridSpan w:val="2"/>
            <w:vMerge/>
            <w:tcBorders>
              <w:top w:val="single" w:sz="4" w:space="0" w:color="000000"/>
              <w:left w:val="single" w:sz="4" w:space="0" w:color="000000"/>
              <w:bottom w:val="single" w:sz="4" w:space="0" w:color="000000"/>
              <w:right w:val="single" w:sz="4" w:space="0" w:color="000000"/>
            </w:tcBorders>
            <w:vAlign w:val="center"/>
          </w:tcPr>
          <w:p w14:paraId="3DCB79F1" w14:textId="77777777" w:rsidR="007C77A5" w:rsidRDefault="007C77A5">
            <w:pPr>
              <w:widowControl/>
              <w:spacing w:line="280" w:lineRule="exact"/>
              <w:jc w:val="left"/>
              <w:rPr>
                <w:rFonts w:ascii="宋体" w:hAnsi="宋体" w:cs="宋体"/>
                <w:color w:val="000000"/>
                <w:sz w:val="22"/>
                <w:szCs w:val="22"/>
              </w:rPr>
            </w:pPr>
          </w:p>
        </w:tc>
        <w:tc>
          <w:tcPr>
            <w:tcW w:w="515" w:type="dxa"/>
            <w:gridSpan w:val="2"/>
            <w:vMerge/>
            <w:tcBorders>
              <w:left w:val="single" w:sz="4" w:space="0" w:color="000000"/>
              <w:bottom w:val="single" w:sz="4" w:space="0" w:color="000000"/>
              <w:right w:val="single" w:sz="4" w:space="0" w:color="000000"/>
            </w:tcBorders>
            <w:vAlign w:val="center"/>
          </w:tcPr>
          <w:p w14:paraId="4211D683" w14:textId="77777777" w:rsidR="007C77A5" w:rsidRDefault="007C77A5">
            <w:pPr>
              <w:widowControl/>
              <w:spacing w:line="280" w:lineRule="exact"/>
              <w:jc w:val="left"/>
              <w:rPr>
                <w:rFonts w:ascii="宋体" w:hAnsi="宋体" w:cs="宋体"/>
                <w:color w:val="000000"/>
                <w:sz w:val="22"/>
                <w:szCs w:val="22"/>
              </w:rPr>
            </w:pPr>
          </w:p>
        </w:tc>
        <w:tc>
          <w:tcPr>
            <w:tcW w:w="532" w:type="dxa"/>
            <w:gridSpan w:val="2"/>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415F2FC3"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事后监管</w:t>
            </w:r>
          </w:p>
        </w:tc>
        <w:tc>
          <w:tcPr>
            <w:tcW w:w="4426" w:type="dxa"/>
            <w:gridSpan w:val="2"/>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7BB83350"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5.事后监管责任：其他法律法规规章规定应履行的责任。</w:t>
            </w:r>
          </w:p>
        </w:tc>
        <w:tc>
          <w:tcPr>
            <w:tcW w:w="1292" w:type="dxa"/>
            <w:gridSpan w:val="2"/>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64957E58" w14:textId="77777777" w:rsidR="007C77A5" w:rsidRDefault="00000000">
            <w:pPr>
              <w:widowControl/>
              <w:spacing w:line="240" w:lineRule="exact"/>
              <w:jc w:val="center"/>
              <w:textAlignment w:val="center"/>
              <w:rPr>
                <w:sz w:val="22"/>
                <w:szCs w:val="22"/>
              </w:rPr>
            </w:pPr>
            <w:r>
              <w:rPr>
                <w:rFonts w:ascii="宋体" w:hAnsi="宋体" w:cs="宋体" w:hint="eastAsia"/>
                <w:color w:val="000000"/>
                <w:sz w:val="22"/>
                <w:szCs w:val="22"/>
              </w:rPr>
              <w:t>城市与建筑设计股</w:t>
            </w:r>
          </w:p>
        </w:tc>
        <w:tc>
          <w:tcPr>
            <w:tcW w:w="525" w:type="dxa"/>
            <w:gridSpan w:val="2"/>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561CE097" w14:textId="77777777" w:rsidR="007C77A5" w:rsidRDefault="007C77A5">
            <w:pPr>
              <w:spacing w:line="280" w:lineRule="exact"/>
              <w:jc w:val="center"/>
              <w:rPr>
                <w:rFonts w:ascii="宋体" w:hAnsi="宋体" w:cs="宋体"/>
                <w:color w:val="000000"/>
                <w:sz w:val="22"/>
                <w:szCs w:val="22"/>
              </w:rPr>
            </w:pPr>
          </w:p>
        </w:tc>
        <w:tc>
          <w:tcPr>
            <w:tcW w:w="540" w:type="dxa"/>
            <w:gridSpan w:val="2"/>
            <w:vMerge/>
            <w:tcBorders>
              <w:left w:val="single" w:sz="4" w:space="0" w:color="000000"/>
              <w:bottom w:val="single" w:sz="4" w:space="0" w:color="000000"/>
              <w:right w:val="single" w:sz="4" w:space="0" w:color="000000"/>
            </w:tcBorders>
            <w:tcMar>
              <w:top w:w="15" w:type="dxa"/>
              <w:left w:w="15" w:type="dxa"/>
              <w:bottom w:w="15" w:type="dxa"/>
              <w:right w:w="15" w:type="dxa"/>
            </w:tcMar>
            <w:vAlign w:val="center"/>
          </w:tcPr>
          <w:p w14:paraId="2CE0ECE7" w14:textId="77777777" w:rsidR="007C77A5" w:rsidRDefault="007C77A5">
            <w:pPr>
              <w:spacing w:line="240" w:lineRule="exact"/>
              <w:jc w:val="center"/>
              <w:rPr>
                <w:rFonts w:ascii="宋体" w:hAnsi="宋体" w:cs="宋体"/>
                <w:color w:val="000000"/>
                <w:sz w:val="22"/>
                <w:szCs w:val="22"/>
              </w:rPr>
            </w:pPr>
          </w:p>
        </w:tc>
        <w:tc>
          <w:tcPr>
            <w:tcW w:w="705" w:type="dxa"/>
            <w:gridSpan w:val="2"/>
            <w:vMerge/>
            <w:tcBorders>
              <w:top w:val="single" w:sz="4" w:space="0" w:color="000000"/>
              <w:left w:val="single" w:sz="4" w:space="0" w:color="000000"/>
              <w:bottom w:val="single" w:sz="4" w:space="0" w:color="000000"/>
              <w:right w:val="single" w:sz="4" w:space="0" w:color="000000"/>
            </w:tcBorders>
            <w:vAlign w:val="center"/>
          </w:tcPr>
          <w:p w14:paraId="4BED30E9" w14:textId="77777777" w:rsidR="007C77A5" w:rsidRDefault="007C77A5">
            <w:pPr>
              <w:widowControl/>
              <w:jc w:val="left"/>
              <w:rPr>
                <w:rFonts w:ascii="宋体" w:hAnsi="宋体" w:cs="宋体"/>
                <w:color w:val="000000"/>
                <w:sz w:val="22"/>
                <w:szCs w:val="22"/>
              </w:rPr>
            </w:pPr>
          </w:p>
        </w:tc>
        <w:tc>
          <w:tcPr>
            <w:tcW w:w="708" w:type="dxa"/>
            <w:gridSpan w:val="2"/>
            <w:vMerge/>
            <w:tcBorders>
              <w:top w:val="single" w:sz="4" w:space="0" w:color="000000"/>
              <w:left w:val="single" w:sz="4" w:space="0" w:color="000000"/>
              <w:bottom w:val="single" w:sz="4" w:space="0" w:color="000000"/>
              <w:right w:val="single" w:sz="4" w:space="0" w:color="000000"/>
            </w:tcBorders>
            <w:vAlign w:val="center"/>
          </w:tcPr>
          <w:p w14:paraId="657A3010" w14:textId="77777777" w:rsidR="007C77A5" w:rsidRDefault="007C77A5">
            <w:pPr>
              <w:widowControl/>
              <w:jc w:val="left"/>
              <w:rPr>
                <w:rFonts w:ascii="宋体" w:hAnsi="宋体" w:cs="宋体"/>
                <w:color w:val="000000"/>
                <w:sz w:val="24"/>
              </w:rPr>
            </w:pPr>
          </w:p>
        </w:tc>
      </w:tr>
      <w:tr w:rsidR="007C77A5" w14:paraId="06C03053" w14:textId="77777777">
        <w:trPr>
          <w:gridBefore w:val="1"/>
          <w:wBefore w:w="106" w:type="dxa"/>
          <w:trHeight w:val="370"/>
        </w:trPr>
        <w:tc>
          <w:tcPr>
            <w:tcW w:w="14580" w:type="dxa"/>
            <w:gridSpan w:val="24"/>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tbl>
            <w:tblPr>
              <w:tblW w:w="14955" w:type="dxa"/>
              <w:tblBorders>
                <w:insideH w:val="none" w:sz="4" w:space="0" w:color="auto"/>
                <w:insideV w:val="none" w:sz="4" w:space="0" w:color="auto"/>
              </w:tblBorders>
              <w:tblLayout w:type="fixed"/>
              <w:tblCellMar>
                <w:left w:w="0" w:type="dxa"/>
                <w:right w:w="0" w:type="dxa"/>
              </w:tblCellMar>
              <w:tblLook w:val="04A0" w:firstRow="1" w:lastRow="0" w:firstColumn="1" w:lastColumn="0" w:noHBand="0" w:noVBand="1"/>
            </w:tblPr>
            <w:tblGrid>
              <w:gridCol w:w="14955"/>
            </w:tblGrid>
            <w:tr w:rsidR="007C77A5" w14:paraId="1A2EA610" w14:textId="77777777">
              <w:trPr>
                <w:trHeight w:val="345"/>
              </w:trPr>
              <w:tc>
                <w:tcPr>
                  <w:tcW w:w="14955" w:type="dxa"/>
                  <w:tcMar>
                    <w:top w:w="15" w:type="dxa"/>
                    <w:left w:w="15" w:type="dxa"/>
                    <w:right w:w="15" w:type="dxa"/>
                  </w:tcMar>
                  <w:vAlign w:val="center"/>
                </w:tcPr>
                <w:p w14:paraId="65D0E6AF" w14:textId="77777777" w:rsidR="007C77A5" w:rsidRDefault="00000000">
                  <w:pPr>
                    <w:widowControl/>
                    <w:jc w:val="left"/>
                    <w:textAlignment w:val="center"/>
                    <w:rPr>
                      <w:rFonts w:ascii="宋体" w:hAnsi="宋体" w:cs="宋体"/>
                      <w:color w:val="000000"/>
                      <w:sz w:val="16"/>
                      <w:szCs w:val="16"/>
                    </w:rPr>
                  </w:pPr>
                  <w:r>
                    <w:rPr>
                      <w:rFonts w:ascii="宋体" w:hAnsi="宋体" w:cs="宋体" w:hint="eastAsia"/>
                      <w:color w:val="000000"/>
                      <w:kern w:val="0"/>
                      <w:sz w:val="22"/>
                      <w:szCs w:val="22"/>
                    </w:rPr>
                    <w:t>服务电话：  0375-8369750            投诉机构：   舞钢市住房和城乡建设局纪检监察室</w:t>
                  </w:r>
                  <w:r>
                    <w:rPr>
                      <w:rFonts w:ascii="宋体" w:hAnsi="宋体" w:cs="宋体"/>
                      <w:color w:val="000000"/>
                      <w:kern w:val="0"/>
                      <w:sz w:val="22"/>
                      <w:szCs w:val="22"/>
                    </w:rPr>
                    <w:t xml:space="preserve">  </w:t>
                  </w:r>
                  <w:r>
                    <w:rPr>
                      <w:rFonts w:ascii="宋体" w:hAnsi="宋体" w:cs="宋体" w:hint="eastAsia"/>
                      <w:color w:val="000000"/>
                      <w:kern w:val="0"/>
                      <w:sz w:val="22"/>
                      <w:szCs w:val="22"/>
                    </w:rPr>
                    <w:t xml:space="preserve">                         投诉电话：</w:t>
                  </w:r>
                  <w:r>
                    <w:rPr>
                      <w:rFonts w:ascii="宋体" w:hAnsi="宋体" w:cs="宋体"/>
                      <w:color w:val="000000"/>
                      <w:kern w:val="0"/>
                      <w:sz w:val="22"/>
                      <w:szCs w:val="22"/>
                    </w:rPr>
                    <w:t>0375-</w:t>
                  </w:r>
                  <w:r>
                    <w:rPr>
                      <w:rFonts w:ascii="宋体" w:hAnsi="宋体" w:cs="宋体" w:hint="eastAsia"/>
                      <w:color w:val="000000"/>
                      <w:kern w:val="0"/>
                      <w:sz w:val="22"/>
                      <w:szCs w:val="22"/>
                    </w:rPr>
                    <w:t>8166899</w:t>
                  </w:r>
                </w:p>
              </w:tc>
            </w:tr>
          </w:tbl>
          <w:p w14:paraId="0AA5692A" w14:textId="77777777" w:rsidR="007C77A5" w:rsidRDefault="007C77A5">
            <w:pPr>
              <w:widowControl/>
              <w:jc w:val="left"/>
              <w:textAlignment w:val="center"/>
              <w:rPr>
                <w:rFonts w:ascii="宋体" w:hAnsi="宋体" w:cs="宋体"/>
                <w:color w:val="000000"/>
                <w:sz w:val="22"/>
                <w:szCs w:val="22"/>
              </w:rPr>
            </w:pPr>
          </w:p>
        </w:tc>
      </w:tr>
      <w:tr w:rsidR="007C77A5" w14:paraId="308BE51E" w14:textId="77777777">
        <w:trPr>
          <w:gridBefore w:val="1"/>
          <w:wBefore w:w="106" w:type="dxa"/>
          <w:trHeight w:val="390"/>
        </w:trPr>
        <w:tc>
          <w:tcPr>
            <w:tcW w:w="14580" w:type="dxa"/>
            <w:gridSpan w:val="24"/>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60A9F3F" w14:textId="77777777" w:rsidR="007C77A5"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 xml:space="preserve">受理地点：舞钢市行政服务中心住建局窗口                      </w:t>
            </w:r>
          </w:p>
        </w:tc>
      </w:tr>
      <w:tr w:rsidR="007C77A5" w14:paraId="405F0256" w14:textId="77777777">
        <w:trPr>
          <w:gridAfter w:val="1"/>
          <w:wAfter w:w="106" w:type="dxa"/>
          <w:trHeight w:val="821"/>
        </w:trPr>
        <w:tc>
          <w:tcPr>
            <w:tcW w:w="14580" w:type="dxa"/>
            <w:gridSpan w:val="24"/>
            <w:tcBorders>
              <w:top w:val="nil"/>
              <w:left w:val="nil"/>
              <w:bottom w:val="single" w:sz="4" w:space="0" w:color="000000"/>
              <w:right w:val="nil"/>
            </w:tcBorders>
            <w:tcMar>
              <w:top w:w="15" w:type="dxa"/>
              <w:left w:w="15" w:type="dxa"/>
              <w:bottom w:w="15" w:type="dxa"/>
              <w:right w:w="15" w:type="dxa"/>
            </w:tcMar>
            <w:vAlign w:val="center"/>
          </w:tcPr>
          <w:p w14:paraId="01E17057" w14:textId="77777777" w:rsidR="007C77A5" w:rsidRDefault="00000000">
            <w:pPr>
              <w:widowControl/>
              <w:jc w:val="center"/>
              <w:textAlignment w:val="center"/>
              <w:rPr>
                <w:rFonts w:ascii="宋体" w:eastAsia="方正小标宋简体" w:hAnsi="宋体"/>
                <w:color w:val="000000"/>
                <w:kern w:val="0"/>
                <w:sz w:val="44"/>
                <w:szCs w:val="44"/>
              </w:rPr>
            </w:pPr>
            <w:r>
              <w:rPr>
                <w:rFonts w:ascii="宋体" w:eastAsia="方正小标宋简体" w:hAnsi="宋体" w:cs="方正小标宋简体" w:hint="eastAsia"/>
                <w:color w:val="000000"/>
                <w:kern w:val="0"/>
                <w:sz w:val="44"/>
                <w:szCs w:val="44"/>
              </w:rPr>
              <w:lastRenderedPageBreak/>
              <w:t>舞钢市住房和城乡建设局权力清单和责任清单统计表</w:t>
            </w:r>
          </w:p>
          <w:p w14:paraId="409F752C" w14:textId="77777777" w:rsidR="007C77A5" w:rsidRDefault="00000000">
            <w:pPr>
              <w:widowControl/>
              <w:jc w:val="left"/>
              <w:textAlignment w:val="center"/>
              <w:rPr>
                <w:rFonts w:ascii="宋体"/>
                <w:color w:val="000000"/>
                <w:sz w:val="24"/>
              </w:rPr>
            </w:pPr>
            <w:r>
              <w:rPr>
                <w:rFonts w:ascii="宋体" w:hAnsi="宋体" w:cs="宋体" w:hint="eastAsia"/>
                <w:color w:val="000000"/>
                <w:kern w:val="0"/>
                <w:sz w:val="24"/>
              </w:rPr>
              <w:t>职权类别：行政许可</w:t>
            </w:r>
          </w:p>
        </w:tc>
      </w:tr>
      <w:tr w:rsidR="007C77A5" w14:paraId="07275130" w14:textId="77777777">
        <w:trPr>
          <w:gridAfter w:val="1"/>
          <w:wAfter w:w="106" w:type="dxa"/>
          <w:trHeight w:val="818"/>
        </w:trPr>
        <w:tc>
          <w:tcPr>
            <w:tcW w:w="673"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7E9768F" w14:textId="77777777" w:rsidR="007C77A5" w:rsidRDefault="00000000">
            <w:pPr>
              <w:widowControl/>
              <w:spacing w:line="240" w:lineRule="exact"/>
              <w:jc w:val="center"/>
              <w:textAlignment w:val="center"/>
              <w:rPr>
                <w:rFonts w:ascii="黑体" w:eastAsia="黑体" w:hAnsi="宋体"/>
                <w:color w:val="000000"/>
                <w:sz w:val="22"/>
                <w:szCs w:val="22"/>
              </w:rPr>
            </w:pPr>
            <w:r>
              <w:rPr>
                <w:rFonts w:ascii="黑体" w:eastAsia="黑体" w:hAnsi="宋体" w:cs="黑体" w:hint="eastAsia"/>
                <w:color w:val="000000"/>
                <w:kern w:val="0"/>
                <w:sz w:val="22"/>
                <w:szCs w:val="22"/>
              </w:rPr>
              <w:t>序号</w:t>
            </w:r>
          </w:p>
        </w:tc>
        <w:tc>
          <w:tcPr>
            <w:tcW w:w="1008"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2761334" w14:textId="77777777" w:rsidR="007C77A5" w:rsidRDefault="00000000">
            <w:pPr>
              <w:widowControl/>
              <w:spacing w:line="240" w:lineRule="exact"/>
              <w:jc w:val="center"/>
              <w:textAlignment w:val="center"/>
              <w:rPr>
                <w:rFonts w:ascii="黑体" w:eastAsia="黑体" w:hAnsi="宋体"/>
                <w:color w:val="000000"/>
                <w:sz w:val="22"/>
                <w:szCs w:val="22"/>
              </w:rPr>
            </w:pPr>
            <w:r>
              <w:rPr>
                <w:rFonts w:ascii="黑体" w:eastAsia="黑体" w:hAnsi="宋体" w:cs="黑体" w:hint="eastAsia"/>
                <w:color w:val="000000"/>
                <w:kern w:val="0"/>
                <w:sz w:val="22"/>
                <w:szCs w:val="22"/>
              </w:rPr>
              <w:t>职权名称</w:t>
            </w:r>
          </w:p>
        </w:tc>
        <w:tc>
          <w:tcPr>
            <w:tcW w:w="3176"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6CBA821" w14:textId="77777777" w:rsidR="007C77A5" w:rsidRDefault="00000000">
            <w:pPr>
              <w:widowControl/>
              <w:spacing w:line="240" w:lineRule="exact"/>
              <w:jc w:val="center"/>
              <w:textAlignment w:val="center"/>
              <w:rPr>
                <w:rFonts w:ascii="黑体" w:eastAsia="黑体" w:hAnsi="宋体"/>
                <w:color w:val="000000"/>
                <w:sz w:val="22"/>
                <w:szCs w:val="22"/>
              </w:rPr>
            </w:pPr>
            <w:r>
              <w:rPr>
                <w:rFonts w:ascii="黑体" w:eastAsia="黑体" w:hAnsi="宋体" w:cs="黑体" w:hint="eastAsia"/>
                <w:color w:val="000000"/>
                <w:kern w:val="0"/>
                <w:sz w:val="22"/>
                <w:szCs w:val="22"/>
              </w:rPr>
              <w:t>实施依据</w:t>
            </w:r>
          </w:p>
        </w:tc>
        <w:tc>
          <w:tcPr>
            <w:tcW w:w="48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DFDC5BE" w14:textId="77777777" w:rsidR="007C77A5" w:rsidRDefault="00000000">
            <w:pPr>
              <w:widowControl/>
              <w:spacing w:line="240" w:lineRule="exact"/>
              <w:jc w:val="center"/>
              <w:textAlignment w:val="center"/>
              <w:rPr>
                <w:rFonts w:ascii="黑体" w:eastAsia="黑体" w:hAnsi="宋体"/>
                <w:color w:val="000000"/>
                <w:sz w:val="22"/>
                <w:szCs w:val="22"/>
              </w:rPr>
            </w:pPr>
            <w:r>
              <w:rPr>
                <w:rFonts w:ascii="黑体" w:eastAsia="黑体" w:hAnsi="宋体" w:cs="黑体" w:hint="eastAsia"/>
                <w:color w:val="000000"/>
                <w:kern w:val="0"/>
                <w:sz w:val="22"/>
                <w:szCs w:val="22"/>
              </w:rPr>
              <w:t>实施对象</w:t>
            </w:r>
          </w:p>
        </w:tc>
        <w:tc>
          <w:tcPr>
            <w:tcW w:w="51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B97D600" w14:textId="77777777" w:rsidR="007C77A5" w:rsidRDefault="00000000">
            <w:pPr>
              <w:widowControl/>
              <w:spacing w:line="240" w:lineRule="exact"/>
              <w:jc w:val="center"/>
              <w:textAlignment w:val="center"/>
              <w:rPr>
                <w:rFonts w:ascii="黑体" w:eastAsia="黑体" w:hAnsi="宋体"/>
                <w:color w:val="000000"/>
                <w:sz w:val="22"/>
                <w:szCs w:val="22"/>
              </w:rPr>
            </w:pPr>
            <w:r>
              <w:rPr>
                <w:rFonts w:ascii="黑体" w:eastAsia="黑体" w:hAnsi="宋体" w:cs="黑体" w:hint="eastAsia"/>
                <w:color w:val="000000"/>
                <w:kern w:val="0"/>
                <w:sz w:val="22"/>
                <w:szCs w:val="22"/>
              </w:rPr>
              <w:t>实施机构</w:t>
            </w:r>
          </w:p>
        </w:tc>
        <w:tc>
          <w:tcPr>
            <w:tcW w:w="617"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AF99EE3" w14:textId="77777777" w:rsidR="007C77A5" w:rsidRDefault="00000000">
            <w:pPr>
              <w:widowControl/>
              <w:spacing w:line="240" w:lineRule="exact"/>
              <w:jc w:val="center"/>
              <w:textAlignment w:val="center"/>
              <w:rPr>
                <w:rFonts w:ascii="黑体" w:eastAsia="黑体" w:hAnsi="宋体"/>
                <w:color w:val="000000"/>
                <w:sz w:val="22"/>
                <w:szCs w:val="22"/>
              </w:rPr>
            </w:pPr>
            <w:r>
              <w:rPr>
                <w:rFonts w:ascii="黑体" w:eastAsia="黑体" w:hAnsi="宋体" w:cs="黑体" w:hint="eastAsia"/>
                <w:color w:val="000000"/>
                <w:kern w:val="0"/>
                <w:sz w:val="22"/>
                <w:szCs w:val="22"/>
              </w:rPr>
              <w:t>办理环节</w:t>
            </w:r>
          </w:p>
        </w:tc>
        <w:tc>
          <w:tcPr>
            <w:tcW w:w="4341"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551189E" w14:textId="77777777" w:rsidR="007C77A5" w:rsidRDefault="00000000">
            <w:pPr>
              <w:widowControl/>
              <w:spacing w:line="240" w:lineRule="exact"/>
              <w:jc w:val="center"/>
              <w:textAlignment w:val="center"/>
              <w:rPr>
                <w:rFonts w:ascii="黑体" w:eastAsia="黑体" w:hAnsi="宋体"/>
                <w:color w:val="000000"/>
                <w:sz w:val="22"/>
                <w:szCs w:val="22"/>
              </w:rPr>
            </w:pPr>
            <w:r>
              <w:rPr>
                <w:rFonts w:ascii="黑体" w:eastAsia="黑体" w:hAnsi="宋体" w:cs="黑体" w:hint="eastAsia"/>
                <w:color w:val="000000"/>
                <w:kern w:val="0"/>
                <w:sz w:val="22"/>
                <w:szCs w:val="22"/>
              </w:rPr>
              <w:t>责任事项</w:t>
            </w:r>
          </w:p>
        </w:tc>
        <w:tc>
          <w:tcPr>
            <w:tcW w:w="1292"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32A6168" w14:textId="77777777" w:rsidR="007C77A5" w:rsidRDefault="00000000">
            <w:pPr>
              <w:widowControl/>
              <w:spacing w:line="240" w:lineRule="exact"/>
              <w:jc w:val="center"/>
              <w:textAlignment w:val="center"/>
              <w:rPr>
                <w:rFonts w:ascii="黑体" w:eastAsia="黑体" w:hAnsi="宋体"/>
                <w:color w:val="000000"/>
                <w:sz w:val="22"/>
                <w:szCs w:val="22"/>
              </w:rPr>
            </w:pPr>
            <w:r>
              <w:rPr>
                <w:rFonts w:ascii="黑体" w:eastAsia="黑体" w:hAnsi="宋体" w:cs="黑体" w:hint="eastAsia"/>
                <w:color w:val="000000"/>
                <w:kern w:val="0"/>
                <w:sz w:val="22"/>
                <w:szCs w:val="22"/>
              </w:rPr>
              <w:t>责任</w:t>
            </w:r>
            <w:r>
              <w:rPr>
                <w:rFonts w:ascii="黑体" w:eastAsia="黑体" w:hAnsi="宋体"/>
                <w:color w:val="000000"/>
                <w:kern w:val="0"/>
                <w:sz w:val="22"/>
                <w:szCs w:val="22"/>
              </w:rPr>
              <w:br/>
            </w:r>
            <w:r>
              <w:rPr>
                <w:rFonts w:ascii="黑体" w:eastAsia="黑体" w:hAnsi="宋体" w:cs="黑体" w:hint="eastAsia"/>
                <w:color w:val="000000"/>
                <w:kern w:val="0"/>
                <w:sz w:val="22"/>
                <w:szCs w:val="22"/>
              </w:rPr>
              <w:t>科室</w:t>
            </w:r>
          </w:p>
        </w:tc>
        <w:tc>
          <w:tcPr>
            <w:tcW w:w="52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BE79DEF" w14:textId="77777777" w:rsidR="007C77A5" w:rsidRDefault="00000000">
            <w:pPr>
              <w:widowControl/>
              <w:spacing w:line="240" w:lineRule="exact"/>
              <w:jc w:val="center"/>
              <w:textAlignment w:val="center"/>
              <w:rPr>
                <w:rFonts w:ascii="黑体" w:eastAsia="黑体" w:hAnsi="宋体"/>
                <w:color w:val="000000"/>
                <w:sz w:val="22"/>
                <w:szCs w:val="22"/>
              </w:rPr>
            </w:pPr>
            <w:r>
              <w:rPr>
                <w:rFonts w:ascii="黑体" w:eastAsia="黑体" w:hAnsi="宋体" w:cs="黑体" w:hint="eastAsia"/>
                <w:color w:val="000000"/>
                <w:kern w:val="0"/>
                <w:sz w:val="22"/>
                <w:szCs w:val="22"/>
              </w:rPr>
              <w:t>承诺时限</w:t>
            </w:r>
          </w:p>
        </w:tc>
        <w:tc>
          <w:tcPr>
            <w:tcW w:w="54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FA2BAC9" w14:textId="77777777" w:rsidR="007C77A5" w:rsidRDefault="00000000">
            <w:pPr>
              <w:widowControl/>
              <w:spacing w:line="240" w:lineRule="exact"/>
              <w:jc w:val="center"/>
              <w:textAlignment w:val="center"/>
              <w:rPr>
                <w:rFonts w:ascii="黑体" w:eastAsia="黑体" w:hAnsi="宋体"/>
                <w:color w:val="000000"/>
                <w:sz w:val="22"/>
                <w:szCs w:val="22"/>
              </w:rPr>
            </w:pPr>
            <w:r>
              <w:rPr>
                <w:rFonts w:ascii="黑体" w:eastAsia="黑体" w:hAnsi="宋体" w:cs="黑体" w:hint="eastAsia"/>
                <w:color w:val="000000"/>
                <w:kern w:val="0"/>
                <w:sz w:val="22"/>
                <w:szCs w:val="22"/>
              </w:rPr>
              <w:t>法定时限</w:t>
            </w:r>
          </w:p>
        </w:tc>
        <w:tc>
          <w:tcPr>
            <w:tcW w:w="70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0E46624" w14:textId="77777777" w:rsidR="007C77A5" w:rsidRDefault="00000000">
            <w:pPr>
              <w:widowControl/>
              <w:spacing w:line="240" w:lineRule="exact"/>
              <w:jc w:val="center"/>
              <w:textAlignment w:val="center"/>
              <w:rPr>
                <w:rFonts w:ascii="黑体" w:eastAsia="黑体" w:hAnsi="宋体"/>
                <w:color w:val="000000"/>
                <w:sz w:val="22"/>
                <w:szCs w:val="22"/>
              </w:rPr>
            </w:pPr>
            <w:r>
              <w:rPr>
                <w:rFonts w:ascii="黑体" w:eastAsia="黑体" w:hAnsi="宋体" w:cs="黑体" w:hint="eastAsia"/>
                <w:color w:val="000000"/>
                <w:kern w:val="0"/>
                <w:sz w:val="22"/>
                <w:szCs w:val="22"/>
              </w:rPr>
              <w:t>收费情况及依据</w:t>
            </w:r>
          </w:p>
        </w:tc>
        <w:tc>
          <w:tcPr>
            <w:tcW w:w="708"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52F6AF8" w14:textId="77777777" w:rsidR="007C77A5" w:rsidRDefault="00000000">
            <w:pPr>
              <w:widowControl/>
              <w:spacing w:line="240" w:lineRule="exact"/>
              <w:jc w:val="center"/>
              <w:textAlignment w:val="center"/>
              <w:rPr>
                <w:rFonts w:ascii="黑体" w:eastAsia="黑体" w:hAnsi="宋体"/>
                <w:color w:val="000000"/>
                <w:sz w:val="22"/>
                <w:szCs w:val="22"/>
              </w:rPr>
            </w:pPr>
            <w:r>
              <w:rPr>
                <w:rFonts w:ascii="黑体" w:eastAsia="黑体" w:hAnsi="宋体" w:cs="黑体" w:hint="eastAsia"/>
                <w:color w:val="000000"/>
                <w:kern w:val="0"/>
                <w:sz w:val="22"/>
                <w:szCs w:val="22"/>
              </w:rPr>
              <w:t>调整意见及理由</w:t>
            </w:r>
          </w:p>
        </w:tc>
      </w:tr>
      <w:tr w:rsidR="007C77A5" w14:paraId="10A06D5E" w14:textId="77777777">
        <w:trPr>
          <w:gridAfter w:val="1"/>
          <w:wAfter w:w="106" w:type="dxa"/>
          <w:trHeight w:val="1053"/>
        </w:trPr>
        <w:tc>
          <w:tcPr>
            <w:tcW w:w="673"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A624E8C" w14:textId="77777777" w:rsidR="007C77A5" w:rsidRDefault="00000000">
            <w:pPr>
              <w:widowControl/>
              <w:spacing w:line="280" w:lineRule="exact"/>
              <w:jc w:val="center"/>
              <w:textAlignment w:val="center"/>
              <w:rPr>
                <w:rFonts w:ascii="宋体"/>
                <w:color w:val="000000"/>
                <w:sz w:val="22"/>
                <w:szCs w:val="22"/>
              </w:rPr>
            </w:pPr>
            <w:r>
              <w:rPr>
                <w:rFonts w:ascii="宋体" w:hint="eastAsia"/>
                <w:color w:val="000000"/>
                <w:sz w:val="22"/>
                <w:szCs w:val="22"/>
              </w:rPr>
              <w:t>3</w:t>
            </w:r>
          </w:p>
        </w:tc>
        <w:tc>
          <w:tcPr>
            <w:tcW w:w="1008" w:type="dxa"/>
            <w:gridSpan w:val="2"/>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786BF57F" w14:textId="77777777" w:rsidR="007C77A5" w:rsidRDefault="00000000">
            <w:pPr>
              <w:widowControl/>
              <w:spacing w:line="280" w:lineRule="exact"/>
              <w:jc w:val="left"/>
              <w:textAlignment w:val="center"/>
              <w:rPr>
                <w:rFonts w:ascii="宋体"/>
                <w:color w:val="000000"/>
                <w:sz w:val="22"/>
                <w:szCs w:val="22"/>
              </w:rPr>
            </w:pPr>
            <w:r>
              <w:rPr>
                <w:rFonts w:ascii="宋体" w:hAnsi="宋体" w:cs="宋体" w:hint="eastAsia"/>
                <w:color w:val="000000"/>
                <w:sz w:val="22"/>
                <w:szCs w:val="22"/>
              </w:rPr>
              <w:t>建筑起重机械使用登记</w:t>
            </w:r>
            <w:r>
              <w:rPr>
                <w:rFonts w:ascii="宋体" w:hAnsi="宋体" w:cs="宋体"/>
                <w:color w:val="000000"/>
                <w:sz w:val="22"/>
                <w:szCs w:val="22"/>
              </w:rPr>
              <w:t xml:space="preserve"> </w:t>
            </w:r>
          </w:p>
        </w:tc>
        <w:tc>
          <w:tcPr>
            <w:tcW w:w="3176"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0B60285" w14:textId="77777777" w:rsidR="007C77A5" w:rsidRDefault="00000000">
            <w:pPr>
              <w:widowControl/>
              <w:spacing w:line="280" w:lineRule="exact"/>
              <w:jc w:val="left"/>
              <w:textAlignment w:val="center"/>
              <w:rPr>
                <w:rFonts w:ascii="宋体"/>
                <w:color w:val="000000"/>
                <w:sz w:val="22"/>
                <w:szCs w:val="22"/>
              </w:rPr>
            </w:pPr>
            <w:r>
              <w:rPr>
                <w:rFonts w:ascii="仿宋_GB2312" w:eastAsia="仿宋_GB2312" w:cs="仿宋_GB2312" w:hint="eastAsia"/>
                <w:sz w:val="24"/>
              </w:rPr>
              <w:t>《依据建筑起重机械安全监督管理规定》（</w:t>
            </w:r>
            <w:r>
              <w:rPr>
                <w:rFonts w:ascii="仿宋_GB2312" w:eastAsia="仿宋_GB2312" w:cs="仿宋_GB2312"/>
                <w:sz w:val="24"/>
              </w:rPr>
              <w:t>2008</w:t>
            </w:r>
            <w:r>
              <w:rPr>
                <w:rFonts w:ascii="仿宋_GB2312" w:eastAsia="仿宋_GB2312" w:cs="仿宋_GB2312" w:hint="eastAsia"/>
                <w:sz w:val="24"/>
              </w:rPr>
              <w:t>年</w:t>
            </w:r>
            <w:r>
              <w:rPr>
                <w:rFonts w:ascii="仿宋_GB2312" w:eastAsia="仿宋_GB2312" w:cs="仿宋_GB2312"/>
                <w:sz w:val="24"/>
              </w:rPr>
              <w:t>1</w:t>
            </w:r>
            <w:r>
              <w:rPr>
                <w:rFonts w:ascii="仿宋_GB2312" w:eastAsia="仿宋_GB2312" w:cs="仿宋_GB2312" w:hint="eastAsia"/>
                <w:sz w:val="24"/>
              </w:rPr>
              <w:t>月</w:t>
            </w:r>
            <w:r>
              <w:rPr>
                <w:rFonts w:ascii="仿宋_GB2312" w:eastAsia="仿宋_GB2312" w:cs="仿宋_GB2312"/>
                <w:sz w:val="24"/>
              </w:rPr>
              <w:t>28</w:t>
            </w:r>
            <w:r>
              <w:rPr>
                <w:rFonts w:ascii="仿宋_GB2312" w:eastAsia="仿宋_GB2312" w:cs="仿宋_GB2312" w:hint="eastAsia"/>
                <w:sz w:val="24"/>
              </w:rPr>
              <w:t>日中华人民共和国住建部</w:t>
            </w:r>
            <w:r>
              <w:rPr>
                <w:rFonts w:ascii="仿宋_GB2312" w:eastAsia="仿宋_GB2312" w:cs="仿宋_GB2312"/>
                <w:sz w:val="24"/>
              </w:rPr>
              <w:t>166</w:t>
            </w:r>
            <w:r>
              <w:rPr>
                <w:rFonts w:ascii="仿宋_GB2312" w:eastAsia="仿宋_GB2312" w:cs="仿宋_GB2312" w:hint="eastAsia"/>
                <w:sz w:val="24"/>
              </w:rPr>
              <w:t>号令）第十七条和</w:t>
            </w:r>
            <w:r>
              <w:rPr>
                <w:rFonts w:ascii="仿宋_GB2312" w:eastAsia="仿宋_GB2312" w:cs="仿宋_GB2312" w:hint="eastAsia"/>
                <w:b/>
                <w:bCs/>
                <w:sz w:val="24"/>
              </w:rPr>
              <w:t>《</w:t>
            </w:r>
            <w:r>
              <w:rPr>
                <w:rStyle w:val="a6"/>
                <w:rFonts w:ascii="仿宋_GB2312" w:eastAsia="仿宋_GB2312" w:cs="仿宋_GB2312" w:hint="eastAsia"/>
                <w:b w:val="0"/>
                <w:bCs w:val="0"/>
                <w:color w:val="000000"/>
                <w:sz w:val="24"/>
              </w:rPr>
              <w:t>河南省建设厅关于印发河南省建筑起重机械设备备案登记管理办法的通知》（豫建</w:t>
            </w:r>
            <w:r>
              <w:rPr>
                <w:rStyle w:val="a6"/>
                <w:rFonts w:ascii="仿宋_GB2312" w:eastAsia="仿宋_GB2312" w:cs="仿宋_GB2312"/>
                <w:b w:val="0"/>
                <w:bCs w:val="0"/>
                <w:color w:val="000000"/>
                <w:sz w:val="24"/>
              </w:rPr>
              <w:t>[2008]203</w:t>
            </w:r>
            <w:r>
              <w:rPr>
                <w:rStyle w:val="a6"/>
                <w:rFonts w:ascii="仿宋_GB2312" w:eastAsia="仿宋_GB2312" w:cs="仿宋_GB2312" w:hint="eastAsia"/>
                <w:b w:val="0"/>
                <w:bCs w:val="0"/>
                <w:color w:val="000000"/>
                <w:sz w:val="24"/>
              </w:rPr>
              <w:t>号）第十四条等</w:t>
            </w:r>
            <w:r>
              <w:rPr>
                <w:rFonts w:ascii="仿宋_GB2312" w:eastAsia="仿宋_GB2312" w:cs="仿宋_GB2312" w:hint="eastAsia"/>
                <w:sz w:val="24"/>
              </w:rPr>
              <w:t>文件要求</w:t>
            </w:r>
            <w:r>
              <w:rPr>
                <w:rFonts w:ascii="仿宋_GB2312" w:eastAsia="仿宋_GB2312"/>
                <w:sz w:val="24"/>
              </w:rPr>
              <w:t>}</w:t>
            </w:r>
          </w:p>
        </w:tc>
        <w:tc>
          <w:tcPr>
            <w:tcW w:w="480"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18B8C0C" w14:textId="77777777" w:rsidR="007C77A5" w:rsidRDefault="00000000">
            <w:pPr>
              <w:widowControl/>
              <w:spacing w:line="280" w:lineRule="exact"/>
              <w:jc w:val="center"/>
              <w:textAlignment w:val="center"/>
              <w:rPr>
                <w:rFonts w:ascii="宋体"/>
                <w:color w:val="000000"/>
                <w:sz w:val="22"/>
                <w:szCs w:val="22"/>
              </w:rPr>
            </w:pPr>
            <w:r>
              <w:rPr>
                <w:rFonts w:ascii="宋体" w:hAnsi="宋体" w:cs="宋体" w:hint="eastAsia"/>
                <w:color w:val="000000"/>
                <w:sz w:val="22"/>
                <w:szCs w:val="22"/>
              </w:rPr>
              <w:t>建筑起重机械设备使用登记</w:t>
            </w:r>
          </w:p>
        </w:tc>
        <w:tc>
          <w:tcPr>
            <w:tcW w:w="515" w:type="dxa"/>
            <w:gridSpan w:val="2"/>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21887922" w14:textId="77777777" w:rsidR="007C77A5" w:rsidRDefault="00000000">
            <w:pPr>
              <w:widowControl/>
              <w:spacing w:line="280" w:lineRule="exact"/>
              <w:jc w:val="center"/>
              <w:textAlignment w:val="center"/>
              <w:rPr>
                <w:rFonts w:ascii="宋体"/>
                <w:color w:val="000000"/>
                <w:sz w:val="22"/>
                <w:szCs w:val="22"/>
              </w:rPr>
            </w:pPr>
            <w:r>
              <w:rPr>
                <w:rFonts w:ascii="宋体" w:hAnsi="宋体" w:cs="宋体" w:hint="eastAsia"/>
                <w:color w:val="000000"/>
                <w:sz w:val="22"/>
                <w:szCs w:val="22"/>
              </w:rPr>
              <w:t>舞钢市住建局安监站</w:t>
            </w:r>
          </w:p>
        </w:tc>
        <w:tc>
          <w:tcPr>
            <w:tcW w:w="617"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B9BDFDA" w14:textId="77777777" w:rsidR="007C77A5" w:rsidRDefault="00000000">
            <w:pPr>
              <w:widowControl/>
              <w:spacing w:line="280" w:lineRule="exact"/>
              <w:jc w:val="left"/>
              <w:textAlignment w:val="center"/>
              <w:rPr>
                <w:rFonts w:ascii="宋体"/>
                <w:color w:val="000000"/>
                <w:sz w:val="22"/>
                <w:szCs w:val="22"/>
              </w:rPr>
            </w:pPr>
            <w:r>
              <w:rPr>
                <w:rFonts w:ascii="宋体" w:hAnsi="宋体" w:cs="宋体" w:hint="eastAsia"/>
                <w:color w:val="000000"/>
                <w:sz w:val="22"/>
                <w:szCs w:val="22"/>
              </w:rPr>
              <w:t>受理</w:t>
            </w:r>
          </w:p>
        </w:tc>
        <w:tc>
          <w:tcPr>
            <w:tcW w:w="4341"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5E76125" w14:textId="77777777" w:rsidR="007C77A5" w:rsidRDefault="00000000">
            <w:pPr>
              <w:widowControl/>
              <w:spacing w:line="280" w:lineRule="exact"/>
              <w:jc w:val="left"/>
              <w:textAlignment w:val="center"/>
              <w:rPr>
                <w:rFonts w:ascii="宋体"/>
                <w:color w:val="000000"/>
                <w:sz w:val="22"/>
                <w:szCs w:val="22"/>
              </w:rPr>
            </w:pPr>
            <w:r>
              <w:rPr>
                <w:rFonts w:ascii="宋体" w:hAnsi="宋体" w:cs="宋体"/>
                <w:color w:val="000000"/>
                <w:sz w:val="22"/>
                <w:szCs w:val="22"/>
              </w:rPr>
              <w:t>1.</w:t>
            </w:r>
            <w:r>
              <w:rPr>
                <w:rFonts w:ascii="宋体" w:hAnsi="宋体" w:cs="宋体" w:hint="eastAsia"/>
                <w:color w:val="000000"/>
                <w:sz w:val="22"/>
                <w:szCs w:val="22"/>
              </w:rPr>
              <w:t>受理责任：提交相应的材料；一次性告知补正材料；依法受理或不予受理（不予受理应当告知理由）。</w:t>
            </w:r>
          </w:p>
        </w:tc>
        <w:tc>
          <w:tcPr>
            <w:tcW w:w="1292"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886B610" w14:textId="77777777" w:rsidR="007C77A5" w:rsidRDefault="00000000">
            <w:pPr>
              <w:widowControl/>
              <w:spacing w:line="280" w:lineRule="exact"/>
              <w:jc w:val="center"/>
              <w:textAlignment w:val="center"/>
              <w:rPr>
                <w:rFonts w:ascii="宋体"/>
                <w:color w:val="000000"/>
                <w:sz w:val="22"/>
                <w:szCs w:val="22"/>
              </w:rPr>
            </w:pPr>
            <w:r>
              <w:rPr>
                <w:rFonts w:ascii="宋体" w:hAnsi="宋体" w:cs="宋体" w:hint="eastAsia"/>
                <w:color w:val="000000"/>
                <w:sz w:val="22"/>
                <w:szCs w:val="22"/>
              </w:rPr>
              <w:t>安监站</w:t>
            </w:r>
          </w:p>
        </w:tc>
        <w:tc>
          <w:tcPr>
            <w:tcW w:w="52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30353C2" w14:textId="77777777" w:rsidR="007C77A5" w:rsidRDefault="00000000">
            <w:pPr>
              <w:widowControl/>
              <w:spacing w:line="280" w:lineRule="exact"/>
              <w:jc w:val="center"/>
              <w:textAlignment w:val="center"/>
              <w:rPr>
                <w:rFonts w:ascii="宋体"/>
                <w:color w:val="000000"/>
                <w:sz w:val="22"/>
                <w:szCs w:val="22"/>
              </w:rPr>
            </w:pPr>
            <w:r>
              <w:rPr>
                <w:rFonts w:ascii="宋体" w:hAnsi="宋体" w:cs="宋体"/>
                <w:color w:val="000000"/>
                <w:sz w:val="22"/>
                <w:szCs w:val="22"/>
              </w:rPr>
              <w:t>1</w:t>
            </w:r>
            <w:r>
              <w:rPr>
                <w:rFonts w:ascii="宋体" w:hAnsi="宋体" w:cs="宋体" w:hint="eastAsia"/>
                <w:color w:val="000000"/>
                <w:sz w:val="22"/>
                <w:szCs w:val="22"/>
              </w:rPr>
              <w:t>日</w:t>
            </w:r>
          </w:p>
        </w:tc>
        <w:tc>
          <w:tcPr>
            <w:tcW w:w="540" w:type="dxa"/>
            <w:gridSpan w:val="2"/>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61B13269" w14:textId="77777777" w:rsidR="007C77A5" w:rsidRDefault="00000000">
            <w:pPr>
              <w:spacing w:line="240" w:lineRule="exact"/>
              <w:jc w:val="center"/>
              <w:rPr>
                <w:rFonts w:ascii="宋体"/>
                <w:color w:val="000000"/>
                <w:sz w:val="22"/>
                <w:szCs w:val="22"/>
              </w:rPr>
            </w:pPr>
            <w:r>
              <w:rPr>
                <w:rFonts w:ascii="宋体" w:hAnsi="宋体" w:cs="宋体"/>
                <w:color w:val="000000"/>
                <w:sz w:val="22"/>
                <w:szCs w:val="22"/>
              </w:rPr>
              <w:t>30</w:t>
            </w:r>
            <w:r>
              <w:rPr>
                <w:rFonts w:ascii="宋体" w:hAnsi="宋体" w:cs="宋体" w:hint="eastAsia"/>
                <w:color w:val="000000"/>
                <w:sz w:val="22"/>
                <w:szCs w:val="22"/>
              </w:rPr>
              <w:t>日</w:t>
            </w:r>
          </w:p>
          <w:p w14:paraId="65E7C693" w14:textId="77777777" w:rsidR="007C77A5" w:rsidRDefault="007C77A5">
            <w:pPr>
              <w:spacing w:line="240" w:lineRule="exact"/>
              <w:jc w:val="center"/>
              <w:rPr>
                <w:rFonts w:ascii="宋体"/>
                <w:color w:val="000000"/>
                <w:sz w:val="22"/>
                <w:szCs w:val="22"/>
              </w:rPr>
            </w:pPr>
          </w:p>
        </w:tc>
        <w:tc>
          <w:tcPr>
            <w:tcW w:w="705"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7B9ECD8" w14:textId="77777777" w:rsidR="007C77A5" w:rsidRDefault="00000000">
            <w:pPr>
              <w:jc w:val="center"/>
              <w:rPr>
                <w:rFonts w:ascii="宋体"/>
                <w:color w:val="000000"/>
                <w:sz w:val="22"/>
                <w:szCs w:val="22"/>
              </w:rPr>
            </w:pPr>
            <w:r>
              <w:rPr>
                <w:rFonts w:ascii="宋体" w:hAnsi="宋体" w:cs="宋体" w:hint="eastAsia"/>
                <w:color w:val="000000"/>
                <w:sz w:val="22"/>
                <w:szCs w:val="22"/>
              </w:rPr>
              <w:t>不收费</w:t>
            </w:r>
          </w:p>
        </w:tc>
        <w:tc>
          <w:tcPr>
            <w:tcW w:w="708"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2BFBC1E" w14:textId="77777777" w:rsidR="007C77A5" w:rsidRDefault="00000000">
            <w:pPr>
              <w:spacing w:line="3360" w:lineRule="auto"/>
              <w:jc w:val="center"/>
              <w:rPr>
                <w:rFonts w:ascii="宋体"/>
                <w:color w:val="000000"/>
                <w:sz w:val="24"/>
              </w:rPr>
            </w:pPr>
            <w:r>
              <w:rPr>
                <w:rFonts w:ascii="宋体" w:hAnsi="宋体" w:cs="宋体" w:hint="eastAsia"/>
                <w:color w:val="000000"/>
                <w:sz w:val="22"/>
                <w:szCs w:val="22"/>
              </w:rPr>
              <w:t>拟保留</w:t>
            </w:r>
          </w:p>
        </w:tc>
      </w:tr>
      <w:tr w:rsidR="007C77A5" w14:paraId="78EFD843" w14:textId="77777777">
        <w:trPr>
          <w:gridAfter w:val="1"/>
          <w:wAfter w:w="106" w:type="dxa"/>
          <w:trHeight w:val="1152"/>
        </w:trPr>
        <w:tc>
          <w:tcPr>
            <w:tcW w:w="673" w:type="dxa"/>
            <w:gridSpan w:val="2"/>
            <w:vMerge/>
            <w:tcBorders>
              <w:top w:val="single" w:sz="4" w:space="0" w:color="000000"/>
              <w:left w:val="single" w:sz="4" w:space="0" w:color="000000"/>
              <w:bottom w:val="single" w:sz="4" w:space="0" w:color="000000"/>
              <w:right w:val="single" w:sz="4" w:space="0" w:color="000000"/>
            </w:tcBorders>
            <w:vAlign w:val="center"/>
          </w:tcPr>
          <w:p w14:paraId="759077E7" w14:textId="77777777" w:rsidR="007C77A5" w:rsidRDefault="007C77A5">
            <w:pPr>
              <w:widowControl/>
              <w:spacing w:line="280" w:lineRule="exact"/>
              <w:jc w:val="left"/>
              <w:rPr>
                <w:rFonts w:ascii="宋体"/>
                <w:color w:val="000000"/>
                <w:sz w:val="22"/>
                <w:szCs w:val="22"/>
              </w:rPr>
            </w:pPr>
          </w:p>
        </w:tc>
        <w:tc>
          <w:tcPr>
            <w:tcW w:w="1008" w:type="dxa"/>
            <w:gridSpan w:val="2"/>
            <w:vMerge/>
            <w:tcBorders>
              <w:left w:val="single" w:sz="4" w:space="0" w:color="000000"/>
              <w:right w:val="single" w:sz="4" w:space="0" w:color="000000"/>
            </w:tcBorders>
            <w:vAlign w:val="center"/>
          </w:tcPr>
          <w:p w14:paraId="4254D812" w14:textId="77777777" w:rsidR="007C77A5" w:rsidRDefault="007C77A5">
            <w:pPr>
              <w:widowControl/>
              <w:spacing w:line="280" w:lineRule="exact"/>
              <w:jc w:val="left"/>
              <w:rPr>
                <w:rFonts w:ascii="宋体"/>
                <w:color w:val="000000"/>
                <w:sz w:val="22"/>
                <w:szCs w:val="22"/>
              </w:rPr>
            </w:pPr>
          </w:p>
        </w:tc>
        <w:tc>
          <w:tcPr>
            <w:tcW w:w="3176" w:type="dxa"/>
            <w:gridSpan w:val="2"/>
            <w:vMerge/>
            <w:tcBorders>
              <w:top w:val="single" w:sz="4" w:space="0" w:color="000000"/>
              <w:left w:val="single" w:sz="4" w:space="0" w:color="000000"/>
              <w:bottom w:val="single" w:sz="4" w:space="0" w:color="000000"/>
              <w:right w:val="single" w:sz="4" w:space="0" w:color="000000"/>
            </w:tcBorders>
            <w:vAlign w:val="center"/>
          </w:tcPr>
          <w:p w14:paraId="4BF20DD2" w14:textId="77777777" w:rsidR="007C77A5" w:rsidRDefault="007C77A5">
            <w:pPr>
              <w:widowControl/>
              <w:spacing w:line="280" w:lineRule="exact"/>
              <w:jc w:val="left"/>
              <w:rPr>
                <w:rFonts w:ascii="宋体"/>
                <w:color w:val="000000"/>
                <w:sz w:val="22"/>
                <w:szCs w:val="22"/>
              </w:rPr>
            </w:pPr>
          </w:p>
        </w:tc>
        <w:tc>
          <w:tcPr>
            <w:tcW w:w="480" w:type="dxa"/>
            <w:gridSpan w:val="2"/>
            <w:vMerge/>
            <w:tcBorders>
              <w:top w:val="single" w:sz="4" w:space="0" w:color="000000"/>
              <w:left w:val="single" w:sz="4" w:space="0" w:color="000000"/>
              <w:bottom w:val="single" w:sz="4" w:space="0" w:color="000000"/>
              <w:right w:val="single" w:sz="4" w:space="0" w:color="000000"/>
            </w:tcBorders>
            <w:vAlign w:val="center"/>
          </w:tcPr>
          <w:p w14:paraId="2008FE9E" w14:textId="77777777" w:rsidR="007C77A5" w:rsidRDefault="007C77A5">
            <w:pPr>
              <w:widowControl/>
              <w:spacing w:line="280" w:lineRule="exact"/>
              <w:jc w:val="left"/>
              <w:rPr>
                <w:rFonts w:ascii="宋体"/>
                <w:color w:val="000000"/>
                <w:sz w:val="22"/>
                <w:szCs w:val="22"/>
              </w:rPr>
            </w:pPr>
          </w:p>
        </w:tc>
        <w:tc>
          <w:tcPr>
            <w:tcW w:w="515" w:type="dxa"/>
            <w:gridSpan w:val="2"/>
            <w:vMerge/>
            <w:tcBorders>
              <w:left w:val="single" w:sz="4" w:space="0" w:color="000000"/>
              <w:right w:val="single" w:sz="4" w:space="0" w:color="000000"/>
            </w:tcBorders>
            <w:vAlign w:val="center"/>
          </w:tcPr>
          <w:p w14:paraId="141CB843" w14:textId="77777777" w:rsidR="007C77A5" w:rsidRDefault="007C77A5">
            <w:pPr>
              <w:widowControl/>
              <w:spacing w:line="280" w:lineRule="exact"/>
              <w:jc w:val="left"/>
              <w:rPr>
                <w:rFonts w:ascii="宋体"/>
                <w:color w:val="000000"/>
                <w:sz w:val="22"/>
                <w:szCs w:val="22"/>
              </w:rPr>
            </w:pPr>
          </w:p>
        </w:tc>
        <w:tc>
          <w:tcPr>
            <w:tcW w:w="617"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CD5930B" w14:textId="77777777" w:rsidR="007C77A5" w:rsidRDefault="00000000">
            <w:pPr>
              <w:widowControl/>
              <w:spacing w:line="280" w:lineRule="exact"/>
              <w:jc w:val="left"/>
              <w:textAlignment w:val="center"/>
              <w:rPr>
                <w:rFonts w:ascii="宋体"/>
                <w:color w:val="000000"/>
                <w:sz w:val="22"/>
                <w:szCs w:val="22"/>
              </w:rPr>
            </w:pPr>
            <w:r>
              <w:rPr>
                <w:rFonts w:ascii="宋体" w:hAnsi="宋体" w:cs="宋体" w:hint="eastAsia"/>
                <w:color w:val="000000"/>
                <w:sz w:val="22"/>
                <w:szCs w:val="22"/>
              </w:rPr>
              <w:t>审查</w:t>
            </w:r>
          </w:p>
        </w:tc>
        <w:tc>
          <w:tcPr>
            <w:tcW w:w="4341"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876E963" w14:textId="77777777" w:rsidR="007C77A5" w:rsidRDefault="00000000">
            <w:pPr>
              <w:widowControl/>
              <w:spacing w:line="280" w:lineRule="exact"/>
              <w:jc w:val="left"/>
              <w:textAlignment w:val="center"/>
              <w:rPr>
                <w:rFonts w:ascii="宋体"/>
                <w:color w:val="000000"/>
                <w:sz w:val="22"/>
                <w:szCs w:val="22"/>
              </w:rPr>
            </w:pPr>
            <w:r>
              <w:rPr>
                <w:rFonts w:ascii="宋体" w:hAnsi="宋体" w:cs="宋体"/>
                <w:color w:val="000000"/>
                <w:sz w:val="22"/>
                <w:szCs w:val="22"/>
              </w:rPr>
              <w:t>2.</w:t>
            </w:r>
            <w:r>
              <w:rPr>
                <w:rFonts w:ascii="宋体" w:hAnsi="宋体" w:cs="宋体" w:hint="eastAsia"/>
                <w:color w:val="000000"/>
                <w:sz w:val="22"/>
                <w:szCs w:val="22"/>
              </w:rPr>
              <w:t>审查责任：材料审核按照</w:t>
            </w:r>
            <w:r>
              <w:rPr>
                <w:rFonts w:ascii="宋体" w:hAnsi="宋体" w:cs="宋体" w:hint="eastAsia"/>
                <w:b/>
                <w:bCs/>
                <w:sz w:val="22"/>
                <w:szCs w:val="22"/>
              </w:rPr>
              <w:t>《</w:t>
            </w:r>
            <w:r>
              <w:rPr>
                <w:rStyle w:val="a6"/>
                <w:rFonts w:ascii="宋体" w:hAnsi="宋体" w:cs="宋体" w:hint="eastAsia"/>
                <w:b w:val="0"/>
                <w:bCs w:val="0"/>
                <w:color w:val="000000"/>
                <w:sz w:val="22"/>
                <w:szCs w:val="22"/>
              </w:rPr>
              <w:t>河南省建设厅关于印发河南省建筑起重机械设备备案登记管理办法的通知》（豫建</w:t>
            </w:r>
            <w:r>
              <w:rPr>
                <w:rStyle w:val="a6"/>
                <w:rFonts w:ascii="宋体" w:hAnsi="宋体" w:cs="宋体"/>
                <w:b w:val="0"/>
                <w:bCs w:val="0"/>
                <w:color w:val="000000"/>
                <w:sz w:val="22"/>
                <w:szCs w:val="22"/>
              </w:rPr>
              <w:t>[2008]203</w:t>
            </w:r>
            <w:r>
              <w:rPr>
                <w:rStyle w:val="a6"/>
                <w:rFonts w:ascii="宋体" w:hAnsi="宋体" w:cs="宋体" w:hint="eastAsia"/>
                <w:b w:val="0"/>
                <w:bCs w:val="0"/>
                <w:color w:val="000000"/>
                <w:sz w:val="22"/>
                <w:szCs w:val="22"/>
              </w:rPr>
              <w:t>号）第十四条规定组织材料审核，提出初审意见。</w:t>
            </w:r>
          </w:p>
        </w:tc>
        <w:tc>
          <w:tcPr>
            <w:tcW w:w="1292"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4E42D05" w14:textId="77777777" w:rsidR="007C77A5" w:rsidRDefault="00000000">
            <w:pPr>
              <w:widowControl/>
              <w:spacing w:line="240" w:lineRule="exact"/>
              <w:jc w:val="center"/>
              <w:textAlignment w:val="center"/>
              <w:rPr>
                <w:rFonts w:ascii="宋体"/>
                <w:color w:val="000000"/>
                <w:sz w:val="22"/>
                <w:szCs w:val="22"/>
              </w:rPr>
            </w:pPr>
            <w:r>
              <w:rPr>
                <w:rFonts w:ascii="宋体" w:hAnsi="宋体" w:cs="宋体" w:hint="eastAsia"/>
                <w:color w:val="000000"/>
                <w:sz w:val="22"/>
                <w:szCs w:val="22"/>
              </w:rPr>
              <w:t>安监站</w:t>
            </w:r>
          </w:p>
        </w:tc>
        <w:tc>
          <w:tcPr>
            <w:tcW w:w="52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09FD92E" w14:textId="77777777" w:rsidR="007C77A5" w:rsidRDefault="00000000">
            <w:pPr>
              <w:spacing w:line="280" w:lineRule="exact"/>
              <w:jc w:val="center"/>
              <w:rPr>
                <w:rFonts w:ascii="宋体"/>
                <w:color w:val="000000"/>
                <w:sz w:val="22"/>
                <w:szCs w:val="22"/>
              </w:rPr>
            </w:pPr>
            <w:r>
              <w:rPr>
                <w:rFonts w:ascii="宋体" w:hAnsi="宋体" w:cs="宋体"/>
                <w:color w:val="000000"/>
                <w:sz w:val="22"/>
                <w:szCs w:val="22"/>
              </w:rPr>
              <w:t>1</w:t>
            </w:r>
            <w:r>
              <w:rPr>
                <w:rFonts w:ascii="宋体" w:hAnsi="宋体" w:cs="宋体" w:hint="eastAsia"/>
                <w:color w:val="000000"/>
                <w:sz w:val="22"/>
                <w:szCs w:val="22"/>
              </w:rPr>
              <w:t>日</w:t>
            </w:r>
          </w:p>
        </w:tc>
        <w:tc>
          <w:tcPr>
            <w:tcW w:w="540" w:type="dxa"/>
            <w:gridSpan w:val="2"/>
            <w:vMerge/>
            <w:tcBorders>
              <w:left w:val="single" w:sz="4" w:space="0" w:color="000000"/>
              <w:right w:val="single" w:sz="4" w:space="0" w:color="000000"/>
            </w:tcBorders>
            <w:tcMar>
              <w:top w:w="15" w:type="dxa"/>
              <w:left w:w="15" w:type="dxa"/>
              <w:bottom w:w="15" w:type="dxa"/>
              <w:right w:w="15" w:type="dxa"/>
            </w:tcMar>
            <w:vAlign w:val="center"/>
          </w:tcPr>
          <w:p w14:paraId="6F5B94AC" w14:textId="77777777" w:rsidR="007C77A5" w:rsidRDefault="007C77A5">
            <w:pPr>
              <w:spacing w:line="240" w:lineRule="exact"/>
              <w:jc w:val="center"/>
              <w:rPr>
                <w:rFonts w:ascii="宋体"/>
                <w:color w:val="000000"/>
                <w:sz w:val="22"/>
                <w:szCs w:val="22"/>
              </w:rPr>
            </w:pPr>
          </w:p>
        </w:tc>
        <w:tc>
          <w:tcPr>
            <w:tcW w:w="705" w:type="dxa"/>
            <w:gridSpan w:val="2"/>
            <w:vMerge/>
            <w:tcBorders>
              <w:top w:val="single" w:sz="4" w:space="0" w:color="000000"/>
              <w:left w:val="single" w:sz="4" w:space="0" w:color="000000"/>
              <w:bottom w:val="single" w:sz="4" w:space="0" w:color="000000"/>
              <w:right w:val="single" w:sz="4" w:space="0" w:color="000000"/>
            </w:tcBorders>
            <w:vAlign w:val="center"/>
          </w:tcPr>
          <w:p w14:paraId="276377F5" w14:textId="77777777" w:rsidR="007C77A5" w:rsidRDefault="007C77A5">
            <w:pPr>
              <w:widowControl/>
              <w:jc w:val="left"/>
              <w:rPr>
                <w:rFonts w:ascii="宋体"/>
                <w:color w:val="000000"/>
                <w:sz w:val="22"/>
                <w:szCs w:val="22"/>
              </w:rPr>
            </w:pPr>
          </w:p>
        </w:tc>
        <w:tc>
          <w:tcPr>
            <w:tcW w:w="708" w:type="dxa"/>
            <w:gridSpan w:val="2"/>
            <w:vMerge/>
            <w:tcBorders>
              <w:top w:val="single" w:sz="4" w:space="0" w:color="000000"/>
              <w:left w:val="single" w:sz="4" w:space="0" w:color="000000"/>
              <w:bottom w:val="single" w:sz="4" w:space="0" w:color="000000"/>
              <w:right w:val="single" w:sz="4" w:space="0" w:color="000000"/>
            </w:tcBorders>
            <w:vAlign w:val="center"/>
          </w:tcPr>
          <w:p w14:paraId="2DFDB404" w14:textId="77777777" w:rsidR="007C77A5" w:rsidRDefault="007C77A5">
            <w:pPr>
              <w:widowControl/>
              <w:jc w:val="left"/>
              <w:rPr>
                <w:rFonts w:ascii="宋体"/>
                <w:color w:val="000000"/>
                <w:sz w:val="24"/>
              </w:rPr>
            </w:pPr>
          </w:p>
        </w:tc>
      </w:tr>
      <w:tr w:rsidR="007C77A5" w14:paraId="027FEA5F" w14:textId="77777777">
        <w:trPr>
          <w:gridAfter w:val="1"/>
          <w:wAfter w:w="106" w:type="dxa"/>
          <w:trHeight w:val="954"/>
        </w:trPr>
        <w:tc>
          <w:tcPr>
            <w:tcW w:w="673" w:type="dxa"/>
            <w:gridSpan w:val="2"/>
            <w:vMerge/>
            <w:tcBorders>
              <w:top w:val="single" w:sz="4" w:space="0" w:color="000000"/>
              <w:left w:val="single" w:sz="4" w:space="0" w:color="000000"/>
              <w:bottom w:val="single" w:sz="4" w:space="0" w:color="000000"/>
              <w:right w:val="single" w:sz="4" w:space="0" w:color="000000"/>
            </w:tcBorders>
            <w:vAlign w:val="center"/>
          </w:tcPr>
          <w:p w14:paraId="2448883D" w14:textId="77777777" w:rsidR="007C77A5" w:rsidRDefault="007C77A5">
            <w:pPr>
              <w:widowControl/>
              <w:spacing w:line="280" w:lineRule="exact"/>
              <w:jc w:val="left"/>
              <w:rPr>
                <w:rFonts w:ascii="宋体"/>
                <w:color w:val="000000"/>
                <w:sz w:val="22"/>
                <w:szCs w:val="22"/>
              </w:rPr>
            </w:pPr>
          </w:p>
        </w:tc>
        <w:tc>
          <w:tcPr>
            <w:tcW w:w="1008" w:type="dxa"/>
            <w:gridSpan w:val="2"/>
            <w:vMerge/>
            <w:tcBorders>
              <w:left w:val="single" w:sz="4" w:space="0" w:color="000000"/>
              <w:right w:val="single" w:sz="4" w:space="0" w:color="000000"/>
            </w:tcBorders>
            <w:vAlign w:val="center"/>
          </w:tcPr>
          <w:p w14:paraId="0D9F566B" w14:textId="77777777" w:rsidR="007C77A5" w:rsidRDefault="007C77A5">
            <w:pPr>
              <w:widowControl/>
              <w:spacing w:line="280" w:lineRule="exact"/>
              <w:jc w:val="left"/>
              <w:rPr>
                <w:rFonts w:ascii="宋体"/>
                <w:color w:val="000000"/>
                <w:sz w:val="22"/>
                <w:szCs w:val="22"/>
              </w:rPr>
            </w:pPr>
          </w:p>
        </w:tc>
        <w:tc>
          <w:tcPr>
            <w:tcW w:w="3176" w:type="dxa"/>
            <w:gridSpan w:val="2"/>
            <w:vMerge/>
            <w:tcBorders>
              <w:top w:val="single" w:sz="4" w:space="0" w:color="000000"/>
              <w:left w:val="single" w:sz="4" w:space="0" w:color="000000"/>
              <w:bottom w:val="single" w:sz="4" w:space="0" w:color="000000"/>
              <w:right w:val="single" w:sz="4" w:space="0" w:color="000000"/>
            </w:tcBorders>
            <w:vAlign w:val="center"/>
          </w:tcPr>
          <w:p w14:paraId="34C2FA93" w14:textId="77777777" w:rsidR="007C77A5" w:rsidRDefault="007C77A5">
            <w:pPr>
              <w:widowControl/>
              <w:spacing w:line="280" w:lineRule="exact"/>
              <w:jc w:val="left"/>
              <w:rPr>
                <w:rFonts w:ascii="宋体"/>
                <w:color w:val="000000"/>
                <w:sz w:val="22"/>
                <w:szCs w:val="22"/>
              </w:rPr>
            </w:pPr>
          </w:p>
        </w:tc>
        <w:tc>
          <w:tcPr>
            <w:tcW w:w="480" w:type="dxa"/>
            <w:gridSpan w:val="2"/>
            <w:vMerge/>
            <w:tcBorders>
              <w:top w:val="single" w:sz="4" w:space="0" w:color="000000"/>
              <w:left w:val="single" w:sz="4" w:space="0" w:color="000000"/>
              <w:bottom w:val="single" w:sz="4" w:space="0" w:color="000000"/>
              <w:right w:val="single" w:sz="4" w:space="0" w:color="000000"/>
            </w:tcBorders>
            <w:vAlign w:val="center"/>
          </w:tcPr>
          <w:p w14:paraId="3713999E" w14:textId="77777777" w:rsidR="007C77A5" w:rsidRDefault="007C77A5">
            <w:pPr>
              <w:widowControl/>
              <w:spacing w:line="280" w:lineRule="exact"/>
              <w:jc w:val="left"/>
              <w:rPr>
                <w:rFonts w:ascii="宋体"/>
                <w:color w:val="000000"/>
                <w:sz w:val="22"/>
                <w:szCs w:val="22"/>
              </w:rPr>
            </w:pPr>
          </w:p>
        </w:tc>
        <w:tc>
          <w:tcPr>
            <w:tcW w:w="515" w:type="dxa"/>
            <w:gridSpan w:val="2"/>
            <w:vMerge/>
            <w:tcBorders>
              <w:left w:val="single" w:sz="4" w:space="0" w:color="000000"/>
              <w:right w:val="single" w:sz="4" w:space="0" w:color="000000"/>
            </w:tcBorders>
            <w:vAlign w:val="center"/>
          </w:tcPr>
          <w:p w14:paraId="05F90F6E" w14:textId="77777777" w:rsidR="007C77A5" w:rsidRDefault="007C77A5">
            <w:pPr>
              <w:widowControl/>
              <w:spacing w:line="280" w:lineRule="exact"/>
              <w:jc w:val="left"/>
              <w:rPr>
                <w:rFonts w:ascii="宋体"/>
                <w:color w:val="000000"/>
                <w:sz w:val="22"/>
                <w:szCs w:val="22"/>
              </w:rPr>
            </w:pPr>
          </w:p>
        </w:tc>
        <w:tc>
          <w:tcPr>
            <w:tcW w:w="617"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ED197F2" w14:textId="77777777" w:rsidR="007C77A5" w:rsidRDefault="00000000">
            <w:pPr>
              <w:widowControl/>
              <w:spacing w:line="280" w:lineRule="exact"/>
              <w:jc w:val="left"/>
              <w:textAlignment w:val="center"/>
              <w:rPr>
                <w:rFonts w:ascii="宋体"/>
                <w:color w:val="000000"/>
                <w:sz w:val="22"/>
                <w:szCs w:val="22"/>
              </w:rPr>
            </w:pPr>
            <w:r>
              <w:rPr>
                <w:rFonts w:ascii="宋体" w:hAnsi="宋体" w:cs="宋体" w:hint="eastAsia"/>
                <w:color w:val="000000"/>
                <w:sz w:val="22"/>
                <w:szCs w:val="22"/>
              </w:rPr>
              <w:t>决定</w:t>
            </w:r>
          </w:p>
        </w:tc>
        <w:tc>
          <w:tcPr>
            <w:tcW w:w="4341"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9BF0678" w14:textId="77777777" w:rsidR="007C77A5" w:rsidRDefault="00000000">
            <w:pPr>
              <w:widowControl/>
              <w:spacing w:line="280" w:lineRule="exact"/>
              <w:jc w:val="left"/>
              <w:textAlignment w:val="center"/>
              <w:rPr>
                <w:rFonts w:ascii="宋体"/>
                <w:color w:val="000000"/>
                <w:sz w:val="22"/>
                <w:szCs w:val="22"/>
              </w:rPr>
            </w:pPr>
            <w:r>
              <w:rPr>
                <w:rFonts w:ascii="宋体" w:hAnsi="宋体" w:cs="宋体"/>
                <w:color w:val="000000"/>
                <w:sz w:val="22"/>
                <w:szCs w:val="22"/>
              </w:rPr>
              <w:t>3.</w:t>
            </w:r>
            <w:r>
              <w:rPr>
                <w:rFonts w:ascii="宋体" w:hAnsi="宋体" w:cs="宋体" w:hint="eastAsia"/>
                <w:color w:val="000000"/>
                <w:sz w:val="22"/>
                <w:szCs w:val="22"/>
              </w:rPr>
              <w:t>决定责任：作出决定，核发《建筑起重机械设备使用登记证》（建筑起重机械设备使用登记证的，书面告知申请人，并说明理由）；按时办结。</w:t>
            </w:r>
          </w:p>
        </w:tc>
        <w:tc>
          <w:tcPr>
            <w:tcW w:w="1292"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067DE1F" w14:textId="77777777" w:rsidR="007C77A5" w:rsidRDefault="00000000">
            <w:pPr>
              <w:widowControl/>
              <w:spacing w:line="240" w:lineRule="exact"/>
              <w:jc w:val="center"/>
              <w:textAlignment w:val="center"/>
              <w:rPr>
                <w:rFonts w:ascii="宋体"/>
                <w:color w:val="000000"/>
                <w:sz w:val="22"/>
                <w:szCs w:val="22"/>
              </w:rPr>
            </w:pPr>
            <w:r>
              <w:rPr>
                <w:rFonts w:ascii="宋体" w:hAnsi="宋体" w:cs="宋体" w:hint="eastAsia"/>
                <w:color w:val="000000"/>
                <w:sz w:val="22"/>
                <w:szCs w:val="22"/>
              </w:rPr>
              <w:t>安监站</w:t>
            </w:r>
          </w:p>
        </w:tc>
        <w:tc>
          <w:tcPr>
            <w:tcW w:w="52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BC10B67" w14:textId="77777777" w:rsidR="007C77A5" w:rsidRDefault="00000000">
            <w:pPr>
              <w:spacing w:line="280" w:lineRule="exact"/>
              <w:rPr>
                <w:rFonts w:ascii="宋体"/>
                <w:color w:val="000000"/>
                <w:sz w:val="22"/>
                <w:szCs w:val="22"/>
              </w:rPr>
            </w:pPr>
            <w:r>
              <w:rPr>
                <w:rFonts w:ascii="宋体" w:hAnsi="宋体" w:cs="宋体"/>
                <w:color w:val="000000"/>
                <w:sz w:val="22"/>
                <w:szCs w:val="22"/>
              </w:rPr>
              <w:t>1</w:t>
            </w:r>
            <w:r>
              <w:rPr>
                <w:rFonts w:ascii="宋体" w:hAnsi="宋体" w:cs="宋体" w:hint="eastAsia"/>
                <w:color w:val="000000"/>
                <w:sz w:val="22"/>
                <w:szCs w:val="22"/>
              </w:rPr>
              <w:t>日</w:t>
            </w:r>
          </w:p>
        </w:tc>
        <w:tc>
          <w:tcPr>
            <w:tcW w:w="540" w:type="dxa"/>
            <w:gridSpan w:val="2"/>
            <w:vMerge/>
            <w:tcBorders>
              <w:left w:val="single" w:sz="4" w:space="0" w:color="000000"/>
              <w:right w:val="single" w:sz="4" w:space="0" w:color="000000"/>
            </w:tcBorders>
            <w:tcMar>
              <w:top w:w="15" w:type="dxa"/>
              <w:left w:w="15" w:type="dxa"/>
              <w:bottom w:w="15" w:type="dxa"/>
              <w:right w:w="15" w:type="dxa"/>
            </w:tcMar>
            <w:vAlign w:val="center"/>
          </w:tcPr>
          <w:p w14:paraId="27DF347B" w14:textId="77777777" w:rsidR="007C77A5" w:rsidRDefault="007C77A5">
            <w:pPr>
              <w:spacing w:line="240" w:lineRule="exact"/>
              <w:jc w:val="center"/>
              <w:rPr>
                <w:rFonts w:ascii="宋体"/>
                <w:color w:val="000000"/>
                <w:sz w:val="22"/>
                <w:szCs w:val="22"/>
              </w:rPr>
            </w:pPr>
          </w:p>
        </w:tc>
        <w:tc>
          <w:tcPr>
            <w:tcW w:w="705" w:type="dxa"/>
            <w:gridSpan w:val="2"/>
            <w:vMerge/>
            <w:tcBorders>
              <w:top w:val="single" w:sz="4" w:space="0" w:color="000000"/>
              <w:left w:val="single" w:sz="4" w:space="0" w:color="000000"/>
              <w:bottom w:val="single" w:sz="4" w:space="0" w:color="000000"/>
              <w:right w:val="single" w:sz="4" w:space="0" w:color="000000"/>
            </w:tcBorders>
            <w:vAlign w:val="center"/>
          </w:tcPr>
          <w:p w14:paraId="38ED0E2D" w14:textId="77777777" w:rsidR="007C77A5" w:rsidRDefault="007C77A5">
            <w:pPr>
              <w:widowControl/>
              <w:jc w:val="left"/>
              <w:rPr>
                <w:rFonts w:ascii="宋体"/>
                <w:color w:val="000000"/>
                <w:sz w:val="22"/>
                <w:szCs w:val="22"/>
              </w:rPr>
            </w:pPr>
          </w:p>
        </w:tc>
        <w:tc>
          <w:tcPr>
            <w:tcW w:w="708" w:type="dxa"/>
            <w:gridSpan w:val="2"/>
            <w:vMerge/>
            <w:tcBorders>
              <w:top w:val="single" w:sz="4" w:space="0" w:color="000000"/>
              <w:left w:val="single" w:sz="4" w:space="0" w:color="000000"/>
              <w:bottom w:val="single" w:sz="4" w:space="0" w:color="000000"/>
              <w:right w:val="single" w:sz="4" w:space="0" w:color="000000"/>
            </w:tcBorders>
            <w:vAlign w:val="center"/>
          </w:tcPr>
          <w:p w14:paraId="7945B6BA" w14:textId="77777777" w:rsidR="007C77A5" w:rsidRDefault="007C77A5">
            <w:pPr>
              <w:widowControl/>
              <w:jc w:val="left"/>
              <w:rPr>
                <w:rFonts w:ascii="宋体"/>
                <w:color w:val="000000"/>
                <w:sz w:val="24"/>
              </w:rPr>
            </w:pPr>
          </w:p>
        </w:tc>
      </w:tr>
      <w:tr w:rsidR="007C77A5" w14:paraId="4A573245" w14:textId="77777777">
        <w:trPr>
          <w:gridAfter w:val="1"/>
          <w:wAfter w:w="106" w:type="dxa"/>
          <w:trHeight w:val="530"/>
        </w:trPr>
        <w:tc>
          <w:tcPr>
            <w:tcW w:w="673" w:type="dxa"/>
            <w:gridSpan w:val="2"/>
            <w:vMerge/>
            <w:tcBorders>
              <w:top w:val="single" w:sz="4" w:space="0" w:color="000000"/>
              <w:left w:val="single" w:sz="4" w:space="0" w:color="000000"/>
              <w:bottom w:val="single" w:sz="4" w:space="0" w:color="000000"/>
              <w:right w:val="single" w:sz="4" w:space="0" w:color="000000"/>
            </w:tcBorders>
            <w:vAlign w:val="center"/>
          </w:tcPr>
          <w:p w14:paraId="004EE81A" w14:textId="77777777" w:rsidR="007C77A5" w:rsidRDefault="007C77A5">
            <w:pPr>
              <w:widowControl/>
              <w:spacing w:line="280" w:lineRule="exact"/>
              <w:jc w:val="left"/>
              <w:rPr>
                <w:rFonts w:ascii="宋体"/>
                <w:color w:val="000000"/>
                <w:sz w:val="22"/>
                <w:szCs w:val="22"/>
              </w:rPr>
            </w:pPr>
          </w:p>
        </w:tc>
        <w:tc>
          <w:tcPr>
            <w:tcW w:w="1008" w:type="dxa"/>
            <w:gridSpan w:val="2"/>
            <w:vMerge/>
            <w:tcBorders>
              <w:left w:val="single" w:sz="4" w:space="0" w:color="000000"/>
              <w:bottom w:val="single" w:sz="4" w:space="0" w:color="000000"/>
              <w:right w:val="single" w:sz="4" w:space="0" w:color="000000"/>
            </w:tcBorders>
            <w:vAlign w:val="center"/>
          </w:tcPr>
          <w:p w14:paraId="6E2AD9A7" w14:textId="77777777" w:rsidR="007C77A5" w:rsidRDefault="007C77A5">
            <w:pPr>
              <w:widowControl/>
              <w:spacing w:line="280" w:lineRule="exact"/>
              <w:jc w:val="left"/>
              <w:rPr>
                <w:rFonts w:ascii="宋体"/>
                <w:color w:val="000000"/>
                <w:sz w:val="22"/>
                <w:szCs w:val="22"/>
              </w:rPr>
            </w:pPr>
          </w:p>
        </w:tc>
        <w:tc>
          <w:tcPr>
            <w:tcW w:w="3176" w:type="dxa"/>
            <w:gridSpan w:val="2"/>
            <w:vMerge/>
            <w:tcBorders>
              <w:top w:val="single" w:sz="4" w:space="0" w:color="000000"/>
              <w:left w:val="single" w:sz="4" w:space="0" w:color="000000"/>
              <w:bottom w:val="single" w:sz="4" w:space="0" w:color="000000"/>
              <w:right w:val="single" w:sz="4" w:space="0" w:color="000000"/>
            </w:tcBorders>
            <w:vAlign w:val="center"/>
          </w:tcPr>
          <w:p w14:paraId="7CECD2F2" w14:textId="77777777" w:rsidR="007C77A5" w:rsidRDefault="007C77A5">
            <w:pPr>
              <w:widowControl/>
              <w:spacing w:line="280" w:lineRule="exact"/>
              <w:jc w:val="left"/>
              <w:rPr>
                <w:rFonts w:ascii="宋体"/>
                <w:color w:val="000000"/>
                <w:sz w:val="22"/>
                <w:szCs w:val="22"/>
              </w:rPr>
            </w:pPr>
          </w:p>
        </w:tc>
        <w:tc>
          <w:tcPr>
            <w:tcW w:w="480" w:type="dxa"/>
            <w:gridSpan w:val="2"/>
            <w:vMerge/>
            <w:tcBorders>
              <w:top w:val="single" w:sz="4" w:space="0" w:color="000000"/>
              <w:left w:val="single" w:sz="4" w:space="0" w:color="000000"/>
              <w:bottom w:val="single" w:sz="4" w:space="0" w:color="000000"/>
              <w:right w:val="single" w:sz="4" w:space="0" w:color="000000"/>
            </w:tcBorders>
            <w:vAlign w:val="center"/>
          </w:tcPr>
          <w:p w14:paraId="24658487" w14:textId="77777777" w:rsidR="007C77A5" w:rsidRDefault="007C77A5">
            <w:pPr>
              <w:widowControl/>
              <w:spacing w:line="280" w:lineRule="exact"/>
              <w:jc w:val="left"/>
              <w:rPr>
                <w:rFonts w:ascii="宋体"/>
                <w:color w:val="000000"/>
                <w:sz w:val="22"/>
                <w:szCs w:val="22"/>
              </w:rPr>
            </w:pPr>
          </w:p>
        </w:tc>
        <w:tc>
          <w:tcPr>
            <w:tcW w:w="515" w:type="dxa"/>
            <w:gridSpan w:val="2"/>
            <w:vMerge/>
            <w:tcBorders>
              <w:left w:val="single" w:sz="4" w:space="0" w:color="000000"/>
              <w:bottom w:val="single" w:sz="4" w:space="0" w:color="000000"/>
              <w:right w:val="single" w:sz="4" w:space="0" w:color="000000"/>
            </w:tcBorders>
            <w:vAlign w:val="center"/>
          </w:tcPr>
          <w:p w14:paraId="6599F732" w14:textId="77777777" w:rsidR="007C77A5" w:rsidRDefault="007C77A5">
            <w:pPr>
              <w:widowControl/>
              <w:spacing w:line="280" w:lineRule="exact"/>
              <w:jc w:val="left"/>
              <w:rPr>
                <w:rFonts w:ascii="宋体"/>
                <w:color w:val="000000"/>
                <w:sz w:val="22"/>
                <w:szCs w:val="22"/>
              </w:rPr>
            </w:pPr>
          </w:p>
        </w:tc>
        <w:tc>
          <w:tcPr>
            <w:tcW w:w="617" w:type="dxa"/>
            <w:gridSpan w:val="2"/>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5EAD364B" w14:textId="77777777" w:rsidR="007C77A5" w:rsidRDefault="00000000">
            <w:pPr>
              <w:widowControl/>
              <w:spacing w:line="280" w:lineRule="exact"/>
              <w:jc w:val="left"/>
              <w:textAlignment w:val="center"/>
              <w:rPr>
                <w:rFonts w:ascii="宋体"/>
                <w:color w:val="000000"/>
                <w:sz w:val="22"/>
                <w:szCs w:val="22"/>
              </w:rPr>
            </w:pPr>
            <w:r>
              <w:rPr>
                <w:rFonts w:ascii="宋体" w:hAnsi="宋体" w:cs="宋体" w:hint="eastAsia"/>
                <w:color w:val="000000"/>
                <w:sz w:val="22"/>
                <w:szCs w:val="22"/>
              </w:rPr>
              <w:t>送达</w:t>
            </w:r>
          </w:p>
        </w:tc>
        <w:tc>
          <w:tcPr>
            <w:tcW w:w="4341" w:type="dxa"/>
            <w:gridSpan w:val="2"/>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3608C220" w14:textId="77777777" w:rsidR="007C77A5" w:rsidRDefault="00000000">
            <w:pPr>
              <w:widowControl/>
              <w:spacing w:line="280" w:lineRule="exact"/>
              <w:jc w:val="left"/>
              <w:textAlignment w:val="center"/>
              <w:rPr>
                <w:rFonts w:ascii="宋体"/>
                <w:color w:val="000000"/>
                <w:sz w:val="22"/>
                <w:szCs w:val="22"/>
              </w:rPr>
            </w:pPr>
            <w:r>
              <w:rPr>
                <w:rFonts w:ascii="宋体" w:hAnsi="宋体" w:cs="宋体"/>
                <w:color w:val="000000"/>
                <w:sz w:val="22"/>
                <w:szCs w:val="22"/>
              </w:rPr>
              <w:t>4.</w:t>
            </w:r>
            <w:r>
              <w:rPr>
                <w:rFonts w:ascii="宋体" w:hAnsi="宋体" w:cs="宋体" w:hint="eastAsia"/>
                <w:color w:val="000000"/>
                <w:sz w:val="22"/>
                <w:szCs w:val="22"/>
              </w:rPr>
              <w:t>送达责任：制作建筑起重机械设备使用登记证；按规定送达当事人。</w:t>
            </w:r>
          </w:p>
        </w:tc>
        <w:tc>
          <w:tcPr>
            <w:tcW w:w="1292" w:type="dxa"/>
            <w:gridSpan w:val="2"/>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090C082A" w14:textId="77777777" w:rsidR="007C77A5" w:rsidRDefault="00000000">
            <w:pPr>
              <w:widowControl/>
              <w:spacing w:line="240" w:lineRule="exact"/>
              <w:jc w:val="center"/>
              <w:textAlignment w:val="center"/>
              <w:rPr>
                <w:sz w:val="22"/>
                <w:szCs w:val="22"/>
              </w:rPr>
            </w:pPr>
            <w:r>
              <w:rPr>
                <w:rFonts w:ascii="宋体" w:hAnsi="宋体" w:cs="宋体" w:hint="eastAsia"/>
                <w:color w:val="000000"/>
                <w:sz w:val="22"/>
                <w:szCs w:val="22"/>
              </w:rPr>
              <w:t>安监站</w:t>
            </w:r>
          </w:p>
        </w:tc>
        <w:tc>
          <w:tcPr>
            <w:tcW w:w="525" w:type="dxa"/>
            <w:gridSpan w:val="2"/>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2DA1F220" w14:textId="77777777" w:rsidR="007C77A5" w:rsidRDefault="00000000">
            <w:pPr>
              <w:spacing w:line="280" w:lineRule="exact"/>
              <w:jc w:val="center"/>
              <w:rPr>
                <w:rFonts w:ascii="宋体"/>
                <w:color w:val="000000"/>
                <w:sz w:val="22"/>
                <w:szCs w:val="22"/>
              </w:rPr>
            </w:pPr>
            <w:r>
              <w:rPr>
                <w:rFonts w:ascii="宋体" w:hAnsi="宋体" w:cs="宋体"/>
                <w:color w:val="000000"/>
                <w:sz w:val="22"/>
                <w:szCs w:val="22"/>
              </w:rPr>
              <w:t>1</w:t>
            </w:r>
            <w:r>
              <w:rPr>
                <w:rFonts w:ascii="宋体" w:hAnsi="宋体" w:cs="宋体" w:hint="eastAsia"/>
                <w:color w:val="000000"/>
                <w:sz w:val="22"/>
                <w:szCs w:val="22"/>
              </w:rPr>
              <w:t>日</w:t>
            </w:r>
          </w:p>
        </w:tc>
        <w:tc>
          <w:tcPr>
            <w:tcW w:w="540" w:type="dxa"/>
            <w:gridSpan w:val="2"/>
            <w:vMerge/>
            <w:tcBorders>
              <w:left w:val="single" w:sz="4" w:space="0" w:color="000000"/>
              <w:right w:val="single" w:sz="4" w:space="0" w:color="000000"/>
            </w:tcBorders>
            <w:tcMar>
              <w:top w:w="15" w:type="dxa"/>
              <w:left w:w="15" w:type="dxa"/>
              <w:bottom w:w="15" w:type="dxa"/>
              <w:right w:w="15" w:type="dxa"/>
            </w:tcMar>
            <w:vAlign w:val="center"/>
          </w:tcPr>
          <w:p w14:paraId="38D27850" w14:textId="77777777" w:rsidR="007C77A5" w:rsidRDefault="007C77A5">
            <w:pPr>
              <w:spacing w:line="240" w:lineRule="exact"/>
              <w:jc w:val="center"/>
              <w:rPr>
                <w:rFonts w:ascii="宋体"/>
                <w:color w:val="000000"/>
                <w:sz w:val="22"/>
                <w:szCs w:val="22"/>
              </w:rPr>
            </w:pPr>
          </w:p>
        </w:tc>
        <w:tc>
          <w:tcPr>
            <w:tcW w:w="705" w:type="dxa"/>
            <w:gridSpan w:val="2"/>
            <w:vMerge/>
            <w:tcBorders>
              <w:top w:val="single" w:sz="4" w:space="0" w:color="000000"/>
              <w:left w:val="single" w:sz="4" w:space="0" w:color="000000"/>
              <w:bottom w:val="single" w:sz="4" w:space="0" w:color="000000"/>
              <w:right w:val="single" w:sz="4" w:space="0" w:color="000000"/>
            </w:tcBorders>
            <w:vAlign w:val="center"/>
          </w:tcPr>
          <w:p w14:paraId="7D5E61DC" w14:textId="77777777" w:rsidR="007C77A5" w:rsidRDefault="007C77A5">
            <w:pPr>
              <w:widowControl/>
              <w:jc w:val="left"/>
              <w:rPr>
                <w:rFonts w:ascii="宋体"/>
                <w:color w:val="000000"/>
                <w:sz w:val="22"/>
                <w:szCs w:val="22"/>
              </w:rPr>
            </w:pPr>
          </w:p>
        </w:tc>
        <w:tc>
          <w:tcPr>
            <w:tcW w:w="708" w:type="dxa"/>
            <w:gridSpan w:val="2"/>
            <w:vMerge/>
            <w:tcBorders>
              <w:top w:val="single" w:sz="4" w:space="0" w:color="000000"/>
              <w:left w:val="single" w:sz="4" w:space="0" w:color="000000"/>
              <w:bottom w:val="single" w:sz="4" w:space="0" w:color="000000"/>
              <w:right w:val="single" w:sz="4" w:space="0" w:color="000000"/>
            </w:tcBorders>
            <w:vAlign w:val="center"/>
          </w:tcPr>
          <w:p w14:paraId="28DD3C18" w14:textId="77777777" w:rsidR="007C77A5" w:rsidRDefault="007C77A5">
            <w:pPr>
              <w:widowControl/>
              <w:jc w:val="left"/>
              <w:rPr>
                <w:rFonts w:ascii="宋体"/>
                <w:color w:val="000000"/>
                <w:sz w:val="24"/>
              </w:rPr>
            </w:pPr>
          </w:p>
        </w:tc>
      </w:tr>
      <w:tr w:rsidR="007C77A5" w14:paraId="744DC398" w14:textId="77777777">
        <w:trPr>
          <w:gridAfter w:val="1"/>
          <w:wAfter w:w="106" w:type="dxa"/>
          <w:trHeight w:val="937"/>
        </w:trPr>
        <w:tc>
          <w:tcPr>
            <w:tcW w:w="673" w:type="dxa"/>
            <w:gridSpan w:val="2"/>
            <w:vMerge/>
            <w:tcBorders>
              <w:top w:val="single" w:sz="4" w:space="0" w:color="000000"/>
              <w:left w:val="single" w:sz="4" w:space="0" w:color="000000"/>
              <w:bottom w:val="single" w:sz="4" w:space="0" w:color="000000"/>
              <w:right w:val="single" w:sz="4" w:space="0" w:color="000000"/>
            </w:tcBorders>
            <w:vAlign w:val="center"/>
          </w:tcPr>
          <w:p w14:paraId="0E305AD5" w14:textId="77777777" w:rsidR="007C77A5" w:rsidRDefault="007C77A5">
            <w:pPr>
              <w:widowControl/>
              <w:spacing w:line="280" w:lineRule="exact"/>
              <w:jc w:val="left"/>
              <w:rPr>
                <w:rFonts w:ascii="宋体"/>
                <w:color w:val="000000"/>
                <w:sz w:val="22"/>
                <w:szCs w:val="22"/>
              </w:rPr>
            </w:pPr>
          </w:p>
        </w:tc>
        <w:tc>
          <w:tcPr>
            <w:tcW w:w="1008" w:type="dxa"/>
            <w:gridSpan w:val="2"/>
            <w:vMerge/>
            <w:tcBorders>
              <w:left w:val="single" w:sz="4" w:space="0" w:color="000000"/>
              <w:bottom w:val="single" w:sz="4" w:space="0" w:color="000000"/>
              <w:right w:val="single" w:sz="4" w:space="0" w:color="000000"/>
            </w:tcBorders>
            <w:vAlign w:val="center"/>
          </w:tcPr>
          <w:p w14:paraId="70196814" w14:textId="77777777" w:rsidR="007C77A5" w:rsidRDefault="007C77A5">
            <w:pPr>
              <w:widowControl/>
              <w:spacing w:line="280" w:lineRule="exact"/>
              <w:jc w:val="left"/>
              <w:rPr>
                <w:rFonts w:ascii="宋体"/>
                <w:color w:val="000000"/>
                <w:sz w:val="22"/>
                <w:szCs w:val="22"/>
              </w:rPr>
            </w:pPr>
          </w:p>
        </w:tc>
        <w:tc>
          <w:tcPr>
            <w:tcW w:w="3176" w:type="dxa"/>
            <w:gridSpan w:val="2"/>
            <w:vMerge/>
            <w:tcBorders>
              <w:top w:val="single" w:sz="4" w:space="0" w:color="000000"/>
              <w:left w:val="single" w:sz="4" w:space="0" w:color="000000"/>
              <w:bottom w:val="single" w:sz="4" w:space="0" w:color="000000"/>
              <w:right w:val="single" w:sz="4" w:space="0" w:color="000000"/>
            </w:tcBorders>
            <w:vAlign w:val="center"/>
          </w:tcPr>
          <w:p w14:paraId="19BACB24" w14:textId="77777777" w:rsidR="007C77A5" w:rsidRDefault="007C77A5">
            <w:pPr>
              <w:widowControl/>
              <w:spacing w:line="280" w:lineRule="exact"/>
              <w:jc w:val="left"/>
              <w:rPr>
                <w:rFonts w:ascii="宋体"/>
                <w:color w:val="000000"/>
                <w:sz w:val="22"/>
                <w:szCs w:val="22"/>
              </w:rPr>
            </w:pPr>
          </w:p>
        </w:tc>
        <w:tc>
          <w:tcPr>
            <w:tcW w:w="480" w:type="dxa"/>
            <w:gridSpan w:val="2"/>
            <w:vMerge/>
            <w:tcBorders>
              <w:top w:val="single" w:sz="4" w:space="0" w:color="000000"/>
              <w:left w:val="single" w:sz="4" w:space="0" w:color="000000"/>
              <w:bottom w:val="single" w:sz="4" w:space="0" w:color="000000"/>
              <w:right w:val="single" w:sz="4" w:space="0" w:color="000000"/>
            </w:tcBorders>
            <w:vAlign w:val="center"/>
          </w:tcPr>
          <w:p w14:paraId="2E0FF1EE" w14:textId="77777777" w:rsidR="007C77A5" w:rsidRDefault="007C77A5">
            <w:pPr>
              <w:widowControl/>
              <w:spacing w:line="280" w:lineRule="exact"/>
              <w:jc w:val="left"/>
              <w:rPr>
                <w:rFonts w:ascii="宋体"/>
                <w:color w:val="000000"/>
                <w:sz w:val="22"/>
                <w:szCs w:val="22"/>
              </w:rPr>
            </w:pPr>
          </w:p>
        </w:tc>
        <w:tc>
          <w:tcPr>
            <w:tcW w:w="515" w:type="dxa"/>
            <w:gridSpan w:val="2"/>
            <w:vMerge/>
            <w:tcBorders>
              <w:left w:val="single" w:sz="4" w:space="0" w:color="000000"/>
              <w:bottom w:val="single" w:sz="4" w:space="0" w:color="000000"/>
              <w:right w:val="single" w:sz="4" w:space="0" w:color="000000"/>
            </w:tcBorders>
            <w:vAlign w:val="center"/>
          </w:tcPr>
          <w:p w14:paraId="34C106BC" w14:textId="77777777" w:rsidR="007C77A5" w:rsidRDefault="007C77A5">
            <w:pPr>
              <w:widowControl/>
              <w:spacing w:line="280" w:lineRule="exact"/>
              <w:jc w:val="left"/>
              <w:rPr>
                <w:rFonts w:ascii="宋体"/>
                <w:color w:val="000000"/>
                <w:sz w:val="22"/>
                <w:szCs w:val="22"/>
              </w:rPr>
            </w:pPr>
          </w:p>
        </w:tc>
        <w:tc>
          <w:tcPr>
            <w:tcW w:w="617" w:type="dxa"/>
            <w:gridSpan w:val="2"/>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6C2C3AE1" w14:textId="77777777" w:rsidR="007C77A5" w:rsidRDefault="00000000">
            <w:pPr>
              <w:widowControl/>
              <w:spacing w:line="280" w:lineRule="exact"/>
              <w:jc w:val="left"/>
              <w:textAlignment w:val="center"/>
              <w:rPr>
                <w:rFonts w:ascii="宋体"/>
                <w:color w:val="000000"/>
                <w:sz w:val="22"/>
                <w:szCs w:val="22"/>
              </w:rPr>
            </w:pPr>
            <w:r>
              <w:rPr>
                <w:rFonts w:ascii="宋体" w:hAnsi="宋体" w:cs="宋体" w:hint="eastAsia"/>
                <w:color w:val="000000"/>
                <w:sz w:val="22"/>
                <w:szCs w:val="22"/>
              </w:rPr>
              <w:t>事后监管</w:t>
            </w:r>
          </w:p>
        </w:tc>
        <w:tc>
          <w:tcPr>
            <w:tcW w:w="4341" w:type="dxa"/>
            <w:gridSpan w:val="2"/>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77DBA8BF" w14:textId="77777777" w:rsidR="007C77A5" w:rsidRDefault="00000000">
            <w:pPr>
              <w:widowControl/>
              <w:spacing w:line="280" w:lineRule="exact"/>
              <w:jc w:val="left"/>
              <w:textAlignment w:val="center"/>
              <w:rPr>
                <w:rFonts w:ascii="宋体"/>
                <w:color w:val="000000"/>
                <w:sz w:val="22"/>
                <w:szCs w:val="22"/>
              </w:rPr>
            </w:pPr>
            <w:r>
              <w:rPr>
                <w:rFonts w:ascii="宋体" w:hAnsi="宋体" w:cs="宋体"/>
                <w:color w:val="000000"/>
                <w:sz w:val="22"/>
                <w:szCs w:val="22"/>
              </w:rPr>
              <w:t>5.</w:t>
            </w:r>
            <w:r>
              <w:rPr>
                <w:rFonts w:ascii="宋体" w:hAnsi="宋体" w:cs="宋体" w:hint="eastAsia"/>
                <w:color w:val="000000"/>
                <w:sz w:val="22"/>
                <w:szCs w:val="22"/>
              </w:rPr>
              <w:t>事后监管责任：加强对企业经营使用情况进行监督。</w:t>
            </w:r>
          </w:p>
        </w:tc>
        <w:tc>
          <w:tcPr>
            <w:tcW w:w="1292" w:type="dxa"/>
            <w:gridSpan w:val="2"/>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40E58D84" w14:textId="77777777" w:rsidR="007C77A5" w:rsidRDefault="00000000">
            <w:pPr>
              <w:widowControl/>
              <w:spacing w:line="240" w:lineRule="exact"/>
              <w:jc w:val="center"/>
              <w:textAlignment w:val="center"/>
              <w:rPr>
                <w:sz w:val="22"/>
                <w:szCs w:val="22"/>
              </w:rPr>
            </w:pPr>
            <w:r>
              <w:rPr>
                <w:rFonts w:ascii="宋体" w:hAnsi="宋体" w:cs="宋体" w:hint="eastAsia"/>
                <w:color w:val="000000"/>
                <w:sz w:val="22"/>
                <w:szCs w:val="22"/>
              </w:rPr>
              <w:t>安监站</w:t>
            </w:r>
          </w:p>
        </w:tc>
        <w:tc>
          <w:tcPr>
            <w:tcW w:w="525" w:type="dxa"/>
            <w:gridSpan w:val="2"/>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4172CA9C" w14:textId="77777777" w:rsidR="007C77A5" w:rsidRDefault="00000000">
            <w:pPr>
              <w:spacing w:line="280" w:lineRule="exact"/>
              <w:jc w:val="center"/>
              <w:rPr>
                <w:rFonts w:ascii="宋体"/>
                <w:color w:val="000000"/>
                <w:sz w:val="22"/>
                <w:szCs w:val="22"/>
              </w:rPr>
            </w:pPr>
            <w:r>
              <w:rPr>
                <w:rFonts w:ascii="宋体" w:hAnsi="宋体" w:cs="宋体"/>
                <w:color w:val="000000"/>
                <w:sz w:val="22"/>
                <w:szCs w:val="22"/>
              </w:rPr>
              <w:t>1</w:t>
            </w:r>
            <w:r>
              <w:rPr>
                <w:rFonts w:ascii="宋体" w:hAnsi="宋体" w:cs="宋体" w:hint="eastAsia"/>
                <w:color w:val="000000"/>
                <w:sz w:val="22"/>
                <w:szCs w:val="22"/>
              </w:rPr>
              <w:t>日</w:t>
            </w:r>
          </w:p>
        </w:tc>
        <w:tc>
          <w:tcPr>
            <w:tcW w:w="540" w:type="dxa"/>
            <w:gridSpan w:val="2"/>
            <w:vMerge/>
            <w:tcBorders>
              <w:left w:val="single" w:sz="4" w:space="0" w:color="000000"/>
              <w:bottom w:val="single" w:sz="4" w:space="0" w:color="000000"/>
              <w:right w:val="single" w:sz="4" w:space="0" w:color="000000"/>
            </w:tcBorders>
            <w:tcMar>
              <w:top w:w="15" w:type="dxa"/>
              <w:left w:w="15" w:type="dxa"/>
              <w:bottom w:w="15" w:type="dxa"/>
              <w:right w:w="15" w:type="dxa"/>
            </w:tcMar>
            <w:vAlign w:val="center"/>
          </w:tcPr>
          <w:p w14:paraId="6BD38B5A" w14:textId="77777777" w:rsidR="007C77A5" w:rsidRDefault="007C77A5">
            <w:pPr>
              <w:spacing w:line="240" w:lineRule="exact"/>
              <w:jc w:val="center"/>
              <w:rPr>
                <w:rFonts w:ascii="宋体"/>
                <w:color w:val="000000"/>
                <w:sz w:val="22"/>
                <w:szCs w:val="22"/>
              </w:rPr>
            </w:pPr>
          </w:p>
        </w:tc>
        <w:tc>
          <w:tcPr>
            <w:tcW w:w="705" w:type="dxa"/>
            <w:gridSpan w:val="2"/>
            <w:vMerge/>
            <w:tcBorders>
              <w:top w:val="single" w:sz="4" w:space="0" w:color="000000"/>
              <w:left w:val="single" w:sz="4" w:space="0" w:color="000000"/>
              <w:bottom w:val="single" w:sz="4" w:space="0" w:color="000000"/>
              <w:right w:val="single" w:sz="4" w:space="0" w:color="000000"/>
            </w:tcBorders>
            <w:vAlign w:val="center"/>
          </w:tcPr>
          <w:p w14:paraId="2D95DCE1" w14:textId="77777777" w:rsidR="007C77A5" w:rsidRDefault="007C77A5">
            <w:pPr>
              <w:widowControl/>
              <w:jc w:val="left"/>
              <w:rPr>
                <w:rFonts w:ascii="宋体"/>
                <w:color w:val="000000"/>
                <w:sz w:val="22"/>
                <w:szCs w:val="22"/>
              </w:rPr>
            </w:pPr>
          </w:p>
        </w:tc>
        <w:tc>
          <w:tcPr>
            <w:tcW w:w="708" w:type="dxa"/>
            <w:gridSpan w:val="2"/>
            <w:vMerge/>
            <w:tcBorders>
              <w:top w:val="single" w:sz="4" w:space="0" w:color="000000"/>
              <w:left w:val="single" w:sz="4" w:space="0" w:color="000000"/>
              <w:bottom w:val="single" w:sz="4" w:space="0" w:color="000000"/>
              <w:right w:val="single" w:sz="4" w:space="0" w:color="000000"/>
            </w:tcBorders>
            <w:vAlign w:val="center"/>
          </w:tcPr>
          <w:p w14:paraId="69476DD7" w14:textId="77777777" w:rsidR="007C77A5" w:rsidRDefault="007C77A5">
            <w:pPr>
              <w:widowControl/>
              <w:jc w:val="left"/>
              <w:rPr>
                <w:rFonts w:ascii="宋体"/>
                <w:color w:val="000000"/>
                <w:sz w:val="24"/>
              </w:rPr>
            </w:pPr>
          </w:p>
        </w:tc>
      </w:tr>
      <w:tr w:rsidR="007C77A5" w14:paraId="4DBF6EB5" w14:textId="77777777">
        <w:trPr>
          <w:gridAfter w:val="1"/>
          <w:wAfter w:w="106" w:type="dxa"/>
          <w:trHeight w:val="370"/>
        </w:trPr>
        <w:tc>
          <w:tcPr>
            <w:tcW w:w="14580" w:type="dxa"/>
            <w:gridSpan w:val="24"/>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tbl>
            <w:tblPr>
              <w:tblW w:w="14955" w:type="dxa"/>
              <w:tblBorders>
                <w:insideH w:val="none" w:sz="4" w:space="0" w:color="auto"/>
                <w:insideV w:val="none" w:sz="4" w:space="0" w:color="auto"/>
              </w:tblBorders>
              <w:tblLayout w:type="fixed"/>
              <w:tblCellMar>
                <w:left w:w="0" w:type="dxa"/>
                <w:right w:w="0" w:type="dxa"/>
              </w:tblCellMar>
              <w:tblLook w:val="04A0" w:firstRow="1" w:lastRow="0" w:firstColumn="1" w:lastColumn="0" w:noHBand="0" w:noVBand="1"/>
            </w:tblPr>
            <w:tblGrid>
              <w:gridCol w:w="14955"/>
            </w:tblGrid>
            <w:tr w:rsidR="007C77A5" w14:paraId="7B1084FB" w14:textId="77777777">
              <w:trPr>
                <w:trHeight w:val="345"/>
              </w:trPr>
              <w:tc>
                <w:tcPr>
                  <w:tcW w:w="14955" w:type="dxa"/>
                  <w:tcMar>
                    <w:top w:w="15" w:type="dxa"/>
                    <w:left w:w="15" w:type="dxa"/>
                    <w:right w:w="15" w:type="dxa"/>
                  </w:tcMar>
                  <w:vAlign w:val="center"/>
                </w:tcPr>
                <w:p w14:paraId="66558D09" w14:textId="77777777" w:rsidR="007C77A5" w:rsidRDefault="00000000">
                  <w:pPr>
                    <w:widowControl/>
                    <w:ind w:firstLineChars="400" w:firstLine="880"/>
                    <w:jc w:val="left"/>
                    <w:textAlignment w:val="center"/>
                    <w:rPr>
                      <w:rFonts w:ascii="宋体"/>
                      <w:color w:val="000000"/>
                      <w:sz w:val="16"/>
                      <w:szCs w:val="16"/>
                    </w:rPr>
                  </w:pPr>
                  <w:r>
                    <w:rPr>
                      <w:rFonts w:ascii="宋体" w:hAnsi="宋体" w:cs="宋体" w:hint="eastAsia"/>
                      <w:color w:val="000000"/>
                      <w:kern w:val="0"/>
                      <w:sz w:val="22"/>
                      <w:szCs w:val="22"/>
                    </w:rPr>
                    <w:t>服务电话：</w:t>
                  </w:r>
                  <w:r>
                    <w:rPr>
                      <w:rFonts w:ascii="宋体" w:hAnsi="宋体" w:cs="宋体"/>
                      <w:color w:val="000000"/>
                      <w:kern w:val="0"/>
                      <w:sz w:val="22"/>
                      <w:szCs w:val="22"/>
                    </w:rPr>
                    <w:t xml:space="preserve">  0375-8122694                </w:t>
                  </w:r>
                  <w:r>
                    <w:rPr>
                      <w:rFonts w:ascii="宋体" w:hAnsi="宋体" w:cs="宋体" w:hint="eastAsia"/>
                      <w:color w:val="000000"/>
                      <w:kern w:val="0"/>
                      <w:sz w:val="22"/>
                      <w:szCs w:val="22"/>
                    </w:rPr>
                    <w:t>投诉机构：</w:t>
                  </w:r>
                  <w:r>
                    <w:rPr>
                      <w:rFonts w:ascii="宋体" w:hAnsi="宋体" w:cs="宋体"/>
                      <w:color w:val="000000"/>
                      <w:kern w:val="0"/>
                      <w:sz w:val="22"/>
                      <w:szCs w:val="22"/>
                    </w:rPr>
                    <w:t xml:space="preserve">  </w:t>
                  </w:r>
                  <w:r>
                    <w:rPr>
                      <w:rFonts w:ascii="宋体" w:hAnsi="宋体" w:cs="宋体" w:hint="eastAsia"/>
                      <w:color w:val="000000"/>
                      <w:kern w:val="0"/>
                      <w:sz w:val="22"/>
                      <w:szCs w:val="22"/>
                    </w:rPr>
                    <w:t>舞钢市住房和城乡建设局纪检监察室</w:t>
                  </w:r>
                  <w:r>
                    <w:rPr>
                      <w:rFonts w:ascii="宋体" w:hAnsi="宋体" w:cs="宋体"/>
                      <w:color w:val="000000"/>
                      <w:kern w:val="0"/>
                      <w:sz w:val="22"/>
                      <w:szCs w:val="22"/>
                    </w:rPr>
                    <w:t xml:space="preserve">            </w:t>
                  </w:r>
                  <w:r>
                    <w:rPr>
                      <w:rFonts w:ascii="宋体" w:hAnsi="宋体" w:cs="宋体" w:hint="eastAsia"/>
                      <w:color w:val="000000"/>
                      <w:kern w:val="0"/>
                      <w:sz w:val="22"/>
                      <w:szCs w:val="22"/>
                    </w:rPr>
                    <w:t>投诉电话：</w:t>
                  </w:r>
                  <w:r>
                    <w:rPr>
                      <w:rFonts w:ascii="宋体" w:hAnsi="宋体" w:cs="宋体"/>
                      <w:color w:val="000000"/>
                      <w:kern w:val="0"/>
                      <w:sz w:val="22"/>
                      <w:szCs w:val="22"/>
                    </w:rPr>
                    <w:t>0375-</w:t>
                  </w:r>
                  <w:r>
                    <w:rPr>
                      <w:rFonts w:ascii="宋体" w:hAnsi="宋体" w:cs="宋体" w:hint="eastAsia"/>
                      <w:color w:val="000000"/>
                      <w:kern w:val="0"/>
                      <w:sz w:val="22"/>
                      <w:szCs w:val="22"/>
                    </w:rPr>
                    <w:t>8166899</w:t>
                  </w:r>
                </w:p>
              </w:tc>
            </w:tr>
          </w:tbl>
          <w:p w14:paraId="43CA94E8" w14:textId="77777777" w:rsidR="007C77A5" w:rsidRDefault="007C77A5">
            <w:pPr>
              <w:widowControl/>
              <w:jc w:val="left"/>
              <w:textAlignment w:val="center"/>
              <w:rPr>
                <w:rFonts w:ascii="宋体"/>
                <w:color w:val="000000"/>
                <w:sz w:val="22"/>
                <w:szCs w:val="22"/>
              </w:rPr>
            </w:pPr>
          </w:p>
        </w:tc>
      </w:tr>
      <w:tr w:rsidR="007C77A5" w14:paraId="5ADFF7D8" w14:textId="77777777">
        <w:trPr>
          <w:gridAfter w:val="1"/>
          <w:wAfter w:w="106" w:type="dxa"/>
          <w:trHeight w:val="390"/>
        </w:trPr>
        <w:tc>
          <w:tcPr>
            <w:tcW w:w="14580" w:type="dxa"/>
            <w:gridSpan w:val="24"/>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406FB35" w14:textId="77777777" w:rsidR="007C77A5" w:rsidRDefault="00000000">
            <w:pPr>
              <w:widowControl/>
              <w:jc w:val="left"/>
              <w:textAlignment w:val="center"/>
              <w:rPr>
                <w:rFonts w:ascii="宋体"/>
                <w:color w:val="000000"/>
                <w:sz w:val="22"/>
                <w:szCs w:val="22"/>
              </w:rPr>
            </w:pPr>
            <w:r>
              <w:rPr>
                <w:rFonts w:ascii="宋体" w:hAnsi="宋体" w:cs="宋体" w:hint="eastAsia"/>
                <w:color w:val="000000"/>
                <w:kern w:val="0"/>
                <w:sz w:val="22"/>
                <w:szCs w:val="22"/>
              </w:rPr>
              <w:t>受理地点：舞钢市行政服务中心住建局窗口</w:t>
            </w:r>
            <w:r>
              <w:rPr>
                <w:rFonts w:ascii="宋体" w:hAnsi="宋体" w:cs="宋体"/>
                <w:color w:val="000000"/>
                <w:kern w:val="0"/>
                <w:sz w:val="22"/>
                <w:szCs w:val="22"/>
              </w:rPr>
              <w:t xml:space="preserve">                      </w:t>
            </w:r>
          </w:p>
        </w:tc>
      </w:tr>
    </w:tbl>
    <w:p w14:paraId="5D340045" w14:textId="77777777" w:rsidR="007C77A5" w:rsidRDefault="007C77A5"/>
    <w:tbl>
      <w:tblPr>
        <w:tblW w:w="14580" w:type="dxa"/>
        <w:tblInd w:w="-106" w:type="dxa"/>
        <w:tblLayout w:type="fixed"/>
        <w:tblLook w:val="04A0" w:firstRow="1" w:lastRow="0" w:firstColumn="1" w:lastColumn="0" w:noHBand="0" w:noVBand="1"/>
      </w:tblPr>
      <w:tblGrid>
        <w:gridCol w:w="673"/>
        <w:gridCol w:w="1008"/>
        <w:gridCol w:w="3176"/>
        <w:gridCol w:w="480"/>
        <w:gridCol w:w="515"/>
        <w:gridCol w:w="617"/>
        <w:gridCol w:w="4341"/>
        <w:gridCol w:w="1292"/>
        <w:gridCol w:w="525"/>
        <w:gridCol w:w="540"/>
        <w:gridCol w:w="705"/>
        <w:gridCol w:w="708"/>
      </w:tblGrid>
      <w:tr w:rsidR="007C77A5" w14:paraId="36F5E739" w14:textId="77777777">
        <w:trPr>
          <w:trHeight w:val="821"/>
        </w:trPr>
        <w:tc>
          <w:tcPr>
            <w:tcW w:w="14580" w:type="dxa"/>
            <w:gridSpan w:val="12"/>
            <w:tcBorders>
              <w:top w:val="nil"/>
              <w:left w:val="nil"/>
              <w:bottom w:val="single" w:sz="4" w:space="0" w:color="000000"/>
              <w:right w:val="nil"/>
            </w:tcBorders>
            <w:tcMar>
              <w:top w:w="15" w:type="dxa"/>
              <w:left w:w="15" w:type="dxa"/>
              <w:bottom w:w="15" w:type="dxa"/>
              <w:right w:w="15" w:type="dxa"/>
            </w:tcMar>
            <w:vAlign w:val="center"/>
          </w:tcPr>
          <w:p w14:paraId="2EFB3900" w14:textId="77777777" w:rsidR="007C77A5" w:rsidRDefault="00000000">
            <w:pPr>
              <w:widowControl/>
              <w:jc w:val="center"/>
              <w:textAlignment w:val="center"/>
              <w:rPr>
                <w:rFonts w:ascii="宋体" w:eastAsia="方正小标宋简体" w:hAnsi="宋体"/>
                <w:color w:val="000000"/>
                <w:kern w:val="0"/>
                <w:sz w:val="44"/>
                <w:szCs w:val="44"/>
              </w:rPr>
            </w:pPr>
            <w:r>
              <w:rPr>
                <w:rFonts w:ascii="宋体" w:eastAsia="方正小标宋简体" w:hAnsi="宋体" w:cs="方正小标宋简体" w:hint="eastAsia"/>
                <w:color w:val="000000"/>
                <w:kern w:val="0"/>
                <w:sz w:val="44"/>
                <w:szCs w:val="44"/>
              </w:rPr>
              <w:lastRenderedPageBreak/>
              <w:t>舞钢市住房和城乡建设局权力清单和责任清单统计表</w:t>
            </w:r>
          </w:p>
          <w:p w14:paraId="76C677FC" w14:textId="77777777" w:rsidR="007C77A5" w:rsidRDefault="00000000">
            <w:pPr>
              <w:widowControl/>
              <w:jc w:val="left"/>
              <w:textAlignment w:val="center"/>
              <w:rPr>
                <w:rFonts w:ascii="宋体"/>
                <w:color w:val="000000"/>
                <w:sz w:val="24"/>
              </w:rPr>
            </w:pPr>
            <w:r>
              <w:rPr>
                <w:rFonts w:ascii="宋体" w:hAnsi="宋体" w:cs="宋体" w:hint="eastAsia"/>
                <w:color w:val="000000"/>
                <w:kern w:val="0"/>
                <w:sz w:val="24"/>
              </w:rPr>
              <w:t>职权类别：行政许可</w:t>
            </w:r>
          </w:p>
        </w:tc>
      </w:tr>
      <w:tr w:rsidR="007C77A5" w14:paraId="1C0A888B" w14:textId="77777777">
        <w:trPr>
          <w:trHeight w:val="818"/>
        </w:trPr>
        <w:tc>
          <w:tcPr>
            <w:tcW w:w="67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2B4461C" w14:textId="77777777" w:rsidR="007C77A5" w:rsidRDefault="00000000">
            <w:pPr>
              <w:widowControl/>
              <w:spacing w:line="240" w:lineRule="exact"/>
              <w:jc w:val="center"/>
              <w:textAlignment w:val="center"/>
              <w:rPr>
                <w:rFonts w:ascii="黑体" w:eastAsia="黑体" w:hAnsi="宋体"/>
                <w:color w:val="000000"/>
                <w:sz w:val="22"/>
                <w:szCs w:val="22"/>
              </w:rPr>
            </w:pPr>
            <w:r>
              <w:rPr>
                <w:rFonts w:ascii="黑体" w:eastAsia="黑体" w:hAnsi="宋体" w:cs="黑体" w:hint="eastAsia"/>
                <w:color w:val="000000"/>
                <w:kern w:val="0"/>
                <w:sz w:val="22"/>
                <w:szCs w:val="22"/>
              </w:rPr>
              <w:t>序号</w:t>
            </w:r>
          </w:p>
        </w:tc>
        <w:tc>
          <w:tcPr>
            <w:tcW w:w="10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8F24FD4" w14:textId="77777777" w:rsidR="007C77A5" w:rsidRDefault="00000000">
            <w:pPr>
              <w:widowControl/>
              <w:spacing w:line="240" w:lineRule="exact"/>
              <w:jc w:val="center"/>
              <w:textAlignment w:val="center"/>
              <w:rPr>
                <w:rFonts w:ascii="黑体" w:eastAsia="黑体" w:hAnsi="宋体"/>
                <w:color w:val="000000"/>
                <w:sz w:val="22"/>
                <w:szCs w:val="22"/>
              </w:rPr>
            </w:pPr>
            <w:r>
              <w:rPr>
                <w:rFonts w:ascii="黑体" w:eastAsia="黑体" w:hAnsi="宋体" w:cs="黑体" w:hint="eastAsia"/>
                <w:color w:val="000000"/>
                <w:kern w:val="0"/>
                <w:sz w:val="22"/>
                <w:szCs w:val="22"/>
              </w:rPr>
              <w:t>职权名称</w:t>
            </w:r>
          </w:p>
        </w:tc>
        <w:tc>
          <w:tcPr>
            <w:tcW w:w="317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2ED3F92" w14:textId="77777777" w:rsidR="007C77A5" w:rsidRDefault="00000000">
            <w:pPr>
              <w:widowControl/>
              <w:spacing w:line="240" w:lineRule="exact"/>
              <w:jc w:val="center"/>
              <w:textAlignment w:val="center"/>
              <w:rPr>
                <w:rFonts w:ascii="黑体" w:eastAsia="黑体" w:hAnsi="宋体"/>
                <w:color w:val="000000"/>
                <w:sz w:val="22"/>
                <w:szCs w:val="22"/>
              </w:rPr>
            </w:pPr>
            <w:r>
              <w:rPr>
                <w:rFonts w:ascii="黑体" w:eastAsia="黑体" w:hAnsi="宋体" w:cs="黑体" w:hint="eastAsia"/>
                <w:color w:val="000000"/>
                <w:kern w:val="0"/>
                <w:sz w:val="22"/>
                <w:szCs w:val="22"/>
              </w:rPr>
              <w:t>实施依据</w:t>
            </w:r>
          </w:p>
        </w:tc>
        <w:tc>
          <w:tcPr>
            <w:tcW w:w="48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2ACAFCA" w14:textId="77777777" w:rsidR="007C77A5" w:rsidRDefault="00000000">
            <w:pPr>
              <w:widowControl/>
              <w:spacing w:line="240" w:lineRule="exact"/>
              <w:jc w:val="center"/>
              <w:textAlignment w:val="center"/>
              <w:rPr>
                <w:rFonts w:ascii="黑体" w:eastAsia="黑体" w:hAnsi="宋体"/>
                <w:color w:val="000000"/>
                <w:sz w:val="22"/>
                <w:szCs w:val="22"/>
              </w:rPr>
            </w:pPr>
            <w:r>
              <w:rPr>
                <w:rFonts w:ascii="黑体" w:eastAsia="黑体" w:hAnsi="宋体" w:cs="黑体" w:hint="eastAsia"/>
                <w:color w:val="000000"/>
                <w:kern w:val="0"/>
                <w:sz w:val="22"/>
                <w:szCs w:val="22"/>
              </w:rPr>
              <w:t>实施对象</w:t>
            </w:r>
          </w:p>
        </w:tc>
        <w:tc>
          <w:tcPr>
            <w:tcW w:w="51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5E093A8" w14:textId="77777777" w:rsidR="007C77A5" w:rsidRDefault="00000000">
            <w:pPr>
              <w:widowControl/>
              <w:spacing w:line="240" w:lineRule="exact"/>
              <w:jc w:val="center"/>
              <w:textAlignment w:val="center"/>
              <w:rPr>
                <w:rFonts w:ascii="黑体" w:eastAsia="黑体" w:hAnsi="宋体"/>
                <w:color w:val="000000"/>
                <w:sz w:val="22"/>
                <w:szCs w:val="22"/>
              </w:rPr>
            </w:pPr>
            <w:r>
              <w:rPr>
                <w:rFonts w:ascii="黑体" w:eastAsia="黑体" w:hAnsi="宋体" w:cs="黑体" w:hint="eastAsia"/>
                <w:color w:val="000000"/>
                <w:kern w:val="0"/>
                <w:sz w:val="22"/>
                <w:szCs w:val="22"/>
              </w:rPr>
              <w:t>实施机构</w:t>
            </w:r>
          </w:p>
        </w:tc>
        <w:tc>
          <w:tcPr>
            <w:tcW w:w="61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38D3B26" w14:textId="77777777" w:rsidR="007C77A5" w:rsidRDefault="00000000">
            <w:pPr>
              <w:widowControl/>
              <w:spacing w:line="240" w:lineRule="exact"/>
              <w:jc w:val="center"/>
              <w:textAlignment w:val="center"/>
              <w:rPr>
                <w:rFonts w:ascii="黑体" w:eastAsia="黑体" w:hAnsi="宋体"/>
                <w:color w:val="000000"/>
                <w:sz w:val="22"/>
                <w:szCs w:val="22"/>
              </w:rPr>
            </w:pPr>
            <w:r>
              <w:rPr>
                <w:rFonts w:ascii="黑体" w:eastAsia="黑体" w:hAnsi="宋体" w:cs="黑体" w:hint="eastAsia"/>
                <w:color w:val="000000"/>
                <w:kern w:val="0"/>
                <w:sz w:val="22"/>
                <w:szCs w:val="22"/>
              </w:rPr>
              <w:t>办理环节</w:t>
            </w:r>
          </w:p>
        </w:tc>
        <w:tc>
          <w:tcPr>
            <w:tcW w:w="434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C22CD3D" w14:textId="77777777" w:rsidR="007C77A5" w:rsidRDefault="00000000">
            <w:pPr>
              <w:widowControl/>
              <w:spacing w:line="240" w:lineRule="exact"/>
              <w:jc w:val="center"/>
              <w:textAlignment w:val="center"/>
              <w:rPr>
                <w:rFonts w:ascii="黑体" w:eastAsia="黑体" w:hAnsi="宋体"/>
                <w:color w:val="000000"/>
                <w:sz w:val="22"/>
                <w:szCs w:val="22"/>
              </w:rPr>
            </w:pPr>
            <w:r>
              <w:rPr>
                <w:rFonts w:ascii="黑体" w:eastAsia="黑体" w:hAnsi="宋体" w:cs="黑体" w:hint="eastAsia"/>
                <w:color w:val="000000"/>
                <w:kern w:val="0"/>
                <w:sz w:val="22"/>
                <w:szCs w:val="22"/>
              </w:rPr>
              <w:t>责任事项</w:t>
            </w:r>
          </w:p>
        </w:tc>
        <w:tc>
          <w:tcPr>
            <w:tcW w:w="12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E286BFC" w14:textId="77777777" w:rsidR="007C77A5" w:rsidRDefault="00000000">
            <w:pPr>
              <w:widowControl/>
              <w:spacing w:line="240" w:lineRule="exact"/>
              <w:jc w:val="center"/>
              <w:textAlignment w:val="center"/>
              <w:rPr>
                <w:rFonts w:ascii="黑体" w:eastAsia="黑体" w:hAnsi="宋体"/>
                <w:color w:val="000000"/>
                <w:sz w:val="22"/>
                <w:szCs w:val="22"/>
              </w:rPr>
            </w:pPr>
            <w:r>
              <w:rPr>
                <w:rFonts w:ascii="黑体" w:eastAsia="黑体" w:hAnsi="宋体" w:cs="黑体" w:hint="eastAsia"/>
                <w:color w:val="000000"/>
                <w:kern w:val="0"/>
                <w:sz w:val="22"/>
                <w:szCs w:val="22"/>
              </w:rPr>
              <w:t>责任</w:t>
            </w:r>
            <w:r>
              <w:rPr>
                <w:rFonts w:ascii="黑体" w:eastAsia="黑体" w:hAnsi="宋体"/>
                <w:color w:val="000000"/>
                <w:kern w:val="0"/>
                <w:sz w:val="22"/>
                <w:szCs w:val="22"/>
              </w:rPr>
              <w:br/>
            </w:r>
            <w:r>
              <w:rPr>
                <w:rFonts w:ascii="黑体" w:eastAsia="黑体" w:hAnsi="宋体" w:cs="黑体" w:hint="eastAsia"/>
                <w:color w:val="000000"/>
                <w:kern w:val="0"/>
                <w:sz w:val="22"/>
                <w:szCs w:val="22"/>
              </w:rPr>
              <w:t>科室</w:t>
            </w:r>
          </w:p>
        </w:tc>
        <w:tc>
          <w:tcPr>
            <w:tcW w:w="52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FC37FAE" w14:textId="77777777" w:rsidR="007C77A5" w:rsidRDefault="00000000">
            <w:pPr>
              <w:widowControl/>
              <w:spacing w:line="240" w:lineRule="exact"/>
              <w:jc w:val="center"/>
              <w:textAlignment w:val="center"/>
              <w:rPr>
                <w:rFonts w:ascii="黑体" w:eastAsia="黑体" w:hAnsi="宋体"/>
                <w:color w:val="000000"/>
                <w:sz w:val="22"/>
                <w:szCs w:val="22"/>
              </w:rPr>
            </w:pPr>
            <w:r>
              <w:rPr>
                <w:rFonts w:ascii="黑体" w:eastAsia="黑体" w:hAnsi="宋体" w:cs="黑体" w:hint="eastAsia"/>
                <w:color w:val="000000"/>
                <w:kern w:val="0"/>
                <w:sz w:val="22"/>
                <w:szCs w:val="22"/>
              </w:rPr>
              <w:t>承诺时限</w:t>
            </w:r>
          </w:p>
        </w:tc>
        <w:tc>
          <w:tcPr>
            <w:tcW w:w="54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A062DF3" w14:textId="77777777" w:rsidR="007C77A5" w:rsidRDefault="00000000">
            <w:pPr>
              <w:widowControl/>
              <w:spacing w:line="240" w:lineRule="exact"/>
              <w:jc w:val="center"/>
              <w:textAlignment w:val="center"/>
              <w:rPr>
                <w:rFonts w:ascii="黑体" w:eastAsia="黑体" w:hAnsi="宋体"/>
                <w:color w:val="000000"/>
                <w:sz w:val="22"/>
                <w:szCs w:val="22"/>
              </w:rPr>
            </w:pPr>
            <w:r>
              <w:rPr>
                <w:rFonts w:ascii="黑体" w:eastAsia="黑体" w:hAnsi="宋体" w:cs="黑体" w:hint="eastAsia"/>
                <w:color w:val="000000"/>
                <w:kern w:val="0"/>
                <w:sz w:val="22"/>
                <w:szCs w:val="22"/>
              </w:rPr>
              <w:t>法定时限</w:t>
            </w:r>
          </w:p>
        </w:tc>
        <w:tc>
          <w:tcPr>
            <w:tcW w:w="70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A1D80F2" w14:textId="77777777" w:rsidR="007C77A5" w:rsidRDefault="00000000">
            <w:pPr>
              <w:widowControl/>
              <w:spacing w:line="240" w:lineRule="exact"/>
              <w:jc w:val="center"/>
              <w:textAlignment w:val="center"/>
              <w:rPr>
                <w:rFonts w:ascii="黑体" w:eastAsia="黑体" w:hAnsi="宋体"/>
                <w:color w:val="000000"/>
                <w:sz w:val="22"/>
                <w:szCs w:val="22"/>
              </w:rPr>
            </w:pPr>
            <w:r>
              <w:rPr>
                <w:rFonts w:ascii="黑体" w:eastAsia="黑体" w:hAnsi="宋体" w:cs="黑体" w:hint="eastAsia"/>
                <w:color w:val="000000"/>
                <w:kern w:val="0"/>
                <w:sz w:val="22"/>
                <w:szCs w:val="22"/>
              </w:rPr>
              <w:t>收费情况及依据</w:t>
            </w:r>
          </w:p>
        </w:tc>
        <w:tc>
          <w:tcPr>
            <w:tcW w:w="7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8E88A32" w14:textId="77777777" w:rsidR="007C77A5" w:rsidRDefault="00000000">
            <w:pPr>
              <w:widowControl/>
              <w:spacing w:line="240" w:lineRule="exact"/>
              <w:jc w:val="center"/>
              <w:textAlignment w:val="center"/>
              <w:rPr>
                <w:rFonts w:ascii="黑体" w:eastAsia="黑体" w:hAnsi="宋体"/>
                <w:color w:val="000000"/>
                <w:sz w:val="22"/>
                <w:szCs w:val="22"/>
              </w:rPr>
            </w:pPr>
            <w:r>
              <w:rPr>
                <w:rFonts w:ascii="黑体" w:eastAsia="黑体" w:hAnsi="宋体" w:cs="黑体" w:hint="eastAsia"/>
                <w:color w:val="000000"/>
                <w:kern w:val="0"/>
                <w:sz w:val="22"/>
                <w:szCs w:val="22"/>
              </w:rPr>
              <w:t>调整意见及理由</w:t>
            </w:r>
          </w:p>
        </w:tc>
      </w:tr>
      <w:tr w:rsidR="007C77A5" w14:paraId="089A0FCA" w14:textId="77777777">
        <w:trPr>
          <w:trHeight w:val="1276"/>
        </w:trPr>
        <w:tc>
          <w:tcPr>
            <w:tcW w:w="673"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B24F0F2" w14:textId="77777777" w:rsidR="007C77A5" w:rsidRDefault="00000000">
            <w:pPr>
              <w:widowControl/>
              <w:spacing w:line="280" w:lineRule="exact"/>
              <w:jc w:val="center"/>
              <w:textAlignment w:val="center"/>
              <w:rPr>
                <w:rFonts w:ascii="宋体"/>
                <w:color w:val="000000"/>
                <w:sz w:val="22"/>
                <w:szCs w:val="22"/>
              </w:rPr>
            </w:pPr>
            <w:r>
              <w:rPr>
                <w:rFonts w:ascii="宋体" w:hint="eastAsia"/>
                <w:color w:val="000000"/>
                <w:sz w:val="22"/>
                <w:szCs w:val="22"/>
              </w:rPr>
              <w:t>4</w:t>
            </w:r>
          </w:p>
        </w:tc>
        <w:tc>
          <w:tcPr>
            <w:tcW w:w="1008" w:type="dxa"/>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333C5373" w14:textId="77777777" w:rsidR="007C77A5" w:rsidRDefault="00000000">
            <w:pPr>
              <w:widowControl/>
              <w:spacing w:line="280" w:lineRule="exact"/>
              <w:jc w:val="left"/>
              <w:textAlignment w:val="center"/>
              <w:rPr>
                <w:rFonts w:ascii="宋体"/>
                <w:color w:val="000000"/>
                <w:sz w:val="22"/>
                <w:szCs w:val="22"/>
              </w:rPr>
            </w:pPr>
            <w:r>
              <w:rPr>
                <w:rFonts w:ascii="宋体" w:hAnsi="宋体" w:cs="宋体" w:hint="eastAsia"/>
                <w:color w:val="000000"/>
                <w:sz w:val="22"/>
                <w:szCs w:val="22"/>
              </w:rPr>
              <w:t>建筑起重机械设备备案注销</w:t>
            </w:r>
          </w:p>
        </w:tc>
        <w:tc>
          <w:tcPr>
            <w:tcW w:w="3176"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C5A2CF5" w14:textId="77777777" w:rsidR="007C77A5" w:rsidRDefault="00000000">
            <w:pPr>
              <w:widowControl/>
              <w:spacing w:line="280" w:lineRule="exact"/>
              <w:jc w:val="left"/>
              <w:textAlignment w:val="center"/>
              <w:rPr>
                <w:rFonts w:ascii="宋体"/>
                <w:color w:val="000000"/>
                <w:sz w:val="22"/>
                <w:szCs w:val="22"/>
              </w:rPr>
            </w:pPr>
            <w:r>
              <w:rPr>
                <w:rFonts w:ascii="仿宋_GB2312" w:eastAsia="仿宋_GB2312" w:cs="仿宋_GB2312" w:hint="eastAsia"/>
                <w:sz w:val="24"/>
              </w:rPr>
              <w:t>依据《建筑起重机械安全监督管理规定》（</w:t>
            </w:r>
            <w:r>
              <w:rPr>
                <w:rFonts w:ascii="仿宋_GB2312" w:eastAsia="仿宋_GB2312" w:cs="仿宋_GB2312"/>
                <w:sz w:val="24"/>
              </w:rPr>
              <w:t>2008</w:t>
            </w:r>
            <w:r>
              <w:rPr>
                <w:rFonts w:ascii="仿宋_GB2312" w:eastAsia="仿宋_GB2312" w:cs="仿宋_GB2312" w:hint="eastAsia"/>
                <w:sz w:val="24"/>
              </w:rPr>
              <w:t>年</w:t>
            </w:r>
            <w:r>
              <w:rPr>
                <w:rFonts w:ascii="仿宋_GB2312" w:eastAsia="仿宋_GB2312" w:cs="仿宋_GB2312"/>
                <w:sz w:val="24"/>
              </w:rPr>
              <w:t>1</w:t>
            </w:r>
            <w:r>
              <w:rPr>
                <w:rFonts w:ascii="仿宋_GB2312" w:eastAsia="仿宋_GB2312" w:cs="仿宋_GB2312" w:hint="eastAsia"/>
                <w:sz w:val="24"/>
              </w:rPr>
              <w:t>月</w:t>
            </w:r>
            <w:r>
              <w:rPr>
                <w:rFonts w:ascii="仿宋_GB2312" w:eastAsia="仿宋_GB2312" w:cs="仿宋_GB2312"/>
                <w:sz w:val="24"/>
              </w:rPr>
              <w:t>28</w:t>
            </w:r>
            <w:r>
              <w:rPr>
                <w:rFonts w:ascii="仿宋_GB2312" w:eastAsia="仿宋_GB2312" w:cs="仿宋_GB2312" w:hint="eastAsia"/>
                <w:sz w:val="24"/>
              </w:rPr>
              <w:t>日中华人民共和国住建部</w:t>
            </w:r>
            <w:r>
              <w:rPr>
                <w:rFonts w:ascii="仿宋_GB2312" w:eastAsia="仿宋_GB2312" w:cs="仿宋_GB2312"/>
                <w:sz w:val="24"/>
              </w:rPr>
              <w:t>166</w:t>
            </w:r>
            <w:r>
              <w:rPr>
                <w:rFonts w:ascii="仿宋_GB2312" w:eastAsia="仿宋_GB2312" w:cs="仿宋_GB2312" w:hint="eastAsia"/>
                <w:sz w:val="24"/>
              </w:rPr>
              <w:t>号令）第八条和</w:t>
            </w:r>
            <w:r>
              <w:rPr>
                <w:rFonts w:ascii="仿宋_GB2312" w:eastAsia="仿宋_GB2312" w:cs="仿宋_GB2312" w:hint="eastAsia"/>
                <w:b/>
                <w:bCs/>
                <w:sz w:val="24"/>
              </w:rPr>
              <w:t>《</w:t>
            </w:r>
            <w:r>
              <w:rPr>
                <w:rStyle w:val="a6"/>
                <w:rFonts w:ascii="仿宋_GB2312" w:eastAsia="仿宋_GB2312" w:cs="仿宋_GB2312" w:hint="eastAsia"/>
                <w:b w:val="0"/>
                <w:bCs w:val="0"/>
                <w:color w:val="000000"/>
                <w:sz w:val="24"/>
              </w:rPr>
              <w:t>河南省建设厅关于印发河南省建筑起重机械设备备案登记管理办法的通知》（豫建</w:t>
            </w:r>
            <w:r>
              <w:rPr>
                <w:rStyle w:val="a6"/>
                <w:rFonts w:ascii="仿宋_GB2312" w:eastAsia="仿宋_GB2312" w:cs="仿宋_GB2312"/>
                <w:b w:val="0"/>
                <w:bCs w:val="0"/>
                <w:color w:val="000000"/>
                <w:sz w:val="24"/>
              </w:rPr>
              <w:t>[2008]203</w:t>
            </w:r>
            <w:r>
              <w:rPr>
                <w:rStyle w:val="a6"/>
                <w:rFonts w:ascii="仿宋_GB2312" w:eastAsia="仿宋_GB2312" w:cs="仿宋_GB2312" w:hint="eastAsia"/>
                <w:b w:val="0"/>
                <w:bCs w:val="0"/>
                <w:color w:val="000000"/>
                <w:sz w:val="24"/>
              </w:rPr>
              <w:t>号）第十条等</w:t>
            </w:r>
            <w:r>
              <w:rPr>
                <w:rFonts w:ascii="仿宋_GB2312" w:eastAsia="仿宋_GB2312" w:cs="仿宋_GB2312" w:hint="eastAsia"/>
                <w:sz w:val="24"/>
              </w:rPr>
              <w:t>文件要求</w:t>
            </w:r>
          </w:p>
        </w:tc>
        <w:tc>
          <w:tcPr>
            <w:tcW w:w="480"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A7B861A" w14:textId="77777777" w:rsidR="007C77A5" w:rsidRDefault="00000000">
            <w:pPr>
              <w:widowControl/>
              <w:spacing w:line="280" w:lineRule="exact"/>
              <w:jc w:val="center"/>
              <w:textAlignment w:val="center"/>
              <w:rPr>
                <w:rFonts w:ascii="宋体"/>
                <w:color w:val="000000"/>
                <w:sz w:val="22"/>
                <w:szCs w:val="22"/>
              </w:rPr>
            </w:pPr>
            <w:r>
              <w:rPr>
                <w:rFonts w:ascii="宋体" w:hAnsi="宋体" w:cs="宋体" w:hint="eastAsia"/>
                <w:color w:val="000000"/>
                <w:sz w:val="22"/>
                <w:szCs w:val="22"/>
              </w:rPr>
              <w:t>建筑起重机械设备备案注销</w:t>
            </w:r>
          </w:p>
        </w:tc>
        <w:tc>
          <w:tcPr>
            <w:tcW w:w="515" w:type="dxa"/>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0FD457C8" w14:textId="77777777" w:rsidR="007C77A5" w:rsidRDefault="00000000">
            <w:pPr>
              <w:widowControl/>
              <w:spacing w:line="280" w:lineRule="exact"/>
              <w:jc w:val="center"/>
              <w:textAlignment w:val="center"/>
              <w:rPr>
                <w:rFonts w:ascii="宋体"/>
                <w:color w:val="000000"/>
                <w:sz w:val="22"/>
                <w:szCs w:val="22"/>
              </w:rPr>
            </w:pPr>
            <w:r>
              <w:rPr>
                <w:rFonts w:ascii="宋体" w:hAnsi="宋体" w:cs="宋体" w:hint="eastAsia"/>
                <w:color w:val="000000"/>
                <w:sz w:val="22"/>
                <w:szCs w:val="22"/>
              </w:rPr>
              <w:t>舞钢市住建局安监站</w:t>
            </w:r>
          </w:p>
        </w:tc>
        <w:tc>
          <w:tcPr>
            <w:tcW w:w="61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038604E" w14:textId="77777777" w:rsidR="007C77A5" w:rsidRDefault="00000000">
            <w:pPr>
              <w:widowControl/>
              <w:spacing w:line="280" w:lineRule="exact"/>
              <w:jc w:val="left"/>
              <w:textAlignment w:val="center"/>
              <w:rPr>
                <w:rFonts w:ascii="宋体"/>
                <w:color w:val="000000"/>
                <w:sz w:val="22"/>
                <w:szCs w:val="22"/>
              </w:rPr>
            </w:pPr>
            <w:r>
              <w:rPr>
                <w:rFonts w:ascii="宋体" w:hAnsi="宋体" w:cs="宋体" w:hint="eastAsia"/>
                <w:color w:val="000000"/>
                <w:sz w:val="22"/>
                <w:szCs w:val="22"/>
              </w:rPr>
              <w:t>受理</w:t>
            </w:r>
          </w:p>
        </w:tc>
        <w:tc>
          <w:tcPr>
            <w:tcW w:w="434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DD38991" w14:textId="77777777" w:rsidR="007C77A5" w:rsidRDefault="00000000">
            <w:pPr>
              <w:widowControl/>
              <w:spacing w:line="280" w:lineRule="exact"/>
              <w:jc w:val="left"/>
              <w:textAlignment w:val="center"/>
              <w:rPr>
                <w:rFonts w:ascii="宋体"/>
                <w:color w:val="000000"/>
                <w:sz w:val="22"/>
                <w:szCs w:val="22"/>
              </w:rPr>
            </w:pPr>
            <w:r>
              <w:rPr>
                <w:rFonts w:ascii="宋体" w:hAnsi="宋体" w:cs="宋体"/>
                <w:color w:val="000000"/>
                <w:sz w:val="22"/>
                <w:szCs w:val="22"/>
              </w:rPr>
              <w:t>1.</w:t>
            </w:r>
            <w:r>
              <w:rPr>
                <w:rFonts w:ascii="宋体" w:hAnsi="宋体" w:cs="宋体" w:hint="eastAsia"/>
                <w:color w:val="000000"/>
                <w:sz w:val="22"/>
                <w:szCs w:val="22"/>
              </w:rPr>
              <w:t>受理责任：提交相应的材料；一次性告知补正材料；依法受理或不予受理（不予受理应当告知理由）。</w:t>
            </w:r>
          </w:p>
        </w:tc>
        <w:tc>
          <w:tcPr>
            <w:tcW w:w="12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7517BD4" w14:textId="77777777" w:rsidR="007C77A5" w:rsidRDefault="00000000">
            <w:pPr>
              <w:widowControl/>
              <w:spacing w:line="280" w:lineRule="exact"/>
              <w:jc w:val="center"/>
              <w:textAlignment w:val="center"/>
              <w:rPr>
                <w:rFonts w:ascii="宋体"/>
                <w:color w:val="000000"/>
                <w:sz w:val="22"/>
                <w:szCs w:val="22"/>
              </w:rPr>
            </w:pPr>
            <w:r>
              <w:rPr>
                <w:rFonts w:ascii="宋体" w:hAnsi="宋体" w:cs="宋体" w:hint="eastAsia"/>
                <w:color w:val="000000"/>
                <w:sz w:val="22"/>
                <w:szCs w:val="22"/>
              </w:rPr>
              <w:t>安监站</w:t>
            </w:r>
          </w:p>
        </w:tc>
        <w:tc>
          <w:tcPr>
            <w:tcW w:w="52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C087378" w14:textId="77777777" w:rsidR="007C77A5" w:rsidRDefault="00000000">
            <w:pPr>
              <w:widowControl/>
              <w:spacing w:line="280" w:lineRule="exact"/>
              <w:jc w:val="center"/>
              <w:textAlignment w:val="center"/>
              <w:rPr>
                <w:rFonts w:ascii="宋体"/>
                <w:color w:val="000000"/>
                <w:sz w:val="22"/>
                <w:szCs w:val="22"/>
              </w:rPr>
            </w:pPr>
            <w:r>
              <w:rPr>
                <w:rFonts w:ascii="宋体" w:hAnsi="宋体" w:cs="宋体"/>
                <w:color w:val="000000"/>
                <w:sz w:val="22"/>
                <w:szCs w:val="22"/>
              </w:rPr>
              <w:t>3</w:t>
            </w:r>
            <w:r>
              <w:rPr>
                <w:rFonts w:ascii="宋体" w:hAnsi="宋体" w:cs="宋体" w:hint="eastAsia"/>
                <w:color w:val="000000"/>
                <w:sz w:val="22"/>
                <w:szCs w:val="22"/>
              </w:rPr>
              <w:t>日</w:t>
            </w:r>
          </w:p>
        </w:tc>
        <w:tc>
          <w:tcPr>
            <w:tcW w:w="540" w:type="dxa"/>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2B429B4F" w14:textId="77777777" w:rsidR="007C77A5" w:rsidRDefault="00000000">
            <w:pPr>
              <w:spacing w:line="240" w:lineRule="exact"/>
              <w:jc w:val="center"/>
              <w:rPr>
                <w:rFonts w:ascii="宋体"/>
                <w:color w:val="000000"/>
                <w:sz w:val="22"/>
                <w:szCs w:val="22"/>
              </w:rPr>
            </w:pPr>
            <w:r>
              <w:rPr>
                <w:rFonts w:ascii="宋体" w:hAnsi="宋体" w:cs="宋体"/>
                <w:color w:val="000000"/>
                <w:sz w:val="22"/>
                <w:szCs w:val="22"/>
              </w:rPr>
              <w:t>7</w:t>
            </w:r>
            <w:r>
              <w:rPr>
                <w:rFonts w:ascii="宋体" w:hAnsi="宋体" w:cs="宋体" w:hint="eastAsia"/>
                <w:color w:val="000000"/>
                <w:sz w:val="22"/>
                <w:szCs w:val="22"/>
              </w:rPr>
              <w:t>日</w:t>
            </w:r>
          </w:p>
          <w:p w14:paraId="354D01F0" w14:textId="77777777" w:rsidR="007C77A5" w:rsidRDefault="007C77A5">
            <w:pPr>
              <w:spacing w:line="240" w:lineRule="exact"/>
              <w:jc w:val="center"/>
              <w:rPr>
                <w:rFonts w:ascii="宋体"/>
                <w:color w:val="000000"/>
                <w:sz w:val="22"/>
                <w:szCs w:val="22"/>
              </w:rPr>
            </w:pPr>
          </w:p>
        </w:tc>
        <w:tc>
          <w:tcPr>
            <w:tcW w:w="705"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6501EAA" w14:textId="77777777" w:rsidR="007C77A5" w:rsidRDefault="00000000">
            <w:pPr>
              <w:jc w:val="center"/>
              <w:rPr>
                <w:rFonts w:ascii="宋体"/>
                <w:color w:val="000000"/>
                <w:sz w:val="22"/>
                <w:szCs w:val="22"/>
              </w:rPr>
            </w:pPr>
            <w:r>
              <w:rPr>
                <w:rFonts w:ascii="宋体" w:hAnsi="宋体" w:cs="宋体" w:hint="eastAsia"/>
                <w:color w:val="000000"/>
                <w:sz w:val="22"/>
                <w:szCs w:val="22"/>
              </w:rPr>
              <w:t>不收费</w:t>
            </w:r>
          </w:p>
        </w:tc>
        <w:tc>
          <w:tcPr>
            <w:tcW w:w="708"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AB54EBA" w14:textId="77777777" w:rsidR="007C77A5" w:rsidRDefault="00000000">
            <w:pPr>
              <w:spacing w:line="3360" w:lineRule="auto"/>
              <w:jc w:val="center"/>
              <w:rPr>
                <w:rFonts w:ascii="宋体"/>
                <w:color w:val="000000"/>
                <w:sz w:val="24"/>
              </w:rPr>
            </w:pPr>
            <w:r>
              <w:rPr>
                <w:rFonts w:ascii="宋体" w:hAnsi="宋体" w:cs="宋体" w:hint="eastAsia"/>
                <w:color w:val="000000"/>
                <w:sz w:val="22"/>
                <w:szCs w:val="22"/>
              </w:rPr>
              <w:t>拟保留</w:t>
            </w:r>
          </w:p>
        </w:tc>
      </w:tr>
      <w:tr w:rsidR="007C77A5" w14:paraId="51A79DB2" w14:textId="77777777">
        <w:trPr>
          <w:trHeight w:val="1152"/>
        </w:trPr>
        <w:tc>
          <w:tcPr>
            <w:tcW w:w="673" w:type="dxa"/>
            <w:vMerge/>
            <w:tcBorders>
              <w:top w:val="single" w:sz="4" w:space="0" w:color="000000"/>
              <w:left w:val="single" w:sz="4" w:space="0" w:color="000000"/>
              <w:bottom w:val="single" w:sz="4" w:space="0" w:color="000000"/>
              <w:right w:val="single" w:sz="4" w:space="0" w:color="000000"/>
            </w:tcBorders>
            <w:vAlign w:val="center"/>
          </w:tcPr>
          <w:p w14:paraId="195C602C" w14:textId="77777777" w:rsidR="007C77A5" w:rsidRDefault="007C77A5">
            <w:pPr>
              <w:widowControl/>
              <w:spacing w:line="280" w:lineRule="exact"/>
              <w:jc w:val="left"/>
              <w:rPr>
                <w:rFonts w:ascii="宋体"/>
                <w:color w:val="000000"/>
                <w:sz w:val="22"/>
                <w:szCs w:val="22"/>
              </w:rPr>
            </w:pPr>
          </w:p>
        </w:tc>
        <w:tc>
          <w:tcPr>
            <w:tcW w:w="1008" w:type="dxa"/>
            <w:vMerge/>
            <w:tcBorders>
              <w:left w:val="single" w:sz="4" w:space="0" w:color="000000"/>
              <w:right w:val="single" w:sz="4" w:space="0" w:color="000000"/>
            </w:tcBorders>
            <w:vAlign w:val="center"/>
          </w:tcPr>
          <w:p w14:paraId="07E23CC6" w14:textId="77777777" w:rsidR="007C77A5" w:rsidRDefault="007C77A5">
            <w:pPr>
              <w:widowControl/>
              <w:spacing w:line="280" w:lineRule="exact"/>
              <w:jc w:val="left"/>
              <w:rPr>
                <w:rFonts w:ascii="宋体"/>
                <w:color w:val="000000"/>
                <w:sz w:val="22"/>
                <w:szCs w:val="22"/>
              </w:rPr>
            </w:pPr>
          </w:p>
        </w:tc>
        <w:tc>
          <w:tcPr>
            <w:tcW w:w="3176" w:type="dxa"/>
            <w:vMerge/>
            <w:tcBorders>
              <w:top w:val="single" w:sz="4" w:space="0" w:color="000000"/>
              <w:left w:val="single" w:sz="4" w:space="0" w:color="000000"/>
              <w:bottom w:val="single" w:sz="4" w:space="0" w:color="000000"/>
              <w:right w:val="single" w:sz="4" w:space="0" w:color="000000"/>
            </w:tcBorders>
            <w:vAlign w:val="center"/>
          </w:tcPr>
          <w:p w14:paraId="0D4221AB" w14:textId="77777777" w:rsidR="007C77A5" w:rsidRDefault="007C77A5">
            <w:pPr>
              <w:widowControl/>
              <w:spacing w:line="280" w:lineRule="exact"/>
              <w:jc w:val="left"/>
              <w:rPr>
                <w:rFonts w:ascii="宋体"/>
                <w:color w:val="000000"/>
                <w:sz w:val="22"/>
                <w:szCs w:val="22"/>
              </w:rPr>
            </w:pPr>
          </w:p>
        </w:tc>
        <w:tc>
          <w:tcPr>
            <w:tcW w:w="480" w:type="dxa"/>
            <w:vMerge/>
            <w:tcBorders>
              <w:top w:val="single" w:sz="4" w:space="0" w:color="000000"/>
              <w:left w:val="single" w:sz="4" w:space="0" w:color="000000"/>
              <w:bottom w:val="single" w:sz="4" w:space="0" w:color="000000"/>
              <w:right w:val="single" w:sz="4" w:space="0" w:color="000000"/>
            </w:tcBorders>
            <w:vAlign w:val="center"/>
          </w:tcPr>
          <w:p w14:paraId="3D125744" w14:textId="77777777" w:rsidR="007C77A5" w:rsidRDefault="007C77A5">
            <w:pPr>
              <w:widowControl/>
              <w:spacing w:line="280" w:lineRule="exact"/>
              <w:jc w:val="left"/>
              <w:rPr>
                <w:rFonts w:ascii="宋体"/>
                <w:color w:val="000000"/>
                <w:sz w:val="22"/>
                <w:szCs w:val="22"/>
              </w:rPr>
            </w:pPr>
          </w:p>
        </w:tc>
        <w:tc>
          <w:tcPr>
            <w:tcW w:w="515" w:type="dxa"/>
            <w:vMerge/>
            <w:tcBorders>
              <w:left w:val="single" w:sz="4" w:space="0" w:color="000000"/>
              <w:right w:val="single" w:sz="4" w:space="0" w:color="000000"/>
            </w:tcBorders>
            <w:vAlign w:val="center"/>
          </w:tcPr>
          <w:p w14:paraId="03AAA3BF" w14:textId="77777777" w:rsidR="007C77A5" w:rsidRDefault="007C77A5">
            <w:pPr>
              <w:widowControl/>
              <w:spacing w:line="280" w:lineRule="exact"/>
              <w:jc w:val="left"/>
              <w:rPr>
                <w:rFonts w:ascii="宋体"/>
                <w:color w:val="000000"/>
                <w:sz w:val="22"/>
                <w:szCs w:val="22"/>
              </w:rPr>
            </w:pPr>
          </w:p>
        </w:tc>
        <w:tc>
          <w:tcPr>
            <w:tcW w:w="61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4589A46" w14:textId="77777777" w:rsidR="007C77A5" w:rsidRDefault="00000000">
            <w:pPr>
              <w:widowControl/>
              <w:spacing w:line="280" w:lineRule="exact"/>
              <w:jc w:val="left"/>
              <w:textAlignment w:val="center"/>
              <w:rPr>
                <w:rFonts w:ascii="宋体"/>
                <w:color w:val="000000"/>
                <w:sz w:val="22"/>
                <w:szCs w:val="22"/>
              </w:rPr>
            </w:pPr>
            <w:r>
              <w:rPr>
                <w:rFonts w:ascii="宋体" w:hAnsi="宋体" w:cs="宋体" w:hint="eastAsia"/>
                <w:color w:val="000000"/>
                <w:sz w:val="22"/>
                <w:szCs w:val="22"/>
              </w:rPr>
              <w:t>审查</w:t>
            </w:r>
          </w:p>
        </w:tc>
        <w:tc>
          <w:tcPr>
            <w:tcW w:w="434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62338A3" w14:textId="77777777" w:rsidR="007C77A5" w:rsidRDefault="00000000">
            <w:pPr>
              <w:widowControl/>
              <w:spacing w:line="280" w:lineRule="exact"/>
              <w:jc w:val="left"/>
              <w:textAlignment w:val="center"/>
              <w:rPr>
                <w:rFonts w:ascii="宋体" w:cs="宋体"/>
                <w:color w:val="000000"/>
                <w:sz w:val="22"/>
                <w:szCs w:val="22"/>
              </w:rPr>
            </w:pPr>
            <w:r>
              <w:rPr>
                <w:rFonts w:ascii="宋体" w:hAnsi="宋体" w:cs="宋体"/>
                <w:color w:val="000000"/>
                <w:sz w:val="22"/>
                <w:szCs w:val="22"/>
              </w:rPr>
              <w:t>2.</w:t>
            </w:r>
            <w:r>
              <w:rPr>
                <w:rFonts w:ascii="宋体" w:hAnsi="宋体" w:cs="宋体" w:hint="eastAsia"/>
                <w:color w:val="000000"/>
                <w:sz w:val="22"/>
                <w:szCs w:val="22"/>
              </w:rPr>
              <w:t>审查责任：材料审核按照</w:t>
            </w:r>
            <w:r>
              <w:rPr>
                <w:rFonts w:ascii="宋体" w:hAnsi="宋体" w:cs="宋体" w:hint="eastAsia"/>
                <w:b/>
                <w:bCs/>
                <w:sz w:val="22"/>
                <w:szCs w:val="22"/>
              </w:rPr>
              <w:t>《</w:t>
            </w:r>
            <w:r>
              <w:rPr>
                <w:rStyle w:val="a6"/>
                <w:rFonts w:ascii="宋体" w:hAnsi="宋体" w:cs="宋体" w:hint="eastAsia"/>
                <w:b w:val="0"/>
                <w:bCs w:val="0"/>
                <w:color w:val="000000"/>
                <w:sz w:val="22"/>
                <w:szCs w:val="22"/>
              </w:rPr>
              <w:t>河南省建设厅关于印发河南省建筑起重机械设备备案登记管理办法的通知》（豫建</w:t>
            </w:r>
            <w:r>
              <w:rPr>
                <w:rStyle w:val="a6"/>
                <w:rFonts w:ascii="宋体" w:hAnsi="宋体" w:cs="宋体"/>
                <w:b w:val="0"/>
                <w:bCs w:val="0"/>
                <w:color w:val="000000"/>
                <w:sz w:val="22"/>
                <w:szCs w:val="22"/>
              </w:rPr>
              <w:t>[2008]203</w:t>
            </w:r>
            <w:r>
              <w:rPr>
                <w:rStyle w:val="a6"/>
                <w:rFonts w:ascii="宋体" w:hAnsi="宋体" w:cs="宋体" w:hint="eastAsia"/>
                <w:b w:val="0"/>
                <w:bCs w:val="0"/>
                <w:color w:val="000000"/>
                <w:sz w:val="22"/>
                <w:szCs w:val="22"/>
              </w:rPr>
              <w:t>号）第十条规定组织材料审核，提出初审意见。</w:t>
            </w:r>
          </w:p>
        </w:tc>
        <w:tc>
          <w:tcPr>
            <w:tcW w:w="12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0408A72" w14:textId="77777777" w:rsidR="007C77A5" w:rsidRDefault="00000000">
            <w:pPr>
              <w:widowControl/>
              <w:spacing w:line="240" w:lineRule="exact"/>
              <w:jc w:val="center"/>
              <w:textAlignment w:val="center"/>
              <w:rPr>
                <w:rFonts w:ascii="宋体" w:cs="宋体"/>
                <w:color w:val="000000"/>
                <w:sz w:val="22"/>
                <w:szCs w:val="22"/>
              </w:rPr>
            </w:pPr>
            <w:r>
              <w:rPr>
                <w:rFonts w:ascii="宋体" w:hAnsi="宋体" w:cs="宋体" w:hint="eastAsia"/>
                <w:color w:val="000000"/>
                <w:sz w:val="22"/>
                <w:szCs w:val="22"/>
              </w:rPr>
              <w:t>安监站</w:t>
            </w:r>
          </w:p>
        </w:tc>
        <w:tc>
          <w:tcPr>
            <w:tcW w:w="52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70C3153" w14:textId="77777777" w:rsidR="007C77A5" w:rsidRDefault="00000000">
            <w:pPr>
              <w:spacing w:line="280" w:lineRule="exact"/>
              <w:jc w:val="center"/>
              <w:rPr>
                <w:rFonts w:ascii="宋体"/>
                <w:color w:val="000000"/>
                <w:sz w:val="22"/>
                <w:szCs w:val="22"/>
              </w:rPr>
            </w:pPr>
            <w:r>
              <w:rPr>
                <w:rFonts w:ascii="宋体" w:hAnsi="宋体" w:cs="宋体" w:hint="eastAsia"/>
                <w:color w:val="000000"/>
                <w:sz w:val="22"/>
                <w:szCs w:val="22"/>
              </w:rPr>
              <w:t>日</w:t>
            </w:r>
          </w:p>
        </w:tc>
        <w:tc>
          <w:tcPr>
            <w:tcW w:w="540" w:type="dxa"/>
            <w:vMerge/>
            <w:tcBorders>
              <w:left w:val="single" w:sz="4" w:space="0" w:color="000000"/>
              <w:right w:val="single" w:sz="4" w:space="0" w:color="000000"/>
            </w:tcBorders>
            <w:tcMar>
              <w:top w:w="15" w:type="dxa"/>
              <w:left w:w="15" w:type="dxa"/>
              <w:bottom w:w="15" w:type="dxa"/>
              <w:right w:w="15" w:type="dxa"/>
            </w:tcMar>
            <w:vAlign w:val="center"/>
          </w:tcPr>
          <w:p w14:paraId="19CD04F0" w14:textId="77777777" w:rsidR="007C77A5" w:rsidRDefault="007C77A5">
            <w:pPr>
              <w:spacing w:line="240" w:lineRule="exact"/>
              <w:jc w:val="center"/>
              <w:rPr>
                <w:rFonts w:ascii="宋体"/>
                <w:color w:val="000000"/>
                <w:sz w:val="22"/>
                <w:szCs w:val="22"/>
              </w:rPr>
            </w:pPr>
          </w:p>
        </w:tc>
        <w:tc>
          <w:tcPr>
            <w:tcW w:w="705" w:type="dxa"/>
            <w:vMerge/>
            <w:tcBorders>
              <w:top w:val="single" w:sz="4" w:space="0" w:color="000000"/>
              <w:left w:val="single" w:sz="4" w:space="0" w:color="000000"/>
              <w:bottom w:val="single" w:sz="4" w:space="0" w:color="000000"/>
              <w:right w:val="single" w:sz="4" w:space="0" w:color="000000"/>
            </w:tcBorders>
            <w:vAlign w:val="center"/>
          </w:tcPr>
          <w:p w14:paraId="69431F1C" w14:textId="77777777" w:rsidR="007C77A5" w:rsidRDefault="007C77A5">
            <w:pPr>
              <w:widowControl/>
              <w:jc w:val="left"/>
              <w:rPr>
                <w:rFonts w:ascii="宋体"/>
                <w:color w:val="000000"/>
                <w:sz w:val="22"/>
                <w:szCs w:val="22"/>
              </w:rPr>
            </w:pPr>
          </w:p>
        </w:tc>
        <w:tc>
          <w:tcPr>
            <w:tcW w:w="708" w:type="dxa"/>
            <w:vMerge/>
            <w:tcBorders>
              <w:top w:val="single" w:sz="4" w:space="0" w:color="000000"/>
              <w:left w:val="single" w:sz="4" w:space="0" w:color="000000"/>
              <w:bottom w:val="single" w:sz="4" w:space="0" w:color="000000"/>
              <w:right w:val="single" w:sz="4" w:space="0" w:color="000000"/>
            </w:tcBorders>
            <w:vAlign w:val="center"/>
          </w:tcPr>
          <w:p w14:paraId="4F0D70A7" w14:textId="77777777" w:rsidR="007C77A5" w:rsidRDefault="007C77A5">
            <w:pPr>
              <w:widowControl/>
              <w:jc w:val="left"/>
              <w:rPr>
                <w:rFonts w:ascii="宋体"/>
                <w:color w:val="000000"/>
                <w:sz w:val="24"/>
              </w:rPr>
            </w:pPr>
          </w:p>
        </w:tc>
      </w:tr>
      <w:tr w:rsidR="007C77A5" w14:paraId="6968DE91" w14:textId="77777777">
        <w:trPr>
          <w:trHeight w:val="954"/>
        </w:trPr>
        <w:tc>
          <w:tcPr>
            <w:tcW w:w="673" w:type="dxa"/>
            <w:vMerge/>
            <w:tcBorders>
              <w:top w:val="single" w:sz="4" w:space="0" w:color="000000"/>
              <w:left w:val="single" w:sz="4" w:space="0" w:color="000000"/>
              <w:bottom w:val="single" w:sz="4" w:space="0" w:color="000000"/>
              <w:right w:val="single" w:sz="4" w:space="0" w:color="000000"/>
            </w:tcBorders>
            <w:vAlign w:val="center"/>
          </w:tcPr>
          <w:p w14:paraId="26598624" w14:textId="77777777" w:rsidR="007C77A5" w:rsidRDefault="007C77A5">
            <w:pPr>
              <w:widowControl/>
              <w:spacing w:line="280" w:lineRule="exact"/>
              <w:jc w:val="left"/>
              <w:rPr>
                <w:rFonts w:ascii="宋体"/>
                <w:color w:val="000000"/>
                <w:sz w:val="22"/>
                <w:szCs w:val="22"/>
              </w:rPr>
            </w:pPr>
          </w:p>
        </w:tc>
        <w:tc>
          <w:tcPr>
            <w:tcW w:w="1008" w:type="dxa"/>
            <w:vMerge/>
            <w:tcBorders>
              <w:left w:val="single" w:sz="4" w:space="0" w:color="000000"/>
              <w:right w:val="single" w:sz="4" w:space="0" w:color="000000"/>
            </w:tcBorders>
            <w:vAlign w:val="center"/>
          </w:tcPr>
          <w:p w14:paraId="537BC9B3" w14:textId="77777777" w:rsidR="007C77A5" w:rsidRDefault="007C77A5">
            <w:pPr>
              <w:widowControl/>
              <w:spacing w:line="280" w:lineRule="exact"/>
              <w:jc w:val="left"/>
              <w:rPr>
                <w:rFonts w:ascii="宋体"/>
                <w:color w:val="000000"/>
                <w:sz w:val="22"/>
                <w:szCs w:val="22"/>
              </w:rPr>
            </w:pPr>
          </w:p>
        </w:tc>
        <w:tc>
          <w:tcPr>
            <w:tcW w:w="3176" w:type="dxa"/>
            <w:vMerge/>
            <w:tcBorders>
              <w:top w:val="single" w:sz="4" w:space="0" w:color="000000"/>
              <w:left w:val="single" w:sz="4" w:space="0" w:color="000000"/>
              <w:bottom w:val="single" w:sz="4" w:space="0" w:color="000000"/>
              <w:right w:val="single" w:sz="4" w:space="0" w:color="000000"/>
            </w:tcBorders>
            <w:vAlign w:val="center"/>
          </w:tcPr>
          <w:p w14:paraId="4EF5C1D3" w14:textId="77777777" w:rsidR="007C77A5" w:rsidRDefault="007C77A5">
            <w:pPr>
              <w:widowControl/>
              <w:spacing w:line="280" w:lineRule="exact"/>
              <w:jc w:val="left"/>
              <w:rPr>
                <w:rFonts w:ascii="宋体"/>
                <w:color w:val="000000"/>
                <w:sz w:val="22"/>
                <w:szCs w:val="22"/>
              </w:rPr>
            </w:pPr>
          </w:p>
        </w:tc>
        <w:tc>
          <w:tcPr>
            <w:tcW w:w="480" w:type="dxa"/>
            <w:vMerge/>
            <w:tcBorders>
              <w:top w:val="single" w:sz="4" w:space="0" w:color="000000"/>
              <w:left w:val="single" w:sz="4" w:space="0" w:color="000000"/>
              <w:bottom w:val="single" w:sz="4" w:space="0" w:color="000000"/>
              <w:right w:val="single" w:sz="4" w:space="0" w:color="000000"/>
            </w:tcBorders>
            <w:vAlign w:val="center"/>
          </w:tcPr>
          <w:p w14:paraId="4519A7C6" w14:textId="77777777" w:rsidR="007C77A5" w:rsidRDefault="007C77A5">
            <w:pPr>
              <w:widowControl/>
              <w:spacing w:line="280" w:lineRule="exact"/>
              <w:jc w:val="left"/>
              <w:rPr>
                <w:rFonts w:ascii="宋体"/>
                <w:color w:val="000000"/>
                <w:sz w:val="22"/>
                <w:szCs w:val="22"/>
              </w:rPr>
            </w:pPr>
          </w:p>
        </w:tc>
        <w:tc>
          <w:tcPr>
            <w:tcW w:w="515" w:type="dxa"/>
            <w:vMerge/>
            <w:tcBorders>
              <w:left w:val="single" w:sz="4" w:space="0" w:color="000000"/>
              <w:right w:val="single" w:sz="4" w:space="0" w:color="000000"/>
            </w:tcBorders>
            <w:vAlign w:val="center"/>
          </w:tcPr>
          <w:p w14:paraId="044634E5" w14:textId="77777777" w:rsidR="007C77A5" w:rsidRDefault="007C77A5">
            <w:pPr>
              <w:widowControl/>
              <w:spacing w:line="280" w:lineRule="exact"/>
              <w:jc w:val="left"/>
              <w:rPr>
                <w:rFonts w:ascii="宋体"/>
                <w:color w:val="000000"/>
                <w:sz w:val="22"/>
                <w:szCs w:val="22"/>
              </w:rPr>
            </w:pPr>
          </w:p>
        </w:tc>
        <w:tc>
          <w:tcPr>
            <w:tcW w:w="61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467E021" w14:textId="77777777" w:rsidR="007C77A5" w:rsidRDefault="00000000">
            <w:pPr>
              <w:widowControl/>
              <w:spacing w:line="280" w:lineRule="exact"/>
              <w:jc w:val="left"/>
              <w:textAlignment w:val="center"/>
              <w:rPr>
                <w:rFonts w:ascii="宋体"/>
                <w:color w:val="000000"/>
                <w:sz w:val="22"/>
                <w:szCs w:val="22"/>
              </w:rPr>
            </w:pPr>
            <w:r>
              <w:rPr>
                <w:rFonts w:ascii="宋体" w:hAnsi="宋体" w:cs="宋体" w:hint="eastAsia"/>
                <w:color w:val="000000"/>
                <w:sz w:val="22"/>
                <w:szCs w:val="22"/>
              </w:rPr>
              <w:t>决定</w:t>
            </w:r>
          </w:p>
        </w:tc>
        <w:tc>
          <w:tcPr>
            <w:tcW w:w="434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00E0889" w14:textId="77777777" w:rsidR="007C77A5" w:rsidRDefault="00000000">
            <w:pPr>
              <w:widowControl/>
              <w:spacing w:line="280" w:lineRule="exact"/>
              <w:jc w:val="left"/>
              <w:textAlignment w:val="center"/>
              <w:rPr>
                <w:rFonts w:ascii="宋体"/>
                <w:color w:val="000000"/>
                <w:sz w:val="22"/>
                <w:szCs w:val="22"/>
              </w:rPr>
            </w:pPr>
            <w:r>
              <w:rPr>
                <w:rFonts w:ascii="宋体" w:hAnsi="宋体" w:cs="宋体"/>
                <w:color w:val="000000"/>
                <w:sz w:val="22"/>
                <w:szCs w:val="22"/>
              </w:rPr>
              <w:t>3.</w:t>
            </w:r>
            <w:r>
              <w:rPr>
                <w:rFonts w:ascii="宋体" w:hAnsi="宋体" w:cs="宋体" w:hint="eastAsia"/>
                <w:color w:val="000000"/>
                <w:sz w:val="22"/>
                <w:szCs w:val="22"/>
              </w:rPr>
              <w:t>决定责任：作出决定，核发《建筑起重机械备案证》（对不予办理建筑起重机械备案证的，书面告知申请人，并说明理由）；按时办结。</w:t>
            </w:r>
          </w:p>
        </w:tc>
        <w:tc>
          <w:tcPr>
            <w:tcW w:w="12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56A5299" w14:textId="77777777" w:rsidR="007C77A5" w:rsidRDefault="00000000">
            <w:pPr>
              <w:widowControl/>
              <w:spacing w:line="240" w:lineRule="exact"/>
              <w:jc w:val="center"/>
              <w:textAlignment w:val="center"/>
              <w:rPr>
                <w:rFonts w:ascii="宋体"/>
                <w:color w:val="000000"/>
                <w:sz w:val="22"/>
                <w:szCs w:val="22"/>
              </w:rPr>
            </w:pPr>
            <w:r>
              <w:rPr>
                <w:rFonts w:ascii="宋体" w:hAnsi="宋体" w:cs="宋体" w:hint="eastAsia"/>
                <w:color w:val="000000"/>
                <w:sz w:val="22"/>
                <w:szCs w:val="22"/>
              </w:rPr>
              <w:t>安监站</w:t>
            </w:r>
          </w:p>
        </w:tc>
        <w:tc>
          <w:tcPr>
            <w:tcW w:w="52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AEFA7E6" w14:textId="77777777" w:rsidR="007C77A5" w:rsidRDefault="00000000">
            <w:pPr>
              <w:spacing w:line="280" w:lineRule="exact"/>
              <w:ind w:firstLineChars="50" w:firstLine="110"/>
              <w:rPr>
                <w:rFonts w:ascii="宋体"/>
                <w:color w:val="000000"/>
                <w:sz w:val="22"/>
                <w:szCs w:val="22"/>
              </w:rPr>
            </w:pPr>
            <w:r>
              <w:rPr>
                <w:rFonts w:ascii="宋体" w:hAnsi="宋体" w:cs="宋体" w:hint="eastAsia"/>
                <w:color w:val="000000"/>
                <w:sz w:val="22"/>
                <w:szCs w:val="22"/>
              </w:rPr>
              <w:t>日</w:t>
            </w:r>
          </w:p>
        </w:tc>
        <w:tc>
          <w:tcPr>
            <w:tcW w:w="540" w:type="dxa"/>
            <w:vMerge/>
            <w:tcBorders>
              <w:left w:val="single" w:sz="4" w:space="0" w:color="000000"/>
              <w:right w:val="single" w:sz="4" w:space="0" w:color="000000"/>
            </w:tcBorders>
            <w:tcMar>
              <w:top w:w="15" w:type="dxa"/>
              <w:left w:w="15" w:type="dxa"/>
              <w:bottom w:w="15" w:type="dxa"/>
              <w:right w:w="15" w:type="dxa"/>
            </w:tcMar>
            <w:vAlign w:val="center"/>
          </w:tcPr>
          <w:p w14:paraId="1709071C" w14:textId="77777777" w:rsidR="007C77A5" w:rsidRDefault="007C77A5">
            <w:pPr>
              <w:spacing w:line="240" w:lineRule="exact"/>
              <w:jc w:val="center"/>
              <w:rPr>
                <w:rFonts w:ascii="宋体"/>
                <w:color w:val="000000"/>
                <w:sz w:val="22"/>
                <w:szCs w:val="22"/>
              </w:rPr>
            </w:pPr>
          </w:p>
        </w:tc>
        <w:tc>
          <w:tcPr>
            <w:tcW w:w="705" w:type="dxa"/>
            <w:vMerge/>
            <w:tcBorders>
              <w:top w:val="single" w:sz="4" w:space="0" w:color="000000"/>
              <w:left w:val="single" w:sz="4" w:space="0" w:color="000000"/>
              <w:bottom w:val="single" w:sz="4" w:space="0" w:color="000000"/>
              <w:right w:val="single" w:sz="4" w:space="0" w:color="000000"/>
            </w:tcBorders>
            <w:vAlign w:val="center"/>
          </w:tcPr>
          <w:p w14:paraId="50628DDE" w14:textId="77777777" w:rsidR="007C77A5" w:rsidRDefault="007C77A5">
            <w:pPr>
              <w:widowControl/>
              <w:jc w:val="left"/>
              <w:rPr>
                <w:rFonts w:ascii="宋体"/>
                <w:color w:val="000000"/>
                <w:sz w:val="22"/>
                <w:szCs w:val="22"/>
              </w:rPr>
            </w:pPr>
          </w:p>
        </w:tc>
        <w:tc>
          <w:tcPr>
            <w:tcW w:w="708" w:type="dxa"/>
            <w:vMerge/>
            <w:tcBorders>
              <w:top w:val="single" w:sz="4" w:space="0" w:color="000000"/>
              <w:left w:val="single" w:sz="4" w:space="0" w:color="000000"/>
              <w:bottom w:val="single" w:sz="4" w:space="0" w:color="000000"/>
              <w:right w:val="single" w:sz="4" w:space="0" w:color="000000"/>
            </w:tcBorders>
            <w:vAlign w:val="center"/>
          </w:tcPr>
          <w:p w14:paraId="6FE96F89" w14:textId="77777777" w:rsidR="007C77A5" w:rsidRDefault="007C77A5">
            <w:pPr>
              <w:widowControl/>
              <w:jc w:val="left"/>
              <w:rPr>
                <w:rFonts w:ascii="宋体"/>
                <w:color w:val="000000"/>
                <w:sz w:val="24"/>
              </w:rPr>
            </w:pPr>
          </w:p>
        </w:tc>
      </w:tr>
      <w:tr w:rsidR="007C77A5" w14:paraId="457591F1" w14:textId="77777777">
        <w:trPr>
          <w:trHeight w:val="711"/>
        </w:trPr>
        <w:tc>
          <w:tcPr>
            <w:tcW w:w="673" w:type="dxa"/>
            <w:vMerge/>
            <w:tcBorders>
              <w:top w:val="single" w:sz="4" w:space="0" w:color="000000"/>
              <w:left w:val="single" w:sz="4" w:space="0" w:color="000000"/>
              <w:bottom w:val="single" w:sz="4" w:space="0" w:color="000000"/>
              <w:right w:val="single" w:sz="4" w:space="0" w:color="000000"/>
            </w:tcBorders>
            <w:vAlign w:val="center"/>
          </w:tcPr>
          <w:p w14:paraId="772F4DFE" w14:textId="77777777" w:rsidR="007C77A5" w:rsidRDefault="007C77A5">
            <w:pPr>
              <w:widowControl/>
              <w:spacing w:line="280" w:lineRule="exact"/>
              <w:jc w:val="left"/>
              <w:rPr>
                <w:rFonts w:ascii="宋体"/>
                <w:color w:val="000000"/>
                <w:sz w:val="22"/>
                <w:szCs w:val="22"/>
              </w:rPr>
            </w:pPr>
          </w:p>
        </w:tc>
        <w:tc>
          <w:tcPr>
            <w:tcW w:w="1008" w:type="dxa"/>
            <w:vMerge/>
            <w:tcBorders>
              <w:left w:val="single" w:sz="4" w:space="0" w:color="000000"/>
              <w:bottom w:val="single" w:sz="4" w:space="0" w:color="000000"/>
              <w:right w:val="single" w:sz="4" w:space="0" w:color="000000"/>
            </w:tcBorders>
            <w:vAlign w:val="center"/>
          </w:tcPr>
          <w:p w14:paraId="6CD009FF" w14:textId="77777777" w:rsidR="007C77A5" w:rsidRDefault="007C77A5">
            <w:pPr>
              <w:widowControl/>
              <w:spacing w:line="280" w:lineRule="exact"/>
              <w:jc w:val="left"/>
              <w:rPr>
                <w:rFonts w:ascii="宋体"/>
                <w:color w:val="000000"/>
                <w:sz w:val="22"/>
                <w:szCs w:val="22"/>
              </w:rPr>
            </w:pPr>
          </w:p>
        </w:tc>
        <w:tc>
          <w:tcPr>
            <w:tcW w:w="3176" w:type="dxa"/>
            <w:vMerge/>
            <w:tcBorders>
              <w:top w:val="single" w:sz="4" w:space="0" w:color="000000"/>
              <w:left w:val="single" w:sz="4" w:space="0" w:color="000000"/>
              <w:bottom w:val="single" w:sz="4" w:space="0" w:color="000000"/>
              <w:right w:val="single" w:sz="4" w:space="0" w:color="000000"/>
            </w:tcBorders>
            <w:vAlign w:val="center"/>
          </w:tcPr>
          <w:p w14:paraId="041C7E3E" w14:textId="77777777" w:rsidR="007C77A5" w:rsidRDefault="007C77A5">
            <w:pPr>
              <w:widowControl/>
              <w:spacing w:line="280" w:lineRule="exact"/>
              <w:jc w:val="left"/>
              <w:rPr>
                <w:rFonts w:ascii="宋体"/>
                <w:color w:val="000000"/>
                <w:sz w:val="22"/>
                <w:szCs w:val="22"/>
              </w:rPr>
            </w:pPr>
          </w:p>
        </w:tc>
        <w:tc>
          <w:tcPr>
            <w:tcW w:w="480" w:type="dxa"/>
            <w:vMerge/>
            <w:tcBorders>
              <w:top w:val="single" w:sz="4" w:space="0" w:color="000000"/>
              <w:left w:val="single" w:sz="4" w:space="0" w:color="000000"/>
              <w:bottom w:val="single" w:sz="4" w:space="0" w:color="000000"/>
              <w:right w:val="single" w:sz="4" w:space="0" w:color="000000"/>
            </w:tcBorders>
            <w:vAlign w:val="center"/>
          </w:tcPr>
          <w:p w14:paraId="5423B4B7" w14:textId="77777777" w:rsidR="007C77A5" w:rsidRDefault="007C77A5">
            <w:pPr>
              <w:widowControl/>
              <w:spacing w:line="280" w:lineRule="exact"/>
              <w:jc w:val="left"/>
              <w:rPr>
                <w:rFonts w:ascii="宋体"/>
                <w:color w:val="000000"/>
                <w:sz w:val="22"/>
                <w:szCs w:val="22"/>
              </w:rPr>
            </w:pPr>
          </w:p>
        </w:tc>
        <w:tc>
          <w:tcPr>
            <w:tcW w:w="515" w:type="dxa"/>
            <w:vMerge/>
            <w:tcBorders>
              <w:left w:val="single" w:sz="4" w:space="0" w:color="000000"/>
              <w:bottom w:val="single" w:sz="4" w:space="0" w:color="000000"/>
              <w:right w:val="single" w:sz="4" w:space="0" w:color="000000"/>
            </w:tcBorders>
            <w:vAlign w:val="center"/>
          </w:tcPr>
          <w:p w14:paraId="78D8A00D" w14:textId="77777777" w:rsidR="007C77A5" w:rsidRDefault="007C77A5">
            <w:pPr>
              <w:widowControl/>
              <w:spacing w:line="280" w:lineRule="exact"/>
              <w:jc w:val="left"/>
              <w:rPr>
                <w:rFonts w:ascii="宋体"/>
                <w:color w:val="000000"/>
                <w:sz w:val="22"/>
                <w:szCs w:val="22"/>
              </w:rPr>
            </w:pPr>
          </w:p>
        </w:tc>
        <w:tc>
          <w:tcPr>
            <w:tcW w:w="617"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29810F2E" w14:textId="77777777" w:rsidR="007C77A5" w:rsidRDefault="00000000">
            <w:pPr>
              <w:widowControl/>
              <w:spacing w:line="280" w:lineRule="exact"/>
              <w:jc w:val="left"/>
              <w:textAlignment w:val="center"/>
              <w:rPr>
                <w:rFonts w:ascii="宋体"/>
                <w:color w:val="000000"/>
                <w:sz w:val="22"/>
                <w:szCs w:val="22"/>
              </w:rPr>
            </w:pPr>
            <w:r>
              <w:rPr>
                <w:rFonts w:ascii="宋体" w:hAnsi="宋体" w:cs="宋体" w:hint="eastAsia"/>
                <w:color w:val="000000"/>
                <w:sz w:val="22"/>
                <w:szCs w:val="22"/>
              </w:rPr>
              <w:t>送达</w:t>
            </w:r>
          </w:p>
        </w:tc>
        <w:tc>
          <w:tcPr>
            <w:tcW w:w="4341"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5730264F" w14:textId="77777777" w:rsidR="007C77A5" w:rsidRDefault="00000000">
            <w:pPr>
              <w:widowControl/>
              <w:spacing w:line="280" w:lineRule="exact"/>
              <w:jc w:val="left"/>
              <w:textAlignment w:val="center"/>
              <w:rPr>
                <w:rFonts w:ascii="宋体"/>
                <w:color w:val="000000"/>
                <w:sz w:val="22"/>
                <w:szCs w:val="22"/>
              </w:rPr>
            </w:pPr>
            <w:r>
              <w:rPr>
                <w:rFonts w:ascii="宋体" w:hAnsi="宋体" w:cs="宋体"/>
                <w:color w:val="000000"/>
                <w:sz w:val="22"/>
                <w:szCs w:val="22"/>
              </w:rPr>
              <w:t>4.</w:t>
            </w:r>
            <w:r>
              <w:rPr>
                <w:rFonts w:ascii="宋体" w:hAnsi="宋体" w:cs="宋体" w:hint="eastAsia"/>
                <w:color w:val="000000"/>
                <w:sz w:val="22"/>
                <w:szCs w:val="22"/>
              </w:rPr>
              <w:t>送达责任：制作建筑起重机械备案证；按规定送达当事人。</w:t>
            </w:r>
          </w:p>
        </w:tc>
        <w:tc>
          <w:tcPr>
            <w:tcW w:w="1292"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6D3A934A" w14:textId="77777777" w:rsidR="007C77A5" w:rsidRDefault="00000000">
            <w:pPr>
              <w:widowControl/>
              <w:spacing w:line="240" w:lineRule="exact"/>
              <w:jc w:val="center"/>
              <w:textAlignment w:val="center"/>
              <w:rPr>
                <w:sz w:val="22"/>
                <w:szCs w:val="22"/>
              </w:rPr>
            </w:pPr>
            <w:r>
              <w:rPr>
                <w:rFonts w:ascii="宋体" w:hAnsi="宋体" w:cs="宋体" w:hint="eastAsia"/>
                <w:color w:val="000000"/>
                <w:sz w:val="22"/>
                <w:szCs w:val="22"/>
              </w:rPr>
              <w:t>安监站</w:t>
            </w:r>
          </w:p>
        </w:tc>
        <w:tc>
          <w:tcPr>
            <w:tcW w:w="525"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7B3181FA" w14:textId="77777777" w:rsidR="007C77A5" w:rsidRDefault="00000000">
            <w:pPr>
              <w:spacing w:line="280" w:lineRule="exact"/>
              <w:jc w:val="center"/>
              <w:rPr>
                <w:rFonts w:ascii="宋体"/>
                <w:color w:val="000000"/>
                <w:sz w:val="22"/>
                <w:szCs w:val="22"/>
              </w:rPr>
            </w:pPr>
            <w:r>
              <w:rPr>
                <w:rFonts w:ascii="宋体" w:hAnsi="宋体" w:cs="宋体"/>
                <w:color w:val="000000"/>
                <w:sz w:val="22"/>
                <w:szCs w:val="22"/>
              </w:rPr>
              <w:t>1</w:t>
            </w:r>
            <w:r>
              <w:rPr>
                <w:rFonts w:ascii="宋体" w:hAnsi="宋体" w:cs="宋体" w:hint="eastAsia"/>
                <w:color w:val="000000"/>
                <w:sz w:val="22"/>
                <w:szCs w:val="22"/>
              </w:rPr>
              <w:t>日</w:t>
            </w:r>
          </w:p>
        </w:tc>
        <w:tc>
          <w:tcPr>
            <w:tcW w:w="540" w:type="dxa"/>
            <w:vMerge/>
            <w:tcBorders>
              <w:left w:val="single" w:sz="4" w:space="0" w:color="000000"/>
              <w:right w:val="single" w:sz="4" w:space="0" w:color="000000"/>
            </w:tcBorders>
            <w:tcMar>
              <w:top w:w="15" w:type="dxa"/>
              <w:left w:w="15" w:type="dxa"/>
              <w:bottom w:w="15" w:type="dxa"/>
              <w:right w:w="15" w:type="dxa"/>
            </w:tcMar>
            <w:vAlign w:val="center"/>
          </w:tcPr>
          <w:p w14:paraId="35545D04" w14:textId="77777777" w:rsidR="007C77A5" w:rsidRDefault="007C77A5">
            <w:pPr>
              <w:spacing w:line="240" w:lineRule="exact"/>
              <w:jc w:val="center"/>
              <w:rPr>
                <w:rFonts w:ascii="宋体"/>
                <w:color w:val="000000"/>
                <w:sz w:val="22"/>
                <w:szCs w:val="22"/>
              </w:rPr>
            </w:pPr>
          </w:p>
        </w:tc>
        <w:tc>
          <w:tcPr>
            <w:tcW w:w="705" w:type="dxa"/>
            <w:vMerge/>
            <w:tcBorders>
              <w:top w:val="single" w:sz="4" w:space="0" w:color="000000"/>
              <w:left w:val="single" w:sz="4" w:space="0" w:color="000000"/>
              <w:bottom w:val="single" w:sz="4" w:space="0" w:color="000000"/>
              <w:right w:val="single" w:sz="4" w:space="0" w:color="000000"/>
            </w:tcBorders>
            <w:vAlign w:val="center"/>
          </w:tcPr>
          <w:p w14:paraId="00812C69" w14:textId="77777777" w:rsidR="007C77A5" w:rsidRDefault="007C77A5">
            <w:pPr>
              <w:widowControl/>
              <w:jc w:val="left"/>
              <w:rPr>
                <w:rFonts w:ascii="宋体"/>
                <w:color w:val="000000"/>
                <w:sz w:val="22"/>
                <w:szCs w:val="22"/>
              </w:rPr>
            </w:pPr>
          </w:p>
        </w:tc>
        <w:tc>
          <w:tcPr>
            <w:tcW w:w="708" w:type="dxa"/>
            <w:vMerge/>
            <w:tcBorders>
              <w:top w:val="single" w:sz="4" w:space="0" w:color="000000"/>
              <w:left w:val="single" w:sz="4" w:space="0" w:color="000000"/>
              <w:bottom w:val="single" w:sz="4" w:space="0" w:color="000000"/>
              <w:right w:val="single" w:sz="4" w:space="0" w:color="000000"/>
            </w:tcBorders>
            <w:vAlign w:val="center"/>
          </w:tcPr>
          <w:p w14:paraId="76917655" w14:textId="77777777" w:rsidR="007C77A5" w:rsidRDefault="007C77A5">
            <w:pPr>
              <w:widowControl/>
              <w:jc w:val="left"/>
              <w:rPr>
                <w:rFonts w:ascii="宋体"/>
                <w:color w:val="000000"/>
                <w:sz w:val="24"/>
              </w:rPr>
            </w:pPr>
          </w:p>
        </w:tc>
      </w:tr>
      <w:tr w:rsidR="007C77A5" w14:paraId="6E1B671F" w14:textId="77777777">
        <w:trPr>
          <w:trHeight w:val="937"/>
        </w:trPr>
        <w:tc>
          <w:tcPr>
            <w:tcW w:w="673" w:type="dxa"/>
            <w:vMerge/>
            <w:tcBorders>
              <w:top w:val="single" w:sz="4" w:space="0" w:color="000000"/>
              <w:left w:val="single" w:sz="4" w:space="0" w:color="000000"/>
              <w:bottom w:val="single" w:sz="4" w:space="0" w:color="000000"/>
              <w:right w:val="single" w:sz="4" w:space="0" w:color="000000"/>
            </w:tcBorders>
            <w:vAlign w:val="center"/>
          </w:tcPr>
          <w:p w14:paraId="4A6CA1B1" w14:textId="77777777" w:rsidR="007C77A5" w:rsidRDefault="007C77A5">
            <w:pPr>
              <w:widowControl/>
              <w:spacing w:line="280" w:lineRule="exact"/>
              <w:jc w:val="left"/>
              <w:rPr>
                <w:rFonts w:ascii="宋体"/>
                <w:color w:val="000000"/>
                <w:sz w:val="22"/>
                <w:szCs w:val="22"/>
              </w:rPr>
            </w:pPr>
          </w:p>
        </w:tc>
        <w:tc>
          <w:tcPr>
            <w:tcW w:w="1008" w:type="dxa"/>
            <w:vMerge/>
            <w:tcBorders>
              <w:left w:val="single" w:sz="4" w:space="0" w:color="000000"/>
              <w:bottom w:val="single" w:sz="4" w:space="0" w:color="000000"/>
              <w:right w:val="single" w:sz="4" w:space="0" w:color="000000"/>
            </w:tcBorders>
            <w:vAlign w:val="center"/>
          </w:tcPr>
          <w:p w14:paraId="4483E6A8" w14:textId="77777777" w:rsidR="007C77A5" w:rsidRDefault="007C77A5">
            <w:pPr>
              <w:widowControl/>
              <w:spacing w:line="280" w:lineRule="exact"/>
              <w:jc w:val="left"/>
              <w:rPr>
                <w:rFonts w:ascii="宋体"/>
                <w:color w:val="000000"/>
                <w:sz w:val="22"/>
                <w:szCs w:val="22"/>
              </w:rPr>
            </w:pPr>
          </w:p>
        </w:tc>
        <w:tc>
          <w:tcPr>
            <w:tcW w:w="3176" w:type="dxa"/>
            <w:vMerge/>
            <w:tcBorders>
              <w:top w:val="single" w:sz="4" w:space="0" w:color="000000"/>
              <w:left w:val="single" w:sz="4" w:space="0" w:color="000000"/>
              <w:bottom w:val="single" w:sz="4" w:space="0" w:color="000000"/>
              <w:right w:val="single" w:sz="4" w:space="0" w:color="000000"/>
            </w:tcBorders>
            <w:vAlign w:val="center"/>
          </w:tcPr>
          <w:p w14:paraId="13348F54" w14:textId="77777777" w:rsidR="007C77A5" w:rsidRDefault="007C77A5">
            <w:pPr>
              <w:widowControl/>
              <w:spacing w:line="280" w:lineRule="exact"/>
              <w:jc w:val="left"/>
              <w:rPr>
                <w:rFonts w:ascii="宋体"/>
                <w:color w:val="000000"/>
                <w:sz w:val="22"/>
                <w:szCs w:val="22"/>
              </w:rPr>
            </w:pPr>
          </w:p>
        </w:tc>
        <w:tc>
          <w:tcPr>
            <w:tcW w:w="480" w:type="dxa"/>
            <w:vMerge/>
            <w:tcBorders>
              <w:top w:val="single" w:sz="4" w:space="0" w:color="000000"/>
              <w:left w:val="single" w:sz="4" w:space="0" w:color="000000"/>
              <w:bottom w:val="single" w:sz="4" w:space="0" w:color="000000"/>
              <w:right w:val="single" w:sz="4" w:space="0" w:color="000000"/>
            </w:tcBorders>
            <w:vAlign w:val="center"/>
          </w:tcPr>
          <w:p w14:paraId="626B4A40" w14:textId="77777777" w:rsidR="007C77A5" w:rsidRDefault="007C77A5">
            <w:pPr>
              <w:widowControl/>
              <w:spacing w:line="280" w:lineRule="exact"/>
              <w:jc w:val="left"/>
              <w:rPr>
                <w:rFonts w:ascii="宋体"/>
                <w:color w:val="000000"/>
                <w:sz w:val="22"/>
                <w:szCs w:val="22"/>
              </w:rPr>
            </w:pPr>
          </w:p>
        </w:tc>
        <w:tc>
          <w:tcPr>
            <w:tcW w:w="515" w:type="dxa"/>
            <w:vMerge/>
            <w:tcBorders>
              <w:left w:val="single" w:sz="4" w:space="0" w:color="000000"/>
              <w:bottom w:val="single" w:sz="4" w:space="0" w:color="000000"/>
              <w:right w:val="single" w:sz="4" w:space="0" w:color="000000"/>
            </w:tcBorders>
            <w:vAlign w:val="center"/>
          </w:tcPr>
          <w:p w14:paraId="490C770E" w14:textId="77777777" w:rsidR="007C77A5" w:rsidRDefault="007C77A5">
            <w:pPr>
              <w:widowControl/>
              <w:spacing w:line="280" w:lineRule="exact"/>
              <w:jc w:val="left"/>
              <w:rPr>
                <w:rFonts w:ascii="宋体"/>
                <w:color w:val="000000"/>
                <w:sz w:val="22"/>
                <w:szCs w:val="22"/>
              </w:rPr>
            </w:pPr>
          </w:p>
        </w:tc>
        <w:tc>
          <w:tcPr>
            <w:tcW w:w="617"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7E402CF3" w14:textId="77777777" w:rsidR="007C77A5" w:rsidRDefault="00000000">
            <w:pPr>
              <w:widowControl/>
              <w:spacing w:line="280" w:lineRule="exact"/>
              <w:jc w:val="left"/>
              <w:textAlignment w:val="center"/>
              <w:rPr>
                <w:rFonts w:ascii="宋体"/>
                <w:color w:val="000000"/>
                <w:sz w:val="22"/>
                <w:szCs w:val="22"/>
              </w:rPr>
            </w:pPr>
            <w:r>
              <w:rPr>
                <w:rFonts w:ascii="宋体" w:hAnsi="宋体" w:cs="宋体" w:hint="eastAsia"/>
                <w:color w:val="000000"/>
                <w:sz w:val="22"/>
                <w:szCs w:val="22"/>
              </w:rPr>
              <w:t>事后监管</w:t>
            </w:r>
          </w:p>
        </w:tc>
        <w:tc>
          <w:tcPr>
            <w:tcW w:w="4341"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7F095072" w14:textId="77777777" w:rsidR="007C77A5" w:rsidRDefault="00000000">
            <w:pPr>
              <w:widowControl/>
              <w:spacing w:line="280" w:lineRule="exact"/>
              <w:jc w:val="left"/>
              <w:textAlignment w:val="center"/>
              <w:rPr>
                <w:rFonts w:ascii="宋体"/>
                <w:color w:val="000000"/>
                <w:sz w:val="22"/>
                <w:szCs w:val="22"/>
              </w:rPr>
            </w:pPr>
            <w:r>
              <w:rPr>
                <w:rFonts w:ascii="宋体" w:hAnsi="宋体" w:cs="宋体"/>
                <w:color w:val="000000"/>
                <w:sz w:val="22"/>
                <w:szCs w:val="22"/>
              </w:rPr>
              <w:t>5.</w:t>
            </w:r>
            <w:r>
              <w:rPr>
                <w:rFonts w:ascii="宋体" w:hAnsi="宋体" w:cs="宋体" w:hint="eastAsia"/>
                <w:color w:val="000000"/>
                <w:sz w:val="22"/>
                <w:szCs w:val="22"/>
              </w:rPr>
              <w:t>事后监管责任：无</w:t>
            </w:r>
          </w:p>
        </w:tc>
        <w:tc>
          <w:tcPr>
            <w:tcW w:w="1292"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23603474" w14:textId="77777777" w:rsidR="007C77A5" w:rsidRDefault="00000000">
            <w:pPr>
              <w:widowControl/>
              <w:spacing w:line="240" w:lineRule="exact"/>
              <w:jc w:val="center"/>
              <w:textAlignment w:val="center"/>
              <w:rPr>
                <w:sz w:val="22"/>
                <w:szCs w:val="22"/>
              </w:rPr>
            </w:pPr>
            <w:r>
              <w:rPr>
                <w:rFonts w:ascii="宋体" w:hAnsi="宋体" w:cs="宋体" w:hint="eastAsia"/>
                <w:color w:val="000000"/>
                <w:sz w:val="22"/>
                <w:szCs w:val="22"/>
              </w:rPr>
              <w:t>安监站</w:t>
            </w:r>
          </w:p>
        </w:tc>
        <w:tc>
          <w:tcPr>
            <w:tcW w:w="525"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3CC9168A" w14:textId="77777777" w:rsidR="007C77A5" w:rsidRDefault="007C77A5">
            <w:pPr>
              <w:spacing w:line="280" w:lineRule="exact"/>
              <w:jc w:val="center"/>
              <w:rPr>
                <w:rFonts w:ascii="宋体"/>
                <w:color w:val="000000"/>
                <w:sz w:val="22"/>
                <w:szCs w:val="22"/>
              </w:rPr>
            </w:pPr>
          </w:p>
        </w:tc>
        <w:tc>
          <w:tcPr>
            <w:tcW w:w="540" w:type="dxa"/>
            <w:vMerge/>
            <w:tcBorders>
              <w:left w:val="single" w:sz="4" w:space="0" w:color="000000"/>
              <w:bottom w:val="single" w:sz="4" w:space="0" w:color="000000"/>
              <w:right w:val="single" w:sz="4" w:space="0" w:color="000000"/>
            </w:tcBorders>
            <w:tcMar>
              <w:top w:w="15" w:type="dxa"/>
              <w:left w:w="15" w:type="dxa"/>
              <w:bottom w:w="15" w:type="dxa"/>
              <w:right w:w="15" w:type="dxa"/>
            </w:tcMar>
            <w:vAlign w:val="center"/>
          </w:tcPr>
          <w:p w14:paraId="09728227" w14:textId="77777777" w:rsidR="007C77A5" w:rsidRDefault="007C77A5">
            <w:pPr>
              <w:spacing w:line="240" w:lineRule="exact"/>
              <w:jc w:val="center"/>
              <w:rPr>
                <w:rFonts w:ascii="宋体"/>
                <w:color w:val="000000"/>
                <w:sz w:val="22"/>
                <w:szCs w:val="22"/>
              </w:rPr>
            </w:pPr>
          </w:p>
        </w:tc>
        <w:tc>
          <w:tcPr>
            <w:tcW w:w="705" w:type="dxa"/>
            <w:vMerge/>
            <w:tcBorders>
              <w:top w:val="single" w:sz="4" w:space="0" w:color="000000"/>
              <w:left w:val="single" w:sz="4" w:space="0" w:color="000000"/>
              <w:bottom w:val="single" w:sz="4" w:space="0" w:color="000000"/>
              <w:right w:val="single" w:sz="4" w:space="0" w:color="000000"/>
            </w:tcBorders>
            <w:vAlign w:val="center"/>
          </w:tcPr>
          <w:p w14:paraId="08F7D9BA" w14:textId="77777777" w:rsidR="007C77A5" w:rsidRDefault="007C77A5">
            <w:pPr>
              <w:widowControl/>
              <w:jc w:val="left"/>
              <w:rPr>
                <w:rFonts w:ascii="宋体"/>
                <w:color w:val="000000"/>
                <w:sz w:val="22"/>
                <w:szCs w:val="22"/>
              </w:rPr>
            </w:pPr>
          </w:p>
        </w:tc>
        <w:tc>
          <w:tcPr>
            <w:tcW w:w="708" w:type="dxa"/>
            <w:vMerge/>
            <w:tcBorders>
              <w:top w:val="single" w:sz="4" w:space="0" w:color="000000"/>
              <w:left w:val="single" w:sz="4" w:space="0" w:color="000000"/>
              <w:bottom w:val="single" w:sz="4" w:space="0" w:color="000000"/>
              <w:right w:val="single" w:sz="4" w:space="0" w:color="000000"/>
            </w:tcBorders>
            <w:vAlign w:val="center"/>
          </w:tcPr>
          <w:p w14:paraId="276879F5" w14:textId="77777777" w:rsidR="007C77A5" w:rsidRDefault="007C77A5">
            <w:pPr>
              <w:widowControl/>
              <w:jc w:val="left"/>
              <w:rPr>
                <w:rFonts w:ascii="宋体"/>
                <w:color w:val="000000"/>
                <w:sz w:val="24"/>
              </w:rPr>
            </w:pPr>
          </w:p>
        </w:tc>
      </w:tr>
      <w:tr w:rsidR="007C77A5" w14:paraId="610D8EC0" w14:textId="77777777">
        <w:trPr>
          <w:trHeight w:val="370"/>
        </w:trPr>
        <w:tc>
          <w:tcPr>
            <w:tcW w:w="14580" w:type="dxa"/>
            <w:gridSpan w:val="1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tbl>
            <w:tblPr>
              <w:tblW w:w="14955" w:type="dxa"/>
              <w:tblBorders>
                <w:insideH w:val="none" w:sz="4" w:space="0" w:color="auto"/>
                <w:insideV w:val="none" w:sz="4" w:space="0" w:color="auto"/>
              </w:tblBorders>
              <w:tblLayout w:type="fixed"/>
              <w:tblCellMar>
                <w:left w:w="0" w:type="dxa"/>
                <w:right w:w="0" w:type="dxa"/>
              </w:tblCellMar>
              <w:tblLook w:val="04A0" w:firstRow="1" w:lastRow="0" w:firstColumn="1" w:lastColumn="0" w:noHBand="0" w:noVBand="1"/>
            </w:tblPr>
            <w:tblGrid>
              <w:gridCol w:w="14955"/>
            </w:tblGrid>
            <w:tr w:rsidR="007C77A5" w14:paraId="12A3844C" w14:textId="77777777">
              <w:trPr>
                <w:trHeight w:val="345"/>
              </w:trPr>
              <w:tc>
                <w:tcPr>
                  <w:tcW w:w="14955" w:type="dxa"/>
                  <w:tcMar>
                    <w:top w:w="15" w:type="dxa"/>
                    <w:left w:w="15" w:type="dxa"/>
                    <w:right w:w="15" w:type="dxa"/>
                  </w:tcMar>
                  <w:vAlign w:val="center"/>
                </w:tcPr>
                <w:p w14:paraId="2C4FF62A" w14:textId="77777777" w:rsidR="007C77A5" w:rsidRDefault="00000000">
                  <w:pPr>
                    <w:widowControl/>
                    <w:ind w:firstLineChars="300" w:firstLine="660"/>
                    <w:jc w:val="left"/>
                    <w:textAlignment w:val="center"/>
                    <w:rPr>
                      <w:rFonts w:ascii="宋体"/>
                      <w:color w:val="000000"/>
                      <w:sz w:val="16"/>
                      <w:szCs w:val="16"/>
                    </w:rPr>
                  </w:pPr>
                  <w:r>
                    <w:rPr>
                      <w:rFonts w:ascii="宋体" w:hAnsi="宋体" w:cs="宋体" w:hint="eastAsia"/>
                      <w:color w:val="000000"/>
                      <w:kern w:val="0"/>
                      <w:sz w:val="22"/>
                      <w:szCs w:val="22"/>
                    </w:rPr>
                    <w:t>服务电话：</w:t>
                  </w:r>
                  <w:r>
                    <w:rPr>
                      <w:rFonts w:ascii="宋体" w:hAnsi="宋体" w:cs="宋体"/>
                      <w:color w:val="000000"/>
                      <w:kern w:val="0"/>
                      <w:sz w:val="22"/>
                      <w:szCs w:val="22"/>
                    </w:rPr>
                    <w:t xml:space="preserve">  0375-8122694                </w:t>
                  </w:r>
                  <w:r>
                    <w:rPr>
                      <w:rFonts w:ascii="宋体" w:hAnsi="宋体" w:cs="宋体" w:hint="eastAsia"/>
                      <w:color w:val="000000"/>
                      <w:kern w:val="0"/>
                      <w:sz w:val="22"/>
                      <w:szCs w:val="22"/>
                    </w:rPr>
                    <w:t>投诉机构：</w:t>
                  </w:r>
                  <w:r>
                    <w:rPr>
                      <w:rFonts w:ascii="宋体" w:hAnsi="宋体" w:cs="宋体"/>
                      <w:color w:val="000000"/>
                      <w:kern w:val="0"/>
                      <w:sz w:val="22"/>
                      <w:szCs w:val="22"/>
                    </w:rPr>
                    <w:t xml:space="preserve">  </w:t>
                  </w:r>
                  <w:r>
                    <w:rPr>
                      <w:rFonts w:ascii="宋体" w:hAnsi="宋体" w:cs="宋体" w:hint="eastAsia"/>
                      <w:color w:val="000000"/>
                      <w:kern w:val="0"/>
                      <w:sz w:val="22"/>
                      <w:szCs w:val="22"/>
                    </w:rPr>
                    <w:t>舞钢市住房和城乡建设局纪检监察室</w:t>
                  </w:r>
                  <w:r>
                    <w:rPr>
                      <w:rFonts w:ascii="宋体" w:hAnsi="宋体" w:cs="宋体"/>
                      <w:color w:val="000000"/>
                      <w:kern w:val="0"/>
                      <w:sz w:val="22"/>
                      <w:szCs w:val="22"/>
                    </w:rPr>
                    <w:t xml:space="preserve">            </w:t>
                  </w:r>
                  <w:r>
                    <w:rPr>
                      <w:rFonts w:ascii="宋体" w:hAnsi="宋体" w:cs="宋体" w:hint="eastAsia"/>
                      <w:color w:val="000000"/>
                      <w:kern w:val="0"/>
                      <w:sz w:val="22"/>
                      <w:szCs w:val="22"/>
                    </w:rPr>
                    <w:t>投诉电话：</w:t>
                  </w:r>
                  <w:r>
                    <w:rPr>
                      <w:rFonts w:ascii="宋体" w:hAnsi="宋体" w:cs="宋体"/>
                      <w:color w:val="000000"/>
                      <w:kern w:val="0"/>
                      <w:sz w:val="22"/>
                      <w:szCs w:val="22"/>
                    </w:rPr>
                    <w:t>0375-</w:t>
                  </w:r>
                  <w:r>
                    <w:rPr>
                      <w:rFonts w:ascii="宋体" w:hAnsi="宋体" w:cs="宋体" w:hint="eastAsia"/>
                      <w:color w:val="000000"/>
                      <w:kern w:val="0"/>
                      <w:sz w:val="22"/>
                      <w:szCs w:val="22"/>
                    </w:rPr>
                    <w:t>8166899</w:t>
                  </w:r>
                </w:p>
              </w:tc>
            </w:tr>
          </w:tbl>
          <w:p w14:paraId="261725B0" w14:textId="77777777" w:rsidR="007C77A5" w:rsidRDefault="007C77A5">
            <w:pPr>
              <w:widowControl/>
              <w:jc w:val="left"/>
              <w:textAlignment w:val="center"/>
              <w:rPr>
                <w:rFonts w:ascii="宋体"/>
                <w:color w:val="000000"/>
                <w:sz w:val="22"/>
                <w:szCs w:val="22"/>
              </w:rPr>
            </w:pPr>
          </w:p>
        </w:tc>
      </w:tr>
      <w:tr w:rsidR="007C77A5" w14:paraId="533EDB03" w14:textId="77777777">
        <w:trPr>
          <w:trHeight w:val="390"/>
        </w:trPr>
        <w:tc>
          <w:tcPr>
            <w:tcW w:w="14580" w:type="dxa"/>
            <w:gridSpan w:val="1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02A5655" w14:textId="77777777" w:rsidR="007C77A5" w:rsidRDefault="00000000">
            <w:pPr>
              <w:widowControl/>
              <w:jc w:val="left"/>
              <w:textAlignment w:val="center"/>
              <w:rPr>
                <w:rFonts w:ascii="宋体"/>
                <w:color w:val="000000"/>
                <w:sz w:val="22"/>
                <w:szCs w:val="22"/>
              </w:rPr>
            </w:pPr>
            <w:r>
              <w:rPr>
                <w:rFonts w:ascii="宋体" w:hAnsi="宋体" w:cs="宋体" w:hint="eastAsia"/>
                <w:color w:val="000000"/>
                <w:kern w:val="0"/>
                <w:sz w:val="22"/>
                <w:szCs w:val="22"/>
              </w:rPr>
              <w:t>受理地点：舞钢市行政服务中心住建局窗口</w:t>
            </w:r>
            <w:r>
              <w:rPr>
                <w:rFonts w:ascii="宋体" w:hAnsi="宋体" w:cs="宋体"/>
                <w:color w:val="000000"/>
                <w:kern w:val="0"/>
                <w:sz w:val="22"/>
                <w:szCs w:val="22"/>
              </w:rPr>
              <w:t xml:space="preserve">                      </w:t>
            </w:r>
          </w:p>
        </w:tc>
      </w:tr>
      <w:tr w:rsidR="007C77A5" w14:paraId="1549743B" w14:textId="77777777">
        <w:trPr>
          <w:trHeight w:val="821"/>
        </w:trPr>
        <w:tc>
          <w:tcPr>
            <w:tcW w:w="14580" w:type="dxa"/>
            <w:gridSpan w:val="12"/>
            <w:tcBorders>
              <w:top w:val="nil"/>
              <w:left w:val="nil"/>
              <w:bottom w:val="single" w:sz="4" w:space="0" w:color="000000"/>
              <w:right w:val="nil"/>
            </w:tcBorders>
            <w:tcMar>
              <w:top w:w="15" w:type="dxa"/>
              <w:left w:w="15" w:type="dxa"/>
              <w:bottom w:w="15" w:type="dxa"/>
              <w:right w:w="15" w:type="dxa"/>
            </w:tcMar>
            <w:vAlign w:val="center"/>
          </w:tcPr>
          <w:p w14:paraId="2D64DDA7" w14:textId="77777777" w:rsidR="007C77A5" w:rsidRDefault="00000000">
            <w:pPr>
              <w:widowControl/>
              <w:jc w:val="center"/>
              <w:textAlignment w:val="center"/>
              <w:rPr>
                <w:rFonts w:ascii="宋体" w:eastAsia="方正小标宋简体" w:hAnsi="宋体"/>
                <w:color w:val="000000"/>
                <w:kern w:val="0"/>
                <w:sz w:val="44"/>
                <w:szCs w:val="44"/>
              </w:rPr>
            </w:pPr>
            <w:r>
              <w:rPr>
                <w:rFonts w:ascii="宋体" w:eastAsia="方正小标宋简体" w:hAnsi="宋体" w:cs="方正小标宋简体" w:hint="eastAsia"/>
                <w:color w:val="000000"/>
                <w:kern w:val="0"/>
                <w:sz w:val="44"/>
                <w:szCs w:val="44"/>
              </w:rPr>
              <w:lastRenderedPageBreak/>
              <w:t>舞钢市住房和城乡建设局权力清单和责任清单统计表</w:t>
            </w:r>
          </w:p>
          <w:p w14:paraId="11982829" w14:textId="77777777" w:rsidR="007C77A5" w:rsidRDefault="00000000">
            <w:pPr>
              <w:widowControl/>
              <w:jc w:val="left"/>
              <w:textAlignment w:val="center"/>
              <w:rPr>
                <w:rFonts w:ascii="宋体"/>
                <w:color w:val="000000"/>
                <w:sz w:val="24"/>
              </w:rPr>
            </w:pPr>
            <w:r>
              <w:rPr>
                <w:rFonts w:ascii="宋体" w:hAnsi="宋体" w:cs="宋体" w:hint="eastAsia"/>
                <w:color w:val="000000"/>
                <w:kern w:val="0"/>
                <w:sz w:val="24"/>
              </w:rPr>
              <w:t>职权类别：行政许可</w:t>
            </w:r>
          </w:p>
        </w:tc>
      </w:tr>
      <w:tr w:rsidR="007C77A5" w14:paraId="580DC800" w14:textId="77777777">
        <w:trPr>
          <w:trHeight w:val="818"/>
        </w:trPr>
        <w:tc>
          <w:tcPr>
            <w:tcW w:w="67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DFCABEA" w14:textId="77777777" w:rsidR="007C77A5" w:rsidRDefault="00000000">
            <w:pPr>
              <w:widowControl/>
              <w:spacing w:line="240" w:lineRule="exact"/>
              <w:jc w:val="center"/>
              <w:textAlignment w:val="center"/>
              <w:rPr>
                <w:rFonts w:ascii="黑体" w:eastAsia="黑体" w:hAnsi="宋体"/>
                <w:color w:val="000000"/>
                <w:sz w:val="22"/>
                <w:szCs w:val="22"/>
              </w:rPr>
            </w:pPr>
            <w:r>
              <w:rPr>
                <w:rFonts w:ascii="黑体" w:eastAsia="黑体" w:hAnsi="宋体" w:cs="黑体" w:hint="eastAsia"/>
                <w:color w:val="000000"/>
                <w:kern w:val="0"/>
                <w:sz w:val="22"/>
                <w:szCs w:val="22"/>
              </w:rPr>
              <w:t>序号</w:t>
            </w:r>
          </w:p>
        </w:tc>
        <w:tc>
          <w:tcPr>
            <w:tcW w:w="10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15BF77E" w14:textId="77777777" w:rsidR="007C77A5" w:rsidRDefault="00000000">
            <w:pPr>
              <w:widowControl/>
              <w:spacing w:line="240" w:lineRule="exact"/>
              <w:jc w:val="center"/>
              <w:textAlignment w:val="center"/>
              <w:rPr>
                <w:rFonts w:ascii="黑体" w:eastAsia="黑体" w:hAnsi="宋体"/>
                <w:color w:val="000000"/>
                <w:sz w:val="22"/>
                <w:szCs w:val="22"/>
              </w:rPr>
            </w:pPr>
            <w:r>
              <w:rPr>
                <w:rFonts w:ascii="黑体" w:eastAsia="黑体" w:hAnsi="宋体" w:cs="黑体" w:hint="eastAsia"/>
                <w:color w:val="000000"/>
                <w:kern w:val="0"/>
                <w:sz w:val="22"/>
                <w:szCs w:val="22"/>
              </w:rPr>
              <w:t>职权名称</w:t>
            </w:r>
          </w:p>
        </w:tc>
        <w:tc>
          <w:tcPr>
            <w:tcW w:w="317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0325B30" w14:textId="77777777" w:rsidR="007C77A5" w:rsidRDefault="00000000">
            <w:pPr>
              <w:widowControl/>
              <w:spacing w:line="240" w:lineRule="exact"/>
              <w:jc w:val="center"/>
              <w:textAlignment w:val="center"/>
              <w:rPr>
                <w:rFonts w:ascii="黑体" w:eastAsia="黑体" w:hAnsi="宋体"/>
                <w:color w:val="000000"/>
                <w:sz w:val="22"/>
                <w:szCs w:val="22"/>
              </w:rPr>
            </w:pPr>
            <w:r>
              <w:rPr>
                <w:rFonts w:ascii="黑体" w:eastAsia="黑体" w:hAnsi="宋体" w:cs="黑体" w:hint="eastAsia"/>
                <w:color w:val="000000"/>
                <w:kern w:val="0"/>
                <w:sz w:val="22"/>
                <w:szCs w:val="22"/>
              </w:rPr>
              <w:t>实施依据</w:t>
            </w:r>
          </w:p>
        </w:tc>
        <w:tc>
          <w:tcPr>
            <w:tcW w:w="48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6E1260B" w14:textId="77777777" w:rsidR="007C77A5" w:rsidRDefault="00000000">
            <w:pPr>
              <w:widowControl/>
              <w:spacing w:line="240" w:lineRule="exact"/>
              <w:jc w:val="center"/>
              <w:textAlignment w:val="center"/>
              <w:rPr>
                <w:rFonts w:ascii="黑体" w:eastAsia="黑体" w:hAnsi="宋体"/>
                <w:color w:val="000000"/>
                <w:sz w:val="22"/>
                <w:szCs w:val="22"/>
              </w:rPr>
            </w:pPr>
            <w:r>
              <w:rPr>
                <w:rFonts w:ascii="黑体" w:eastAsia="黑体" w:hAnsi="宋体" w:cs="黑体" w:hint="eastAsia"/>
                <w:color w:val="000000"/>
                <w:kern w:val="0"/>
                <w:sz w:val="22"/>
                <w:szCs w:val="22"/>
              </w:rPr>
              <w:t>实施对象</w:t>
            </w:r>
          </w:p>
        </w:tc>
        <w:tc>
          <w:tcPr>
            <w:tcW w:w="51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67D332A" w14:textId="77777777" w:rsidR="007C77A5" w:rsidRDefault="00000000">
            <w:pPr>
              <w:widowControl/>
              <w:spacing w:line="240" w:lineRule="exact"/>
              <w:jc w:val="center"/>
              <w:textAlignment w:val="center"/>
              <w:rPr>
                <w:rFonts w:ascii="黑体" w:eastAsia="黑体" w:hAnsi="宋体"/>
                <w:color w:val="000000"/>
                <w:sz w:val="22"/>
                <w:szCs w:val="22"/>
              </w:rPr>
            </w:pPr>
            <w:r>
              <w:rPr>
                <w:rFonts w:ascii="黑体" w:eastAsia="黑体" w:hAnsi="宋体" w:cs="黑体" w:hint="eastAsia"/>
                <w:color w:val="000000"/>
                <w:kern w:val="0"/>
                <w:sz w:val="22"/>
                <w:szCs w:val="22"/>
              </w:rPr>
              <w:t>实施机构</w:t>
            </w:r>
          </w:p>
        </w:tc>
        <w:tc>
          <w:tcPr>
            <w:tcW w:w="61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C208A75" w14:textId="77777777" w:rsidR="007C77A5" w:rsidRDefault="00000000">
            <w:pPr>
              <w:widowControl/>
              <w:spacing w:line="240" w:lineRule="exact"/>
              <w:jc w:val="center"/>
              <w:textAlignment w:val="center"/>
              <w:rPr>
                <w:rFonts w:ascii="黑体" w:eastAsia="黑体" w:hAnsi="宋体"/>
                <w:color w:val="000000"/>
                <w:sz w:val="22"/>
                <w:szCs w:val="22"/>
              </w:rPr>
            </w:pPr>
            <w:r>
              <w:rPr>
                <w:rFonts w:ascii="黑体" w:eastAsia="黑体" w:hAnsi="宋体" w:cs="黑体" w:hint="eastAsia"/>
                <w:color w:val="000000"/>
                <w:kern w:val="0"/>
                <w:sz w:val="22"/>
                <w:szCs w:val="22"/>
              </w:rPr>
              <w:t>办理环节</w:t>
            </w:r>
          </w:p>
        </w:tc>
        <w:tc>
          <w:tcPr>
            <w:tcW w:w="434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76C66D2" w14:textId="77777777" w:rsidR="007C77A5" w:rsidRDefault="00000000">
            <w:pPr>
              <w:widowControl/>
              <w:spacing w:line="240" w:lineRule="exact"/>
              <w:jc w:val="center"/>
              <w:textAlignment w:val="center"/>
              <w:rPr>
                <w:rFonts w:ascii="黑体" w:eastAsia="黑体" w:hAnsi="宋体"/>
                <w:color w:val="000000"/>
                <w:sz w:val="22"/>
                <w:szCs w:val="22"/>
              </w:rPr>
            </w:pPr>
            <w:r>
              <w:rPr>
                <w:rFonts w:ascii="黑体" w:eastAsia="黑体" w:hAnsi="宋体" w:cs="黑体" w:hint="eastAsia"/>
                <w:color w:val="000000"/>
                <w:kern w:val="0"/>
                <w:sz w:val="22"/>
                <w:szCs w:val="22"/>
              </w:rPr>
              <w:t>责任事项</w:t>
            </w:r>
          </w:p>
        </w:tc>
        <w:tc>
          <w:tcPr>
            <w:tcW w:w="12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4B16898" w14:textId="77777777" w:rsidR="007C77A5" w:rsidRDefault="00000000">
            <w:pPr>
              <w:widowControl/>
              <w:spacing w:line="240" w:lineRule="exact"/>
              <w:jc w:val="center"/>
              <w:textAlignment w:val="center"/>
              <w:rPr>
                <w:rFonts w:ascii="黑体" w:eastAsia="黑体" w:hAnsi="宋体"/>
                <w:color w:val="000000"/>
                <w:sz w:val="22"/>
                <w:szCs w:val="22"/>
              </w:rPr>
            </w:pPr>
            <w:r>
              <w:rPr>
                <w:rFonts w:ascii="黑体" w:eastAsia="黑体" w:hAnsi="宋体" w:cs="黑体" w:hint="eastAsia"/>
                <w:color w:val="000000"/>
                <w:kern w:val="0"/>
                <w:sz w:val="22"/>
                <w:szCs w:val="22"/>
              </w:rPr>
              <w:t>责任</w:t>
            </w:r>
            <w:r>
              <w:rPr>
                <w:rFonts w:ascii="黑体" w:eastAsia="黑体" w:hAnsi="宋体"/>
                <w:color w:val="000000"/>
                <w:kern w:val="0"/>
                <w:sz w:val="22"/>
                <w:szCs w:val="22"/>
              </w:rPr>
              <w:br/>
            </w:r>
            <w:r>
              <w:rPr>
                <w:rFonts w:ascii="黑体" w:eastAsia="黑体" w:hAnsi="宋体" w:cs="黑体" w:hint="eastAsia"/>
                <w:color w:val="000000"/>
                <w:kern w:val="0"/>
                <w:sz w:val="22"/>
                <w:szCs w:val="22"/>
              </w:rPr>
              <w:t>科室</w:t>
            </w:r>
          </w:p>
        </w:tc>
        <w:tc>
          <w:tcPr>
            <w:tcW w:w="52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506750C" w14:textId="77777777" w:rsidR="007C77A5" w:rsidRDefault="00000000">
            <w:pPr>
              <w:widowControl/>
              <w:spacing w:line="240" w:lineRule="exact"/>
              <w:jc w:val="center"/>
              <w:textAlignment w:val="center"/>
              <w:rPr>
                <w:rFonts w:ascii="黑体" w:eastAsia="黑体" w:hAnsi="宋体"/>
                <w:color w:val="000000"/>
                <w:sz w:val="22"/>
                <w:szCs w:val="22"/>
              </w:rPr>
            </w:pPr>
            <w:r>
              <w:rPr>
                <w:rFonts w:ascii="黑体" w:eastAsia="黑体" w:hAnsi="宋体" w:cs="黑体" w:hint="eastAsia"/>
                <w:color w:val="000000"/>
                <w:kern w:val="0"/>
                <w:sz w:val="22"/>
                <w:szCs w:val="22"/>
              </w:rPr>
              <w:t>承诺时限</w:t>
            </w:r>
          </w:p>
        </w:tc>
        <w:tc>
          <w:tcPr>
            <w:tcW w:w="54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3C52180" w14:textId="77777777" w:rsidR="007C77A5" w:rsidRDefault="00000000">
            <w:pPr>
              <w:widowControl/>
              <w:spacing w:line="240" w:lineRule="exact"/>
              <w:jc w:val="center"/>
              <w:textAlignment w:val="center"/>
              <w:rPr>
                <w:rFonts w:ascii="黑体" w:eastAsia="黑体" w:hAnsi="宋体"/>
                <w:color w:val="000000"/>
                <w:sz w:val="22"/>
                <w:szCs w:val="22"/>
              </w:rPr>
            </w:pPr>
            <w:r>
              <w:rPr>
                <w:rFonts w:ascii="黑体" w:eastAsia="黑体" w:hAnsi="宋体" w:cs="黑体" w:hint="eastAsia"/>
                <w:color w:val="000000"/>
                <w:kern w:val="0"/>
                <w:sz w:val="22"/>
                <w:szCs w:val="22"/>
              </w:rPr>
              <w:t>法定时限</w:t>
            </w:r>
          </w:p>
        </w:tc>
        <w:tc>
          <w:tcPr>
            <w:tcW w:w="70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CA32B07" w14:textId="77777777" w:rsidR="007C77A5" w:rsidRDefault="00000000">
            <w:pPr>
              <w:widowControl/>
              <w:spacing w:line="240" w:lineRule="exact"/>
              <w:jc w:val="center"/>
              <w:textAlignment w:val="center"/>
              <w:rPr>
                <w:rFonts w:ascii="黑体" w:eastAsia="黑体" w:hAnsi="宋体"/>
                <w:color w:val="000000"/>
                <w:sz w:val="22"/>
                <w:szCs w:val="22"/>
              </w:rPr>
            </w:pPr>
            <w:r>
              <w:rPr>
                <w:rFonts w:ascii="黑体" w:eastAsia="黑体" w:hAnsi="宋体" w:cs="黑体" w:hint="eastAsia"/>
                <w:color w:val="000000"/>
                <w:kern w:val="0"/>
                <w:sz w:val="22"/>
                <w:szCs w:val="22"/>
              </w:rPr>
              <w:t>收费情况及依据</w:t>
            </w:r>
          </w:p>
        </w:tc>
        <w:tc>
          <w:tcPr>
            <w:tcW w:w="7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AB68B60" w14:textId="77777777" w:rsidR="007C77A5" w:rsidRDefault="00000000">
            <w:pPr>
              <w:widowControl/>
              <w:spacing w:line="240" w:lineRule="exact"/>
              <w:jc w:val="center"/>
              <w:textAlignment w:val="center"/>
              <w:rPr>
                <w:rFonts w:ascii="黑体" w:eastAsia="黑体" w:hAnsi="宋体"/>
                <w:color w:val="000000"/>
                <w:sz w:val="22"/>
                <w:szCs w:val="22"/>
              </w:rPr>
            </w:pPr>
            <w:r>
              <w:rPr>
                <w:rFonts w:ascii="黑体" w:eastAsia="黑体" w:hAnsi="宋体" w:cs="黑体" w:hint="eastAsia"/>
                <w:color w:val="000000"/>
                <w:kern w:val="0"/>
                <w:sz w:val="22"/>
                <w:szCs w:val="22"/>
              </w:rPr>
              <w:t>调整意见及理由</w:t>
            </w:r>
          </w:p>
        </w:tc>
      </w:tr>
      <w:tr w:rsidR="007C77A5" w14:paraId="3FBEC355" w14:textId="77777777">
        <w:trPr>
          <w:trHeight w:val="1111"/>
        </w:trPr>
        <w:tc>
          <w:tcPr>
            <w:tcW w:w="673"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3BE97F2" w14:textId="77777777" w:rsidR="007C77A5" w:rsidRDefault="00000000">
            <w:pPr>
              <w:widowControl/>
              <w:spacing w:line="280" w:lineRule="exact"/>
              <w:jc w:val="center"/>
              <w:textAlignment w:val="center"/>
              <w:rPr>
                <w:rFonts w:ascii="宋体"/>
                <w:color w:val="000000"/>
                <w:sz w:val="22"/>
                <w:szCs w:val="22"/>
              </w:rPr>
            </w:pPr>
            <w:r>
              <w:rPr>
                <w:rFonts w:ascii="宋体" w:hint="eastAsia"/>
                <w:color w:val="000000"/>
                <w:sz w:val="22"/>
                <w:szCs w:val="22"/>
              </w:rPr>
              <w:t>5</w:t>
            </w:r>
          </w:p>
        </w:tc>
        <w:tc>
          <w:tcPr>
            <w:tcW w:w="1008" w:type="dxa"/>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61D7E0A0" w14:textId="77777777" w:rsidR="007C77A5" w:rsidRDefault="00000000">
            <w:pPr>
              <w:widowControl/>
              <w:spacing w:line="280" w:lineRule="exact"/>
              <w:jc w:val="left"/>
              <w:textAlignment w:val="center"/>
              <w:rPr>
                <w:rFonts w:ascii="宋体"/>
                <w:color w:val="000000"/>
                <w:sz w:val="22"/>
                <w:szCs w:val="22"/>
              </w:rPr>
            </w:pPr>
            <w:r>
              <w:rPr>
                <w:rFonts w:ascii="宋体" w:hAnsi="宋体" w:cs="宋体" w:hint="eastAsia"/>
                <w:color w:val="000000"/>
                <w:sz w:val="22"/>
                <w:szCs w:val="22"/>
              </w:rPr>
              <w:t>建筑起重机械设备使用登记</w:t>
            </w:r>
            <w:r>
              <w:rPr>
                <w:rFonts w:ascii="宋体" w:hAnsi="宋体" w:cs="宋体"/>
                <w:color w:val="000000"/>
                <w:sz w:val="22"/>
                <w:szCs w:val="22"/>
              </w:rPr>
              <w:t xml:space="preserve"> </w:t>
            </w:r>
          </w:p>
        </w:tc>
        <w:tc>
          <w:tcPr>
            <w:tcW w:w="3176"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1D13F6E" w14:textId="77777777" w:rsidR="007C77A5" w:rsidRDefault="00000000">
            <w:pPr>
              <w:widowControl/>
              <w:spacing w:line="280" w:lineRule="exact"/>
              <w:jc w:val="left"/>
              <w:textAlignment w:val="center"/>
              <w:rPr>
                <w:rFonts w:ascii="宋体"/>
                <w:color w:val="000000"/>
                <w:sz w:val="22"/>
                <w:szCs w:val="22"/>
              </w:rPr>
            </w:pPr>
            <w:r>
              <w:rPr>
                <w:rFonts w:ascii="仿宋_GB2312" w:eastAsia="仿宋_GB2312" w:cs="仿宋_GB2312" w:hint="eastAsia"/>
                <w:sz w:val="24"/>
              </w:rPr>
              <w:t>《依据建筑起重机械安全监督管理规定》（</w:t>
            </w:r>
            <w:r>
              <w:rPr>
                <w:rFonts w:ascii="仿宋_GB2312" w:eastAsia="仿宋_GB2312" w:cs="仿宋_GB2312"/>
                <w:sz w:val="24"/>
              </w:rPr>
              <w:t>2008</w:t>
            </w:r>
            <w:r>
              <w:rPr>
                <w:rFonts w:ascii="仿宋_GB2312" w:eastAsia="仿宋_GB2312" w:cs="仿宋_GB2312" w:hint="eastAsia"/>
                <w:sz w:val="24"/>
              </w:rPr>
              <w:t>年</w:t>
            </w:r>
            <w:r>
              <w:rPr>
                <w:rFonts w:ascii="仿宋_GB2312" w:eastAsia="仿宋_GB2312" w:cs="仿宋_GB2312"/>
                <w:sz w:val="24"/>
              </w:rPr>
              <w:t>1</w:t>
            </w:r>
            <w:r>
              <w:rPr>
                <w:rFonts w:ascii="仿宋_GB2312" w:eastAsia="仿宋_GB2312" w:cs="仿宋_GB2312" w:hint="eastAsia"/>
                <w:sz w:val="24"/>
              </w:rPr>
              <w:t>月</w:t>
            </w:r>
            <w:r>
              <w:rPr>
                <w:rFonts w:ascii="仿宋_GB2312" w:eastAsia="仿宋_GB2312" w:cs="仿宋_GB2312"/>
                <w:sz w:val="24"/>
              </w:rPr>
              <w:t>28</w:t>
            </w:r>
            <w:r>
              <w:rPr>
                <w:rFonts w:ascii="仿宋_GB2312" w:eastAsia="仿宋_GB2312" w:cs="仿宋_GB2312" w:hint="eastAsia"/>
                <w:sz w:val="24"/>
              </w:rPr>
              <w:t>日中华人民共和国住建部</w:t>
            </w:r>
            <w:r>
              <w:rPr>
                <w:rFonts w:ascii="仿宋_GB2312" w:eastAsia="仿宋_GB2312" w:cs="仿宋_GB2312"/>
                <w:sz w:val="24"/>
              </w:rPr>
              <w:t>166</w:t>
            </w:r>
            <w:r>
              <w:rPr>
                <w:rFonts w:ascii="仿宋_GB2312" w:eastAsia="仿宋_GB2312" w:cs="仿宋_GB2312" w:hint="eastAsia"/>
                <w:sz w:val="24"/>
              </w:rPr>
              <w:t>号令）第十七条和</w:t>
            </w:r>
            <w:r>
              <w:rPr>
                <w:rFonts w:ascii="仿宋_GB2312" w:eastAsia="仿宋_GB2312" w:cs="仿宋_GB2312" w:hint="eastAsia"/>
                <w:b/>
                <w:bCs/>
                <w:sz w:val="24"/>
              </w:rPr>
              <w:t>《</w:t>
            </w:r>
            <w:r>
              <w:rPr>
                <w:rStyle w:val="a6"/>
                <w:rFonts w:ascii="仿宋_GB2312" w:eastAsia="仿宋_GB2312" w:cs="仿宋_GB2312" w:hint="eastAsia"/>
                <w:b w:val="0"/>
                <w:bCs w:val="0"/>
                <w:color w:val="000000"/>
                <w:sz w:val="24"/>
              </w:rPr>
              <w:t>河南省建设厅关于印发河南省建筑起重机械设备备案登记管理办法的通知》（豫建</w:t>
            </w:r>
            <w:r>
              <w:rPr>
                <w:rStyle w:val="a6"/>
                <w:rFonts w:ascii="仿宋_GB2312" w:eastAsia="仿宋_GB2312" w:cs="仿宋_GB2312"/>
                <w:b w:val="0"/>
                <w:bCs w:val="0"/>
                <w:color w:val="000000"/>
                <w:sz w:val="24"/>
              </w:rPr>
              <w:t>[2008]203</w:t>
            </w:r>
            <w:r>
              <w:rPr>
                <w:rStyle w:val="a6"/>
                <w:rFonts w:ascii="仿宋_GB2312" w:eastAsia="仿宋_GB2312" w:cs="仿宋_GB2312" w:hint="eastAsia"/>
                <w:b w:val="0"/>
                <w:bCs w:val="0"/>
                <w:color w:val="000000"/>
                <w:sz w:val="24"/>
              </w:rPr>
              <w:t>号）第十四条等</w:t>
            </w:r>
            <w:r>
              <w:rPr>
                <w:rFonts w:ascii="仿宋_GB2312" w:eastAsia="仿宋_GB2312" w:cs="仿宋_GB2312" w:hint="eastAsia"/>
                <w:sz w:val="24"/>
              </w:rPr>
              <w:t>文件要求</w:t>
            </w:r>
            <w:r>
              <w:rPr>
                <w:rFonts w:ascii="仿宋_GB2312" w:eastAsia="仿宋_GB2312"/>
                <w:sz w:val="24"/>
              </w:rPr>
              <w:t>}</w:t>
            </w:r>
          </w:p>
        </w:tc>
        <w:tc>
          <w:tcPr>
            <w:tcW w:w="480"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37B289E" w14:textId="77777777" w:rsidR="007C77A5" w:rsidRDefault="00000000">
            <w:pPr>
              <w:widowControl/>
              <w:spacing w:line="280" w:lineRule="exact"/>
              <w:jc w:val="center"/>
              <w:textAlignment w:val="center"/>
              <w:rPr>
                <w:rFonts w:ascii="宋体"/>
                <w:color w:val="000000"/>
                <w:sz w:val="22"/>
                <w:szCs w:val="22"/>
              </w:rPr>
            </w:pPr>
            <w:r>
              <w:rPr>
                <w:rFonts w:ascii="宋体" w:hAnsi="宋体" w:cs="宋体" w:hint="eastAsia"/>
                <w:color w:val="000000"/>
                <w:sz w:val="22"/>
                <w:szCs w:val="22"/>
              </w:rPr>
              <w:t>建筑起重机械设备使用登记</w:t>
            </w:r>
          </w:p>
        </w:tc>
        <w:tc>
          <w:tcPr>
            <w:tcW w:w="515" w:type="dxa"/>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66D1FE14" w14:textId="77777777" w:rsidR="007C77A5" w:rsidRDefault="00000000">
            <w:pPr>
              <w:widowControl/>
              <w:spacing w:line="280" w:lineRule="exact"/>
              <w:jc w:val="center"/>
              <w:textAlignment w:val="center"/>
              <w:rPr>
                <w:rFonts w:ascii="宋体"/>
                <w:color w:val="000000"/>
                <w:sz w:val="22"/>
                <w:szCs w:val="22"/>
              </w:rPr>
            </w:pPr>
            <w:r>
              <w:rPr>
                <w:rFonts w:ascii="宋体" w:hAnsi="宋体" w:cs="宋体" w:hint="eastAsia"/>
                <w:color w:val="000000"/>
                <w:sz w:val="22"/>
                <w:szCs w:val="22"/>
              </w:rPr>
              <w:t>舞钢市住建局安监站</w:t>
            </w:r>
          </w:p>
        </w:tc>
        <w:tc>
          <w:tcPr>
            <w:tcW w:w="61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10D2673" w14:textId="77777777" w:rsidR="007C77A5" w:rsidRDefault="00000000">
            <w:pPr>
              <w:widowControl/>
              <w:spacing w:line="280" w:lineRule="exact"/>
              <w:jc w:val="left"/>
              <w:textAlignment w:val="center"/>
              <w:rPr>
                <w:rFonts w:ascii="宋体"/>
                <w:color w:val="000000"/>
                <w:sz w:val="22"/>
                <w:szCs w:val="22"/>
              </w:rPr>
            </w:pPr>
            <w:r>
              <w:rPr>
                <w:rFonts w:ascii="宋体" w:hAnsi="宋体" w:cs="宋体" w:hint="eastAsia"/>
                <w:color w:val="000000"/>
                <w:sz w:val="22"/>
                <w:szCs w:val="22"/>
              </w:rPr>
              <w:t>受理</w:t>
            </w:r>
          </w:p>
        </w:tc>
        <w:tc>
          <w:tcPr>
            <w:tcW w:w="434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088D3CF" w14:textId="77777777" w:rsidR="007C77A5" w:rsidRDefault="00000000">
            <w:pPr>
              <w:widowControl/>
              <w:spacing w:line="280" w:lineRule="exact"/>
              <w:jc w:val="left"/>
              <w:textAlignment w:val="center"/>
              <w:rPr>
                <w:rFonts w:ascii="宋体"/>
                <w:color w:val="000000"/>
                <w:sz w:val="22"/>
                <w:szCs w:val="22"/>
              </w:rPr>
            </w:pPr>
            <w:r>
              <w:rPr>
                <w:rFonts w:ascii="宋体" w:hAnsi="宋体" w:cs="宋体"/>
                <w:color w:val="000000"/>
                <w:sz w:val="22"/>
                <w:szCs w:val="22"/>
              </w:rPr>
              <w:t>1.</w:t>
            </w:r>
            <w:r>
              <w:rPr>
                <w:rFonts w:ascii="宋体" w:hAnsi="宋体" w:cs="宋体" w:hint="eastAsia"/>
                <w:color w:val="000000"/>
                <w:sz w:val="22"/>
                <w:szCs w:val="22"/>
              </w:rPr>
              <w:t>受理责任：提交相应的材料；一次性告知补正材料；依法受理或不予受理（不予受理应当告知理由）。</w:t>
            </w:r>
          </w:p>
        </w:tc>
        <w:tc>
          <w:tcPr>
            <w:tcW w:w="12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C32715B" w14:textId="77777777" w:rsidR="007C77A5" w:rsidRDefault="00000000">
            <w:pPr>
              <w:widowControl/>
              <w:spacing w:line="280" w:lineRule="exact"/>
              <w:jc w:val="center"/>
              <w:textAlignment w:val="center"/>
              <w:rPr>
                <w:rFonts w:ascii="宋体"/>
                <w:color w:val="000000"/>
                <w:sz w:val="22"/>
                <w:szCs w:val="22"/>
              </w:rPr>
            </w:pPr>
            <w:r>
              <w:rPr>
                <w:rFonts w:ascii="宋体" w:hAnsi="宋体" w:cs="宋体" w:hint="eastAsia"/>
                <w:color w:val="000000"/>
                <w:sz w:val="22"/>
                <w:szCs w:val="22"/>
              </w:rPr>
              <w:t>安监站</w:t>
            </w:r>
          </w:p>
        </w:tc>
        <w:tc>
          <w:tcPr>
            <w:tcW w:w="52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633A2FF" w14:textId="77777777" w:rsidR="007C77A5" w:rsidRDefault="00000000">
            <w:pPr>
              <w:widowControl/>
              <w:spacing w:line="280" w:lineRule="exact"/>
              <w:jc w:val="center"/>
              <w:textAlignment w:val="center"/>
              <w:rPr>
                <w:rFonts w:ascii="宋体"/>
                <w:color w:val="000000"/>
                <w:sz w:val="22"/>
                <w:szCs w:val="22"/>
              </w:rPr>
            </w:pPr>
            <w:r>
              <w:rPr>
                <w:rFonts w:ascii="宋体" w:hAnsi="宋体" w:cs="宋体"/>
                <w:color w:val="000000"/>
                <w:sz w:val="22"/>
                <w:szCs w:val="22"/>
              </w:rPr>
              <w:t>1</w:t>
            </w:r>
            <w:r>
              <w:rPr>
                <w:rFonts w:ascii="宋体" w:hAnsi="宋体" w:cs="宋体" w:hint="eastAsia"/>
                <w:color w:val="000000"/>
                <w:sz w:val="22"/>
                <w:szCs w:val="22"/>
              </w:rPr>
              <w:t>日</w:t>
            </w:r>
          </w:p>
        </w:tc>
        <w:tc>
          <w:tcPr>
            <w:tcW w:w="540" w:type="dxa"/>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6601030D" w14:textId="77777777" w:rsidR="007C77A5" w:rsidRDefault="00000000">
            <w:pPr>
              <w:spacing w:line="240" w:lineRule="exact"/>
              <w:jc w:val="center"/>
              <w:rPr>
                <w:rFonts w:ascii="宋体"/>
                <w:color w:val="000000"/>
                <w:sz w:val="22"/>
                <w:szCs w:val="22"/>
              </w:rPr>
            </w:pPr>
            <w:r>
              <w:rPr>
                <w:rFonts w:ascii="宋体" w:hAnsi="宋体" w:cs="宋体"/>
                <w:color w:val="000000"/>
                <w:sz w:val="22"/>
                <w:szCs w:val="22"/>
              </w:rPr>
              <w:t>30</w:t>
            </w:r>
            <w:r>
              <w:rPr>
                <w:rFonts w:ascii="宋体" w:hAnsi="宋体" w:cs="宋体" w:hint="eastAsia"/>
                <w:color w:val="000000"/>
                <w:sz w:val="22"/>
                <w:szCs w:val="22"/>
              </w:rPr>
              <w:t>日</w:t>
            </w:r>
          </w:p>
          <w:p w14:paraId="4FDEF193" w14:textId="77777777" w:rsidR="007C77A5" w:rsidRDefault="007C77A5">
            <w:pPr>
              <w:spacing w:line="240" w:lineRule="exact"/>
              <w:jc w:val="center"/>
              <w:rPr>
                <w:rFonts w:ascii="宋体"/>
                <w:color w:val="000000"/>
                <w:sz w:val="22"/>
                <w:szCs w:val="22"/>
              </w:rPr>
            </w:pPr>
          </w:p>
        </w:tc>
        <w:tc>
          <w:tcPr>
            <w:tcW w:w="705"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6E664CD" w14:textId="77777777" w:rsidR="007C77A5" w:rsidRDefault="00000000">
            <w:pPr>
              <w:jc w:val="center"/>
              <w:rPr>
                <w:rFonts w:ascii="宋体"/>
                <w:color w:val="000000"/>
                <w:sz w:val="22"/>
                <w:szCs w:val="22"/>
              </w:rPr>
            </w:pPr>
            <w:r>
              <w:rPr>
                <w:rFonts w:ascii="宋体" w:hAnsi="宋体" w:cs="宋体" w:hint="eastAsia"/>
                <w:color w:val="000000"/>
                <w:sz w:val="22"/>
                <w:szCs w:val="22"/>
              </w:rPr>
              <w:t>不收费</w:t>
            </w:r>
          </w:p>
        </w:tc>
        <w:tc>
          <w:tcPr>
            <w:tcW w:w="708"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FB5E27E" w14:textId="77777777" w:rsidR="007C77A5" w:rsidRDefault="00000000">
            <w:pPr>
              <w:spacing w:line="3360" w:lineRule="auto"/>
              <w:jc w:val="center"/>
              <w:rPr>
                <w:rFonts w:ascii="宋体"/>
                <w:color w:val="000000"/>
                <w:sz w:val="24"/>
              </w:rPr>
            </w:pPr>
            <w:r>
              <w:rPr>
                <w:rFonts w:ascii="宋体" w:hAnsi="宋体" w:cs="宋体" w:hint="eastAsia"/>
                <w:color w:val="000000"/>
                <w:sz w:val="22"/>
                <w:szCs w:val="22"/>
              </w:rPr>
              <w:t>拟保留</w:t>
            </w:r>
          </w:p>
        </w:tc>
      </w:tr>
      <w:tr w:rsidR="007C77A5" w14:paraId="78686D28" w14:textId="77777777">
        <w:trPr>
          <w:trHeight w:val="1152"/>
        </w:trPr>
        <w:tc>
          <w:tcPr>
            <w:tcW w:w="673" w:type="dxa"/>
            <w:vMerge/>
            <w:tcBorders>
              <w:top w:val="single" w:sz="4" w:space="0" w:color="000000"/>
              <w:left w:val="single" w:sz="4" w:space="0" w:color="000000"/>
              <w:bottom w:val="single" w:sz="4" w:space="0" w:color="000000"/>
              <w:right w:val="single" w:sz="4" w:space="0" w:color="000000"/>
            </w:tcBorders>
            <w:vAlign w:val="center"/>
          </w:tcPr>
          <w:p w14:paraId="14585944" w14:textId="77777777" w:rsidR="007C77A5" w:rsidRDefault="007C77A5">
            <w:pPr>
              <w:widowControl/>
              <w:spacing w:line="280" w:lineRule="exact"/>
              <w:jc w:val="left"/>
              <w:rPr>
                <w:rFonts w:ascii="宋体"/>
                <w:color w:val="000000"/>
                <w:sz w:val="22"/>
                <w:szCs w:val="22"/>
              </w:rPr>
            </w:pPr>
          </w:p>
        </w:tc>
        <w:tc>
          <w:tcPr>
            <w:tcW w:w="1008" w:type="dxa"/>
            <w:vMerge/>
            <w:tcBorders>
              <w:left w:val="single" w:sz="4" w:space="0" w:color="000000"/>
              <w:right w:val="single" w:sz="4" w:space="0" w:color="000000"/>
            </w:tcBorders>
            <w:vAlign w:val="center"/>
          </w:tcPr>
          <w:p w14:paraId="1C6540D3" w14:textId="77777777" w:rsidR="007C77A5" w:rsidRDefault="007C77A5">
            <w:pPr>
              <w:widowControl/>
              <w:spacing w:line="280" w:lineRule="exact"/>
              <w:jc w:val="left"/>
              <w:rPr>
                <w:rFonts w:ascii="宋体"/>
                <w:color w:val="000000"/>
                <w:sz w:val="22"/>
                <w:szCs w:val="22"/>
              </w:rPr>
            </w:pPr>
          </w:p>
        </w:tc>
        <w:tc>
          <w:tcPr>
            <w:tcW w:w="3176" w:type="dxa"/>
            <w:vMerge/>
            <w:tcBorders>
              <w:top w:val="single" w:sz="4" w:space="0" w:color="000000"/>
              <w:left w:val="single" w:sz="4" w:space="0" w:color="000000"/>
              <w:bottom w:val="single" w:sz="4" w:space="0" w:color="000000"/>
              <w:right w:val="single" w:sz="4" w:space="0" w:color="000000"/>
            </w:tcBorders>
            <w:vAlign w:val="center"/>
          </w:tcPr>
          <w:p w14:paraId="73749E30" w14:textId="77777777" w:rsidR="007C77A5" w:rsidRDefault="007C77A5">
            <w:pPr>
              <w:widowControl/>
              <w:spacing w:line="280" w:lineRule="exact"/>
              <w:jc w:val="left"/>
              <w:rPr>
                <w:rFonts w:ascii="宋体"/>
                <w:color w:val="000000"/>
                <w:sz w:val="22"/>
                <w:szCs w:val="22"/>
              </w:rPr>
            </w:pPr>
          </w:p>
        </w:tc>
        <w:tc>
          <w:tcPr>
            <w:tcW w:w="480" w:type="dxa"/>
            <w:vMerge/>
            <w:tcBorders>
              <w:top w:val="single" w:sz="4" w:space="0" w:color="000000"/>
              <w:left w:val="single" w:sz="4" w:space="0" w:color="000000"/>
              <w:bottom w:val="single" w:sz="4" w:space="0" w:color="000000"/>
              <w:right w:val="single" w:sz="4" w:space="0" w:color="000000"/>
            </w:tcBorders>
            <w:vAlign w:val="center"/>
          </w:tcPr>
          <w:p w14:paraId="5BE598D6" w14:textId="77777777" w:rsidR="007C77A5" w:rsidRDefault="007C77A5">
            <w:pPr>
              <w:widowControl/>
              <w:spacing w:line="280" w:lineRule="exact"/>
              <w:jc w:val="left"/>
              <w:rPr>
                <w:rFonts w:ascii="宋体"/>
                <w:color w:val="000000"/>
                <w:sz w:val="22"/>
                <w:szCs w:val="22"/>
              </w:rPr>
            </w:pPr>
          </w:p>
        </w:tc>
        <w:tc>
          <w:tcPr>
            <w:tcW w:w="515" w:type="dxa"/>
            <w:vMerge/>
            <w:tcBorders>
              <w:left w:val="single" w:sz="4" w:space="0" w:color="000000"/>
              <w:right w:val="single" w:sz="4" w:space="0" w:color="000000"/>
            </w:tcBorders>
            <w:vAlign w:val="center"/>
          </w:tcPr>
          <w:p w14:paraId="12253E42" w14:textId="77777777" w:rsidR="007C77A5" w:rsidRDefault="007C77A5">
            <w:pPr>
              <w:widowControl/>
              <w:spacing w:line="280" w:lineRule="exact"/>
              <w:jc w:val="left"/>
              <w:rPr>
                <w:rFonts w:ascii="宋体"/>
                <w:color w:val="000000"/>
                <w:sz w:val="22"/>
                <w:szCs w:val="22"/>
              </w:rPr>
            </w:pPr>
          </w:p>
        </w:tc>
        <w:tc>
          <w:tcPr>
            <w:tcW w:w="61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9D22EC3" w14:textId="77777777" w:rsidR="007C77A5" w:rsidRDefault="00000000">
            <w:pPr>
              <w:widowControl/>
              <w:spacing w:line="280" w:lineRule="exact"/>
              <w:jc w:val="left"/>
              <w:textAlignment w:val="center"/>
              <w:rPr>
                <w:rFonts w:ascii="宋体"/>
                <w:color w:val="000000"/>
                <w:sz w:val="22"/>
                <w:szCs w:val="22"/>
              </w:rPr>
            </w:pPr>
            <w:r>
              <w:rPr>
                <w:rFonts w:ascii="宋体" w:hAnsi="宋体" w:cs="宋体" w:hint="eastAsia"/>
                <w:color w:val="000000"/>
                <w:sz w:val="22"/>
                <w:szCs w:val="22"/>
              </w:rPr>
              <w:t>审查</w:t>
            </w:r>
          </w:p>
        </w:tc>
        <w:tc>
          <w:tcPr>
            <w:tcW w:w="434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F58BEF0" w14:textId="77777777" w:rsidR="007C77A5" w:rsidRDefault="00000000">
            <w:pPr>
              <w:widowControl/>
              <w:spacing w:line="280" w:lineRule="exact"/>
              <w:jc w:val="left"/>
              <w:textAlignment w:val="center"/>
              <w:rPr>
                <w:rFonts w:ascii="宋体"/>
                <w:color w:val="000000"/>
                <w:sz w:val="22"/>
                <w:szCs w:val="22"/>
              </w:rPr>
            </w:pPr>
            <w:r>
              <w:rPr>
                <w:rFonts w:ascii="宋体" w:hAnsi="宋体" w:cs="宋体"/>
                <w:color w:val="000000"/>
                <w:sz w:val="22"/>
                <w:szCs w:val="22"/>
              </w:rPr>
              <w:t>2.</w:t>
            </w:r>
            <w:r>
              <w:rPr>
                <w:rFonts w:ascii="宋体" w:hAnsi="宋体" w:cs="宋体" w:hint="eastAsia"/>
                <w:color w:val="000000"/>
                <w:sz w:val="22"/>
                <w:szCs w:val="22"/>
              </w:rPr>
              <w:t>审查责任：材料审核按照</w:t>
            </w:r>
            <w:r>
              <w:rPr>
                <w:rFonts w:ascii="宋体" w:hAnsi="宋体" w:cs="宋体" w:hint="eastAsia"/>
                <w:b/>
                <w:bCs/>
                <w:sz w:val="22"/>
                <w:szCs w:val="22"/>
              </w:rPr>
              <w:t>《</w:t>
            </w:r>
            <w:r>
              <w:rPr>
                <w:rStyle w:val="a6"/>
                <w:rFonts w:ascii="宋体" w:hAnsi="宋体" w:cs="宋体" w:hint="eastAsia"/>
                <w:b w:val="0"/>
                <w:bCs w:val="0"/>
                <w:color w:val="000000"/>
                <w:sz w:val="22"/>
                <w:szCs w:val="22"/>
              </w:rPr>
              <w:t>河南省建设厅关于印发河南省建筑起重机械设备备案登记管理办法的通知》（豫建</w:t>
            </w:r>
            <w:r>
              <w:rPr>
                <w:rStyle w:val="a6"/>
                <w:rFonts w:ascii="宋体" w:hAnsi="宋体" w:cs="宋体"/>
                <w:b w:val="0"/>
                <w:bCs w:val="0"/>
                <w:color w:val="000000"/>
                <w:sz w:val="22"/>
                <w:szCs w:val="22"/>
              </w:rPr>
              <w:t>[2008]203</w:t>
            </w:r>
            <w:r>
              <w:rPr>
                <w:rStyle w:val="a6"/>
                <w:rFonts w:ascii="宋体" w:hAnsi="宋体" w:cs="宋体" w:hint="eastAsia"/>
                <w:b w:val="0"/>
                <w:bCs w:val="0"/>
                <w:color w:val="000000"/>
                <w:sz w:val="22"/>
                <w:szCs w:val="22"/>
              </w:rPr>
              <w:t>号）第十四条规定组织材料审核，提出初审意见。</w:t>
            </w:r>
          </w:p>
        </w:tc>
        <w:tc>
          <w:tcPr>
            <w:tcW w:w="12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AA1DDB3" w14:textId="77777777" w:rsidR="007C77A5" w:rsidRDefault="00000000">
            <w:pPr>
              <w:widowControl/>
              <w:spacing w:line="240" w:lineRule="exact"/>
              <w:jc w:val="center"/>
              <w:textAlignment w:val="center"/>
              <w:rPr>
                <w:rFonts w:ascii="宋体"/>
                <w:color w:val="000000"/>
                <w:sz w:val="22"/>
                <w:szCs w:val="22"/>
              </w:rPr>
            </w:pPr>
            <w:r>
              <w:rPr>
                <w:rFonts w:ascii="宋体" w:hAnsi="宋体" w:cs="宋体" w:hint="eastAsia"/>
                <w:color w:val="000000"/>
                <w:sz w:val="22"/>
                <w:szCs w:val="22"/>
              </w:rPr>
              <w:t>安监站</w:t>
            </w:r>
          </w:p>
        </w:tc>
        <w:tc>
          <w:tcPr>
            <w:tcW w:w="52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EC2CDB4" w14:textId="77777777" w:rsidR="007C77A5" w:rsidRDefault="00000000">
            <w:pPr>
              <w:spacing w:line="280" w:lineRule="exact"/>
              <w:jc w:val="center"/>
              <w:rPr>
                <w:rFonts w:ascii="宋体"/>
                <w:color w:val="000000"/>
                <w:sz w:val="22"/>
                <w:szCs w:val="22"/>
              </w:rPr>
            </w:pPr>
            <w:r>
              <w:rPr>
                <w:rFonts w:ascii="宋体" w:hAnsi="宋体" w:cs="宋体"/>
                <w:color w:val="000000"/>
                <w:sz w:val="22"/>
                <w:szCs w:val="22"/>
              </w:rPr>
              <w:t>1</w:t>
            </w:r>
            <w:r>
              <w:rPr>
                <w:rFonts w:ascii="宋体" w:hAnsi="宋体" w:cs="宋体" w:hint="eastAsia"/>
                <w:color w:val="000000"/>
                <w:sz w:val="22"/>
                <w:szCs w:val="22"/>
              </w:rPr>
              <w:t>日</w:t>
            </w:r>
          </w:p>
        </w:tc>
        <w:tc>
          <w:tcPr>
            <w:tcW w:w="540" w:type="dxa"/>
            <w:vMerge/>
            <w:tcBorders>
              <w:left w:val="single" w:sz="4" w:space="0" w:color="000000"/>
              <w:right w:val="single" w:sz="4" w:space="0" w:color="000000"/>
            </w:tcBorders>
            <w:tcMar>
              <w:top w:w="15" w:type="dxa"/>
              <w:left w:w="15" w:type="dxa"/>
              <w:bottom w:w="15" w:type="dxa"/>
              <w:right w:w="15" w:type="dxa"/>
            </w:tcMar>
            <w:vAlign w:val="center"/>
          </w:tcPr>
          <w:p w14:paraId="225A5CA4" w14:textId="77777777" w:rsidR="007C77A5" w:rsidRDefault="007C77A5">
            <w:pPr>
              <w:spacing w:line="240" w:lineRule="exact"/>
              <w:jc w:val="center"/>
              <w:rPr>
                <w:rFonts w:ascii="宋体"/>
                <w:color w:val="000000"/>
                <w:sz w:val="22"/>
                <w:szCs w:val="22"/>
              </w:rPr>
            </w:pPr>
          </w:p>
        </w:tc>
        <w:tc>
          <w:tcPr>
            <w:tcW w:w="705" w:type="dxa"/>
            <w:vMerge/>
            <w:tcBorders>
              <w:top w:val="single" w:sz="4" w:space="0" w:color="000000"/>
              <w:left w:val="single" w:sz="4" w:space="0" w:color="000000"/>
              <w:bottom w:val="single" w:sz="4" w:space="0" w:color="000000"/>
              <w:right w:val="single" w:sz="4" w:space="0" w:color="000000"/>
            </w:tcBorders>
            <w:vAlign w:val="center"/>
          </w:tcPr>
          <w:p w14:paraId="7FA0C8C8" w14:textId="77777777" w:rsidR="007C77A5" w:rsidRDefault="007C77A5">
            <w:pPr>
              <w:widowControl/>
              <w:jc w:val="left"/>
              <w:rPr>
                <w:rFonts w:ascii="宋体"/>
                <w:color w:val="000000"/>
                <w:sz w:val="22"/>
                <w:szCs w:val="22"/>
              </w:rPr>
            </w:pPr>
          </w:p>
        </w:tc>
        <w:tc>
          <w:tcPr>
            <w:tcW w:w="708" w:type="dxa"/>
            <w:vMerge/>
            <w:tcBorders>
              <w:top w:val="single" w:sz="4" w:space="0" w:color="000000"/>
              <w:left w:val="single" w:sz="4" w:space="0" w:color="000000"/>
              <w:bottom w:val="single" w:sz="4" w:space="0" w:color="000000"/>
              <w:right w:val="single" w:sz="4" w:space="0" w:color="000000"/>
            </w:tcBorders>
            <w:vAlign w:val="center"/>
          </w:tcPr>
          <w:p w14:paraId="56438C41" w14:textId="77777777" w:rsidR="007C77A5" w:rsidRDefault="007C77A5">
            <w:pPr>
              <w:widowControl/>
              <w:jc w:val="left"/>
              <w:rPr>
                <w:rFonts w:ascii="宋体"/>
                <w:color w:val="000000"/>
                <w:sz w:val="24"/>
              </w:rPr>
            </w:pPr>
          </w:p>
        </w:tc>
      </w:tr>
      <w:tr w:rsidR="007C77A5" w14:paraId="4A4ADA67" w14:textId="77777777">
        <w:trPr>
          <w:trHeight w:val="954"/>
        </w:trPr>
        <w:tc>
          <w:tcPr>
            <w:tcW w:w="673" w:type="dxa"/>
            <w:vMerge/>
            <w:tcBorders>
              <w:top w:val="single" w:sz="4" w:space="0" w:color="000000"/>
              <w:left w:val="single" w:sz="4" w:space="0" w:color="000000"/>
              <w:bottom w:val="single" w:sz="4" w:space="0" w:color="000000"/>
              <w:right w:val="single" w:sz="4" w:space="0" w:color="000000"/>
            </w:tcBorders>
            <w:vAlign w:val="center"/>
          </w:tcPr>
          <w:p w14:paraId="593085AD" w14:textId="77777777" w:rsidR="007C77A5" w:rsidRDefault="007C77A5">
            <w:pPr>
              <w:widowControl/>
              <w:spacing w:line="280" w:lineRule="exact"/>
              <w:jc w:val="left"/>
              <w:rPr>
                <w:rFonts w:ascii="宋体"/>
                <w:color w:val="000000"/>
                <w:sz w:val="22"/>
                <w:szCs w:val="22"/>
              </w:rPr>
            </w:pPr>
          </w:p>
        </w:tc>
        <w:tc>
          <w:tcPr>
            <w:tcW w:w="1008" w:type="dxa"/>
            <w:vMerge/>
            <w:tcBorders>
              <w:left w:val="single" w:sz="4" w:space="0" w:color="000000"/>
              <w:right w:val="single" w:sz="4" w:space="0" w:color="000000"/>
            </w:tcBorders>
            <w:vAlign w:val="center"/>
          </w:tcPr>
          <w:p w14:paraId="35851849" w14:textId="77777777" w:rsidR="007C77A5" w:rsidRDefault="007C77A5">
            <w:pPr>
              <w:widowControl/>
              <w:spacing w:line="280" w:lineRule="exact"/>
              <w:jc w:val="left"/>
              <w:rPr>
                <w:rFonts w:ascii="宋体"/>
                <w:color w:val="000000"/>
                <w:sz w:val="22"/>
                <w:szCs w:val="22"/>
              </w:rPr>
            </w:pPr>
          </w:p>
        </w:tc>
        <w:tc>
          <w:tcPr>
            <w:tcW w:w="3176" w:type="dxa"/>
            <w:vMerge/>
            <w:tcBorders>
              <w:top w:val="single" w:sz="4" w:space="0" w:color="000000"/>
              <w:left w:val="single" w:sz="4" w:space="0" w:color="000000"/>
              <w:bottom w:val="single" w:sz="4" w:space="0" w:color="000000"/>
              <w:right w:val="single" w:sz="4" w:space="0" w:color="000000"/>
            </w:tcBorders>
            <w:vAlign w:val="center"/>
          </w:tcPr>
          <w:p w14:paraId="4E018B93" w14:textId="77777777" w:rsidR="007C77A5" w:rsidRDefault="007C77A5">
            <w:pPr>
              <w:widowControl/>
              <w:spacing w:line="280" w:lineRule="exact"/>
              <w:jc w:val="left"/>
              <w:rPr>
                <w:rFonts w:ascii="宋体"/>
                <w:color w:val="000000"/>
                <w:sz w:val="22"/>
                <w:szCs w:val="22"/>
              </w:rPr>
            </w:pPr>
          </w:p>
        </w:tc>
        <w:tc>
          <w:tcPr>
            <w:tcW w:w="480" w:type="dxa"/>
            <w:vMerge/>
            <w:tcBorders>
              <w:top w:val="single" w:sz="4" w:space="0" w:color="000000"/>
              <w:left w:val="single" w:sz="4" w:space="0" w:color="000000"/>
              <w:bottom w:val="single" w:sz="4" w:space="0" w:color="000000"/>
              <w:right w:val="single" w:sz="4" w:space="0" w:color="000000"/>
            </w:tcBorders>
            <w:vAlign w:val="center"/>
          </w:tcPr>
          <w:p w14:paraId="2C546530" w14:textId="77777777" w:rsidR="007C77A5" w:rsidRDefault="007C77A5">
            <w:pPr>
              <w:widowControl/>
              <w:spacing w:line="280" w:lineRule="exact"/>
              <w:jc w:val="left"/>
              <w:rPr>
                <w:rFonts w:ascii="宋体"/>
                <w:color w:val="000000"/>
                <w:sz w:val="22"/>
                <w:szCs w:val="22"/>
              </w:rPr>
            </w:pPr>
          </w:p>
        </w:tc>
        <w:tc>
          <w:tcPr>
            <w:tcW w:w="515" w:type="dxa"/>
            <w:vMerge/>
            <w:tcBorders>
              <w:left w:val="single" w:sz="4" w:space="0" w:color="000000"/>
              <w:right w:val="single" w:sz="4" w:space="0" w:color="000000"/>
            </w:tcBorders>
            <w:vAlign w:val="center"/>
          </w:tcPr>
          <w:p w14:paraId="3CBAB3A9" w14:textId="77777777" w:rsidR="007C77A5" w:rsidRDefault="007C77A5">
            <w:pPr>
              <w:widowControl/>
              <w:spacing w:line="280" w:lineRule="exact"/>
              <w:jc w:val="left"/>
              <w:rPr>
                <w:rFonts w:ascii="宋体"/>
                <w:color w:val="000000"/>
                <w:sz w:val="22"/>
                <w:szCs w:val="22"/>
              </w:rPr>
            </w:pPr>
          </w:p>
        </w:tc>
        <w:tc>
          <w:tcPr>
            <w:tcW w:w="61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18B3056" w14:textId="77777777" w:rsidR="007C77A5" w:rsidRDefault="00000000">
            <w:pPr>
              <w:widowControl/>
              <w:spacing w:line="280" w:lineRule="exact"/>
              <w:jc w:val="left"/>
              <w:textAlignment w:val="center"/>
              <w:rPr>
                <w:rFonts w:ascii="宋体"/>
                <w:color w:val="000000"/>
                <w:sz w:val="22"/>
                <w:szCs w:val="22"/>
              </w:rPr>
            </w:pPr>
            <w:r>
              <w:rPr>
                <w:rFonts w:ascii="宋体" w:hAnsi="宋体" w:cs="宋体" w:hint="eastAsia"/>
                <w:color w:val="000000"/>
                <w:sz w:val="22"/>
                <w:szCs w:val="22"/>
              </w:rPr>
              <w:t>决定</w:t>
            </w:r>
          </w:p>
        </w:tc>
        <w:tc>
          <w:tcPr>
            <w:tcW w:w="434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3CA3A32" w14:textId="77777777" w:rsidR="007C77A5" w:rsidRDefault="00000000">
            <w:pPr>
              <w:widowControl/>
              <w:spacing w:line="280" w:lineRule="exact"/>
              <w:jc w:val="left"/>
              <w:textAlignment w:val="center"/>
              <w:rPr>
                <w:rFonts w:ascii="宋体"/>
                <w:color w:val="000000"/>
                <w:sz w:val="22"/>
                <w:szCs w:val="22"/>
              </w:rPr>
            </w:pPr>
            <w:r>
              <w:rPr>
                <w:rFonts w:ascii="宋体" w:hAnsi="宋体" w:cs="宋体"/>
                <w:color w:val="000000"/>
                <w:sz w:val="22"/>
                <w:szCs w:val="22"/>
              </w:rPr>
              <w:t>3.</w:t>
            </w:r>
            <w:r>
              <w:rPr>
                <w:rFonts w:ascii="宋体" w:hAnsi="宋体" w:cs="宋体" w:hint="eastAsia"/>
                <w:color w:val="000000"/>
                <w:sz w:val="22"/>
                <w:szCs w:val="22"/>
              </w:rPr>
              <w:t>决定责任：作出决定，核发《建筑起重机械设备使用登记证》（建筑起重机械设备使用登记证的，书面告知申请人，并说明理由）；按时办结。</w:t>
            </w:r>
          </w:p>
        </w:tc>
        <w:tc>
          <w:tcPr>
            <w:tcW w:w="12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02759AB" w14:textId="77777777" w:rsidR="007C77A5" w:rsidRDefault="00000000">
            <w:pPr>
              <w:widowControl/>
              <w:spacing w:line="240" w:lineRule="exact"/>
              <w:jc w:val="center"/>
              <w:textAlignment w:val="center"/>
              <w:rPr>
                <w:rFonts w:ascii="宋体"/>
                <w:color w:val="000000"/>
                <w:sz w:val="22"/>
                <w:szCs w:val="22"/>
              </w:rPr>
            </w:pPr>
            <w:r>
              <w:rPr>
                <w:rFonts w:ascii="宋体" w:hAnsi="宋体" w:cs="宋体" w:hint="eastAsia"/>
                <w:color w:val="000000"/>
                <w:sz w:val="22"/>
                <w:szCs w:val="22"/>
              </w:rPr>
              <w:t>安监站</w:t>
            </w:r>
          </w:p>
        </w:tc>
        <w:tc>
          <w:tcPr>
            <w:tcW w:w="52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0A7D63B" w14:textId="77777777" w:rsidR="007C77A5" w:rsidRDefault="00000000">
            <w:pPr>
              <w:spacing w:line="280" w:lineRule="exact"/>
              <w:rPr>
                <w:rFonts w:ascii="宋体"/>
                <w:color w:val="000000"/>
                <w:sz w:val="22"/>
                <w:szCs w:val="22"/>
              </w:rPr>
            </w:pPr>
            <w:r>
              <w:rPr>
                <w:rFonts w:ascii="宋体" w:hAnsi="宋体" w:cs="宋体"/>
                <w:color w:val="000000"/>
                <w:sz w:val="22"/>
                <w:szCs w:val="22"/>
              </w:rPr>
              <w:t>1</w:t>
            </w:r>
            <w:r>
              <w:rPr>
                <w:rFonts w:ascii="宋体" w:hAnsi="宋体" w:cs="宋体" w:hint="eastAsia"/>
                <w:color w:val="000000"/>
                <w:sz w:val="22"/>
                <w:szCs w:val="22"/>
              </w:rPr>
              <w:t>日</w:t>
            </w:r>
          </w:p>
        </w:tc>
        <w:tc>
          <w:tcPr>
            <w:tcW w:w="540" w:type="dxa"/>
            <w:vMerge/>
            <w:tcBorders>
              <w:left w:val="single" w:sz="4" w:space="0" w:color="000000"/>
              <w:right w:val="single" w:sz="4" w:space="0" w:color="000000"/>
            </w:tcBorders>
            <w:tcMar>
              <w:top w:w="15" w:type="dxa"/>
              <w:left w:w="15" w:type="dxa"/>
              <w:bottom w:w="15" w:type="dxa"/>
              <w:right w:w="15" w:type="dxa"/>
            </w:tcMar>
            <w:vAlign w:val="center"/>
          </w:tcPr>
          <w:p w14:paraId="31D2587F" w14:textId="77777777" w:rsidR="007C77A5" w:rsidRDefault="007C77A5">
            <w:pPr>
              <w:spacing w:line="240" w:lineRule="exact"/>
              <w:jc w:val="center"/>
              <w:rPr>
                <w:rFonts w:ascii="宋体"/>
                <w:color w:val="000000"/>
                <w:sz w:val="22"/>
                <w:szCs w:val="22"/>
              </w:rPr>
            </w:pPr>
          </w:p>
        </w:tc>
        <w:tc>
          <w:tcPr>
            <w:tcW w:w="705" w:type="dxa"/>
            <w:vMerge/>
            <w:tcBorders>
              <w:top w:val="single" w:sz="4" w:space="0" w:color="000000"/>
              <w:left w:val="single" w:sz="4" w:space="0" w:color="000000"/>
              <w:bottom w:val="single" w:sz="4" w:space="0" w:color="000000"/>
              <w:right w:val="single" w:sz="4" w:space="0" w:color="000000"/>
            </w:tcBorders>
            <w:vAlign w:val="center"/>
          </w:tcPr>
          <w:p w14:paraId="6D99C96A" w14:textId="77777777" w:rsidR="007C77A5" w:rsidRDefault="007C77A5">
            <w:pPr>
              <w:widowControl/>
              <w:jc w:val="left"/>
              <w:rPr>
                <w:rFonts w:ascii="宋体"/>
                <w:color w:val="000000"/>
                <w:sz w:val="22"/>
                <w:szCs w:val="22"/>
              </w:rPr>
            </w:pPr>
          </w:p>
        </w:tc>
        <w:tc>
          <w:tcPr>
            <w:tcW w:w="708" w:type="dxa"/>
            <w:vMerge/>
            <w:tcBorders>
              <w:top w:val="single" w:sz="4" w:space="0" w:color="000000"/>
              <w:left w:val="single" w:sz="4" w:space="0" w:color="000000"/>
              <w:bottom w:val="single" w:sz="4" w:space="0" w:color="000000"/>
              <w:right w:val="single" w:sz="4" w:space="0" w:color="000000"/>
            </w:tcBorders>
            <w:vAlign w:val="center"/>
          </w:tcPr>
          <w:p w14:paraId="3FD0DA13" w14:textId="77777777" w:rsidR="007C77A5" w:rsidRDefault="007C77A5">
            <w:pPr>
              <w:widowControl/>
              <w:jc w:val="left"/>
              <w:rPr>
                <w:rFonts w:ascii="宋体"/>
                <w:color w:val="000000"/>
                <w:sz w:val="24"/>
              </w:rPr>
            </w:pPr>
          </w:p>
        </w:tc>
      </w:tr>
      <w:tr w:rsidR="007C77A5" w14:paraId="6920DF1E" w14:textId="77777777">
        <w:trPr>
          <w:trHeight w:val="711"/>
        </w:trPr>
        <w:tc>
          <w:tcPr>
            <w:tcW w:w="673" w:type="dxa"/>
            <w:vMerge/>
            <w:tcBorders>
              <w:top w:val="single" w:sz="4" w:space="0" w:color="000000"/>
              <w:left w:val="single" w:sz="4" w:space="0" w:color="000000"/>
              <w:bottom w:val="single" w:sz="4" w:space="0" w:color="000000"/>
              <w:right w:val="single" w:sz="4" w:space="0" w:color="000000"/>
            </w:tcBorders>
            <w:vAlign w:val="center"/>
          </w:tcPr>
          <w:p w14:paraId="34A9708B" w14:textId="77777777" w:rsidR="007C77A5" w:rsidRDefault="007C77A5">
            <w:pPr>
              <w:widowControl/>
              <w:spacing w:line="280" w:lineRule="exact"/>
              <w:jc w:val="left"/>
              <w:rPr>
                <w:rFonts w:ascii="宋体"/>
                <w:color w:val="000000"/>
                <w:sz w:val="22"/>
                <w:szCs w:val="22"/>
              </w:rPr>
            </w:pPr>
          </w:p>
        </w:tc>
        <w:tc>
          <w:tcPr>
            <w:tcW w:w="1008" w:type="dxa"/>
            <w:vMerge/>
            <w:tcBorders>
              <w:left w:val="single" w:sz="4" w:space="0" w:color="000000"/>
              <w:bottom w:val="single" w:sz="4" w:space="0" w:color="000000"/>
              <w:right w:val="single" w:sz="4" w:space="0" w:color="000000"/>
            </w:tcBorders>
            <w:vAlign w:val="center"/>
          </w:tcPr>
          <w:p w14:paraId="634F5724" w14:textId="77777777" w:rsidR="007C77A5" w:rsidRDefault="007C77A5">
            <w:pPr>
              <w:widowControl/>
              <w:spacing w:line="280" w:lineRule="exact"/>
              <w:jc w:val="left"/>
              <w:rPr>
                <w:rFonts w:ascii="宋体"/>
                <w:color w:val="000000"/>
                <w:sz w:val="22"/>
                <w:szCs w:val="22"/>
              </w:rPr>
            </w:pPr>
          </w:p>
        </w:tc>
        <w:tc>
          <w:tcPr>
            <w:tcW w:w="3176" w:type="dxa"/>
            <w:vMerge/>
            <w:tcBorders>
              <w:top w:val="single" w:sz="4" w:space="0" w:color="000000"/>
              <w:left w:val="single" w:sz="4" w:space="0" w:color="000000"/>
              <w:bottom w:val="single" w:sz="4" w:space="0" w:color="000000"/>
              <w:right w:val="single" w:sz="4" w:space="0" w:color="000000"/>
            </w:tcBorders>
            <w:vAlign w:val="center"/>
          </w:tcPr>
          <w:p w14:paraId="75CEE754" w14:textId="77777777" w:rsidR="007C77A5" w:rsidRDefault="007C77A5">
            <w:pPr>
              <w:widowControl/>
              <w:spacing w:line="280" w:lineRule="exact"/>
              <w:jc w:val="left"/>
              <w:rPr>
                <w:rFonts w:ascii="宋体"/>
                <w:color w:val="000000"/>
                <w:sz w:val="22"/>
                <w:szCs w:val="22"/>
              </w:rPr>
            </w:pPr>
          </w:p>
        </w:tc>
        <w:tc>
          <w:tcPr>
            <w:tcW w:w="480" w:type="dxa"/>
            <w:vMerge/>
            <w:tcBorders>
              <w:top w:val="single" w:sz="4" w:space="0" w:color="000000"/>
              <w:left w:val="single" w:sz="4" w:space="0" w:color="000000"/>
              <w:bottom w:val="single" w:sz="4" w:space="0" w:color="000000"/>
              <w:right w:val="single" w:sz="4" w:space="0" w:color="000000"/>
            </w:tcBorders>
            <w:vAlign w:val="center"/>
          </w:tcPr>
          <w:p w14:paraId="1D8D66E5" w14:textId="77777777" w:rsidR="007C77A5" w:rsidRDefault="007C77A5">
            <w:pPr>
              <w:widowControl/>
              <w:spacing w:line="280" w:lineRule="exact"/>
              <w:jc w:val="left"/>
              <w:rPr>
                <w:rFonts w:ascii="宋体"/>
                <w:color w:val="000000"/>
                <w:sz w:val="22"/>
                <w:szCs w:val="22"/>
              </w:rPr>
            </w:pPr>
          </w:p>
        </w:tc>
        <w:tc>
          <w:tcPr>
            <w:tcW w:w="515" w:type="dxa"/>
            <w:vMerge/>
            <w:tcBorders>
              <w:left w:val="single" w:sz="4" w:space="0" w:color="000000"/>
              <w:bottom w:val="single" w:sz="4" w:space="0" w:color="000000"/>
              <w:right w:val="single" w:sz="4" w:space="0" w:color="000000"/>
            </w:tcBorders>
            <w:vAlign w:val="center"/>
          </w:tcPr>
          <w:p w14:paraId="54B12FE3" w14:textId="77777777" w:rsidR="007C77A5" w:rsidRDefault="007C77A5">
            <w:pPr>
              <w:widowControl/>
              <w:spacing w:line="280" w:lineRule="exact"/>
              <w:jc w:val="left"/>
              <w:rPr>
                <w:rFonts w:ascii="宋体"/>
                <w:color w:val="000000"/>
                <w:sz w:val="22"/>
                <w:szCs w:val="22"/>
              </w:rPr>
            </w:pPr>
          </w:p>
        </w:tc>
        <w:tc>
          <w:tcPr>
            <w:tcW w:w="617"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2C87095B" w14:textId="77777777" w:rsidR="007C77A5" w:rsidRDefault="00000000">
            <w:pPr>
              <w:widowControl/>
              <w:spacing w:line="280" w:lineRule="exact"/>
              <w:jc w:val="left"/>
              <w:textAlignment w:val="center"/>
              <w:rPr>
                <w:rFonts w:ascii="宋体"/>
                <w:color w:val="000000"/>
                <w:sz w:val="22"/>
                <w:szCs w:val="22"/>
              </w:rPr>
            </w:pPr>
            <w:r>
              <w:rPr>
                <w:rFonts w:ascii="宋体" w:hAnsi="宋体" w:cs="宋体" w:hint="eastAsia"/>
                <w:color w:val="000000"/>
                <w:sz w:val="22"/>
                <w:szCs w:val="22"/>
              </w:rPr>
              <w:t>送达</w:t>
            </w:r>
          </w:p>
        </w:tc>
        <w:tc>
          <w:tcPr>
            <w:tcW w:w="4341"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537EC57E" w14:textId="77777777" w:rsidR="007C77A5" w:rsidRDefault="00000000">
            <w:pPr>
              <w:widowControl/>
              <w:spacing w:line="280" w:lineRule="exact"/>
              <w:jc w:val="left"/>
              <w:textAlignment w:val="center"/>
              <w:rPr>
                <w:rFonts w:ascii="宋体"/>
                <w:color w:val="000000"/>
                <w:sz w:val="22"/>
                <w:szCs w:val="22"/>
              </w:rPr>
            </w:pPr>
            <w:r>
              <w:rPr>
                <w:rFonts w:ascii="宋体" w:hAnsi="宋体" w:cs="宋体"/>
                <w:color w:val="000000"/>
                <w:sz w:val="22"/>
                <w:szCs w:val="22"/>
              </w:rPr>
              <w:t>4.</w:t>
            </w:r>
            <w:r>
              <w:rPr>
                <w:rFonts w:ascii="宋体" w:hAnsi="宋体" w:cs="宋体" w:hint="eastAsia"/>
                <w:color w:val="000000"/>
                <w:sz w:val="22"/>
                <w:szCs w:val="22"/>
              </w:rPr>
              <w:t>送达责任：制作建筑起重机械设备使用登记证；按规定送达当事人。</w:t>
            </w:r>
          </w:p>
        </w:tc>
        <w:tc>
          <w:tcPr>
            <w:tcW w:w="1292"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416B6005" w14:textId="77777777" w:rsidR="007C77A5" w:rsidRDefault="00000000">
            <w:pPr>
              <w:widowControl/>
              <w:spacing w:line="240" w:lineRule="exact"/>
              <w:jc w:val="center"/>
              <w:textAlignment w:val="center"/>
              <w:rPr>
                <w:sz w:val="22"/>
                <w:szCs w:val="22"/>
              </w:rPr>
            </w:pPr>
            <w:r>
              <w:rPr>
                <w:rFonts w:ascii="宋体" w:hAnsi="宋体" w:cs="宋体" w:hint="eastAsia"/>
                <w:color w:val="000000"/>
                <w:sz w:val="22"/>
                <w:szCs w:val="22"/>
              </w:rPr>
              <w:t>安监站</w:t>
            </w:r>
          </w:p>
        </w:tc>
        <w:tc>
          <w:tcPr>
            <w:tcW w:w="525"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4F4F7336" w14:textId="77777777" w:rsidR="007C77A5" w:rsidRDefault="00000000">
            <w:pPr>
              <w:spacing w:line="280" w:lineRule="exact"/>
              <w:jc w:val="center"/>
              <w:rPr>
                <w:rFonts w:ascii="宋体"/>
                <w:color w:val="000000"/>
                <w:sz w:val="22"/>
                <w:szCs w:val="22"/>
              </w:rPr>
            </w:pPr>
            <w:r>
              <w:rPr>
                <w:rFonts w:ascii="宋体" w:hAnsi="宋体" w:cs="宋体"/>
                <w:color w:val="000000"/>
                <w:sz w:val="22"/>
                <w:szCs w:val="22"/>
              </w:rPr>
              <w:t>1</w:t>
            </w:r>
            <w:r>
              <w:rPr>
                <w:rFonts w:ascii="宋体" w:hAnsi="宋体" w:cs="宋体" w:hint="eastAsia"/>
                <w:color w:val="000000"/>
                <w:sz w:val="22"/>
                <w:szCs w:val="22"/>
              </w:rPr>
              <w:t>日</w:t>
            </w:r>
          </w:p>
        </w:tc>
        <w:tc>
          <w:tcPr>
            <w:tcW w:w="540" w:type="dxa"/>
            <w:vMerge/>
            <w:tcBorders>
              <w:left w:val="single" w:sz="4" w:space="0" w:color="000000"/>
              <w:right w:val="single" w:sz="4" w:space="0" w:color="000000"/>
            </w:tcBorders>
            <w:tcMar>
              <w:top w:w="15" w:type="dxa"/>
              <w:left w:w="15" w:type="dxa"/>
              <w:bottom w:w="15" w:type="dxa"/>
              <w:right w:w="15" w:type="dxa"/>
            </w:tcMar>
            <w:vAlign w:val="center"/>
          </w:tcPr>
          <w:p w14:paraId="3603BED3" w14:textId="77777777" w:rsidR="007C77A5" w:rsidRDefault="007C77A5">
            <w:pPr>
              <w:spacing w:line="240" w:lineRule="exact"/>
              <w:jc w:val="center"/>
              <w:rPr>
                <w:rFonts w:ascii="宋体"/>
                <w:color w:val="000000"/>
                <w:sz w:val="22"/>
                <w:szCs w:val="22"/>
              </w:rPr>
            </w:pPr>
          </w:p>
        </w:tc>
        <w:tc>
          <w:tcPr>
            <w:tcW w:w="705" w:type="dxa"/>
            <w:vMerge/>
            <w:tcBorders>
              <w:top w:val="single" w:sz="4" w:space="0" w:color="000000"/>
              <w:left w:val="single" w:sz="4" w:space="0" w:color="000000"/>
              <w:bottom w:val="single" w:sz="4" w:space="0" w:color="000000"/>
              <w:right w:val="single" w:sz="4" w:space="0" w:color="000000"/>
            </w:tcBorders>
            <w:vAlign w:val="center"/>
          </w:tcPr>
          <w:p w14:paraId="48BC872F" w14:textId="77777777" w:rsidR="007C77A5" w:rsidRDefault="007C77A5">
            <w:pPr>
              <w:widowControl/>
              <w:jc w:val="left"/>
              <w:rPr>
                <w:rFonts w:ascii="宋体"/>
                <w:color w:val="000000"/>
                <w:sz w:val="22"/>
                <w:szCs w:val="22"/>
              </w:rPr>
            </w:pPr>
          </w:p>
        </w:tc>
        <w:tc>
          <w:tcPr>
            <w:tcW w:w="708" w:type="dxa"/>
            <w:vMerge/>
            <w:tcBorders>
              <w:top w:val="single" w:sz="4" w:space="0" w:color="000000"/>
              <w:left w:val="single" w:sz="4" w:space="0" w:color="000000"/>
              <w:bottom w:val="single" w:sz="4" w:space="0" w:color="000000"/>
              <w:right w:val="single" w:sz="4" w:space="0" w:color="000000"/>
            </w:tcBorders>
            <w:vAlign w:val="center"/>
          </w:tcPr>
          <w:p w14:paraId="039AEA73" w14:textId="77777777" w:rsidR="007C77A5" w:rsidRDefault="007C77A5">
            <w:pPr>
              <w:widowControl/>
              <w:jc w:val="left"/>
              <w:rPr>
                <w:rFonts w:ascii="宋体"/>
                <w:color w:val="000000"/>
                <w:sz w:val="24"/>
              </w:rPr>
            </w:pPr>
          </w:p>
        </w:tc>
      </w:tr>
      <w:tr w:rsidR="007C77A5" w14:paraId="3D8123CB" w14:textId="77777777">
        <w:trPr>
          <w:trHeight w:val="937"/>
        </w:trPr>
        <w:tc>
          <w:tcPr>
            <w:tcW w:w="673" w:type="dxa"/>
            <w:vMerge/>
            <w:tcBorders>
              <w:top w:val="single" w:sz="4" w:space="0" w:color="000000"/>
              <w:left w:val="single" w:sz="4" w:space="0" w:color="000000"/>
              <w:bottom w:val="single" w:sz="4" w:space="0" w:color="000000"/>
              <w:right w:val="single" w:sz="4" w:space="0" w:color="000000"/>
            </w:tcBorders>
            <w:vAlign w:val="center"/>
          </w:tcPr>
          <w:p w14:paraId="2D1C7B95" w14:textId="77777777" w:rsidR="007C77A5" w:rsidRDefault="007C77A5">
            <w:pPr>
              <w:widowControl/>
              <w:spacing w:line="280" w:lineRule="exact"/>
              <w:jc w:val="left"/>
              <w:rPr>
                <w:rFonts w:ascii="宋体"/>
                <w:color w:val="000000"/>
                <w:sz w:val="22"/>
                <w:szCs w:val="22"/>
              </w:rPr>
            </w:pPr>
          </w:p>
        </w:tc>
        <w:tc>
          <w:tcPr>
            <w:tcW w:w="1008" w:type="dxa"/>
            <w:vMerge/>
            <w:tcBorders>
              <w:left w:val="single" w:sz="4" w:space="0" w:color="000000"/>
              <w:bottom w:val="single" w:sz="4" w:space="0" w:color="000000"/>
              <w:right w:val="single" w:sz="4" w:space="0" w:color="000000"/>
            </w:tcBorders>
            <w:vAlign w:val="center"/>
          </w:tcPr>
          <w:p w14:paraId="38BDDC5F" w14:textId="77777777" w:rsidR="007C77A5" w:rsidRDefault="007C77A5">
            <w:pPr>
              <w:widowControl/>
              <w:spacing w:line="280" w:lineRule="exact"/>
              <w:jc w:val="left"/>
              <w:rPr>
                <w:rFonts w:ascii="宋体"/>
                <w:color w:val="000000"/>
                <w:sz w:val="22"/>
                <w:szCs w:val="22"/>
              </w:rPr>
            </w:pPr>
          </w:p>
        </w:tc>
        <w:tc>
          <w:tcPr>
            <w:tcW w:w="3176" w:type="dxa"/>
            <w:vMerge/>
            <w:tcBorders>
              <w:top w:val="single" w:sz="4" w:space="0" w:color="000000"/>
              <w:left w:val="single" w:sz="4" w:space="0" w:color="000000"/>
              <w:bottom w:val="single" w:sz="4" w:space="0" w:color="000000"/>
              <w:right w:val="single" w:sz="4" w:space="0" w:color="000000"/>
            </w:tcBorders>
            <w:vAlign w:val="center"/>
          </w:tcPr>
          <w:p w14:paraId="66BBE8CC" w14:textId="77777777" w:rsidR="007C77A5" w:rsidRDefault="007C77A5">
            <w:pPr>
              <w:widowControl/>
              <w:spacing w:line="280" w:lineRule="exact"/>
              <w:jc w:val="left"/>
              <w:rPr>
                <w:rFonts w:ascii="宋体"/>
                <w:color w:val="000000"/>
                <w:sz w:val="22"/>
                <w:szCs w:val="22"/>
              </w:rPr>
            </w:pPr>
          </w:p>
        </w:tc>
        <w:tc>
          <w:tcPr>
            <w:tcW w:w="480" w:type="dxa"/>
            <w:vMerge/>
            <w:tcBorders>
              <w:top w:val="single" w:sz="4" w:space="0" w:color="000000"/>
              <w:left w:val="single" w:sz="4" w:space="0" w:color="000000"/>
              <w:bottom w:val="single" w:sz="4" w:space="0" w:color="000000"/>
              <w:right w:val="single" w:sz="4" w:space="0" w:color="000000"/>
            </w:tcBorders>
            <w:vAlign w:val="center"/>
          </w:tcPr>
          <w:p w14:paraId="51DED477" w14:textId="77777777" w:rsidR="007C77A5" w:rsidRDefault="007C77A5">
            <w:pPr>
              <w:widowControl/>
              <w:spacing w:line="280" w:lineRule="exact"/>
              <w:jc w:val="left"/>
              <w:rPr>
                <w:rFonts w:ascii="宋体"/>
                <w:color w:val="000000"/>
                <w:sz w:val="22"/>
                <w:szCs w:val="22"/>
              </w:rPr>
            </w:pPr>
          </w:p>
        </w:tc>
        <w:tc>
          <w:tcPr>
            <w:tcW w:w="515" w:type="dxa"/>
            <w:vMerge/>
            <w:tcBorders>
              <w:left w:val="single" w:sz="4" w:space="0" w:color="000000"/>
              <w:bottom w:val="single" w:sz="4" w:space="0" w:color="000000"/>
              <w:right w:val="single" w:sz="4" w:space="0" w:color="000000"/>
            </w:tcBorders>
            <w:vAlign w:val="center"/>
          </w:tcPr>
          <w:p w14:paraId="6C89CAD2" w14:textId="77777777" w:rsidR="007C77A5" w:rsidRDefault="007C77A5">
            <w:pPr>
              <w:widowControl/>
              <w:spacing w:line="280" w:lineRule="exact"/>
              <w:jc w:val="left"/>
              <w:rPr>
                <w:rFonts w:ascii="宋体"/>
                <w:color w:val="000000"/>
                <w:sz w:val="22"/>
                <w:szCs w:val="22"/>
              </w:rPr>
            </w:pPr>
          </w:p>
        </w:tc>
        <w:tc>
          <w:tcPr>
            <w:tcW w:w="617"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7D36C236" w14:textId="77777777" w:rsidR="007C77A5" w:rsidRDefault="00000000">
            <w:pPr>
              <w:widowControl/>
              <w:spacing w:line="280" w:lineRule="exact"/>
              <w:jc w:val="left"/>
              <w:textAlignment w:val="center"/>
              <w:rPr>
                <w:rFonts w:ascii="宋体"/>
                <w:color w:val="000000"/>
                <w:sz w:val="22"/>
                <w:szCs w:val="22"/>
              </w:rPr>
            </w:pPr>
            <w:r>
              <w:rPr>
                <w:rFonts w:ascii="宋体" w:hAnsi="宋体" w:cs="宋体" w:hint="eastAsia"/>
                <w:color w:val="000000"/>
                <w:sz w:val="22"/>
                <w:szCs w:val="22"/>
              </w:rPr>
              <w:t>事后监管</w:t>
            </w:r>
          </w:p>
        </w:tc>
        <w:tc>
          <w:tcPr>
            <w:tcW w:w="4341"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38C58F6C" w14:textId="77777777" w:rsidR="007C77A5" w:rsidRDefault="00000000">
            <w:pPr>
              <w:widowControl/>
              <w:spacing w:line="280" w:lineRule="exact"/>
              <w:jc w:val="left"/>
              <w:textAlignment w:val="center"/>
              <w:rPr>
                <w:rFonts w:ascii="宋体"/>
                <w:color w:val="000000"/>
                <w:sz w:val="22"/>
                <w:szCs w:val="22"/>
              </w:rPr>
            </w:pPr>
            <w:r>
              <w:rPr>
                <w:rFonts w:ascii="宋体" w:hAnsi="宋体" w:cs="宋体"/>
                <w:color w:val="000000"/>
                <w:sz w:val="22"/>
                <w:szCs w:val="22"/>
              </w:rPr>
              <w:t>5.</w:t>
            </w:r>
            <w:r>
              <w:rPr>
                <w:rFonts w:ascii="宋体" w:hAnsi="宋体" w:cs="宋体" w:hint="eastAsia"/>
                <w:color w:val="000000"/>
                <w:sz w:val="22"/>
                <w:szCs w:val="22"/>
              </w:rPr>
              <w:t>事后监管责任：加强对企业经营使用情况进行监督。</w:t>
            </w:r>
          </w:p>
        </w:tc>
        <w:tc>
          <w:tcPr>
            <w:tcW w:w="1292"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0E1BFB2D" w14:textId="77777777" w:rsidR="007C77A5" w:rsidRDefault="00000000">
            <w:pPr>
              <w:widowControl/>
              <w:spacing w:line="240" w:lineRule="exact"/>
              <w:jc w:val="center"/>
              <w:textAlignment w:val="center"/>
              <w:rPr>
                <w:sz w:val="22"/>
                <w:szCs w:val="22"/>
              </w:rPr>
            </w:pPr>
            <w:r>
              <w:rPr>
                <w:rFonts w:ascii="宋体" w:hAnsi="宋体" w:cs="宋体" w:hint="eastAsia"/>
                <w:color w:val="000000"/>
                <w:sz w:val="22"/>
                <w:szCs w:val="22"/>
              </w:rPr>
              <w:t>安监站</w:t>
            </w:r>
          </w:p>
        </w:tc>
        <w:tc>
          <w:tcPr>
            <w:tcW w:w="525"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627FB820" w14:textId="77777777" w:rsidR="007C77A5" w:rsidRDefault="00000000">
            <w:pPr>
              <w:spacing w:line="280" w:lineRule="exact"/>
              <w:jc w:val="center"/>
              <w:rPr>
                <w:rFonts w:ascii="宋体"/>
                <w:color w:val="000000"/>
                <w:sz w:val="22"/>
                <w:szCs w:val="22"/>
              </w:rPr>
            </w:pPr>
            <w:r>
              <w:rPr>
                <w:rFonts w:ascii="宋体" w:hAnsi="宋体" w:cs="宋体"/>
                <w:color w:val="000000"/>
                <w:sz w:val="22"/>
                <w:szCs w:val="22"/>
              </w:rPr>
              <w:t>1</w:t>
            </w:r>
            <w:r>
              <w:rPr>
                <w:rFonts w:ascii="宋体" w:hAnsi="宋体" w:cs="宋体" w:hint="eastAsia"/>
                <w:color w:val="000000"/>
                <w:sz w:val="22"/>
                <w:szCs w:val="22"/>
              </w:rPr>
              <w:t>日</w:t>
            </w:r>
          </w:p>
        </w:tc>
        <w:tc>
          <w:tcPr>
            <w:tcW w:w="540" w:type="dxa"/>
            <w:vMerge/>
            <w:tcBorders>
              <w:left w:val="single" w:sz="4" w:space="0" w:color="000000"/>
              <w:bottom w:val="single" w:sz="4" w:space="0" w:color="000000"/>
              <w:right w:val="single" w:sz="4" w:space="0" w:color="000000"/>
            </w:tcBorders>
            <w:tcMar>
              <w:top w:w="15" w:type="dxa"/>
              <w:left w:w="15" w:type="dxa"/>
              <w:bottom w:w="15" w:type="dxa"/>
              <w:right w:w="15" w:type="dxa"/>
            </w:tcMar>
            <w:vAlign w:val="center"/>
          </w:tcPr>
          <w:p w14:paraId="58C7881A" w14:textId="77777777" w:rsidR="007C77A5" w:rsidRDefault="007C77A5">
            <w:pPr>
              <w:spacing w:line="240" w:lineRule="exact"/>
              <w:jc w:val="center"/>
              <w:rPr>
                <w:rFonts w:ascii="宋体"/>
                <w:color w:val="000000"/>
                <w:sz w:val="22"/>
                <w:szCs w:val="22"/>
              </w:rPr>
            </w:pPr>
          </w:p>
        </w:tc>
        <w:tc>
          <w:tcPr>
            <w:tcW w:w="705" w:type="dxa"/>
            <w:vMerge/>
            <w:tcBorders>
              <w:top w:val="single" w:sz="4" w:space="0" w:color="000000"/>
              <w:left w:val="single" w:sz="4" w:space="0" w:color="000000"/>
              <w:bottom w:val="single" w:sz="4" w:space="0" w:color="000000"/>
              <w:right w:val="single" w:sz="4" w:space="0" w:color="000000"/>
            </w:tcBorders>
            <w:vAlign w:val="center"/>
          </w:tcPr>
          <w:p w14:paraId="79BD3D89" w14:textId="77777777" w:rsidR="007C77A5" w:rsidRDefault="007C77A5">
            <w:pPr>
              <w:widowControl/>
              <w:jc w:val="left"/>
              <w:rPr>
                <w:rFonts w:ascii="宋体"/>
                <w:color w:val="000000"/>
                <w:sz w:val="22"/>
                <w:szCs w:val="22"/>
              </w:rPr>
            </w:pPr>
          </w:p>
        </w:tc>
        <w:tc>
          <w:tcPr>
            <w:tcW w:w="708" w:type="dxa"/>
            <w:vMerge/>
            <w:tcBorders>
              <w:top w:val="single" w:sz="4" w:space="0" w:color="000000"/>
              <w:left w:val="single" w:sz="4" w:space="0" w:color="000000"/>
              <w:bottom w:val="single" w:sz="4" w:space="0" w:color="000000"/>
              <w:right w:val="single" w:sz="4" w:space="0" w:color="000000"/>
            </w:tcBorders>
            <w:vAlign w:val="center"/>
          </w:tcPr>
          <w:p w14:paraId="6BEEA6C7" w14:textId="77777777" w:rsidR="007C77A5" w:rsidRDefault="007C77A5">
            <w:pPr>
              <w:widowControl/>
              <w:jc w:val="left"/>
              <w:rPr>
                <w:rFonts w:ascii="宋体"/>
                <w:color w:val="000000"/>
                <w:sz w:val="24"/>
              </w:rPr>
            </w:pPr>
          </w:p>
        </w:tc>
      </w:tr>
      <w:tr w:rsidR="007C77A5" w14:paraId="292443D2" w14:textId="77777777">
        <w:trPr>
          <w:trHeight w:val="370"/>
        </w:trPr>
        <w:tc>
          <w:tcPr>
            <w:tcW w:w="14580" w:type="dxa"/>
            <w:gridSpan w:val="1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tbl>
            <w:tblPr>
              <w:tblW w:w="14955" w:type="dxa"/>
              <w:tblBorders>
                <w:insideH w:val="none" w:sz="4" w:space="0" w:color="auto"/>
                <w:insideV w:val="none" w:sz="4" w:space="0" w:color="auto"/>
              </w:tblBorders>
              <w:tblLayout w:type="fixed"/>
              <w:tblCellMar>
                <w:left w:w="0" w:type="dxa"/>
                <w:right w:w="0" w:type="dxa"/>
              </w:tblCellMar>
              <w:tblLook w:val="04A0" w:firstRow="1" w:lastRow="0" w:firstColumn="1" w:lastColumn="0" w:noHBand="0" w:noVBand="1"/>
            </w:tblPr>
            <w:tblGrid>
              <w:gridCol w:w="14955"/>
            </w:tblGrid>
            <w:tr w:rsidR="007C77A5" w14:paraId="2312E6A7" w14:textId="77777777">
              <w:trPr>
                <w:trHeight w:val="345"/>
              </w:trPr>
              <w:tc>
                <w:tcPr>
                  <w:tcW w:w="14955" w:type="dxa"/>
                  <w:tcMar>
                    <w:top w:w="15" w:type="dxa"/>
                    <w:left w:w="15" w:type="dxa"/>
                    <w:right w:w="15" w:type="dxa"/>
                  </w:tcMar>
                  <w:vAlign w:val="center"/>
                </w:tcPr>
                <w:p w14:paraId="1E46F432" w14:textId="77777777" w:rsidR="007C77A5" w:rsidRDefault="00000000">
                  <w:pPr>
                    <w:widowControl/>
                    <w:ind w:firstLineChars="400" w:firstLine="880"/>
                    <w:jc w:val="left"/>
                    <w:textAlignment w:val="center"/>
                    <w:rPr>
                      <w:rFonts w:ascii="宋体"/>
                      <w:color w:val="000000"/>
                      <w:sz w:val="16"/>
                      <w:szCs w:val="16"/>
                    </w:rPr>
                  </w:pPr>
                  <w:r>
                    <w:rPr>
                      <w:rFonts w:ascii="宋体" w:hAnsi="宋体" w:cs="宋体" w:hint="eastAsia"/>
                      <w:color w:val="000000"/>
                      <w:kern w:val="0"/>
                      <w:sz w:val="22"/>
                      <w:szCs w:val="22"/>
                    </w:rPr>
                    <w:t>服务电话：</w:t>
                  </w:r>
                  <w:r>
                    <w:rPr>
                      <w:rFonts w:ascii="宋体" w:hAnsi="宋体" w:cs="宋体"/>
                      <w:color w:val="000000"/>
                      <w:kern w:val="0"/>
                      <w:sz w:val="22"/>
                      <w:szCs w:val="22"/>
                    </w:rPr>
                    <w:t xml:space="preserve">  0375-8122694                </w:t>
                  </w:r>
                  <w:r>
                    <w:rPr>
                      <w:rFonts w:ascii="宋体" w:hAnsi="宋体" w:cs="宋体" w:hint="eastAsia"/>
                      <w:color w:val="000000"/>
                      <w:kern w:val="0"/>
                      <w:sz w:val="22"/>
                      <w:szCs w:val="22"/>
                    </w:rPr>
                    <w:t>投诉机构：</w:t>
                  </w:r>
                  <w:r>
                    <w:rPr>
                      <w:rFonts w:ascii="宋体" w:hAnsi="宋体" w:cs="宋体"/>
                      <w:color w:val="000000"/>
                      <w:kern w:val="0"/>
                      <w:sz w:val="22"/>
                      <w:szCs w:val="22"/>
                    </w:rPr>
                    <w:t xml:space="preserve">  </w:t>
                  </w:r>
                  <w:r>
                    <w:rPr>
                      <w:rFonts w:ascii="宋体" w:hAnsi="宋体" w:cs="宋体" w:hint="eastAsia"/>
                      <w:color w:val="000000"/>
                      <w:kern w:val="0"/>
                      <w:sz w:val="22"/>
                      <w:szCs w:val="22"/>
                    </w:rPr>
                    <w:t>舞钢市住房和城乡建设局纪检监察室</w:t>
                  </w:r>
                  <w:r>
                    <w:rPr>
                      <w:rFonts w:ascii="宋体" w:hAnsi="宋体" w:cs="宋体"/>
                      <w:color w:val="000000"/>
                      <w:kern w:val="0"/>
                      <w:sz w:val="22"/>
                      <w:szCs w:val="22"/>
                    </w:rPr>
                    <w:t xml:space="preserve">            </w:t>
                  </w:r>
                  <w:r>
                    <w:rPr>
                      <w:rFonts w:ascii="宋体" w:hAnsi="宋体" w:cs="宋体" w:hint="eastAsia"/>
                      <w:color w:val="000000"/>
                      <w:kern w:val="0"/>
                      <w:sz w:val="22"/>
                      <w:szCs w:val="22"/>
                    </w:rPr>
                    <w:t>投诉电话：</w:t>
                  </w:r>
                  <w:r>
                    <w:rPr>
                      <w:rFonts w:ascii="宋体" w:hAnsi="宋体" w:cs="宋体"/>
                      <w:color w:val="000000"/>
                      <w:kern w:val="0"/>
                      <w:sz w:val="22"/>
                      <w:szCs w:val="22"/>
                    </w:rPr>
                    <w:t>0375-</w:t>
                  </w:r>
                  <w:r>
                    <w:rPr>
                      <w:rFonts w:ascii="宋体" w:hAnsi="宋体" w:cs="宋体" w:hint="eastAsia"/>
                      <w:color w:val="000000"/>
                      <w:kern w:val="0"/>
                      <w:sz w:val="22"/>
                      <w:szCs w:val="22"/>
                    </w:rPr>
                    <w:t>8166899</w:t>
                  </w:r>
                </w:p>
              </w:tc>
            </w:tr>
          </w:tbl>
          <w:p w14:paraId="272748E5" w14:textId="77777777" w:rsidR="007C77A5" w:rsidRDefault="007C77A5">
            <w:pPr>
              <w:widowControl/>
              <w:jc w:val="left"/>
              <w:textAlignment w:val="center"/>
              <w:rPr>
                <w:rFonts w:ascii="宋体"/>
                <w:color w:val="000000"/>
                <w:sz w:val="22"/>
                <w:szCs w:val="22"/>
              </w:rPr>
            </w:pPr>
          </w:p>
        </w:tc>
      </w:tr>
      <w:tr w:rsidR="007C77A5" w14:paraId="1DC8AE5A" w14:textId="77777777">
        <w:trPr>
          <w:trHeight w:val="390"/>
        </w:trPr>
        <w:tc>
          <w:tcPr>
            <w:tcW w:w="14580" w:type="dxa"/>
            <w:gridSpan w:val="1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F4AA5D4" w14:textId="77777777" w:rsidR="007C77A5" w:rsidRDefault="00000000">
            <w:pPr>
              <w:widowControl/>
              <w:jc w:val="left"/>
              <w:textAlignment w:val="center"/>
              <w:rPr>
                <w:rFonts w:ascii="宋体"/>
                <w:color w:val="000000"/>
                <w:sz w:val="22"/>
                <w:szCs w:val="22"/>
              </w:rPr>
            </w:pPr>
            <w:r>
              <w:rPr>
                <w:rFonts w:ascii="宋体" w:hAnsi="宋体" w:cs="宋体" w:hint="eastAsia"/>
                <w:color w:val="000000"/>
                <w:kern w:val="0"/>
                <w:sz w:val="22"/>
                <w:szCs w:val="22"/>
              </w:rPr>
              <w:t>受理地点：舞钢市行政服务中心住建局窗口</w:t>
            </w:r>
            <w:r>
              <w:rPr>
                <w:rFonts w:ascii="宋体" w:hAnsi="宋体" w:cs="宋体"/>
                <w:color w:val="000000"/>
                <w:kern w:val="0"/>
                <w:sz w:val="22"/>
                <w:szCs w:val="22"/>
              </w:rPr>
              <w:t xml:space="preserve">                      </w:t>
            </w:r>
          </w:p>
        </w:tc>
      </w:tr>
      <w:tr w:rsidR="007C77A5" w14:paraId="0BDC7930" w14:textId="77777777">
        <w:trPr>
          <w:trHeight w:val="821"/>
        </w:trPr>
        <w:tc>
          <w:tcPr>
            <w:tcW w:w="14580" w:type="dxa"/>
            <w:gridSpan w:val="12"/>
            <w:tcBorders>
              <w:top w:val="nil"/>
              <w:left w:val="nil"/>
              <w:bottom w:val="single" w:sz="4" w:space="0" w:color="000000"/>
              <w:right w:val="nil"/>
            </w:tcBorders>
            <w:tcMar>
              <w:top w:w="15" w:type="dxa"/>
              <w:left w:w="15" w:type="dxa"/>
              <w:bottom w:w="15" w:type="dxa"/>
              <w:right w:w="15" w:type="dxa"/>
            </w:tcMar>
            <w:vAlign w:val="center"/>
          </w:tcPr>
          <w:p w14:paraId="36D581BF" w14:textId="77777777" w:rsidR="007C77A5" w:rsidRDefault="00000000">
            <w:pPr>
              <w:widowControl/>
              <w:jc w:val="center"/>
              <w:textAlignment w:val="center"/>
              <w:rPr>
                <w:rFonts w:ascii="宋体" w:eastAsia="方正小标宋简体" w:hAnsi="宋体"/>
                <w:color w:val="000000"/>
                <w:kern w:val="0"/>
                <w:sz w:val="44"/>
                <w:szCs w:val="44"/>
              </w:rPr>
            </w:pPr>
            <w:r>
              <w:rPr>
                <w:rFonts w:ascii="宋体" w:eastAsia="方正小标宋简体" w:hAnsi="宋体" w:cs="方正小标宋简体" w:hint="eastAsia"/>
                <w:color w:val="000000"/>
                <w:kern w:val="0"/>
                <w:sz w:val="44"/>
                <w:szCs w:val="44"/>
              </w:rPr>
              <w:lastRenderedPageBreak/>
              <w:t>舞钢市住房和城乡建设局权力清单和责任清单统计表</w:t>
            </w:r>
          </w:p>
          <w:p w14:paraId="37DF4811" w14:textId="77777777" w:rsidR="007C77A5" w:rsidRDefault="00000000">
            <w:pPr>
              <w:widowControl/>
              <w:jc w:val="left"/>
              <w:textAlignment w:val="center"/>
              <w:rPr>
                <w:rFonts w:ascii="宋体"/>
                <w:color w:val="000000"/>
                <w:sz w:val="24"/>
              </w:rPr>
            </w:pPr>
            <w:r>
              <w:rPr>
                <w:rFonts w:ascii="宋体" w:hAnsi="宋体" w:cs="宋体" w:hint="eastAsia"/>
                <w:color w:val="000000"/>
                <w:kern w:val="0"/>
                <w:sz w:val="24"/>
              </w:rPr>
              <w:t>职权类别：行政许可</w:t>
            </w:r>
          </w:p>
        </w:tc>
      </w:tr>
      <w:tr w:rsidR="007C77A5" w14:paraId="7B75E007" w14:textId="77777777">
        <w:trPr>
          <w:trHeight w:val="818"/>
        </w:trPr>
        <w:tc>
          <w:tcPr>
            <w:tcW w:w="67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421E514" w14:textId="77777777" w:rsidR="007C77A5" w:rsidRDefault="00000000">
            <w:pPr>
              <w:widowControl/>
              <w:spacing w:line="240" w:lineRule="exact"/>
              <w:jc w:val="center"/>
              <w:textAlignment w:val="center"/>
              <w:rPr>
                <w:rFonts w:ascii="黑体" w:eastAsia="黑体" w:hAnsi="宋体"/>
                <w:color w:val="000000"/>
                <w:sz w:val="22"/>
                <w:szCs w:val="22"/>
              </w:rPr>
            </w:pPr>
            <w:r>
              <w:rPr>
                <w:rFonts w:ascii="黑体" w:eastAsia="黑体" w:hAnsi="宋体" w:cs="黑体" w:hint="eastAsia"/>
                <w:color w:val="000000"/>
                <w:kern w:val="0"/>
                <w:sz w:val="22"/>
                <w:szCs w:val="22"/>
              </w:rPr>
              <w:t>序号</w:t>
            </w:r>
          </w:p>
        </w:tc>
        <w:tc>
          <w:tcPr>
            <w:tcW w:w="10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35E0469" w14:textId="77777777" w:rsidR="007C77A5" w:rsidRDefault="00000000">
            <w:pPr>
              <w:widowControl/>
              <w:spacing w:line="240" w:lineRule="exact"/>
              <w:jc w:val="center"/>
              <w:textAlignment w:val="center"/>
              <w:rPr>
                <w:rFonts w:ascii="黑体" w:eastAsia="黑体" w:hAnsi="宋体"/>
                <w:color w:val="000000"/>
                <w:sz w:val="22"/>
                <w:szCs w:val="22"/>
              </w:rPr>
            </w:pPr>
            <w:r>
              <w:rPr>
                <w:rFonts w:ascii="黑体" w:eastAsia="黑体" w:hAnsi="宋体" w:cs="黑体" w:hint="eastAsia"/>
                <w:color w:val="000000"/>
                <w:kern w:val="0"/>
                <w:sz w:val="22"/>
                <w:szCs w:val="22"/>
              </w:rPr>
              <w:t>职权名称</w:t>
            </w:r>
          </w:p>
        </w:tc>
        <w:tc>
          <w:tcPr>
            <w:tcW w:w="317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8DC0950" w14:textId="77777777" w:rsidR="007C77A5" w:rsidRDefault="00000000">
            <w:pPr>
              <w:widowControl/>
              <w:spacing w:line="240" w:lineRule="exact"/>
              <w:jc w:val="center"/>
              <w:textAlignment w:val="center"/>
              <w:rPr>
                <w:rFonts w:ascii="黑体" w:eastAsia="黑体" w:hAnsi="宋体"/>
                <w:color w:val="000000"/>
                <w:sz w:val="22"/>
                <w:szCs w:val="22"/>
              </w:rPr>
            </w:pPr>
            <w:r>
              <w:rPr>
                <w:rFonts w:ascii="黑体" w:eastAsia="黑体" w:hAnsi="宋体" w:cs="黑体" w:hint="eastAsia"/>
                <w:color w:val="000000"/>
                <w:kern w:val="0"/>
                <w:sz w:val="22"/>
                <w:szCs w:val="22"/>
              </w:rPr>
              <w:t>实施依据</w:t>
            </w:r>
          </w:p>
        </w:tc>
        <w:tc>
          <w:tcPr>
            <w:tcW w:w="48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C5DFB61" w14:textId="77777777" w:rsidR="007C77A5" w:rsidRDefault="00000000">
            <w:pPr>
              <w:widowControl/>
              <w:spacing w:line="240" w:lineRule="exact"/>
              <w:jc w:val="center"/>
              <w:textAlignment w:val="center"/>
              <w:rPr>
                <w:rFonts w:ascii="黑体" w:eastAsia="黑体" w:hAnsi="宋体"/>
                <w:color w:val="000000"/>
                <w:sz w:val="22"/>
                <w:szCs w:val="22"/>
              </w:rPr>
            </w:pPr>
            <w:r>
              <w:rPr>
                <w:rFonts w:ascii="黑体" w:eastAsia="黑体" w:hAnsi="宋体" w:cs="黑体" w:hint="eastAsia"/>
                <w:color w:val="000000"/>
                <w:kern w:val="0"/>
                <w:sz w:val="22"/>
                <w:szCs w:val="22"/>
              </w:rPr>
              <w:t>实施对象</w:t>
            </w:r>
          </w:p>
        </w:tc>
        <w:tc>
          <w:tcPr>
            <w:tcW w:w="51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C81B6B8" w14:textId="77777777" w:rsidR="007C77A5" w:rsidRDefault="00000000">
            <w:pPr>
              <w:widowControl/>
              <w:spacing w:line="240" w:lineRule="exact"/>
              <w:jc w:val="center"/>
              <w:textAlignment w:val="center"/>
              <w:rPr>
                <w:rFonts w:ascii="黑体" w:eastAsia="黑体" w:hAnsi="宋体"/>
                <w:color w:val="000000"/>
                <w:sz w:val="22"/>
                <w:szCs w:val="22"/>
              </w:rPr>
            </w:pPr>
            <w:r>
              <w:rPr>
                <w:rFonts w:ascii="黑体" w:eastAsia="黑体" w:hAnsi="宋体" w:cs="黑体" w:hint="eastAsia"/>
                <w:color w:val="000000"/>
                <w:kern w:val="0"/>
                <w:sz w:val="22"/>
                <w:szCs w:val="22"/>
              </w:rPr>
              <w:t>实施机构</w:t>
            </w:r>
          </w:p>
        </w:tc>
        <w:tc>
          <w:tcPr>
            <w:tcW w:w="61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74B7BB2" w14:textId="77777777" w:rsidR="007C77A5" w:rsidRDefault="00000000">
            <w:pPr>
              <w:widowControl/>
              <w:spacing w:line="240" w:lineRule="exact"/>
              <w:jc w:val="center"/>
              <w:textAlignment w:val="center"/>
              <w:rPr>
                <w:rFonts w:ascii="黑体" w:eastAsia="黑体" w:hAnsi="宋体"/>
                <w:color w:val="000000"/>
                <w:sz w:val="22"/>
                <w:szCs w:val="22"/>
              </w:rPr>
            </w:pPr>
            <w:r>
              <w:rPr>
                <w:rFonts w:ascii="黑体" w:eastAsia="黑体" w:hAnsi="宋体" w:cs="黑体" w:hint="eastAsia"/>
                <w:color w:val="000000"/>
                <w:kern w:val="0"/>
                <w:sz w:val="22"/>
                <w:szCs w:val="22"/>
              </w:rPr>
              <w:t>办理环节</w:t>
            </w:r>
          </w:p>
        </w:tc>
        <w:tc>
          <w:tcPr>
            <w:tcW w:w="434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5D5471D" w14:textId="77777777" w:rsidR="007C77A5" w:rsidRDefault="00000000">
            <w:pPr>
              <w:widowControl/>
              <w:spacing w:line="240" w:lineRule="exact"/>
              <w:jc w:val="center"/>
              <w:textAlignment w:val="center"/>
              <w:rPr>
                <w:rFonts w:ascii="黑体" w:eastAsia="黑体" w:hAnsi="宋体"/>
                <w:color w:val="000000"/>
                <w:sz w:val="22"/>
                <w:szCs w:val="22"/>
              </w:rPr>
            </w:pPr>
            <w:r>
              <w:rPr>
                <w:rFonts w:ascii="黑体" w:eastAsia="黑体" w:hAnsi="宋体" w:cs="黑体" w:hint="eastAsia"/>
                <w:color w:val="000000"/>
                <w:kern w:val="0"/>
                <w:sz w:val="22"/>
                <w:szCs w:val="22"/>
              </w:rPr>
              <w:t>责任事项</w:t>
            </w:r>
          </w:p>
        </w:tc>
        <w:tc>
          <w:tcPr>
            <w:tcW w:w="12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215E924" w14:textId="77777777" w:rsidR="007C77A5" w:rsidRDefault="00000000">
            <w:pPr>
              <w:widowControl/>
              <w:spacing w:line="240" w:lineRule="exact"/>
              <w:jc w:val="center"/>
              <w:textAlignment w:val="center"/>
              <w:rPr>
                <w:rFonts w:ascii="黑体" w:eastAsia="黑体" w:hAnsi="宋体"/>
                <w:color w:val="000000"/>
                <w:sz w:val="22"/>
                <w:szCs w:val="22"/>
              </w:rPr>
            </w:pPr>
            <w:r>
              <w:rPr>
                <w:rFonts w:ascii="黑体" w:eastAsia="黑体" w:hAnsi="宋体" w:cs="黑体" w:hint="eastAsia"/>
                <w:color w:val="000000"/>
                <w:kern w:val="0"/>
                <w:sz w:val="22"/>
                <w:szCs w:val="22"/>
              </w:rPr>
              <w:t>责任</w:t>
            </w:r>
            <w:r>
              <w:rPr>
                <w:rFonts w:ascii="黑体" w:eastAsia="黑体" w:hAnsi="宋体"/>
                <w:color w:val="000000"/>
                <w:kern w:val="0"/>
                <w:sz w:val="22"/>
                <w:szCs w:val="22"/>
              </w:rPr>
              <w:br/>
            </w:r>
            <w:r>
              <w:rPr>
                <w:rFonts w:ascii="黑体" w:eastAsia="黑体" w:hAnsi="宋体" w:cs="黑体" w:hint="eastAsia"/>
                <w:color w:val="000000"/>
                <w:kern w:val="0"/>
                <w:sz w:val="22"/>
                <w:szCs w:val="22"/>
              </w:rPr>
              <w:t>科室</w:t>
            </w:r>
          </w:p>
        </w:tc>
        <w:tc>
          <w:tcPr>
            <w:tcW w:w="52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D9E0076" w14:textId="77777777" w:rsidR="007C77A5" w:rsidRDefault="00000000">
            <w:pPr>
              <w:widowControl/>
              <w:spacing w:line="240" w:lineRule="exact"/>
              <w:jc w:val="center"/>
              <w:textAlignment w:val="center"/>
              <w:rPr>
                <w:rFonts w:ascii="黑体" w:eastAsia="黑体" w:hAnsi="宋体"/>
                <w:color w:val="000000"/>
                <w:sz w:val="22"/>
                <w:szCs w:val="22"/>
              </w:rPr>
            </w:pPr>
            <w:r>
              <w:rPr>
                <w:rFonts w:ascii="黑体" w:eastAsia="黑体" w:hAnsi="宋体" w:cs="黑体" w:hint="eastAsia"/>
                <w:color w:val="000000"/>
                <w:kern w:val="0"/>
                <w:sz w:val="22"/>
                <w:szCs w:val="22"/>
              </w:rPr>
              <w:t>承诺时限</w:t>
            </w:r>
          </w:p>
        </w:tc>
        <w:tc>
          <w:tcPr>
            <w:tcW w:w="54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184AEC5" w14:textId="77777777" w:rsidR="007C77A5" w:rsidRDefault="00000000">
            <w:pPr>
              <w:widowControl/>
              <w:spacing w:line="240" w:lineRule="exact"/>
              <w:jc w:val="center"/>
              <w:textAlignment w:val="center"/>
              <w:rPr>
                <w:rFonts w:ascii="黑体" w:eastAsia="黑体" w:hAnsi="宋体"/>
                <w:color w:val="000000"/>
                <w:sz w:val="22"/>
                <w:szCs w:val="22"/>
              </w:rPr>
            </w:pPr>
            <w:r>
              <w:rPr>
                <w:rFonts w:ascii="黑体" w:eastAsia="黑体" w:hAnsi="宋体" w:cs="黑体" w:hint="eastAsia"/>
                <w:color w:val="000000"/>
                <w:kern w:val="0"/>
                <w:sz w:val="22"/>
                <w:szCs w:val="22"/>
              </w:rPr>
              <w:t>法定时限</w:t>
            </w:r>
          </w:p>
        </w:tc>
        <w:tc>
          <w:tcPr>
            <w:tcW w:w="70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A3197CE" w14:textId="77777777" w:rsidR="007C77A5" w:rsidRDefault="00000000">
            <w:pPr>
              <w:widowControl/>
              <w:spacing w:line="240" w:lineRule="exact"/>
              <w:jc w:val="center"/>
              <w:textAlignment w:val="center"/>
              <w:rPr>
                <w:rFonts w:ascii="黑体" w:eastAsia="黑体" w:hAnsi="宋体"/>
                <w:color w:val="000000"/>
                <w:sz w:val="22"/>
                <w:szCs w:val="22"/>
              </w:rPr>
            </w:pPr>
            <w:r>
              <w:rPr>
                <w:rFonts w:ascii="黑体" w:eastAsia="黑体" w:hAnsi="宋体" w:cs="黑体" w:hint="eastAsia"/>
                <w:color w:val="000000"/>
                <w:kern w:val="0"/>
                <w:sz w:val="22"/>
                <w:szCs w:val="22"/>
              </w:rPr>
              <w:t>收费情况及依据</w:t>
            </w:r>
          </w:p>
        </w:tc>
        <w:tc>
          <w:tcPr>
            <w:tcW w:w="7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B998450" w14:textId="77777777" w:rsidR="007C77A5" w:rsidRDefault="00000000">
            <w:pPr>
              <w:widowControl/>
              <w:spacing w:line="240" w:lineRule="exact"/>
              <w:jc w:val="center"/>
              <w:textAlignment w:val="center"/>
              <w:rPr>
                <w:rFonts w:ascii="黑体" w:eastAsia="黑体" w:hAnsi="宋体"/>
                <w:color w:val="000000"/>
                <w:sz w:val="22"/>
                <w:szCs w:val="22"/>
              </w:rPr>
            </w:pPr>
            <w:r>
              <w:rPr>
                <w:rFonts w:ascii="黑体" w:eastAsia="黑体" w:hAnsi="宋体" w:cs="黑体" w:hint="eastAsia"/>
                <w:color w:val="000000"/>
                <w:kern w:val="0"/>
                <w:sz w:val="22"/>
                <w:szCs w:val="22"/>
              </w:rPr>
              <w:t>调整意见及理由</w:t>
            </w:r>
          </w:p>
        </w:tc>
      </w:tr>
      <w:tr w:rsidR="007C77A5" w14:paraId="4C395C1A" w14:textId="77777777">
        <w:trPr>
          <w:trHeight w:val="1276"/>
        </w:trPr>
        <w:tc>
          <w:tcPr>
            <w:tcW w:w="673"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4206D31" w14:textId="77777777" w:rsidR="007C77A5" w:rsidRDefault="00000000">
            <w:pPr>
              <w:widowControl/>
              <w:spacing w:line="280" w:lineRule="exact"/>
              <w:jc w:val="center"/>
              <w:textAlignment w:val="center"/>
              <w:rPr>
                <w:rFonts w:ascii="宋体"/>
                <w:color w:val="000000"/>
                <w:sz w:val="22"/>
                <w:szCs w:val="22"/>
              </w:rPr>
            </w:pPr>
            <w:r>
              <w:rPr>
                <w:rFonts w:ascii="宋体" w:hint="eastAsia"/>
                <w:color w:val="000000"/>
                <w:sz w:val="22"/>
                <w:szCs w:val="22"/>
              </w:rPr>
              <w:t>6</w:t>
            </w:r>
          </w:p>
        </w:tc>
        <w:tc>
          <w:tcPr>
            <w:tcW w:w="1008" w:type="dxa"/>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1B09EC5C" w14:textId="77777777" w:rsidR="007C77A5" w:rsidRDefault="00000000">
            <w:pPr>
              <w:widowControl/>
              <w:spacing w:line="280" w:lineRule="exact"/>
              <w:jc w:val="left"/>
              <w:textAlignment w:val="center"/>
              <w:rPr>
                <w:rFonts w:ascii="宋体"/>
                <w:color w:val="000000"/>
                <w:sz w:val="22"/>
                <w:szCs w:val="22"/>
              </w:rPr>
            </w:pPr>
            <w:r>
              <w:rPr>
                <w:rFonts w:ascii="宋体" w:hAnsi="宋体" w:cs="宋体" w:hint="eastAsia"/>
                <w:color w:val="000000"/>
                <w:sz w:val="22"/>
                <w:szCs w:val="22"/>
              </w:rPr>
              <w:t>建筑起重机械设备安装（拆卸）告知</w:t>
            </w:r>
            <w:r>
              <w:rPr>
                <w:rFonts w:ascii="宋体" w:hAnsi="宋体" w:cs="宋体"/>
                <w:color w:val="000000"/>
                <w:sz w:val="22"/>
                <w:szCs w:val="22"/>
              </w:rPr>
              <w:t xml:space="preserve"> </w:t>
            </w:r>
          </w:p>
        </w:tc>
        <w:tc>
          <w:tcPr>
            <w:tcW w:w="3176"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6BD4D20" w14:textId="77777777" w:rsidR="007C77A5" w:rsidRDefault="00000000">
            <w:pPr>
              <w:widowControl/>
              <w:spacing w:line="280" w:lineRule="exact"/>
              <w:jc w:val="left"/>
              <w:textAlignment w:val="center"/>
              <w:rPr>
                <w:rFonts w:ascii="宋体"/>
                <w:color w:val="000000"/>
                <w:sz w:val="22"/>
                <w:szCs w:val="22"/>
              </w:rPr>
            </w:pPr>
            <w:r>
              <w:rPr>
                <w:rFonts w:ascii="仿宋_GB2312" w:eastAsia="仿宋_GB2312" w:cs="仿宋_GB2312" w:hint="eastAsia"/>
                <w:sz w:val="24"/>
              </w:rPr>
              <w:t>根据《建筑起重机械安全监督管理规定》（</w:t>
            </w:r>
            <w:r>
              <w:rPr>
                <w:rFonts w:ascii="仿宋_GB2312" w:eastAsia="仿宋_GB2312" w:cs="仿宋_GB2312"/>
                <w:sz w:val="24"/>
              </w:rPr>
              <w:t>2008</w:t>
            </w:r>
            <w:r>
              <w:rPr>
                <w:rFonts w:ascii="仿宋_GB2312" w:eastAsia="仿宋_GB2312" w:cs="仿宋_GB2312" w:hint="eastAsia"/>
                <w:sz w:val="24"/>
              </w:rPr>
              <w:t>年</w:t>
            </w:r>
            <w:r>
              <w:rPr>
                <w:rFonts w:ascii="仿宋_GB2312" w:eastAsia="仿宋_GB2312" w:cs="仿宋_GB2312"/>
                <w:sz w:val="24"/>
              </w:rPr>
              <w:t>1</w:t>
            </w:r>
            <w:r>
              <w:rPr>
                <w:rFonts w:ascii="仿宋_GB2312" w:eastAsia="仿宋_GB2312" w:cs="仿宋_GB2312" w:hint="eastAsia"/>
                <w:sz w:val="24"/>
              </w:rPr>
              <w:t>月</w:t>
            </w:r>
            <w:r>
              <w:rPr>
                <w:rFonts w:ascii="仿宋_GB2312" w:eastAsia="仿宋_GB2312" w:cs="仿宋_GB2312"/>
                <w:sz w:val="24"/>
              </w:rPr>
              <w:t>28</w:t>
            </w:r>
            <w:r>
              <w:rPr>
                <w:rFonts w:ascii="仿宋_GB2312" w:eastAsia="仿宋_GB2312" w:cs="仿宋_GB2312" w:hint="eastAsia"/>
                <w:sz w:val="24"/>
              </w:rPr>
              <w:t>日中华人民共和国住建部</w:t>
            </w:r>
            <w:r>
              <w:rPr>
                <w:rFonts w:ascii="仿宋_GB2312" w:eastAsia="仿宋_GB2312" w:cs="仿宋_GB2312"/>
                <w:sz w:val="24"/>
              </w:rPr>
              <w:t>166</w:t>
            </w:r>
            <w:r>
              <w:rPr>
                <w:rFonts w:ascii="仿宋_GB2312" w:eastAsia="仿宋_GB2312" w:cs="仿宋_GB2312" w:hint="eastAsia"/>
                <w:sz w:val="24"/>
              </w:rPr>
              <w:t>号令）、《河南省建筑起重机械设备安全监督管理办法》</w:t>
            </w:r>
            <w:r>
              <w:rPr>
                <w:rFonts w:ascii="仿宋_GB2312" w:eastAsia="仿宋_GB2312" w:hAnsi="仿宋_GB2312" w:cs="仿宋_GB2312" w:hint="eastAsia"/>
                <w:sz w:val="24"/>
              </w:rPr>
              <w:t>（豫建【</w:t>
            </w:r>
            <w:r>
              <w:rPr>
                <w:rFonts w:ascii="仿宋_GB2312" w:eastAsia="仿宋_GB2312" w:hAnsi="仿宋_GB2312" w:cs="仿宋_GB2312"/>
                <w:sz w:val="24"/>
              </w:rPr>
              <w:t>2008</w:t>
            </w:r>
            <w:r>
              <w:rPr>
                <w:rFonts w:ascii="仿宋_GB2312" w:eastAsia="仿宋_GB2312" w:hAnsi="仿宋_GB2312" w:cs="仿宋_GB2312" w:hint="eastAsia"/>
                <w:sz w:val="24"/>
              </w:rPr>
              <w:t>】</w:t>
            </w:r>
            <w:r>
              <w:rPr>
                <w:rFonts w:ascii="仿宋_GB2312" w:eastAsia="仿宋_GB2312" w:hAnsi="仿宋_GB2312" w:cs="仿宋_GB2312"/>
                <w:sz w:val="24"/>
              </w:rPr>
              <w:t>202</w:t>
            </w:r>
            <w:r>
              <w:rPr>
                <w:rFonts w:ascii="仿宋_GB2312" w:eastAsia="仿宋_GB2312" w:hAnsi="仿宋_GB2312" w:cs="仿宋_GB2312" w:hint="eastAsia"/>
                <w:sz w:val="24"/>
              </w:rPr>
              <w:t>号）</w:t>
            </w:r>
            <w:r>
              <w:rPr>
                <w:rFonts w:ascii="仿宋_GB2312" w:eastAsia="仿宋_GB2312" w:cs="仿宋_GB2312" w:hint="eastAsia"/>
                <w:sz w:val="24"/>
              </w:rPr>
              <w:t>和</w:t>
            </w:r>
            <w:r>
              <w:rPr>
                <w:rFonts w:ascii="仿宋_GB2312" w:eastAsia="仿宋_GB2312" w:cs="仿宋_GB2312" w:hint="eastAsia"/>
                <w:b/>
                <w:bCs/>
                <w:sz w:val="24"/>
              </w:rPr>
              <w:t>《</w:t>
            </w:r>
            <w:r>
              <w:rPr>
                <w:rStyle w:val="a6"/>
                <w:rFonts w:ascii="仿宋_GB2312" w:eastAsia="仿宋_GB2312" w:cs="仿宋_GB2312" w:hint="eastAsia"/>
                <w:b w:val="0"/>
                <w:bCs w:val="0"/>
                <w:color w:val="000000"/>
                <w:sz w:val="24"/>
              </w:rPr>
              <w:t>河南省建设厅关于印发河南省建筑起重机械设备备案登记管理办法的通知》（豫建</w:t>
            </w:r>
            <w:r>
              <w:rPr>
                <w:rStyle w:val="a6"/>
                <w:rFonts w:ascii="仿宋_GB2312" w:eastAsia="仿宋_GB2312" w:cs="仿宋_GB2312"/>
                <w:b w:val="0"/>
                <w:bCs w:val="0"/>
                <w:color w:val="000000"/>
                <w:sz w:val="24"/>
              </w:rPr>
              <w:t>[2008]203</w:t>
            </w:r>
            <w:r>
              <w:rPr>
                <w:rStyle w:val="a6"/>
                <w:rFonts w:ascii="仿宋_GB2312" w:eastAsia="仿宋_GB2312" w:cs="仿宋_GB2312" w:hint="eastAsia"/>
                <w:b w:val="0"/>
                <w:bCs w:val="0"/>
                <w:color w:val="000000"/>
                <w:sz w:val="24"/>
              </w:rPr>
              <w:t>号）</w:t>
            </w:r>
            <w:r>
              <w:rPr>
                <w:rFonts w:ascii="仿宋_GB2312" w:eastAsia="仿宋_GB2312" w:cs="仿宋_GB2312" w:hint="eastAsia"/>
                <w:sz w:val="24"/>
              </w:rPr>
              <w:t>文件要求</w:t>
            </w:r>
          </w:p>
        </w:tc>
        <w:tc>
          <w:tcPr>
            <w:tcW w:w="480"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744BE50" w14:textId="77777777" w:rsidR="007C77A5" w:rsidRDefault="00000000">
            <w:pPr>
              <w:widowControl/>
              <w:spacing w:line="280" w:lineRule="exact"/>
              <w:jc w:val="center"/>
              <w:textAlignment w:val="center"/>
              <w:rPr>
                <w:rFonts w:ascii="宋体"/>
                <w:color w:val="000000"/>
                <w:sz w:val="22"/>
                <w:szCs w:val="22"/>
              </w:rPr>
            </w:pPr>
            <w:r>
              <w:rPr>
                <w:rFonts w:ascii="宋体" w:hAnsi="宋体" w:cs="宋体" w:hint="eastAsia"/>
                <w:color w:val="000000"/>
                <w:sz w:val="22"/>
                <w:szCs w:val="22"/>
              </w:rPr>
              <w:t>建筑起重机械设备安装（拆卸）告知</w:t>
            </w:r>
          </w:p>
        </w:tc>
        <w:tc>
          <w:tcPr>
            <w:tcW w:w="515" w:type="dxa"/>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7345B5F0" w14:textId="77777777" w:rsidR="007C77A5" w:rsidRDefault="00000000">
            <w:pPr>
              <w:widowControl/>
              <w:spacing w:line="280" w:lineRule="exact"/>
              <w:jc w:val="center"/>
              <w:textAlignment w:val="center"/>
              <w:rPr>
                <w:rFonts w:ascii="宋体"/>
                <w:color w:val="000000"/>
                <w:sz w:val="22"/>
                <w:szCs w:val="22"/>
              </w:rPr>
            </w:pPr>
            <w:r>
              <w:rPr>
                <w:rFonts w:ascii="宋体" w:hAnsi="宋体" w:cs="宋体" w:hint="eastAsia"/>
                <w:color w:val="000000"/>
                <w:sz w:val="22"/>
                <w:szCs w:val="22"/>
              </w:rPr>
              <w:t>舞钢市住建局安监站</w:t>
            </w:r>
          </w:p>
        </w:tc>
        <w:tc>
          <w:tcPr>
            <w:tcW w:w="61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4619ED7" w14:textId="77777777" w:rsidR="007C77A5" w:rsidRDefault="00000000">
            <w:pPr>
              <w:widowControl/>
              <w:spacing w:line="280" w:lineRule="exact"/>
              <w:jc w:val="left"/>
              <w:textAlignment w:val="center"/>
              <w:rPr>
                <w:rFonts w:ascii="宋体"/>
                <w:color w:val="000000"/>
                <w:sz w:val="22"/>
                <w:szCs w:val="22"/>
              </w:rPr>
            </w:pPr>
            <w:r>
              <w:rPr>
                <w:rFonts w:ascii="宋体" w:hAnsi="宋体" w:cs="宋体" w:hint="eastAsia"/>
                <w:color w:val="000000"/>
                <w:sz w:val="22"/>
                <w:szCs w:val="22"/>
              </w:rPr>
              <w:t>受理</w:t>
            </w:r>
          </w:p>
        </w:tc>
        <w:tc>
          <w:tcPr>
            <w:tcW w:w="434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0177240" w14:textId="77777777" w:rsidR="007C77A5" w:rsidRDefault="00000000">
            <w:pPr>
              <w:widowControl/>
              <w:spacing w:line="280" w:lineRule="exact"/>
              <w:jc w:val="left"/>
              <w:textAlignment w:val="center"/>
              <w:rPr>
                <w:rFonts w:ascii="宋体"/>
                <w:color w:val="000000"/>
                <w:sz w:val="22"/>
                <w:szCs w:val="22"/>
              </w:rPr>
            </w:pPr>
            <w:r>
              <w:rPr>
                <w:rFonts w:ascii="宋体" w:hAnsi="宋体" w:cs="宋体"/>
                <w:color w:val="000000"/>
                <w:sz w:val="22"/>
                <w:szCs w:val="22"/>
              </w:rPr>
              <w:t>1.</w:t>
            </w:r>
            <w:r>
              <w:rPr>
                <w:rFonts w:ascii="宋体" w:hAnsi="宋体" w:cs="宋体" w:hint="eastAsia"/>
                <w:color w:val="000000"/>
                <w:sz w:val="22"/>
                <w:szCs w:val="22"/>
              </w:rPr>
              <w:t>受理责任：提交相应的材料；一次性告知补正材料；依法受理或不予受理（不予受理应当告知理由）。</w:t>
            </w:r>
          </w:p>
        </w:tc>
        <w:tc>
          <w:tcPr>
            <w:tcW w:w="12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E86DA6A" w14:textId="77777777" w:rsidR="007C77A5" w:rsidRDefault="00000000">
            <w:pPr>
              <w:widowControl/>
              <w:spacing w:line="280" w:lineRule="exact"/>
              <w:jc w:val="center"/>
              <w:textAlignment w:val="center"/>
              <w:rPr>
                <w:rFonts w:ascii="宋体"/>
                <w:color w:val="000000"/>
                <w:sz w:val="22"/>
                <w:szCs w:val="22"/>
              </w:rPr>
            </w:pPr>
            <w:r>
              <w:rPr>
                <w:rFonts w:ascii="宋体" w:cs="宋体" w:hint="eastAsia"/>
                <w:color w:val="000000"/>
                <w:sz w:val="22"/>
                <w:szCs w:val="22"/>
              </w:rPr>
              <w:t>安监站</w:t>
            </w:r>
          </w:p>
        </w:tc>
        <w:tc>
          <w:tcPr>
            <w:tcW w:w="52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675F430" w14:textId="77777777" w:rsidR="007C77A5" w:rsidRDefault="00000000">
            <w:pPr>
              <w:widowControl/>
              <w:spacing w:line="280" w:lineRule="exact"/>
              <w:jc w:val="center"/>
              <w:textAlignment w:val="center"/>
              <w:rPr>
                <w:rFonts w:ascii="宋体"/>
                <w:color w:val="000000"/>
                <w:sz w:val="22"/>
                <w:szCs w:val="22"/>
              </w:rPr>
            </w:pPr>
            <w:r>
              <w:rPr>
                <w:rFonts w:ascii="宋体" w:hAnsi="宋体" w:cs="宋体"/>
                <w:color w:val="000000"/>
                <w:sz w:val="22"/>
                <w:szCs w:val="22"/>
              </w:rPr>
              <w:t>1</w:t>
            </w:r>
            <w:r>
              <w:rPr>
                <w:rFonts w:ascii="宋体" w:hAnsi="宋体" w:cs="宋体" w:hint="eastAsia"/>
                <w:color w:val="000000"/>
                <w:sz w:val="22"/>
                <w:szCs w:val="22"/>
              </w:rPr>
              <w:t>日</w:t>
            </w:r>
          </w:p>
        </w:tc>
        <w:tc>
          <w:tcPr>
            <w:tcW w:w="540" w:type="dxa"/>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2625D3EB" w14:textId="77777777" w:rsidR="007C77A5" w:rsidRDefault="007C77A5">
            <w:pPr>
              <w:spacing w:line="240" w:lineRule="exact"/>
              <w:jc w:val="center"/>
              <w:rPr>
                <w:rFonts w:ascii="宋体"/>
                <w:color w:val="000000"/>
                <w:sz w:val="22"/>
                <w:szCs w:val="22"/>
              </w:rPr>
            </w:pPr>
          </w:p>
          <w:p w14:paraId="143FA93A" w14:textId="77777777" w:rsidR="007C77A5" w:rsidRDefault="00000000">
            <w:pPr>
              <w:spacing w:line="240" w:lineRule="exact"/>
              <w:jc w:val="center"/>
              <w:rPr>
                <w:rFonts w:ascii="宋体"/>
                <w:color w:val="000000"/>
                <w:sz w:val="22"/>
                <w:szCs w:val="22"/>
              </w:rPr>
            </w:pPr>
            <w:r>
              <w:rPr>
                <w:rFonts w:ascii="宋体" w:hAnsi="宋体" w:cs="宋体"/>
                <w:color w:val="000000"/>
                <w:sz w:val="22"/>
                <w:szCs w:val="22"/>
              </w:rPr>
              <w:t>7</w:t>
            </w:r>
            <w:r>
              <w:rPr>
                <w:rFonts w:ascii="宋体" w:hAnsi="宋体" w:cs="宋体" w:hint="eastAsia"/>
                <w:color w:val="000000"/>
                <w:sz w:val="22"/>
                <w:szCs w:val="22"/>
              </w:rPr>
              <w:t>日</w:t>
            </w:r>
          </w:p>
        </w:tc>
        <w:tc>
          <w:tcPr>
            <w:tcW w:w="705"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94BDB27" w14:textId="77777777" w:rsidR="007C77A5" w:rsidRDefault="00000000">
            <w:pPr>
              <w:jc w:val="center"/>
              <w:rPr>
                <w:rFonts w:ascii="宋体"/>
                <w:color w:val="000000"/>
                <w:sz w:val="22"/>
                <w:szCs w:val="22"/>
              </w:rPr>
            </w:pPr>
            <w:r>
              <w:rPr>
                <w:rFonts w:ascii="宋体" w:hAnsi="宋体" w:cs="宋体" w:hint="eastAsia"/>
                <w:color w:val="000000"/>
                <w:sz w:val="22"/>
                <w:szCs w:val="22"/>
              </w:rPr>
              <w:t>不收费</w:t>
            </w:r>
          </w:p>
        </w:tc>
        <w:tc>
          <w:tcPr>
            <w:tcW w:w="708"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E235324" w14:textId="77777777" w:rsidR="007C77A5" w:rsidRDefault="00000000">
            <w:pPr>
              <w:spacing w:line="3360" w:lineRule="auto"/>
              <w:jc w:val="center"/>
              <w:rPr>
                <w:rFonts w:ascii="宋体"/>
                <w:color w:val="000000"/>
                <w:sz w:val="24"/>
              </w:rPr>
            </w:pPr>
            <w:r>
              <w:rPr>
                <w:rFonts w:ascii="宋体" w:hAnsi="宋体" w:cs="宋体" w:hint="eastAsia"/>
                <w:color w:val="000000"/>
                <w:sz w:val="22"/>
                <w:szCs w:val="22"/>
              </w:rPr>
              <w:t>拟保留</w:t>
            </w:r>
          </w:p>
        </w:tc>
      </w:tr>
      <w:tr w:rsidR="007C77A5" w14:paraId="273FA7BD" w14:textId="77777777">
        <w:trPr>
          <w:trHeight w:val="1152"/>
        </w:trPr>
        <w:tc>
          <w:tcPr>
            <w:tcW w:w="673" w:type="dxa"/>
            <w:vMerge/>
            <w:tcBorders>
              <w:top w:val="single" w:sz="4" w:space="0" w:color="000000"/>
              <w:left w:val="single" w:sz="4" w:space="0" w:color="000000"/>
              <w:bottom w:val="single" w:sz="4" w:space="0" w:color="000000"/>
              <w:right w:val="single" w:sz="4" w:space="0" w:color="000000"/>
            </w:tcBorders>
            <w:vAlign w:val="center"/>
          </w:tcPr>
          <w:p w14:paraId="4F8F2AFC" w14:textId="77777777" w:rsidR="007C77A5" w:rsidRDefault="007C77A5">
            <w:pPr>
              <w:widowControl/>
              <w:spacing w:line="280" w:lineRule="exact"/>
              <w:jc w:val="left"/>
              <w:rPr>
                <w:rFonts w:ascii="宋体"/>
                <w:color w:val="000000"/>
                <w:sz w:val="22"/>
                <w:szCs w:val="22"/>
              </w:rPr>
            </w:pPr>
          </w:p>
        </w:tc>
        <w:tc>
          <w:tcPr>
            <w:tcW w:w="1008" w:type="dxa"/>
            <w:vMerge/>
            <w:tcBorders>
              <w:left w:val="single" w:sz="4" w:space="0" w:color="000000"/>
              <w:right w:val="single" w:sz="4" w:space="0" w:color="000000"/>
            </w:tcBorders>
            <w:vAlign w:val="center"/>
          </w:tcPr>
          <w:p w14:paraId="4270E1B5" w14:textId="77777777" w:rsidR="007C77A5" w:rsidRDefault="007C77A5">
            <w:pPr>
              <w:widowControl/>
              <w:spacing w:line="280" w:lineRule="exact"/>
              <w:jc w:val="left"/>
              <w:rPr>
                <w:rFonts w:ascii="宋体"/>
                <w:color w:val="000000"/>
                <w:sz w:val="22"/>
                <w:szCs w:val="22"/>
              </w:rPr>
            </w:pPr>
          </w:p>
        </w:tc>
        <w:tc>
          <w:tcPr>
            <w:tcW w:w="3176" w:type="dxa"/>
            <w:vMerge/>
            <w:tcBorders>
              <w:top w:val="single" w:sz="4" w:space="0" w:color="000000"/>
              <w:left w:val="single" w:sz="4" w:space="0" w:color="000000"/>
              <w:bottom w:val="single" w:sz="4" w:space="0" w:color="000000"/>
              <w:right w:val="single" w:sz="4" w:space="0" w:color="000000"/>
            </w:tcBorders>
            <w:vAlign w:val="center"/>
          </w:tcPr>
          <w:p w14:paraId="7F8FC6A0" w14:textId="77777777" w:rsidR="007C77A5" w:rsidRDefault="007C77A5">
            <w:pPr>
              <w:widowControl/>
              <w:spacing w:line="280" w:lineRule="exact"/>
              <w:jc w:val="left"/>
              <w:rPr>
                <w:rFonts w:ascii="宋体"/>
                <w:color w:val="000000"/>
                <w:sz w:val="22"/>
                <w:szCs w:val="22"/>
              </w:rPr>
            </w:pPr>
          </w:p>
        </w:tc>
        <w:tc>
          <w:tcPr>
            <w:tcW w:w="480" w:type="dxa"/>
            <w:vMerge/>
            <w:tcBorders>
              <w:top w:val="single" w:sz="4" w:space="0" w:color="000000"/>
              <w:left w:val="single" w:sz="4" w:space="0" w:color="000000"/>
              <w:bottom w:val="single" w:sz="4" w:space="0" w:color="000000"/>
              <w:right w:val="single" w:sz="4" w:space="0" w:color="000000"/>
            </w:tcBorders>
            <w:vAlign w:val="center"/>
          </w:tcPr>
          <w:p w14:paraId="49C3DB37" w14:textId="77777777" w:rsidR="007C77A5" w:rsidRDefault="007C77A5">
            <w:pPr>
              <w:widowControl/>
              <w:spacing w:line="280" w:lineRule="exact"/>
              <w:jc w:val="left"/>
              <w:rPr>
                <w:rFonts w:ascii="宋体"/>
                <w:color w:val="000000"/>
                <w:sz w:val="22"/>
                <w:szCs w:val="22"/>
              </w:rPr>
            </w:pPr>
          </w:p>
        </w:tc>
        <w:tc>
          <w:tcPr>
            <w:tcW w:w="515" w:type="dxa"/>
            <w:vMerge/>
            <w:tcBorders>
              <w:left w:val="single" w:sz="4" w:space="0" w:color="000000"/>
              <w:right w:val="single" w:sz="4" w:space="0" w:color="000000"/>
            </w:tcBorders>
            <w:vAlign w:val="center"/>
          </w:tcPr>
          <w:p w14:paraId="79BDA6D1" w14:textId="77777777" w:rsidR="007C77A5" w:rsidRDefault="007C77A5">
            <w:pPr>
              <w:widowControl/>
              <w:spacing w:line="280" w:lineRule="exact"/>
              <w:jc w:val="left"/>
              <w:rPr>
                <w:rFonts w:ascii="宋体"/>
                <w:color w:val="000000"/>
                <w:sz w:val="22"/>
                <w:szCs w:val="22"/>
              </w:rPr>
            </w:pPr>
          </w:p>
        </w:tc>
        <w:tc>
          <w:tcPr>
            <w:tcW w:w="61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BB597F5" w14:textId="77777777" w:rsidR="007C77A5" w:rsidRDefault="00000000">
            <w:pPr>
              <w:widowControl/>
              <w:spacing w:line="280" w:lineRule="exact"/>
              <w:jc w:val="left"/>
              <w:textAlignment w:val="center"/>
              <w:rPr>
                <w:rFonts w:ascii="宋体"/>
                <w:color w:val="000000"/>
                <w:sz w:val="22"/>
                <w:szCs w:val="22"/>
              </w:rPr>
            </w:pPr>
            <w:r>
              <w:rPr>
                <w:rFonts w:ascii="宋体" w:hAnsi="宋体" w:cs="宋体" w:hint="eastAsia"/>
                <w:color w:val="000000"/>
                <w:sz w:val="22"/>
                <w:szCs w:val="22"/>
              </w:rPr>
              <w:t>审查</w:t>
            </w:r>
          </w:p>
        </w:tc>
        <w:tc>
          <w:tcPr>
            <w:tcW w:w="434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09391E9" w14:textId="77777777" w:rsidR="007C77A5" w:rsidRDefault="00000000">
            <w:pPr>
              <w:widowControl/>
              <w:spacing w:line="280" w:lineRule="exact"/>
              <w:jc w:val="left"/>
              <w:textAlignment w:val="center"/>
              <w:rPr>
                <w:rFonts w:ascii="宋体"/>
                <w:color w:val="000000"/>
                <w:sz w:val="22"/>
                <w:szCs w:val="22"/>
              </w:rPr>
            </w:pPr>
            <w:r>
              <w:rPr>
                <w:rFonts w:ascii="宋体" w:hAnsi="宋体" w:cs="宋体"/>
                <w:color w:val="000000"/>
                <w:sz w:val="22"/>
                <w:szCs w:val="22"/>
              </w:rPr>
              <w:t>2.</w:t>
            </w:r>
            <w:r>
              <w:rPr>
                <w:rFonts w:ascii="宋体" w:hAnsi="宋体" w:cs="宋体" w:hint="eastAsia"/>
                <w:color w:val="000000"/>
                <w:sz w:val="22"/>
                <w:szCs w:val="22"/>
              </w:rPr>
              <w:t>审查责任：材料审核按照</w:t>
            </w:r>
            <w:r>
              <w:rPr>
                <w:rFonts w:ascii="宋体" w:hAnsi="宋体" w:cs="宋体" w:hint="eastAsia"/>
                <w:b/>
                <w:bCs/>
                <w:sz w:val="22"/>
                <w:szCs w:val="22"/>
              </w:rPr>
              <w:t>《</w:t>
            </w:r>
            <w:r>
              <w:rPr>
                <w:rStyle w:val="a6"/>
                <w:rFonts w:ascii="宋体" w:hAnsi="宋体" w:cs="宋体" w:hint="eastAsia"/>
                <w:b w:val="0"/>
                <w:bCs w:val="0"/>
                <w:color w:val="000000"/>
                <w:sz w:val="22"/>
                <w:szCs w:val="22"/>
              </w:rPr>
              <w:t>河南省建设厅关于印发河南省建筑起重机械设备备案登记管理办法的通知》（豫建</w:t>
            </w:r>
            <w:r>
              <w:rPr>
                <w:rStyle w:val="a6"/>
                <w:rFonts w:ascii="宋体" w:hAnsi="宋体" w:cs="宋体"/>
                <w:b w:val="0"/>
                <w:bCs w:val="0"/>
                <w:color w:val="000000"/>
                <w:sz w:val="22"/>
                <w:szCs w:val="22"/>
              </w:rPr>
              <w:t>[2008]203</w:t>
            </w:r>
            <w:r>
              <w:rPr>
                <w:rStyle w:val="a6"/>
                <w:rFonts w:ascii="宋体" w:hAnsi="宋体" w:cs="宋体" w:hint="eastAsia"/>
                <w:b w:val="0"/>
                <w:bCs w:val="0"/>
                <w:color w:val="000000"/>
                <w:sz w:val="22"/>
                <w:szCs w:val="22"/>
              </w:rPr>
              <w:t>号）文件要求组织材料审核，提出初审意见。</w:t>
            </w:r>
          </w:p>
        </w:tc>
        <w:tc>
          <w:tcPr>
            <w:tcW w:w="12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8514D85" w14:textId="77777777" w:rsidR="007C77A5" w:rsidRDefault="00000000">
            <w:pPr>
              <w:widowControl/>
              <w:spacing w:line="240" w:lineRule="exact"/>
              <w:jc w:val="center"/>
              <w:textAlignment w:val="center"/>
              <w:rPr>
                <w:rFonts w:ascii="宋体"/>
                <w:color w:val="000000"/>
                <w:sz w:val="22"/>
                <w:szCs w:val="22"/>
              </w:rPr>
            </w:pPr>
            <w:r>
              <w:rPr>
                <w:rFonts w:ascii="宋体" w:cs="宋体" w:hint="eastAsia"/>
                <w:color w:val="000000"/>
                <w:sz w:val="22"/>
                <w:szCs w:val="22"/>
              </w:rPr>
              <w:t>安监站</w:t>
            </w:r>
          </w:p>
        </w:tc>
        <w:tc>
          <w:tcPr>
            <w:tcW w:w="52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217B1CC" w14:textId="77777777" w:rsidR="007C77A5" w:rsidRDefault="00000000">
            <w:pPr>
              <w:spacing w:line="280" w:lineRule="exact"/>
              <w:jc w:val="center"/>
              <w:rPr>
                <w:rFonts w:ascii="宋体"/>
                <w:color w:val="000000"/>
                <w:sz w:val="22"/>
                <w:szCs w:val="22"/>
              </w:rPr>
            </w:pPr>
            <w:r>
              <w:rPr>
                <w:rFonts w:ascii="宋体" w:hAnsi="宋体" w:cs="宋体"/>
                <w:color w:val="000000"/>
                <w:sz w:val="22"/>
                <w:szCs w:val="22"/>
              </w:rPr>
              <w:t>1</w:t>
            </w:r>
            <w:r>
              <w:rPr>
                <w:rFonts w:ascii="宋体" w:hAnsi="宋体" w:cs="宋体" w:hint="eastAsia"/>
                <w:color w:val="000000"/>
                <w:sz w:val="22"/>
                <w:szCs w:val="22"/>
              </w:rPr>
              <w:t>日</w:t>
            </w:r>
          </w:p>
        </w:tc>
        <w:tc>
          <w:tcPr>
            <w:tcW w:w="540" w:type="dxa"/>
            <w:vMerge/>
            <w:tcBorders>
              <w:left w:val="single" w:sz="4" w:space="0" w:color="000000"/>
              <w:right w:val="single" w:sz="4" w:space="0" w:color="000000"/>
            </w:tcBorders>
            <w:tcMar>
              <w:top w:w="15" w:type="dxa"/>
              <w:left w:w="15" w:type="dxa"/>
              <w:bottom w:w="15" w:type="dxa"/>
              <w:right w:w="15" w:type="dxa"/>
            </w:tcMar>
            <w:vAlign w:val="center"/>
          </w:tcPr>
          <w:p w14:paraId="020CB32F" w14:textId="77777777" w:rsidR="007C77A5" w:rsidRDefault="007C77A5">
            <w:pPr>
              <w:spacing w:line="240" w:lineRule="exact"/>
              <w:jc w:val="center"/>
              <w:rPr>
                <w:rFonts w:ascii="宋体"/>
                <w:color w:val="000000"/>
                <w:sz w:val="22"/>
                <w:szCs w:val="22"/>
              </w:rPr>
            </w:pPr>
          </w:p>
        </w:tc>
        <w:tc>
          <w:tcPr>
            <w:tcW w:w="705" w:type="dxa"/>
            <w:vMerge/>
            <w:tcBorders>
              <w:top w:val="single" w:sz="4" w:space="0" w:color="000000"/>
              <w:left w:val="single" w:sz="4" w:space="0" w:color="000000"/>
              <w:bottom w:val="single" w:sz="4" w:space="0" w:color="000000"/>
              <w:right w:val="single" w:sz="4" w:space="0" w:color="000000"/>
            </w:tcBorders>
            <w:vAlign w:val="center"/>
          </w:tcPr>
          <w:p w14:paraId="3C42BDE8" w14:textId="77777777" w:rsidR="007C77A5" w:rsidRDefault="007C77A5">
            <w:pPr>
              <w:widowControl/>
              <w:jc w:val="left"/>
              <w:rPr>
                <w:rFonts w:ascii="宋体"/>
                <w:color w:val="000000"/>
                <w:sz w:val="22"/>
                <w:szCs w:val="22"/>
              </w:rPr>
            </w:pPr>
          </w:p>
        </w:tc>
        <w:tc>
          <w:tcPr>
            <w:tcW w:w="708" w:type="dxa"/>
            <w:vMerge/>
            <w:tcBorders>
              <w:top w:val="single" w:sz="4" w:space="0" w:color="000000"/>
              <w:left w:val="single" w:sz="4" w:space="0" w:color="000000"/>
              <w:bottom w:val="single" w:sz="4" w:space="0" w:color="000000"/>
              <w:right w:val="single" w:sz="4" w:space="0" w:color="000000"/>
            </w:tcBorders>
            <w:vAlign w:val="center"/>
          </w:tcPr>
          <w:p w14:paraId="677C5116" w14:textId="77777777" w:rsidR="007C77A5" w:rsidRDefault="007C77A5">
            <w:pPr>
              <w:widowControl/>
              <w:jc w:val="left"/>
              <w:rPr>
                <w:rFonts w:ascii="宋体"/>
                <w:color w:val="000000"/>
                <w:sz w:val="24"/>
              </w:rPr>
            </w:pPr>
          </w:p>
        </w:tc>
      </w:tr>
      <w:tr w:rsidR="007C77A5" w14:paraId="5CA0BC39" w14:textId="77777777">
        <w:trPr>
          <w:trHeight w:val="954"/>
        </w:trPr>
        <w:tc>
          <w:tcPr>
            <w:tcW w:w="673" w:type="dxa"/>
            <w:vMerge/>
            <w:tcBorders>
              <w:top w:val="single" w:sz="4" w:space="0" w:color="000000"/>
              <w:left w:val="single" w:sz="4" w:space="0" w:color="000000"/>
              <w:bottom w:val="single" w:sz="4" w:space="0" w:color="000000"/>
              <w:right w:val="single" w:sz="4" w:space="0" w:color="000000"/>
            </w:tcBorders>
            <w:vAlign w:val="center"/>
          </w:tcPr>
          <w:p w14:paraId="5012C2F8" w14:textId="77777777" w:rsidR="007C77A5" w:rsidRDefault="007C77A5">
            <w:pPr>
              <w:widowControl/>
              <w:spacing w:line="280" w:lineRule="exact"/>
              <w:jc w:val="left"/>
              <w:rPr>
                <w:rFonts w:ascii="宋体"/>
                <w:color w:val="000000"/>
                <w:sz w:val="22"/>
                <w:szCs w:val="22"/>
              </w:rPr>
            </w:pPr>
          </w:p>
        </w:tc>
        <w:tc>
          <w:tcPr>
            <w:tcW w:w="1008" w:type="dxa"/>
            <w:vMerge/>
            <w:tcBorders>
              <w:left w:val="single" w:sz="4" w:space="0" w:color="000000"/>
              <w:right w:val="single" w:sz="4" w:space="0" w:color="000000"/>
            </w:tcBorders>
            <w:vAlign w:val="center"/>
          </w:tcPr>
          <w:p w14:paraId="7ACE7E9B" w14:textId="77777777" w:rsidR="007C77A5" w:rsidRDefault="007C77A5">
            <w:pPr>
              <w:widowControl/>
              <w:spacing w:line="280" w:lineRule="exact"/>
              <w:jc w:val="left"/>
              <w:rPr>
                <w:rFonts w:ascii="宋体"/>
                <w:color w:val="000000"/>
                <w:sz w:val="22"/>
                <w:szCs w:val="22"/>
              </w:rPr>
            </w:pPr>
          </w:p>
        </w:tc>
        <w:tc>
          <w:tcPr>
            <w:tcW w:w="3176" w:type="dxa"/>
            <w:vMerge/>
            <w:tcBorders>
              <w:top w:val="single" w:sz="4" w:space="0" w:color="000000"/>
              <w:left w:val="single" w:sz="4" w:space="0" w:color="000000"/>
              <w:bottom w:val="single" w:sz="4" w:space="0" w:color="000000"/>
              <w:right w:val="single" w:sz="4" w:space="0" w:color="000000"/>
            </w:tcBorders>
            <w:vAlign w:val="center"/>
          </w:tcPr>
          <w:p w14:paraId="5EDBEA55" w14:textId="77777777" w:rsidR="007C77A5" w:rsidRDefault="007C77A5">
            <w:pPr>
              <w:widowControl/>
              <w:spacing w:line="280" w:lineRule="exact"/>
              <w:jc w:val="left"/>
              <w:rPr>
                <w:rFonts w:ascii="宋体"/>
                <w:color w:val="000000"/>
                <w:sz w:val="22"/>
                <w:szCs w:val="22"/>
              </w:rPr>
            </w:pPr>
          </w:p>
        </w:tc>
        <w:tc>
          <w:tcPr>
            <w:tcW w:w="480" w:type="dxa"/>
            <w:vMerge/>
            <w:tcBorders>
              <w:top w:val="single" w:sz="4" w:space="0" w:color="000000"/>
              <w:left w:val="single" w:sz="4" w:space="0" w:color="000000"/>
              <w:bottom w:val="single" w:sz="4" w:space="0" w:color="000000"/>
              <w:right w:val="single" w:sz="4" w:space="0" w:color="000000"/>
            </w:tcBorders>
            <w:vAlign w:val="center"/>
          </w:tcPr>
          <w:p w14:paraId="35B9999E" w14:textId="77777777" w:rsidR="007C77A5" w:rsidRDefault="007C77A5">
            <w:pPr>
              <w:widowControl/>
              <w:spacing w:line="280" w:lineRule="exact"/>
              <w:jc w:val="left"/>
              <w:rPr>
                <w:rFonts w:ascii="宋体"/>
                <w:color w:val="000000"/>
                <w:sz w:val="22"/>
                <w:szCs w:val="22"/>
              </w:rPr>
            </w:pPr>
          </w:p>
        </w:tc>
        <w:tc>
          <w:tcPr>
            <w:tcW w:w="515" w:type="dxa"/>
            <w:vMerge/>
            <w:tcBorders>
              <w:left w:val="single" w:sz="4" w:space="0" w:color="000000"/>
              <w:right w:val="single" w:sz="4" w:space="0" w:color="000000"/>
            </w:tcBorders>
            <w:vAlign w:val="center"/>
          </w:tcPr>
          <w:p w14:paraId="2C471AF7" w14:textId="77777777" w:rsidR="007C77A5" w:rsidRDefault="007C77A5">
            <w:pPr>
              <w:widowControl/>
              <w:spacing w:line="280" w:lineRule="exact"/>
              <w:jc w:val="left"/>
              <w:rPr>
                <w:rFonts w:ascii="宋体"/>
                <w:color w:val="000000"/>
                <w:sz w:val="22"/>
                <w:szCs w:val="22"/>
              </w:rPr>
            </w:pPr>
          </w:p>
        </w:tc>
        <w:tc>
          <w:tcPr>
            <w:tcW w:w="61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EE24408" w14:textId="77777777" w:rsidR="007C77A5" w:rsidRDefault="00000000">
            <w:pPr>
              <w:widowControl/>
              <w:spacing w:line="280" w:lineRule="exact"/>
              <w:jc w:val="left"/>
              <w:textAlignment w:val="center"/>
              <w:rPr>
                <w:rFonts w:ascii="宋体"/>
                <w:color w:val="000000"/>
                <w:sz w:val="22"/>
                <w:szCs w:val="22"/>
              </w:rPr>
            </w:pPr>
            <w:r>
              <w:rPr>
                <w:rFonts w:ascii="宋体" w:hAnsi="宋体" w:cs="宋体" w:hint="eastAsia"/>
                <w:color w:val="000000"/>
                <w:sz w:val="22"/>
                <w:szCs w:val="22"/>
              </w:rPr>
              <w:t>决定</w:t>
            </w:r>
          </w:p>
        </w:tc>
        <w:tc>
          <w:tcPr>
            <w:tcW w:w="434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958B9A1" w14:textId="77777777" w:rsidR="007C77A5" w:rsidRDefault="00000000">
            <w:pPr>
              <w:widowControl/>
              <w:spacing w:line="280" w:lineRule="exact"/>
              <w:jc w:val="left"/>
              <w:textAlignment w:val="center"/>
              <w:rPr>
                <w:rFonts w:ascii="宋体"/>
                <w:color w:val="000000"/>
                <w:sz w:val="22"/>
                <w:szCs w:val="22"/>
              </w:rPr>
            </w:pPr>
            <w:r>
              <w:rPr>
                <w:rFonts w:ascii="宋体" w:hAnsi="宋体" w:cs="宋体"/>
                <w:color w:val="000000"/>
                <w:sz w:val="22"/>
                <w:szCs w:val="22"/>
              </w:rPr>
              <w:t>3.</w:t>
            </w:r>
            <w:r>
              <w:rPr>
                <w:rFonts w:ascii="宋体" w:hAnsi="宋体" w:cs="宋体" w:hint="eastAsia"/>
                <w:color w:val="000000"/>
                <w:sz w:val="22"/>
                <w:szCs w:val="22"/>
              </w:rPr>
              <w:t>决定责任：核发建筑起重机械（安装拆卸）告知书（对不予办理建筑起重机械（安装拆卸）告知书的，书面告知申请人，并说明理由）；按时办结。</w:t>
            </w:r>
          </w:p>
        </w:tc>
        <w:tc>
          <w:tcPr>
            <w:tcW w:w="12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BD61D59" w14:textId="77777777" w:rsidR="007C77A5" w:rsidRDefault="00000000">
            <w:pPr>
              <w:widowControl/>
              <w:spacing w:line="240" w:lineRule="exact"/>
              <w:jc w:val="center"/>
              <w:textAlignment w:val="center"/>
              <w:rPr>
                <w:rFonts w:ascii="宋体"/>
                <w:color w:val="000000"/>
                <w:sz w:val="22"/>
                <w:szCs w:val="22"/>
              </w:rPr>
            </w:pPr>
            <w:r>
              <w:rPr>
                <w:rFonts w:ascii="宋体" w:cs="宋体" w:hint="eastAsia"/>
                <w:color w:val="000000"/>
                <w:sz w:val="22"/>
                <w:szCs w:val="22"/>
              </w:rPr>
              <w:t>安监站</w:t>
            </w:r>
          </w:p>
        </w:tc>
        <w:tc>
          <w:tcPr>
            <w:tcW w:w="52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0309A3A" w14:textId="77777777" w:rsidR="007C77A5" w:rsidRDefault="00000000">
            <w:pPr>
              <w:spacing w:line="280" w:lineRule="exact"/>
              <w:rPr>
                <w:rFonts w:ascii="宋体"/>
                <w:color w:val="000000"/>
                <w:sz w:val="22"/>
                <w:szCs w:val="22"/>
              </w:rPr>
            </w:pPr>
            <w:r>
              <w:rPr>
                <w:rFonts w:ascii="宋体" w:hAnsi="宋体" w:cs="宋体"/>
                <w:color w:val="000000"/>
                <w:sz w:val="22"/>
                <w:szCs w:val="22"/>
              </w:rPr>
              <w:t>1</w:t>
            </w:r>
            <w:r>
              <w:rPr>
                <w:rFonts w:ascii="宋体" w:hAnsi="宋体" w:cs="宋体" w:hint="eastAsia"/>
                <w:color w:val="000000"/>
                <w:sz w:val="22"/>
                <w:szCs w:val="22"/>
              </w:rPr>
              <w:t>日</w:t>
            </w:r>
          </w:p>
        </w:tc>
        <w:tc>
          <w:tcPr>
            <w:tcW w:w="540" w:type="dxa"/>
            <w:vMerge/>
            <w:tcBorders>
              <w:left w:val="single" w:sz="4" w:space="0" w:color="000000"/>
              <w:right w:val="single" w:sz="4" w:space="0" w:color="000000"/>
            </w:tcBorders>
            <w:tcMar>
              <w:top w:w="15" w:type="dxa"/>
              <w:left w:w="15" w:type="dxa"/>
              <w:bottom w:w="15" w:type="dxa"/>
              <w:right w:w="15" w:type="dxa"/>
            </w:tcMar>
            <w:vAlign w:val="center"/>
          </w:tcPr>
          <w:p w14:paraId="73997411" w14:textId="77777777" w:rsidR="007C77A5" w:rsidRDefault="007C77A5">
            <w:pPr>
              <w:spacing w:line="240" w:lineRule="exact"/>
              <w:jc w:val="center"/>
              <w:rPr>
                <w:rFonts w:ascii="宋体"/>
                <w:color w:val="000000"/>
                <w:sz w:val="22"/>
                <w:szCs w:val="22"/>
              </w:rPr>
            </w:pPr>
          </w:p>
        </w:tc>
        <w:tc>
          <w:tcPr>
            <w:tcW w:w="705" w:type="dxa"/>
            <w:vMerge/>
            <w:tcBorders>
              <w:top w:val="single" w:sz="4" w:space="0" w:color="000000"/>
              <w:left w:val="single" w:sz="4" w:space="0" w:color="000000"/>
              <w:bottom w:val="single" w:sz="4" w:space="0" w:color="000000"/>
              <w:right w:val="single" w:sz="4" w:space="0" w:color="000000"/>
            </w:tcBorders>
            <w:vAlign w:val="center"/>
          </w:tcPr>
          <w:p w14:paraId="61069793" w14:textId="77777777" w:rsidR="007C77A5" w:rsidRDefault="007C77A5">
            <w:pPr>
              <w:widowControl/>
              <w:jc w:val="left"/>
              <w:rPr>
                <w:rFonts w:ascii="宋体"/>
                <w:color w:val="000000"/>
                <w:sz w:val="22"/>
                <w:szCs w:val="22"/>
              </w:rPr>
            </w:pPr>
          </w:p>
        </w:tc>
        <w:tc>
          <w:tcPr>
            <w:tcW w:w="708" w:type="dxa"/>
            <w:vMerge/>
            <w:tcBorders>
              <w:top w:val="single" w:sz="4" w:space="0" w:color="000000"/>
              <w:left w:val="single" w:sz="4" w:space="0" w:color="000000"/>
              <w:bottom w:val="single" w:sz="4" w:space="0" w:color="000000"/>
              <w:right w:val="single" w:sz="4" w:space="0" w:color="000000"/>
            </w:tcBorders>
            <w:vAlign w:val="center"/>
          </w:tcPr>
          <w:p w14:paraId="54F1D5B7" w14:textId="77777777" w:rsidR="007C77A5" w:rsidRDefault="007C77A5">
            <w:pPr>
              <w:widowControl/>
              <w:jc w:val="left"/>
              <w:rPr>
                <w:rFonts w:ascii="宋体"/>
                <w:color w:val="000000"/>
                <w:sz w:val="24"/>
              </w:rPr>
            </w:pPr>
          </w:p>
        </w:tc>
      </w:tr>
      <w:tr w:rsidR="007C77A5" w14:paraId="51947855" w14:textId="77777777">
        <w:trPr>
          <w:trHeight w:val="711"/>
        </w:trPr>
        <w:tc>
          <w:tcPr>
            <w:tcW w:w="673" w:type="dxa"/>
            <w:vMerge/>
            <w:tcBorders>
              <w:top w:val="single" w:sz="4" w:space="0" w:color="000000"/>
              <w:left w:val="single" w:sz="4" w:space="0" w:color="000000"/>
              <w:bottom w:val="single" w:sz="4" w:space="0" w:color="000000"/>
              <w:right w:val="single" w:sz="4" w:space="0" w:color="000000"/>
            </w:tcBorders>
            <w:vAlign w:val="center"/>
          </w:tcPr>
          <w:p w14:paraId="1D61C262" w14:textId="77777777" w:rsidR="007C77A5" w:rsidRDefault="007C77A5">
            <w:pPr>
              <w:widowControl/>
              <w:spacing w:line="280" w:lineRule="exact"/>
              <w:jc w:val="left"/>
              <w:rPr>
                <w:rFonts w:ascii="宋体"/>
                <w:color w:val="000000"/>
                <w:sz w:val="22"/>
                <w:szCs w:val="22"/>
              </w:rPr>
            </w:pPr>
          </w:p>
        </w:tc>
        <w:tc>
          <w:tcPr>
            <w:tcW w:w="1008" w:type="dxa"/>
            <w:vMerge/>
            <w:tcBorders>
              <w:left w:val="single" w:sz="4" w:space="0" w:color="000000"/>
              <w:bottom w:val="single" w:sz="4" w:space="0" w:color="000000"/>
              <w:right w:val="single" w:sz="4" w:space="0" w:color="000000"/>
            </w:tcBorders>
            <w:vAlign w:val="center"/>
          </w:tcPr>
          <w:p w14:paraId="4A6ADDC0" w14:textId="77777777" w:rsidR="007C77A5" w:rsidRDefault="007C77A5">
            <w:pPr>
              <w:widowControl/>
              <w:spacing w:line="280" w:lineRule="exact"/>
              <w:jc w:val="left"/>
              <w:rPr>
                <w:rFonts w:ascii="宋体"/>
                <w:color w:val="000000"/>
                <w:sz w:val="22"/>
                <w:szCs w:val="22"/>
              </w:rPr>
            </w:pPr>
          </w:p>
        </w:tc>
        <w:tc>
          <w:tcPr>
            <w:tcW w:w="3176" w:type="dxa"/>
            <w:vMerge/>
            <w:tcBorders>
              <w:top w:val="single" w:sz="4" w:space="0" w:color="000000"/>
              <w:left w:val="single" w:sz="4" w:space="0" w:color="000000"/>
              <w:bottom w:val="single" w:sz="4" w:space="0" w:color="000000"/>
              <w:right w:val="single" w:sz="4" w:space="0" w:color="000000"/>
            </w:tcBorders>
            <w:vAlign w:val="center"/>
          </w:tcPr>
          <w:p w14:paraId="00C9F8C7" w14:textId="77777777" w:rsidR="007C77A5" w:rsidRDefault="007C77A5">
            <w:pPr>
              <w:widowControl/>
              <w:spacing w:line="280" w:lineRule="exact"/>
              <w:jc w:val="left"/>
              <w:rPr>
                <w:rFonts w:ascii="宋体"/>
                <w:color w:val="000000"/>
                <w:sz w:val="22"/>
                <w:szCs w:val="22"/>
              </w:rPr>
            </w:pPr>
          </w:p>
        </w:tc>
        <w:tc>
          <w:tcPr>
            <w:tcW w:w="480" w:type="dxa"/>
            <w:vMerge/>
            <w:tcBorders>
              <w:top w:val="single" w:sz="4" w:space="0" w:color="000000"/>
              <w:left w:val="single" w:sz="4" w:space="0" w:color="000000"/>
              <w:bottom w:val="single" w:sz="4" w:space="0" w:color="000000"/>
              <w:right w:val="single" w:sz="4" w:space="0" w:color="000000"/>
            </w:tcBorders>
            <w:vAlign w:val="center"/>
          </w:tcPr>
          <w:p w14:paraId="5F599E97" w14:textId="77777777" w:rsidR="007C77A5" w:rsidRDefault="007C77A5">
            <w:pPr>
              <w:widowControl/>
              <w:spacing w:line="280" w:lineRule="exact"/>
              <w:jc w:val="left"/>
              <w:rPr>
                <w:rFonts w:ascii="宋体"/>
                <w:color w:val="000000"/>
                <w:sz w:val="22"/>
                <w:szCs w:val="22"/>
              </w:rPr>
            </w:pPr>
          </w:p>
        </w:tc>
        <w:tc>
          <w:tcPr>
            <w:tcW w:w="515" w:type="dxa"/>
            <w:vMerge/>
            <w:tcBorders>
              <w:left w:val="single" w:sz="4" w:space="0" w:color="000000"/>
              <w:bottom w:val="single" w:sz="4" w:space="0" w:color="000000"/>
              <w:right w:val="single" w:sz="4" w:space="0" w:color="000000"/>
            </w:tcBorders>
            <w:vAlign w:val="center"/>
          </w:tcPr>
          <w:p w14:paraId="0C25FED2" w14:textId="77777777" w:rsidR="007C77A5" w:rsidRDefault="007C77A5">
            <w:pPr>
              <w:widowControl/>
              <w:spacing w:line="280" w:lineRule="exact"/>
              <w:jc w:val="left"/>
              <w:rPr>
                <w:rFonts w:ascii="宋体"/>
                <w:color w:val="000000"/>
                <w:sz w:val="22"/>
                <w:szCs w:val="22"/>
              </w:rPr>
            </w:pPr>
          </w:p>
        </w:tc>
        <w:tc>
          <w:tcPr>
            <w:tcW w:w="617"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28AD75D0" w14:textId="77777777" w:rsidR="007C77A5" w:rsidRDefault="00000000">
            <w:pPr>
              <w:widowControl/>
              <w:spacing w:line="280" w:lineRule="exact"/>
              <w:jc w:val="left"/>
              <w:textAlignment w:val="center"/>
              <w:rPr>
                <w:rFonts w:ascii="宋体"/>
                <w:color w:val="000000"/>
                <w:sz w:val="22"/>
                <w:szCs w:val="22"/>
              </w:rPr>
            </w:pPr>
            <w:r>
              <w:rPr>
                <w:rFonts w:ascii="宋体" w:hAnsi="宋体" w:cs="宋体" w:hint="eastAsia"/>
                <w:color w:val="000000"/>
                <w:sz w:val="22"/>
                <w:szCs w:val="22"/>
              </w:rPr>
              <w:t>送达</w:t>
            </w:r>
          </w:p>
        </w:tc>
        <w:tc>
          <w:tcPr>
            <w:tcW w:w="4341"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218D76E5" w14:textId="77777777" w:rsidR="007C77A5" w:rsidRDefault="00000000">
            <w:pPr>
              <w:widowControl/>
              <w:spacing w:line="280" w:lineRule="exact"/>
              <w:jc w:val="left"/>
              <w:textAlignment w:val="center"/>
              <w:rPr>
                <w:rFonts w:ascii="宋体"/>
                <w:color w:val="000000"/>
                <w:sz w:val="22"/>
                <w:szCs w:val="22"/>
              </w:rPr>
            </w:pPr>
            <w:r>
              <w:rPr>
                <w:rFonts w:ascii="宋体" w:hAnsi="宋体" w:cs="宋体"/>
                <w:color w:val="000000"/>
                <w:sz w:val="22"/>
                <w:szCs w:val="22"/>
              </w:rPr>
              <w:t>4.</w:t>
            </w:r>
            <w:r>
              <w:rPr>
                <w:rFonts w:ascii="宋体" w:hAnsi="宋体" w:cs="宋体" w:hint="eastAsia"/>
                <w:color w:val="000000"/>
                <w:sz w:val="22"/>
                <w:szCs w:val="22"/>
              </w:rPr>
              <w:t>送达责任：制作建筑起重机械（安装拆卸）告知书；按规定送达当事人。</w:t>
            </w:r>
          </w:p>
        </w:tc>
        <w:tc>
          <w:tcPr>
            <w:tcW w:w="1292"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4B16E9DC" w14:textId="77777777" w:rsidR="007C77A5" w:rsidRDefault="00000000">
            <w:pPr>
              <w:widowControl/>
              <w:spacing w:line="240" w:lineRule="exact"/>
              <w:jc w:val="center"/>
              <w:textAlignment w:val="center"/>
              <w:rPr>
                <w:sz w:val="22"/>
                <w:szCs w:val="22"/>
              </w:rPr>
            </w:pPr>
            <w:r>
              <w:rPr>
                <w:rFonts w:ascii="宋体" w:cs="宋体" w:hint="eastAsia"/>
                <w:color w:val="000000"/>
                <w:sz w:val="22"/>
                <w:szCs w:val="22"/>
              </w:rPr>
              <w:t>安监站</w:t>
            </w:r>
          </w:p>
        </w:tc>
        <w:tc>
          <w:tcPr>
            <w:tcW w:w="525"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49167F61" w14:textId="77777777" w:rsidR="007C77A5" w:rsidRDefault="00000000">
            <w:pPr>
              <w:spacing w:line="280" w:lineRule="exact"/>
              <w:jc w:val="center"/>
              <w:rPr>
                <w:rFonts w:ascii="宋体"/>
                <w:color w:val="000000"/>
                <w:sz w:val="22"/>
                <w:szCs w:val="22"/>
              </w:rPr>
            </w:pPr>
            <w:r>
              <w:rPr>
                <w:rFonts w:ascii="宋体" w:hAnsi="宋体" w:cs="宋体"/>
                <w:color w:val="000000"/>
                <w:sz w:val="22"/>
                <w:szCs w:val="22"/>
              </w:rPr>
              <w:t>1</w:t>
            </w:r>
            <w:r>
              <w:rPr>
                <w:rFonts w:ascii="宋体" w:hAnsi="宋体" w:cs="宋体" w:hint="eastAsia"/>
                <w:color w:val="000000"/>
                <w:sz w:val="22"/>
                <w:szCs w:val="22"/>
              </w:rPr>
              <w:t>日</w:t>
            </w:r>
          </w:p>
        </w:tc>
        <w:tc>
          <w:tcPr>
            <w:tcW w:w="540" w:type="dxa"/>
            <w:vMerge/>
            <w:tcBorders>
              <w:left w:val="single" w:sz="4" w:space="0" w:color="000000"/>
              <w:right w:val="single" w:sz="4" w:space="0" w:color="000000"/>
            </w:tcBorders>
            <w:tcMar>
              <w:top w:w="15" w:type="dxa"/>
              <w:left w:w="15" w:type="dxa"/>
              <w:bottom w:w="15" w:type="dxa"/>
              <w:right w:w="15" w:type="dxa"/>
            </w:tcMar>
            <w:vAlign w:val="center"/>
          </w:tcPr>
          <w:p w14:paraId="7F2179A3" w14:textId="77777777" w:rsidR="007C77A5" w:rsidRDefault="007C77A5">
            <w:pPr>
              <w:spacing w:line="240" w:lineRule="exact"/>
              <w:jc w:val="center"/>
              <w:rPr>
                <w:rFonts w:ascii="宋体"/>
                <w:color w:val="000000"/>
                <w:sz w:val="22"/>
                <w:szCs w:val="22"/>
              </w:rPr>
            </w:pPr>
          </w:p>
        </w:tc>
        <w:tc>
          <w:tcPr>
            <w:tcW w:w="705" w:type="dxa"/>
            <w:vMerge/>
            <w:tcBorders>
              <w:top w:val="single" w:sz="4" w:space="0" w:color="000000"/>
              <w:left w:val="single" w:sz="4" w:space="0" w:color="000000"/>
              <w:bottom w:val="single" w:sz="4" w:space="0" w:color="000000"/>
              <w:right w:val="single" w:sz="4" w:space="0" w:color="000000"/>
            </w:tcBorders>
            <w:vAlign w:val="center"/>
          </w:tcPr>
          <w:p w14:paraId="42445468" w14:textId="77777777" w:rsidR="007C77A5" w:rsidRDefault="007C77A5">
            <w:pPr>
              <w:widowControl/>
              <w:jc w:val="left"/>
              <w:rPr>
                <w:rFonts w:ascii="宋体"/>
                <w:color w:val="000000"/>
                <w:sz w:val="22"/>
                <w:szCs w:val="22"/>
              </w:rPr>
            </w:pPr>
          </w:p>
        </w:tc>
        <w:tc>
          <w:tcPr>
            <w:tcW w:w="708" w:type="dxa"/>
            <w:vMerge/>
            <w:tcBorders>
              <w:top w:val="single" w:sz="4" w:space="0" w:color="000000"/>
              <w:left w:val="single" w:sz="4" w:space="0" w:color="000000"/>
              <w:bottom w:val="single" w:sz="4" w:space="0" w:color="000000"/>
              <w:right w:val="single" w:sz="4" w:space="0" w:color="000000"/>
            </w:tcBorders>
            <w:vAlign w:val="center"/>
          </w:tcPr>
          <w:p w14:paraId="5266ECBA" w14:textId="77777777" w:rsidR="007C77A5" w:rsidRDefault="007C77A5">
            <w:pPr>
              <w:widowControl/>
              <w:jc w:val="left"/>
              <w:rPr>
                <w:rFonts w:ascii="宋体"/>
                <w:color w:val="000000"/>
                <w:sz w:val="24"/>
              </w:rPr>
            </w:pPr>
          </w:p>
        </w:tc>
      </w:tr>
      <w:tr w:rsidR="007C77A5" w14:paraId="48AEE5B2" w14:textId="77777777">
        <w:trPr>
          <w:trHeight w:val="750"/>
        </w:trPr>
        <w:tc>
          <w:tcPr>
            <w:tcW w:w="673" w:type="dxa"/>
            <w:vMerge/>
            <w:tcBorders>
              <w:top w:val="single" w:sz="4" w:space="0" w:color="000000"/>
              <w:left w:val="single" w:sz="4" w:space="0" w:color="000000"/>
              <w:bottom w:val="single" w:sz="4" w:space="0" w:color="000000"/>
              <w:right w:val="single" w:sz="4" w:space="0" w:color="000000"/>
            </w:tcBorders>
            <w:vAlign w:val="center"/>
          </w:tcPr>
          <w:p w14:paraId="47D929C6" w14:textId="77777777" w:rsidR="007C77A5" w:rsidRDefault="007C77A5">
            <w:pPr>
              <w:widowControl/>
              <w:spacing w:line="280" w:lineRule="exact"/>
              <w:jc w:val="left"/>
              <w:rPr>
                <w:rFonts w:ascii="宋体"/>
                <w:color w:val="000000"/>
                <w:sz w:val="22"/>
                <w:szCs w:val="22"/>
              </w:rPr>
            </w:pPr>
          </w:p>
        </w:tc>
        <w:tc>
          <w:tcPr>
            <w:tcW w:w="1008" w:type="dxa"/>
            <w:vMerge/>
            <w:tcBorders>
              <w:left w:val="single" w:sz="4" w:space="0" w:color="000000"/>
              <w:bottom w:val="single" w:sz="4" w:space="0" w:color="000000"/>
              <w:right w:val="single" w:sz="4" w:space="0" w:color="000000"/>
            </w:tcBorders>
            <w:vAlign w:val="center"/>
          </w:tcPr>
          <w:p w14:paraId="7124630C" w14:textId="77777777" w:rsidR="007C77A5" w:rsidRDefault="007C77A5">
            <w:pPr>
              <w:widowControl/>
              <w:spacing w:line="280" w:lineRule="exact"/>
              <w:jc w:val="left"/>
              <w:rPr>
                <w:rFonts w:ascii="宋体"/>
                <w:color w:val="000000"/>
                <w:sz w:val="22"/>
                <w:szCs w:val="22"/>
              </w:rPr>
            </w:pPr>
          </w:p>
        </w:tc>
        <w:tc>
          <w:tcPr>
            <w:tcW w:w="3176" w:type="dxa"/>
            <w:vMerge/>
            <w:tcBorders>
              <w:top w:val="single" w:sz="4" w:space="0" w:color="000000"/>
              <w:left w:val="single" w:sz="4" w:space="0" w:color="000000"/>
              <w:bottom w:val="single" w:sz="4" w:space="0" w:color="000000"/>
              <w:right w:val="single" w:sz="4" w:space="0" w:color="000000"/>
            </w:tcBorders>
            <w:vAlign w:val="center"/>
          </w:tcPr>
          <w:p w14:paraId="1BF8C690" w14:textId="77777777" w:rsidR="007C77A5" w:rsidRDefault="007C77A5">
            <w:pPr>
              <w:widowControl/>
              <w:spacing w:line="280" w:lineRule="exact"/>
              <w:jc w:val="left"/>
              <w:rPr>
                <w:rFonts w:ascii="宋体"/>
                <w:color w:val="000000"/>
                <w:sz w:val="22"/>
                <w:szCs w:val="22"/>
              </w:rPr>
            </w:pPr>
          </w:p>
        </w:tc>
        <w:tc>
          <w:tcPr>
            <w:tcW w:w="480" w:type="dxa"/>
            <w:vMerge/>
            <w:tcBorders>
              <w:top w:val="single" w:sz="4" w:space="0" w:color="000000"/>
              <w:left w:val="single" w:sz="4" w:space="0" w:color="000000"/>
              <w:bottom w:val="single" w:sz="4" w:space="0" w:color="000000"/>
              <w:right w:val="single" w:sz="4" w:space="0" w:color="000000"/>
            </w:tcBorders>
            <w:vAlign w:val="center"/>
          </w:tcPr>
          <w:p w14:paraId="31E637E3" w14:textId="77777777" w:rsidR="007C77A5" w:rsidRDefault="007C77A5">
            <w:pPr>
              <w:widowControl/>
              <w:spacing w:line="280" w:lineRule="exact"/>
              <w:jc w:val="left"/>
              <w:rPr>
                <w:rFonts w:ascii="宋体"/>
                <w:color w:val="000000"/>
                <w:sz w:val="22"/>
                <w:szCs w:val="22"/>
              </w:rPr>
            </w:pPr>
          </w:p>
        </w:tc>
        <w:tc>
          <w:tcPr>
            <w:tcW w:w="515" w:type="dxa"/>
            <w:vMerge/>
            <w:tcBorders>
              <w:left w:val="single" w:sz="4" w:space="0" w:color="000000"/>
              <w:bottom w:val="single" w:sz="4" w:space="0" w:color="000000"/>
              <w:right w:val="single" w:sz="4" w:space="0" w:color="000000"/>
            </w:tcBorders>
            <w:vAlign w:val="center"/>
          </w:tcPr>
          <w:p w14:paraId="67FAD46E" w14:textId="77777777" w:rsidR="007C77A5" w:rsidRDefault="007C77A5">
            <w:pPr>
              <w:widowControl/>
              <w:spacing w:line="280" w:lineRule="exact"/>
              <w:jc w:val="left"/>
              <w:rPr>
                <w:rFonts w:ascii="宋体"/>
                <w:color w:val="000000"/>
                <w:sz w:val="22"/>
                <w:szCs w:val="22"/>
              </w:rPr>
            </w:pPr>
          </w:p>
        </w:tc>
        <w:tc>
          <w:tcPr>
            <w:tcW w:w="617"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1CB47F6B" w14:textId="77777777" w:rsidR="007C77A5" w:rsidRDefault="00000000">
            <w:pPr>
              <w:widowControl/>
              <w:spacing w:line="280" w:lineRule="exact"/>
              <w:jc w:val="left"/>
              <w:textAlignment w:val="center"/>
              <w:rPr>
                <w:rFonts w:ascii="宋体"/>
                <w:color w:val="000000"/>
                <w:sz w:val="22"/>
                <w:szCs w:val="22"/>
              </w:rPr>
            </w:pPr>
            <w:r>
              <w:rPr>
                <w:rFonts w:ascii="宋体" w:hAnsi="宋体" w:cs="宋体" w:hint="eastAsia"/>
                <w:color w:val="000000"/>
                <w:sz w:val="22"/>
                <w:szCs w:val="22"/>
              </w:rPr>
              <w:t>事后监管</w:t>
            </w:r>
          </w:p>
        </w:tc>
        <w:tc>
          <w:tcPr>
            <w:tcW w:w="4341"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5388DE39" w14:textId="77777777" w:rsidR="007C77A5" w:rsidRDefault="00000000">
            <w:pPr>
              <w:widowControl/>
              <w:spacing w:line="280" w:lineRule="exact"/>
              <w:jc w:val="left"/>
              <w:textAlignment w:val="center"/>
              <w:rPr>
                <w:rFonts w:ascii="宋体"/>
                <w:color w:val="000000"/>
                <w:sz w:val="22"/>
                <w:szCs w:val="22"/>
              </w:rPr>
            </w:pPr>
            <w:r>
              <w:rPr>
                <w:rFonts w:ascii="宋体" w:hAnsi="宋体" w:cs="宋体"/>
                <w:color w:val="000000"/>
                <w:sz w:val="22"/>
                <w:szCs w:val="22"/>
              </w:rPr>
              <w:t>5.</w:t>
            </w:r>
            <w:r>
              <w:rPr>
                <w:rFonts w:ascii="宋体" w:hAnsi="宋体" w:cs="宋体" w:hint="eastAsia"/>
                <w:color w:val="000000"/>
                <w:sz w:val="22"/>
                <w:szCs w:val="22"/>
              </w:rPr>
              <w:t>事后监管责任：加强对企业经营使用情况进行监督。</w:t>
            </w:r>
          </w:p>
        </w:tc>
        <w:tc>
          <w:tcPr>
            <w:tcW w:w="1292"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44C20CF2" w14:textId="77777777" w:rsidR="007C77A5" w:rsidRDefault="00000000">
            <w:pPr>
              <w:widowControl/>
              <w:spacing w:line="240" w:lineRule="exact"/>
              <w:jc w:val="center"/>
              <w:textAlignment w:val="center"/>
              <w:rPr>
                <w:sz w:val="22"/>
                <w:szCs w:val="22"/>
              </w:rPr>
            </w:pPr>
            <w:r>
              <w:rPr>
                <w:rFonts w:ascii="宋体" w:cs="宋体" w:hint="eastAsia"/>
                <w:color w:val="000000"/>
                <w:sz w:val="22"/>
                <w:szCs w:val="22"/>
              </w:rPr>
              <w:t>安监站</w:t>
            </w:r>
          </w:p>
        </w:tc>
        <w:tc>
          <w:tcPr>
            <w:tcW w:w="525"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63776A64" w14:textId="77777777" w:rsidR="007C77A5" w:rsidRDefault="00000000">
            <w:pPr>
              <w:spacing w:line="280" w:lineRule="exact"/>
              <w:jc w:val="center"/>
              <w:rPr>
                <w:rFonts w:ascii="宋体"/>
                <w:color w:val="000000"/>
                <w:sz w:val="22"/>
                <w:szCs w:val="22"/>
              </w:rPr>
            </w:pPr>
            <w:r>
              <w:rPr>
                <w:rFonts w:ascii="宋体" w:hAnsi="宋体" w:cs="宋体"/>
                <w:color w:val="000000"/>
                <w:sz w:val="22"/>
                <w:szCs w:val="22"/>
              </w:rPr>
              <w:t>1</w:t>
            </w:r>
            <w:r>
              <w:rPr>
                <w:rFonts w:ascii="宋体" w:hAnsi="宋体" w:cs="宋体" w:hint="eastAsia"/>
                <w:color w:val="000000"/>
                <w:sz w:val="22"/>
                <w:szCs w:val="22"/>
              </w:rPr>
              <w:t>日</w:t>
            </w:r>
          </w:p>
        </w:tc>
        <w:tc>
          <w:tcPr>
            <w:tcW w:w="540" w:type="dxa"/>
            <w:vMerge/>
            <w:tcBorders>
              <w:left w:val="single" w:sz="4" w:space="0" w:color="000000"/>
              <w:bottom w:val="single" w:sz="4" w:space="0" w:color="000000"/>
              <w:right w:val="single" w:sz="4" w:space="0" w:color="000000"/>
            </w:tcBorders>
            <w:tcMar>
              <w:top w:w="15" w:type="dxa"/>
              <w:left w:w="15" w:type="dxa"/>
              <w:bottom w:w="15" w:type="dxa"/>
              <w:right w:w="15" w:type="dxa"/>
            </w:tcMar>
            <w:vAlign w:val="center"/>
          </w:tcPr>
          <w:p w14:paraId="77396D4B" w14:textId="77777777" w:rsidR="007C77A5" w:rsidRDefault="007C77A5">
            <w:pPr>
              <w:spacing w:line="240" w:lineRule="exact"/>
              <w:jc w:val="center"/>
              <w:rPr>
                <w:rFonts w:ascii="宋体"/>
                <w:color w:val="000000"/>
                <w:sz w:val="22"/>
                <w:szCs w:val="22"/>
              </w:rPr>
            </w:pPr>
          </w:p>
        </w:tc>
        <w:tc>
          <w:tcPr>
            <w:tcW w:w="705" w:type="dxa"/>
            <w:vMerge/>
            <w:tcBorders>
              <w:top w:val="single" w:sz="4" w:space="0" w:color="000000"/>
              <w:left w:val="single" w:sz="4" w:space="0" w:color="000000"/>
              <w:bottom w:val="single" w:sz="4" w:space="0" w:color="000000"/>
              <w:right w:val="single" w:sz="4" w:space="0" w:color="000000"/>
            </w:tcBorders>
            <w:vAlign w:val="center"/>
          </w:tcPr>
          <w:p w14:paraId="7122D6D2" w14:textId="77777777" w:rsidR="007C77A5" w:rsidRDefault="007C77A5">
            <w:pPr>
              <w:widowControl/>
              <w:jc w:val="left"/>
              <w:rPr>
                <w:rFonts w:ascii="宋体"/>
                <w:color w:val="000000"/>
                <w:sz w:val="22"/>
                <w:szCs w:val="22"/>
              </w:rPr>
            </w:pPr>
          </w:p>
        </w:tc>
        <w:tc>
          <w:tcPr>
            <w:tcW w:w="708" w:type="dxa"/>
            <w:vMerge/>
            <w:tcBorders>
              <w:top w:val="single" w:sz="4" w:space="0" w:color="000000"/>
              <w:left w:val="single" w:sz="4" w:space="0" w:color="000000"/>
              <w:bottom w:val="single" w:sz="4" w:space="0" w:color="000000"/>
              <w:right w:val="single" w:sz="4" w:space="0" w:color="000000"/>
            </w:tcBorders>
            <w:vAlign w:val="center"/>
          </w:tcPr>
          <w:p w14:paraId="60982ACD" w14:textId="77777777" w:rsidR="007C77A5" w:rsidRDefault="007C77A5">
            <w:pPr>
              <w:widowControl/>
              <w:jc w:val="left"/>
              <w:rPr>
                <w:rFonts w:ascii="宋体"/>
                <w:color w:val="000000"/>
                <w:sz w:val="24"/>
              </w:rPr>
            </w:pPr>
          </w:p>
        </w:tc>
      </w:tr>
      <w:tr w:rsidR="007C77A5" w14:paraId="0241E17E" w14:textId="77777777">
        <w:trPr>
          <w:trHeight w:val="370"/>
        </w:trPr>
        <w:tc>
          <w:tcPr>
            <w:tcW w:w="14580" w:type="dxa"/>
            <w:gridSpan w:val="1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tbl>
            <w:tblPr>
              <w:tblW w:w="14955" w:type="dxa"/>
              <w:tblBorders>
                <w:insideH w:val="none" w:sz="4" w:space="0" w:color="auto"/>
                <w:insideV w:val="none" w:sz="4" w:space="0" w:color="auto"/>
              </w:tblBorders>
              <w:tblLayout w:type="fixed"/>
              <w:tblCellMar>
                <w:left w:w="0" w:type="dxa"/>
                <w:right w:w="0" w:type="dxa"/>
              </w:tblCellMar>
              <w:tblLook w:val="04A0" w:firstRow="1" w:lastRow="0" w:firstColumn="1" w:lastColumn="0" w:noHBand="0" w:noVBand="1"/>
            </w:tblPr>
            <w:tblGrid>
              <w:gridCol w:w="14955"/>
            </w:tblGrid>
            <w:tr w:rsidR="007C77A5" w14:paraId="61584652" w14:textId="77777777">
              <w:trPr>
                <w:trHeight w:val="345"/>
              </w:trPr>
              <w:tc>
                <w:tcPr>
                  <w:tcW w:w="14955" w:type="dxa"/>
                  <w:tcMar>
                    <w:top w:w="15" w:type="dxa"/>
                    <w:left w:w="15" w:type="dxa"/>
                    <w:right w:w="15" w:type="dxa"/>
                  </w:tcMar>
                  <w:vAlign w:val="center"/>
                </w:tcPr>
                <w:p w14:paraId="78AEB4BA" w14:textId="77777777" w:rsidR="007C77A5" w:rsidRDefault="00000000">
                  <w:pPr>
                    <w:widowControl/>
                    <w:ind w:firstLineChars="400" w:firstLine="880"/>
                    <w:jc w:val="left"/>
                    <w:textAlignment w:val="center"/>
                    <w:rPr>
                      <w:rFonts w:ascii="宋体"/>
                      <w:color w:val="000000"/>
                      <w:sz w:val="16"/>
                      <w:szCs w:val="16"/>
                    </w:rPr>
                  </w:pPr>
                  <w:r>
                    <w:rPr>
                      <w:rFonts w:ascii="宋体" w:hAnsi="宋体" w:cs="宋体" w:hint="eastAsia"/>
                      <w:color w:val="000000"/>
                      <w:kern w:val="0"/>
                      <w:sz w:val="22"/>
                      <w:szCs w:val="22"/>
                    </w:rPr>
                    <w:t>服务电话：</w:t>
                  </w:r>
                  <w:r>
                    <w:rPr>
                      <w:rFonts w:ascii="宋体" w:hAnsi="宋体" w:cs="宋体"/>
                      <w:color w:val="000000"/>
                      <w:kern w:val="0"/>
                      <w:sz w:val="22"/>
                      <w:szCs w:val="22"/>
                    </w:rPr>
                    <w:t xml:space="preserve">  0375-8122694                </w:t>
                  </w:r>
                  <w:r>
                    <w:rPr>
                      <w:rFonts w:ascii="宋体" w:hAnsi="宋体" w:cs="宋体" w:hint="eastAsia"/>
                      <w:color w:val="000000"/>
                      <w:kern w:val="0"/>
                      <w:sz w:val="22"/>
                      <w:szCs w:val="22"/>
                    </w:rPr>
                    <w:t>投诉机构：</w:t>
                  </w:r>
                  <w:r>
                    <w:rPr>
                      <w:rFonts w:ascii="宋体" w:hAnsi="宋体" w:cs="宋体"/>
                      <w:color w:val="000000"/>
                      <w:kern w:val="0"/>
                      <w:sz w:val="22"/>
                      <w:szCs w:val="22"/>
                    </w:rPr>
                    <w:t xml:space="preserve">  </w:t>
                  </w:r>
                  <w:r>
                    <w:rPr>
                      <w:rFonts w:ascii="宋体" w:hAnsi="宋体" w:cs="宋体" w:hint="eastAsia"/>
                      <w:color w:val="000000"/>
                      <w:kern w:val="0"/>
                      <w:sz w:val="22"/>
                      <w:szCs w:val="22"/>
                    </w:rPr>
                    <w:t>舞钢市住房和城乡建设局纪检监察室</w:t>
                  </w:r>
                  <w:r>
                    <w:rPr>
                      <w:rFonts w:ascii="宋体" w:hAnsi="宋体" w:cs="宋体"/>
                      <w:color w:val="000000"/>
                      <w:kern w:val="0"/>
                      <w:sz w:val="22"/>
                      <w:szCs w:val="22"/>
                    </w:rPr>
                    <w:t xml:space="preserve">            </w:t>
                  </w:r>
                  <w:r>
                    <w:rPr>
                      <w:rFonts w:ascii="宋体" w:hAnsi="宋体" w:cs="宋体" w:hint="eastAsia"/>
                      <w:color w:val="000000"/>
                      <w:kern w:val="0"/>
                      <w:sz w:val="22"/>
                      <w:szCs w:val="22"/>
                    </w:rPr>
                    <w:t>投诉电话：</w:t>
                  </w:r>
                  <w:r>
                    <w:rPr>
                      <w:rFonts w:ascii="宋体" w:hAnsi="宋体" w:cs="宋体"/>
                      <w:color w:val="000000"/>
                      <w:kern w:val="0"/>
                      <w:sz w:val="22"/>
                      <w:szCs w:val="22"/>
                    </w:rPr>
                    <w:t>0375-</w:t>
                  </w:r>
                  <w:r>
                    <w:rPr>
                      <w:rFonts w:ascii="宋体" w:hAnsi="宋体" w:cs="宋体" w:hint="eastAsia"/>
                      <w:color w:val="000000"/>
                      <w:kern w:val="0"/>
                      <w:sz w:val="22"/>
                      <w:szCs w:val="22"/>
                    </w:rPr>
                    <w:t>8166899</w:t>
                  </w:r>
                </w:p>
              </w:tc>
            </w:tr>
          </w:tbl>
          <w:p w14:paraId="128E9048" w14:textId="77777777" w:rsidR="007C77A5" w:rsidRDefault="007C77A5">
            <w:pPr>
              <w:widowControl/>
              <w:jc w:val="left"/>
              <w:textAlignment w:val="center"/>
              <w:rPr>
                <w:rFonts w:ascii="宋体"/>
                <w:color w:val="000000"/>
                <w:sz w:val="22"/>
                <w:szCs w:val="22"/>
              </w:rPr>
            </w:pPr>
          </w:p>
        </w:tc>
      </w:tr>
      <w:tr w:rsidR="007C77A5" w14:paraId="6D113818" w14:textId="77777777">
        <w:trPr>
          <w:trHeight w:val="390"/>
        </w:trPr>
        <w:tc>
          <w:tcPr>
            <w:tcW w:w="14580" w:type="dxa"/>
            <w:gridSpan w:val="1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4744F41" w14:textId="77777777" w:rsidR="007C77A5" w:rsidRDefault="00000000">
            <w:pPr>
              <w:widowControl/>
              <w:jc w:val="left"/>
              <w:textAlignment w:val="center"/>
              <w:rPr>
                <w:rFonts w:ascii="宋体"/>
                <w:color w:val="000000"/>
                <w:sz w:val="22"/>
                <w:szCs w:val="22"/>
              </w:rPr>
            </w:pPr>
            <w:r>
              <w:rPr>
                <w:rFonts w:ascii="宋体" w:hAnsi="宋体" w:cs="宋体" w:hint="eastAsia"/>
                <w:color w:val="000000"/>
                <w:kern w:val="0"/>
                <w:sz w:val="22"/>
                <w:szCs w:val="22"/>
              </w:rPr>
              <w:t>受理地点：舞钢市行政服务中心住建局窗口</w:t>
            </w:r>
            <w:r>
              <w:rPr>
                <w:rFonts w:ascii="宋体" w:hAnsi="宋体" w:cs="宋体"/>
                <w:color w:val="000000"/>
                <w:kern w:val="0"/>
                <w:sz w:val="22"/>
                <w:szCs w:val="22"/>
              </w:rPr>
              <w:t xml:space="preserve">                      </w:t>
            </w:r>
          </w:p>
        </w:tc>
      </w:tr>
      <w:tr w:rsidR="007C77A5" w14:paraId="5DB28A9F" w14:textId="77777777">
        <w:trPr>
          <w:trHeight w:val="821"/>
        </w:trPr>
        <w:tc>
          <w:tcPr>
            <w:tcW w:w="14580" w:type="dxa"/>
            <w:gridSpan w:val="12"/>
            <w:tcBorders>
              <w:top w:val="nil"/>
              <w:left w:val="nil"/>
              <w:bottom w:val="single" w:sz="4" w:space="0" w:color="000000"/>
              <w:right w:val="nil"/>
            </w:tcBorders>
            <w:tcMar>
              <w:top w:w="15" w:type="dxa"/>
              <w:left w:w="15" w:type="dxa"/>
              <w:bottom w:w="15" w:type="dxa"/>
              <w:right w:w="15" w:type="dxa"/>
            </w:tcMar>
            <w:vAlign w:val="center"/>
          </w:tcPr>
          <w:p w14:paraId="48A1EC80" w14:textId="77777777" w:rsidR="007C77A5" w:rsidRDefault="00000000">
            <w:pPr>
              <w:widowControl/>
              <w:jc w:val="center"/>
              <w:textAlignment w:val="center"/>
              <w:rPr>
                <w:rFonts w:ascii="宋体" w:eastAsia="方正小标宋简体" w:hAnsi="宋体"/>
                <w:color w:val="000000"/>
                <w:kern w:val="0"/>
                <w:sz w:val="44"/>
                <w:szCs w:val="44"/>
              </w:rPr>
            </w:pPr>
            <w:r>
              <w:rPr>
                <w:rFonts w:ascii="宋体" w:eastAsia="方正小标宋简体" w:hAnsi="宋体" w:cs="方正小标宋简体" w:hint="eastAsia"/>
                <w:color w:val="000000"/>
                <w:kern w:val="0"/>
                <w:sz w:val="44"/>
                <w:szCs w:val="44"/>
              </w:rPr>
              <w:lastRenderedPageBreak/>
              <w:t>舞钢市住房和城乡建设局权力清单和责任清单统计表</w:t>
            </w:r>
          </w:p>
          <w:p w14:paraId="06FAC70A" w14:textId="77777777" w:rsidR="007C77A5" w:rsidRDefault="00000000">
            <w:pPr>
              <w:widowControl/>
              <w:jc w:val="left"/>
              <w:textAlignment w:val="center"/>
              <w:rPr>
                <w:rFonts w:ascii="宋体"/>
                <w:color w:val="000000"/>
                <w:sz w:val="24"/>
              </w:rPr>
            </w:pPr>
            <w:r>
              <w:rPr>
                <w:rFonts w:ascii="宋体" w:hAnsi="宋体" w:cs="宋体" w:hint="eastAsia"/>
                <w:color w:val="000000"/>
                <w:kern w:val="0"/>
                <w:sz w:val="24"/>
              </w:rPr>
              <w:t>职权类别：行政许可</w:t>
            </w:r>
          </w:p>
        </w:tc>
      </w:tr>
      <w:tr w:rsidR="007C77A5" w14:paraId="4A32D612" w14:textId="77777777">
        <w:trPr>
          <w:trHeight w:val="818"/>
        </w:trPr>
        <w:tc>
          <w:tcPr>
            <w:tcW w:w="67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57CD440" w14:textId="77777777" w:rsidR="007C77A5" w:rsidRDefault="00000000">
            <w:pPr>
              <w:widowControl/>
              <w:spacing w:line="240" w:lineRule="exact"/>
              <w:jc w:val="center"/>
              <w:textAlignment w:val="center"/>
              <w:rPr>
                <w:rFonts w:ascii="黑体" w:eastAsia="黑体" w:hAnsi="宋体"/>
                <w:color w:val="000000"/>
                <w:sz w:val="22"/>
                <w:szCs w:val="22"/>
              </w:rPr>
            </w:pPr>
            <w:r>
              <w:rPr>
                <w:rFonts w:ascii="黑体" w:eastAsia="黑体" w:hAnsi="宋体" w:cs="黑体" w:hint="eastAsia"/>
                <w:color w:val="000000"/>
                <w:kern w:val="0"/>
                <w:sz w:val="22"/>
                <w:szCs w:val="22"/>
              </w:rPr>
              <w:t>序号</w:t>
            </w:r>
          </w:p>
        </w:tc>
        <w:tc>
          <w:tcPr>
            <w:tcW w:w="10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0E75099" w14:textId="77777777" w:rsidR="007C77A5" w:rsidRDefault="00000000">
            <w:pPr>
              <w:widowControl/>
              <w:spacing w:line="240" w:lineRule="exact"/>
              <w:jc w:val="center"/>
              <w:textAlignment w:val="center"/>
              <w:rPr>
                <w:rFonts w:ascii="黑体" w:eastAsia="黑体" w:hAnsi="宋体"/>
                <w:color w:val="000000"/>
                <w:sz w:val="22"/>
                <w:szCs w:val="22"/>
              </w:rPr>
            </w:pPr>
            <w:r>
              <w:rPr>
                <w:rFonts w:ascii="黑体" w:eastAsia="黑体" w:hAnsi="宋体" w:cs="黑体" w:hint="eastAsia"/>
                <w:color w:val="000000"/>
                <w:kern w:val="0"/>
                <w:sz w:val="22"/>
                <w:szCs w:val="22"/>
              </w:rPr>
              <w:t>职权名称</w:t>
            </w:r>
          </w:p>
        </w:tc>
        <w:tc>
          <w:tcPr>
            <w:tcW w:w="317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50BE403" w14:textId="77777777" w:rsidR="007C77A5" w:rsidRDefault="00000000">
            <w:pPr>
              <w:widowControl/>
              <w:spacing w:line="240" w:lineRule="exact"/>
              <w:jc w:val="center"/>
              <w:textAlignment w:val="center"/>
              <w:rPr>
                <w:rFonts w:ascii="黑体" w:eastAsia="黑体" w:hAnsi="宋体"/>
                <w:color w:val="000000"/>
                <w:sz w:val="22"/>
                <w:szCs w:val="22"/>
              </w:rPr>
            </w:pPr>
            <w:r>
              <w:rPr>
                <w:rFonts w:ascii="黑体" w:eastAsia="黑体" w:hAnsi="宋体" w:cs="黑体" w:hint="eastAsia"/>
                <w:color w:val="000000"/>
                <w:kern w:val="0"/>
                <w:sz w:val="22"/>
                <w:szCs w:val="22"/>
              </w:rPr>
              <w:t>实施依据</w:t>
            </w:r>
          </w:p>
        </w:tc>
        <w:tc>
          <w:tcPr>
            <w:tcW w:w="48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437062E" w14:textId="77777777" w:rsidR="007C77A5" w:rsidRDefault="00000000">
            <w:pPr>
              <w:widowControl/>
              <w:spacing w:line="240" w:lineRule="exact"/>
              <w:jc w:val="center"/>
              <w:textAlignment w:val="center"/>
              <w:rPr>
                <w:rFonts w:ascii="黑体" w:eastAsia="黑体" w:hAnsi="宋体"/>
                <w:color w:val="000000"/>
                <w:sz w:val="22"/>
                <w:szCs w:val="22"/>
              </w:rPr>
            </w:pPr>
            <w:r>
              <w:rPr>
                <w:rFonts w:ascii="黑体" w:eastAsia="黑体" w:hAnsi="宋体" w:cs="黑体" w:hint="eastAsia"/>
                <w:color w:val="000000"/>
                <w:kern w:val="0"/>
                <w:sz w:val="22"/>
                <w:szCs w:val="22"/>
              </w:rPr>
              <w:t>实施对象</w:t>
            </w:r>
          </w:p>
        </w:tc>
        <w:tc>
          <w:tcPr>
            <w:tcW w:w="51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DF4EA4D" w14:textId="77777777" w:rsidR="007C77A5" w:rsidRDefault="00000000">
            <w:pPr>
              <w:widowControl/>
              <w:spacing w:line="240" w:lineRule="exact"/>
              <w:jc w:val="center"/>
              <w:textAlignment w:val="center"/>
              <w:rPr>
                <w:rFonts w:ascii="黑体" w:eastAsia="黑体" w:hAnsi="宋体"/>
                <w:color w:val="000000"/>
                <w:sz w:val="22"/>
                <w:szCs w:val="22"/>
              </w:rPr>
            </w:pPr>
            <w:r>
              <w:rPr>
                <w:rFonts w:ascii="黑体" w:eastAsia="黑体" w:hAnsi="宋体" w:cs="黑体" w:hint="eastAsia"/>
                <w:color w:val="000000"/>
                <w:kern w:val="0"/>
                <w:sz w:val="22"/>
                <w:szCs w:val="22"/>
              </w:rPr>
              <w:t>实施机构</w:t>
            </w:r>
          </w:p>
        </w:tc>
        <w:tc>
          <w:tcPr>
            <w:tcW w:w="61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7CD72C5" w14:textId="77777777" w:rsidR="007C77A5" w:rsidRDefault="00000000">
            <w:pPr>
              <w:widowControl/>
              <w:spacing w:line="240" w:lineRule="exact"/>
              <w:jc w:val="center"/>
              <w:textAlignment w:val="center"/>
              <w:rPr>
                <w:rFonts w:ascii="黑体" w:eastAsia="黑体" w:hAnsi="宋体"/>
                <w:color w:val="000000"/>
                <w:sz w:val="22"/>
                <w:szCs w:val="22"/>
              </w:rPr>
            </w:pPr>
            <w:r>
              <w:rPr>
                <w:rFonts w:ascii="黑体" w:eastAsia="黑体" w:hAnsi="宋体" w:cs="黑体" w:hint="eastAsia"/>
                <w:color w:val="000000"/>
                <w:kern w:val="0"/>
                <w:sz w:val="22"/>
                <w:szCs w:val="22"/>
              </w:rPr>
              <w:t>办理环节</w:t>
            </w:r>
          </w:p>
        </w:tc>
        <w:tc>
          <w:tcPr>
            <w:tcW w:w="434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FB8F7DD" w14:textId="77777777" w:rsidR="007C77A5" w:rsidRDefault="00000000">
            <w:pPr>
              <w:widowControl/>
              <w:spacing w:line="240" w:lineRule="exact"/>
              <w:jc w:val="center"/>
              <w:textAlignment w:val="center"/>
              <w:rPr>
                <w:rFonts w:ascii="黑体" w:eastAsia="黑体" w:hAnsi="宋体"/>
                <w:color w:val="000000"/>
                <w:sz w:val="22"/>
                <w:szCs w:val="22"/>
              </w:rPr>
            </w:pPr>
            <w:r>
              <w:rPr>
                <w:rFonts w:ascii="黑体" w:eastAsia="黑体" w:hAnsi="宋体" w:cs="黑体" w:hint="eastAsia"/>
                <w:color w:val="000000"/>
                <w:kern w:val="0"/>
                <w:sz w:val="22"/>
                <w:szCs w:val="22"/>
              </w:rPr>
              <w:t>责任事项</w:t>
            </w:r>
          </w:p>
        </w:tc>
        <w:tc>
          <w:tcPr>
            <w:tcW w:w="12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6099C59" w14:textId="77777777" w:rsidR="007C77A5" w:rsidRDefault="00000000">
            <w:pPr>
              <w:widowControl/>
              <w:spacing w:line="240" w:lineRule="exact"/>
              <w:jc w:val="center"/>
              <w:textAlignment w:val="center"/>
              <w:rPr>
                <w:rFonts w:ascii="黑体" w:eastAsia="黑体" w:hAnsi="宋体"/>
                <w:color w:val="000000"/>
                <w:sz w:val="22"/>
                <w:szCs w:val="22"/>
              </w:rPr>
            </w:pPr>
            <w:r>
              <w:rPr>
                <w:rFonts w:ascii="黑体" w:eastAsia="黑体" w:hAnsi="宋体" w:cs="黑体" w:hint="eastAsia"/>
                <w:color w:val="000000"/>
                <w:kern w:val="0"/>
                <w:sz w:val="22"/>
                <w:szCs w:val="22"/>
              </w:rPr>
              <w:t>责任</w:t>
            </w:r>
            <w:r>
              <w:rPr>
                <w:rFonts w:ascii="黑体" w:eastAsia="黑体" w:hAnsi="宋体"/>
                <w:color w:val="000000"/>
                <w:kern w:val="0"/>
                <w:sz w:val="22"/>
                <w:szCs w:val="22"/>
              </w:rPr>
              <w:br/>
            </w:r>
            <w:r>
              <w:rPr>
                <w:rFonts w:ascii="黑体" w:eastAsia="黑体" w:hAnsi="宋体" w:cs="黑体" w:hint="eastAsia"/>
                <w:color w:val="000000"/>
                <w:kern w:val="0"/>
                <w:sz w:val="22"/>
                <w:szCs w:val="22"/>
              </w:rPr>
              <w:t>科室</w:t>
            </w:r>
          </w:p>
        </w:tc>
        <w:tc>
          <w:tcPr>
            <w:tcW w:w="52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9BFCB9E" w14:textId="77777777" w:rsidR="007C77A5" w:rsidRDefault="00000000">
            <w:pPr>
              <w:widowControl/>
              <w:spacing w:line="240" w:lineRule="exact"/>
              <w:jc w:val="center"/>
              <w:textAlignment w:val="center"/>
              <w:rPr>
                <w:rFonts w:ascii="黑体" w:eastAsia="黑体" w:hAnsi="宋体"/>
                <w:color w:val="000000"/>
                <w:sz w:val="22"/>
                <w:szCs w:val="22"/>
              </w:rPr>
            </w:pPr>
            <w:r>
              <w:rPr>
                <w:rFonts w:ascii="黑体" w:eastAsia="黑体" w:hAnsi="宋体" w:cs="黑体" w:hint="eastAsia"/>
                <w:color w:val="000000"/>
                <w:kern w:val="0"/>
                <w:sz w:val="22"/>
                <w:szCs w:val="22"/>
              </w:rPr>
              <w:t>承诺时限</w:t>
            </w:r>
          </w:p>
        </w:tc>
        <w:tc>
          <w:tcPr>
            <w:tcW w:w="54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DF3123D" w14:textId="77777777" w:rsidR="007C77A5" w:rsidRDefault="00000000">
            <w:pPr>
              <w:widowControl/>
              <w:spacing w:line="240" w:lineRule="exact"/>
              <w:jc w:val="center"/>
              <w:textAlignment w:val="center"/>
              <w:rPr>
                <w:rFonts w:ascii="黑体" w:eastAsia="黑体" w:hAnsi="宋体"/>
                <w:color w:val="000000"/>
                <w:sz w:val="22"/>
                <w:szCs w:val="22"/>
              </w:rPr>
            </w:pPr>
            <w:r>
              <w:rPr>
                <w:rFonts w:ascii="黑体" w:eastAsia="黑体" w:hAnsi="宋体" w:cs="黑体" w:hint="eastAsia"/>
                <w:color w:val="000000"/>
                <w:kern w:val="0"/>
                <w:sz w:val="22"/>
                <w:szCs w:val="22"/>
              </w:rPr>
              <w:t>法定时限</w:t>
            </w:r>
          </w:p>
        </w:tc>
        <w:tc>
          <w:tcPr>
            <w:tcW w:w="70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10F7D96" w14:textId="77777777" w:rsidR="007C77A5" w:rsidRDefault="00000000">
            <w:pPr>
              <w:widowControl/>
              <w:spacing w:line="240" w:lineRule="exact"/>
              <w:jc w:val="center"/>
              <w:textAlignment w:val="center"/>
              <w:rPr>
                <w:rFonts w:ascii="黑体" w:eastAsia="黑体" w:hAnsi="宋体"/>
                <w:color w:val="000000"/>
                <w:sz w:val="22"/>
                <w:szCs w:val="22"/>
              </w:rPr>
            </w:pPr>
            <w:r>
              <w:rPr>
                <w:rFonts w:ascii="黑体" w:eastAsia="黑体" w:hAnsi="宋体" w:cs="黑体" w:hint="eastAsia"/>
                <w:color w:val="000000"/>
                <w:kern w:val="0"/>
                <w:sz w:val="22"/>
                <w:szCs w:val="22"/>
              </w:rPr>
              <w:t>收费情况及依据</w:t>
            </w:r>
          </w:p>
        </w:tc>
        <w:tc>
          <w:tcPr>
            <w:tcW w:w="7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A51ABA7" w14:textId="77777777" w:rsidR="007C77A5" w:rsidRDefault="00000000">
            <w:pPr>
              <w:widowControl/>
              <w:spacing w:line="240" w:lineRule="exact"/>
              <w:jc w:val="center"/>
              <w:textAlignment w:val="center"/>
              <w:rPr>
                <w:rFonts w:ascii="黑体" w:eastAsia="黑体" w:hAnsi="宋体"/>
                <w:color w:val="000000"/>
                <w:sz w:val="22"/>
                <w:szCs w:val="22"/>
              </w:rPr>
            </w:pPr>
            <w:r>
              <w:rPr>
                <w:rFonts w:ascii="黑体" w:eastAsia="黑体" w:hAnsi="宋体" w:cs="黑体" w:hint="eastAsia"/>
                <w:color w:val="000000"/>
                <w:kern w:val="0"/>
                <w:sz w:val="22"/>
                <w:szCs w:val="22"/>
              </w:rPr>
              <w:t>调整意见及理由</w:t>
            </w:r>
          </w:p>
        </w:tc>
      </w:tr>
      <w:tr w:rsidR="007C77A5" w14:paraId="69FDCDB6" w14:textId="77777777">
        <w:trPr>
          <w:trHeight w:val="1276"/>
        </w:trPr>
        <w:tc>
          <w:tcPr>
            <w:tcW w:w="673"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B4B576B" w14:textId="77777777" w:rsidR="007C77A5" w:rsidRDefault="00000000">
            <w:pPr>
              <w:widowControl/>
              <w:spacing w:line="280" w:lineRule="exact"/>
              <w:jc w:val="center"/>
              <w:textAlignment w:val="center"/>
              <w:rPr>
                <w:rFonts w:ascii="宋体"/>
                <w:color w:val="000000"/>
                <w:sz w:val="22"/>
                <w:szCs w:val="22"/>
              </w:rPr>
            </w:pPr>
            <w:r>
              <w:rPr>
                <w:rFonts w:ascii="宋体" w:hint="eastAsia"/>
                <w:color w:val="000000"/>
                <w:sz w:val="22"/>
                <w:szCs w:val="22"/>
              </w:rPr>
              <w:t>7</w:t>
            </w:r>
          </w:p>
        </w:tc>
        <w:tc>
          <w:tcPr>
            <w:tcW w:w="1008" w:type="dxa"/>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34656669" w14:textId="77777777" w:rsidR="007C77A5" w:rsidRDefault="00000000">
            <w:pPr>
              <w:widowControl/>
              <w:spacing w:line="280" w:lineRule="exact"/>
              <w:jc w:val="left"/>
              <w:textAlignment w:val="center"/>
              <w:rPr>
                <w:rFonts w:ascii="宋体"/>
                <w:color w:val="000000"/>
                <w:sz w:val="22"/>
                <w:szCs w:val="22"/>
              </w:rPr>
            </w:pPr>
            <w:r>
              <w:rPr>
                <w:rFonts w:ascii="宋体" w:hAnsi="宋体" w:cs="宋体" w:hint="eastAsia"/>
                <w:color w:val="000000"/>
                <w:sz w:val="22"/>
                <w:szCs w:val="22"/>
              </w:rPr>
              <w:t>建筑起重机械设备使用登记注销</w:t>
            </w:r>
            <w:r>
              <w:rPr>
                <w:rFonts w:ascii="宋体" w:hAnsi="宋体" w:cs="宋体"/>
                <w:color w:val="000000"/>
                <w:sz w:val="22"/>
                <w:szCs w:val="22"/>
              </w:rPr>
              <w:t xml:space="preserve"> </w:t>
            </w:r>
          </w:p>
        </w:tc>
        <w:tc>
          <w:tcPr>
            <w:tcW w:w="3176"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1168903" w14:textId="77777777" w:rsidR="007C77A5" w:rsidRDefault="00000000">
            <w:pPr>
              <w:rPr>
                <w:rFonts w:ascii="仿宋_GB2312" w:eastAsia="仿宋_GB2312"/>
                <w:sz w:val="24"/>
              </w:rPr>
            </w:pPr>
            <w:r>
              <w:rPr>
                <w:rFonts w:ascii="仿宋" w:eastAsia="仿宋" w:hAnsi="仿宋" w:cs="仿宋" w:hint="eastAsia"/>
                <w:sz w:val="24"/>
              </w:rPr>
              <w:t>依据</w:t>
            </w:r>
            <w:r>
              <w:rPr>
                <w:rFonts w:ascii="仿宋_GB2312" w:eastAsia="仿宋_GB2312" w:cs="仿宋_GB2312" w:hint="eastAsia"/>
                <w:b/>
                <w:bCs/>
                <w:sz w:val="24"/>
              </w:rPr>
              <w:t>《</w:t>
            </w:r>
            <w:r>
              <w:rPr>
                <w:rStyle w:val="a6"/>
                <w:rFonts w:ascii="仿宋_GB2312" w:eastAsia="仿宋_GB2312" w:cs="仿宋_GB2312" w:hint="eastAsia"/>
                <w:b w:val="0"/>
                <w:bCs w:val="0"/>
                <w:color w:val="000000"/>
                <w:sz w:val="24"/>
              </w:rPr>
              <w:t>河南省建设厅关于印发河南省建筑起重机械设备备案登记管理办法的通知》（豫建</w:t>
            </w:r>
            <w:r>
              <w:rPr>
                <w:rStyle w:val="a6"/>
                <w:rFonts w:ascii="仿宋_GB2312" w:eastAsia="仿宋_GB2312" w:cs="仿宋_GB2312"/>
                <w:b w:val="0"/>
                <w:bCs w:val="0"/>
                <w:color w:val="000000"/>
                <w:sz w:val="24"/>
              </w:rPr>
              <w:t>[2008]203</w:t>
            </w:r>
            <w:r>
              <w:rPr>
                <w:rStyle w:val="a6"/>
                <w:rFonts w:ascii="仿宋_GB2312" w:eastAsia="仿宋_GB2312" w:cs="仿宋_GB2312" w:hint="eastAsia"/>
                <w:b w:val="0"/>
                <w:bCs w:val="0"/>
                <w:color w:val="000000"/>
                <w:sz w:val="24"/>
              </w:rPr>
              <w:t>号）第二十二条等</w:t>
            </w:r>
            <w:r>
              <w:rPr>
                <w:rFonts w:ascii="仿宋_GB2312" w:eastAsia="仿宋_GB2312" w:cs="仿宋_GB2312" w:hint="eastAsia"/>
                <w:sz w:val="24"/>
              </w:rPr>
              <w:t>文件要求</w:t>
            </w:r>
          </w:p>
          <w:p w14:paraId="4892FAC7" w14:textId="77777777" w:rsidR="007C77A5" w:rsidRDefault="007C77A5">
            <w:pPr>
              <w:widowControl/>
              <w:spacing w:line="280" w:lineRule="exact"/>
              <w:jc w:val="left"/>
              <w:textAlignment w:val="center"/>
              <w:rPr>
                <w:rFonts w:ascii="宋体"/>
                <w:color w:val="000000"/>
                <w:sz w:val="22"/>
                <w:szCs w:val="22"/>
              </w:rPr>
            </w:pPr>
          </w:p>
        </w:tc>
        <w:tc>
          <w:tcPr>
            <w:tcW w:w="480"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9AB7118" w14:textId="77777777" w:rsidR="007C77A5" w:rsidRDefault="00000000">
            <w:pPr>
              <w:widowControl/>
              <w:spacing w:line="280" w:lineRule="exact"/>
              <w:jc w:val="center"/>
              <w:textAlignment w:val="center"/>
              <w:rPr>
                <w:rFonts w:ascii="宋体"/>
                <w:color w:val="000000"/>
                <w:sz w:val="22"/>
                <w:szCs w:val="22"/>
              </w:rPr>
            </w:pPr>
            <w:r>
              <w:rPr>
                <w:rFonts w:ascii="宋体" w:hAnsi="宋体" w:cs="宋体" w:hint="eastAsia"/>
                <w:color w:val="000000"/>
                <w:sz w:val="22"/>
                <w:szCs w:val="22"/>
              </w:rPr>
              <w:t>建筑起重机械设备使用登记注销</w:t>
            </w:r>
            <w:r>
              <w:rPr>
                <w:rFonts w:ascii="宋体" w:hAnsi="宋体" w:cs="宋体"/>
                <w:color w:val="000000"/>
                <w:sz w:val="22"/>
                <w:szCs w:val="22"/>
              </w:rPr>
              <w:t xml:space="preserve"> </w:t>
            </w:r>
          </w:p>
        </w:tc>
        <w:tc>
          <w:tcPr>
            <w:tcW w:w="515" w:type="dxa"/>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511E8686" w14:textId="77777777" w:rsidR="007C77A5" w:rsidRDefault="00000000">
            <w:pPr>
              <w:widowControl/>
              <w:spacing w:line="280" w:lineRule="exact"/>
              <w:jc w:val="center"/>
              <w:textAlignment w:val="center"/>
              <w:rPr>
                <w:rFonts w:ascii="宋体"/>
                <w:color w:val="000000"/>
                <w:sz w:val="22"/>
                <w:szCs w:val="22"/>
              </w:rPr>
            </w:pPr>
            <w:r>
              <w:rPr>
                <w:rFonts w:ascii="宋体" w:hAnsi="宋体" w:cs="宋体" w:hint="eastAsia"/>
                <w:color w:val="000000"/>
                <w:sz w:val="22"/>
                <w:szCs w:val="22"/>
              </w:rPr>
              <w:t>舞钢市住建局安监站</w:t>
            </w:r>
          </w:p>
        </w:tc>
        <w:tc>
          <w:tcPr>
            <w:tcW w:w="61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B1BB699" w14:textId="77777777" w:rsidR="007C77A5" w:rsidRDefault="007C77A5">
            <w:pPr>
              <w:widowControl/>
              <w:spacing w:line="280" w:lineRule="exact"/>
              <w:jc w:val="left"/>
              <w:textAlignment w:val="center"/>
              <w:rPr>
                <w:rFonts w:ascii="宋体"/>
                <w:color w:val="000000"/>
                <w:sz w:val="22"/>
                <w:szCs w:val="22"/>
              </w:rPr>
            </w:pPr>
          </w:p>
        </w:tc>
        <w:tc>
          <w:tcPr>
            <w:tcW w:w="4341" w:type="dxa"/>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1138BEFC" w14:textId="77777777" w:rsidR="007C77A5" w:rsidRDefault="00000000">
            <w:pPr>
              <w:widowControl/>
              <w:spacing w:line="280" w:lineRule="exact"/>
              <w:ind w:firstLineChars="700" w:firstLine="1540"/>
              <w:jc w:val="left"/>
              <w:textAlignment w:val="center"/>
              <w:rPr>
                <w:rFonts w:ascii="宋体"/>
                <w:color w:val="000000"/>
                <w:sz w:val="22"/>
                <w:szCs w:val="22"/>
              </w:rPr>
            </w:pPr>
            <w:r>
              <w:rPr>
                <w:rFonts w:ascii="宋体" w:hint="eastAsia"/>
                <w:color w:val="000000"/>
                <w:sz w:val="22"/>
                <w:szCs w:val="22"/>
              </w:rPr>
              <w:t>直接自动注销</w:t>
            </w:r>
          </w:p>
        </w:tc>
        <w:tc>
          <w:tcPr>
            <w:tcW w:w="1292" w:type="dxa"/>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49039440" w14:textId="77777777" w:rsidR="007C77A5" w:rsidRDefault="00000000">
            <w:pPr>
              <w:widowControl/>
              <w:spacing w:line="280" w:lineRule="exact"/>
              <w:jc w:val="center"/>
              <w:textAlignment w:val="center"/>
              <w:rPr>
                <w:rFonts w:ascii="宋体"/>
                <w:color w:val="000000"/>
                <w:sz w:val="22"/>
                <w:szCs w:val="22"/>
              </w:rPr>
            </w:pPr>
            <w:r>
              <w:rPr>
                <w:rFonts w:ascii="宋体" w:hAnsi="宋体" w:cs="宋体" w:hint="eastAsia"/>
                <w:color w:val="000000"/>
                <w:sz w:val="22"/>
                <w:szCs w:val="22"/>
              </w:rPr>
              <w:t>安监站</w:t>
            </w:r>
          </w:p>
        </w:tc>
        <w:tc>
          <w:tcPr>
            <w:tcW w:w="52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95B38C3" w14:textId="77777777" w:rsidR="007C77A5" w:rsidRDefault="00000000">
            <w:pPr>
              <w:widowControl/>
              <w:spacing w:line="280" w:lineRule="exact"/>
              <w:jc w:val="center"/>
              <w:textAlignment w:val="center"/>
              <w:rPr>
                <w:rFonts w:ascii="宋体"/>
                <w:color w:val="000000"/>
                <w:sz w:val="22"/>
                <w:szCs w:val="22"/>
              </w:rPr>
            </w:pPr>
            <w:r>
              <w:rPr>
                <w:rFonts w:ascii="宋体" w:hAnsi="宋体" w:cs="宋体"/>
                <w:color w:val="000000"/>
                <w:sz w:val="22"/>
                <w:szCs w:val="22"/>
              </w:rPr>
              <w:t>1</w:t>
            </w:r>
            <w:r>
              <w:rPr>
                <w:rFonts w:ascii="宋体" w:hAnsi="宋体" w:cs="宋体" w:hint="eastAsia"/>
                <w:color w:val="000000"/>
                <w:sz w:val="22"/>
                <w:szCs w:val="22"/>
              </w:rPr>
              <w:t>日</w:t>
            </w:r>
          </w:p>
        </w:tc>
        <w:tc>
          <w:tcPr>
            <w:tcW w:w="540" w:type="dxa"/>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2B9D5EB1" w14:textId="77777777" w:rsidR="007C77A5" w:rsidRDefault="00000000">
            <w:pPr>
              <w:spacing w:line="240" w:lineRule="exact"/>
              <w:jc w:val="center"/>
              <w:rPr>
                <w:rFonts w:ascii="宋体"/>
                <w:color w:val="000000"/>
                <w:sz w:val="22"/>
                <w:szCs w:val="22"/>
              </w:rPr>
            </w:pPr>
            <w:r>
              <w:rPr>
                <w:rFonts w:ascii="宋体" w:hAnsi="宋体" w:cs="宋体"/>
                <w:color w:val="000000"/>
                <w:sz w:val="22"/>
                <w:szCs w:val="22"/>
              </w:rPr>
              <w:t>7</w:t>
            </w:r>
            <w:r>
              <w:rPr>
                <w:rFonts w:ascii="宋体" w:hAnsi="宋体" w:cs="宋体" w:hint="eastAsia"/>
                <w:color w:val="000000"/>
                <w:sz w:val="22"/>
                <w:szCs w:val="22"/>
              </w:rPr>
              <w:t>日</w:t>
            </w:r>
          </w:p>
          <w:p w14:paraId="4F467B93" w14:textId="77777777" w:rsidR="007C77A5" w:rsidRDefault="007C77A5">
            <w:pPr>
              <w:spacing w:line="240" w:lineRule="exact"/>
              <w:jc w:val="center"/>
              <w:rPr>
                <w:rFonts w:ascii="宋体"/>
                <w:color w:val="000000"/>
                <w:sz w:val="22"/>
                <w:szCs w:val="22"/>
              </w:rPr>
            </w:pPr>
          </w:p>
        </w:tc>
        <w:tc>
          <w:tcPr>
            <w:tcW w:w="705"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DFF96FC" w14:textId="77777777" w:rsidR="007C77A5" w:rsidRDefault="00000000">
            <w:pPr>
              <w:jc w:val="center"/>
              <w:rPr>
                <w:rFonts w:ascii="宋体"/>
                <w:color w:val="000000"/>
                <w:sz w:val="22"/>
                <w:szCs w:val="22"/>
              </w:rPr>
            </w:pPr>
            <w:r>
              <w:rPr>
                <w:rFonts w:ascii="宋体" w:hAnsi="宋体" w:cs="宋体" w:hint="eastAsia"/>
                <w:color w:val="000000"/>
                <w:sz w:val="22"/>
                <w:szCs w:val="22"/>
              </w:rPr>
              <w:t>不收费</w:t>
            </w:r>
          </w:p>
        </w:tc>
        <w:tc>
          <w:tcPr>
            <w:tcW w:w="708"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150208F" w14:textId="77777777" w:rsidR="007C77A5" w:rsidRDefault="00000000">
            <w:pPr>
              <w:spacing w:line="3360" w:lineRule="auto"/>
              <w:jc w:val="center"/>
              <w:rPr>
                <w:rFonts w:ascii="宋体"/>
                <w:color w:val="000000"/>
                <w:sz w:val="24"/>
              </w:rPr>
            </w:pPr>
            <w:r>
              <w:rPr>
                <w:rFonts w:ascii="宋体" w:hAnsi="宋体" w:cs="宋体" w:hint="eastAsia"/>
                <w:color w:val="000000"/>
                <w:sz w:val="22"/>
                <w:szCs w:val="22"/>
              </w:rPr>
              <w:t>拟保留</w:t>
            </w:r>
          </w:p>
        </w:tc>
      </w:tr>
      <w:tr w:rsidR="007C77A5" w14:paraId="139F7254" w14:textId="77777777">
        <w:trPr>
          <w:trHeight w:val="1152"/>
        </w:trPr>
        <w:tc>
          <w:tcPr>
            <w:tcW w:w="673" w:type="dxa"/>
            <w:vMerge/>
            <w:tcBorders>
              <w:top w:val="single" w:sz="4" w:space="0" w:color="000000"/>
              <w:left w:val="single" w:sz="4" w:space="0" w:color="000000"/>
              <w:bottom w:val="single" w:sz="4" w:space="0" w:color="000000"/>
              <w:right w:val="single" w:sz="4" w:space="0" w:color="000000"/>
            </w:tcBorders>
            <w:vAlign w:val="center"/>
          </w:tcPr>
          <w:p w14:paraId="48C9AF0F" w14:textId="77777777" w:rsidR="007C77A5" w:rsidRDefault="007C77A5">
            <w:pPr>
              <w:widowControl/>
              <w:spacing w:line="280" w:lineRule="exact"/>
              <w:jc w:val="left"/>
              <w:rPr>
                <w:rFonts w:ascii="宋体"/>
                <w:color w:val="000000"/>
                <w:sz w:val="22"/>
                <w:szCs w:val="22"/>
              </w:rPr>
            </w:pPr>
          </w:p>
        </w:tc>
        <w:tc>
          <w:tcPr>
            <w:tcW w:w="1008" w:type="dxa"/>
            <w:vMerge/>
            <w:tcBorders>
              <w:left w:val="single" w:sz="4" w:space="0" w:color="000000"/>
              <w:right w:val="single" w:sz="4" w:space="0" w:color="000000"/>
            </w:tcBorders>
            <w:vAlign w:val="center"/>
          </w:tcPr>
          <w:p w14:paraId="7C4DBA85" w14:textId="77777777" w:rsidR="007C77A5" w:rsidRDefault="007C77A5">
            <w:pPr>
              <w:widowControl/>
              <w:spacing w:line="280" w:lineRule="exact"/>
              <w:jc w:val="left"/>
              <w:rPr>
                <w:rFonts w:ascii="宋体"/>
                <w:color w:val="000000"/>
                <w:sz w:val="22"/>
                <w:szCs w:val="22"/>
              </w:rPr>
            </w:pPr>
          </w:p>
        </w:tc>
        <w:tc>
          <w:tcPr>
            <w:tcW w:w="3176" w:type="dxa"/>
            <w:vMerge/>
            <w:tcBorders>
              <w:top w:val="single" w:sz="4" w:space="0" w:color="000000"/>
              <w:left w:val="single" w:sz="4" w:space="0" w:color="000000"/>
              <w:bottom w:val="single" w:sz="4" w:space="0" w:color="000000"/>
              <w:right w:val="single" w:sz="4" w:space="0" w:color="000000"/>
            </w:tcBorders>
            <w:vAlign w:val="center"/>
          </w:tcPr>
          <w:p w14:paraId="4CF98BFB" w14:textId="77777777" w:rsidR="007C77A5" w:rsidRDefault="007C77A5">
            <w:pPr>
              <w:widowControl/>
              <w:spacing w:line="280" w:lineRule="exact"/>
              <w:jc w:val="left"/>
              <w:rPr>
                <w:rFonts w:ascii="宋体"/>
                <w:color w:val="000000"/>
                <w:sz w:val="22"/>
                <w:szCs w:val="22"/>
              </w:rPr>
            </w:pPr>
          </w:p>
        </w:tc>
        <w:tc>
          <w:tcPr>
            <w:tcW w:w="480" w:type="dxa"/>
            <w:vMerge/>
            <w:tcBorders>
              <w:top w:val="single" w:sz="4" w:space="0" w:color="000000"/>
              <w:left w:val="single" w:sz="4" w:space="0" w:color="000000"/>
              <w:bottom w:val="single" w:sz="4" w:space="0" w:color="000000"/>
              <w:right w:val="single" w:sz="4" w:space="0" w:color="000000"/>
            </w:tcBorders>
            <w:vAlign w:val="center"/>
          </w:tcPr>
          <w:p w14:paraId="1C7C0C34" w14:textId="77777777" w:rsidR="007C77A5" w:rsidRDefault="007C77A5">
            <w:pPr>
              <w:widowControl/>
              <w:spacing w:line="280" w:lineRule="exact"/>
              <w:jc w:val="left"/>
              <w:rPr>
                <w:rFonts w:ascii="宋体"/>
                <w:color w:val="000000"/>
                <w:sz w:val="22"/>
                <w:szCs w:val="22"/>
              </w:rPr>
            </w:pPr>
          </w:p>
        </w:tc>
        <w:tc>
          <w:tcPr>
            <w:tcW w:w="515" w:type="dxa"/>
            <w:vMerge/>
            <w:tcBorders>
              <w:left w:val="single" w:sz="4" w:space="0" w:color="000000"/>
              <w:right w:val="single" w:sz="4" w:space="0" w:color="000000"/>
            </w:tcBorders>
            <w:vAlign w:val="center"/>
          </w:tcPr>
          <w:p w14:paraId="5DECEF92" w14:textId="77777777" w:rsidR="007C77A5" w:rsidRDefault="007C77A5">
            <w:pPr>
              <w:widowControl/>
              <w:spacing w:line="280" w:lineRule="exact"/>
              <w:jc w:val="left"/>
              <w:rPr>
                <w:rFonts w:ascii="宋体"/>
                <w:color w:val="000000"/>
                <w:sz w:val="22"/>
                <w:szCs w:val="22"/>
              </w:rPr>
            </w:pPr>
          </w:p>
        </w:tc>
        <w:tc>
          <w:tcPr>
            <w:tcW w:w="61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5AF9538" w14:textId="77777777" w:rsidR="007C77A5" w:rsidRDefault="007C77A5">
            <w:pPr>
              <w:widowControl/>
              <w:spacing w:line="280" w:lineRule="exact"/>
              <w:jc w:val="left"/>
              <w:textAlignment w:val="center"/>
              <w:rPr>
                <w:rFonts w:ascii="宋体"/>
                <w:color w:val="000000"/>
                <w:sz w:val="22"/>
                <w:szCs w:val="22"/>
              </w:rPr>
            </w:pPr>
          </w:p>
        </w:tc>
        <w:tc>
          <w:tcPr>
            <w:tcW w:w="4341" w:type="dxa"/>
            <w:vMerge/>
            <w:tcBorders>
              <w:left w:val="single" w:sz="4" w:space="0" w:color="000000"/>
              <w:right w:val="single" w:sz="4" w:space="0" w:color="000000"/>
            </w:tcBorders>
            <w:tcMar>
              <w:top w:w="15" w:type="dxa"/>
              <w:left w:w="15" w:type="dxa"/>
              <w:bottom w:w="15" w:type="dxa"/>
              <w:right w:w="15" w:type="dxa"/>
            </w:tcMar>
            <w:vAlign w:val="center"/>
          </w:tcPr>
          <w:p w14:paraId="1BFC75BD" w14:textId="77777777" w:rsidR="007C77A5" w:rsidRDefault="007C77A5">
            <w:pPr>
              <w:widowControl/>
              <w:spacing w:line="280" w:lineRule="exact"/>
              <w:jc w:val="left"/>
              <w:textAlignment w:val="center"/>
              <w:rPr>
                <w:rFonts w:ascii="宋体"/>
                <w:color w:val="000000"/>
                <w:sz w:val="22"/>
                <w:szCs w:val="22"/>
              </w:rPr>
            </w:pPr>
          </w:p>
        </w:tc>
        <w:tc>
          <w:tcPr>
            <w:tcW w:w="1292" w:type="dxa"/>
            <w:vMerge/>
            <w:tcBorders>
              <w:left w:val="single" w:sz="4" w:space="0" w:color="000000"/>
              <w:right w:val="single" w:sz="4" w:space="0" w:color="000000"/>
            </w:tcBorders>
            <w:tcMar>
              <w:top w:w="15" w:type="dxa"/>
              <w:left w:w="15" w:type="dxa"/>
              <w:bottom w:w="15" w:type="dxa"/>
              <w:right w:w="15" w:type="dxa"/>
            </w:tcMar>
            <w:vAlign w:val="center"/>
          </w:tcPr>
          <w:p w14:paraId="3F3D98D2" w14:textId="77777777" w:rsidR="007C77A5" w:rsidRDefault="007C77A5">
            <w:pPr>
              <w:widowControl/>
              <w:spacing w:line="240" w:lineRule="exact"/>
              <w:jc w:val="center"/>
              <w:textAlignment w:val="center"/>
              <w:rPr>
                <w:rFonts w:ascii="宋体"/>
                <w:color w:val="000000"/>
                <w:sz w:val="22"/>
                <w:szCs w:val="22"/>
              </w:rPr>
            </w:pPr>
          </w:p>
        </w:tc>
        <w:tc>
          <w:tcPr>
            <w:tcW w:w="52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91C7CDE" w14:textId="77777777" w:rsidR="007C77A5" w:rsidRDefault="00000000">
            <w:pPr>
              <w:spacing w:line="280" w:lineRule="exact"/>
              <w:jc w:val="center"/>
              <w:rPr>
                <w:rFonts w:ascii="宋体"/>
                <w:color w:val="000000"/>
                <w:sz w:val="22"/>
                <w:szCs w:val="22"/>
              </w:rPr>
            </w:pPr>
            <w:r>
              <w:rPr>
                <w:rFonts w:ascii="宋体" w:hAnsi="宋体" w:cs="宋体"/>
                <w:color w:val="000000"/>
                <w:sz w:val="22"/>
                <w:szCs w:val="22"/>
              </w:rPr>
              <w:t>1</w:t>
            </w:r>
            <w:r>
              <w:rPr>
                <w:rFonts w:ascii="宋体" w:hAnsi="宋体" w:cs="宋体" w:hint="eastAsia"/>
                <w:color w:val="000000"/>
                <w:sz w:val="22"/>
                <w:szCs w:val="22"/>
              </w:rPr>
              <w:t>日</w:t>
            </w:r>
          </w:p>
        </w:tc>
        <w:tc>
          <w:tcPr>
            <w:tcW w:w="540" w:type="dxa"/>
            <w:vMerge/>
            <w:tcBorders>
              <w:left w:val="single" w:sz="4" w:space="0" w:color="000000"/>
              <w:right w:val="single" w:sz="4" w:space="0" w:color="000000"/>
            </w:tcBorders>
            <w:tcMar>
              <w:top w:w="15" w:type="dxa"/>
              <w:left w:w="15" w:type="dxa"/>
              <w:bottom w:w="15" w:type="dxa"/>
              <w:right w:w="15" w:type="dxa"/>
            </w:tcMar>
            <w:vAlign w:val="center"/>
          </w:tcPr>
          <w:p w14:paraId="14EF1C8E" w14:textId="77777777" w:rsidR="007C77A5" w:rsidRDefault="007C77A5">
            <w:pPr>
              <w:spacing w:line="240" w:lineRule="exact"/>
              <w:jc w:val="center"/>
              <w:rPr>
                <w:rFonts w:ascii="宋体"/>
                <w:color w:val="000000"/>
                <w:sz w:val="22"/>
                <w:szCs w:val="22"/>
              </w:rPr>
            </w:pPr>
          </w:p>
        </w:tc>
        <w:tc>
          <w:tcPr>
            <w:tcW w:w="705" w:type="dxa"/>
            <w:vMerge/>
            <w:tcBorders>
              <w:top w:val="single" w:sz="4" w:space="0" w:color="000000"/>
              <w:left w:val="single" w:sz="4" w:space="0" w:color="000000"/>
              <w:bottom w:val="single" w:sz="4" w:space="0" w:color="000000"/>
              <w:right w:val="single" w:sz="4" w:space="0" w:color="000000"/>
            </w:tcBorders>
            <w:vAlign w:val="center"/>
          </w:tcPr>
          <w:p w14:paraId="34272723" w14:textId="77777777" w:rsidR="007C77A5" w:rsidRDefault="007C77A5">
            <w:pPr>
              <w:widowControl/>
              <w:jc w:val="left"/>
              <w:rPr>
                <w:rFonts w:ascii="宋体"/>
                <w:color w:val="000000"/>
                <w:sz w:val="22"/>
                <w:szCs w:val="22"/>
              </w:rPr>
            </w:pPr>
          </w:p>
        </w:tc>
        <w:tc>
          <w:tcPr>
            <w:tcW w:w="708" w:type="dxa"/>
            <w:vMerge/>
            <w:tcBorders>
              <w:top w:val="single" w:sz="4" w:space="0" w:color="000000"/>
              <w:left w:val="single" w:sz="4" w:space="0" w:color="000000"/>
              <w:bottom w:val="single" w:sz="4" w:space="0" w:color="000000"/>
              <w:right w:val="single" w:sz="4" w:space="0" w:color="000000"/>
            </w:tcBorders>
            <w:vAlign w:val="center"/>
          </w:tcPr>
          <w:p w14:paraId="5D15425B" w14:textId="77777777" w:rsidR="007C77A5" w:rsidRDefault="007C77A5">
            <w:pPr>
              <w:widowControl/>
              <w:jc w:val="left"/>
              <w:rPr>
                <w:rFonts w:ascii="宋体"/>
                <w:color w:val="000000"/>
                <w:sz w:val="24"/>
              </w:rPr>
            </w:pPr>
          </w:p>
        </w:tc>
      </w:tr>
      <w:tr w:rsidR="007C77A5" w14:paraId="52C9B6FB" w14:textId="77777777">
        <w:trPr>
          <w:trHeight w:val="954"/>
        </w:trPr>
        <w:tc>
          <w:tcPr>
            <w:tcW w:w="673" w:type="dxa"/>
            <w:vMerge/>
            <w:tcBorders>
              <w:top w:val="single" w:sz="4" w:space="0" w:color="000000"/>
              <w:left w:val="single" w:sz="4" w:space="0" w:color="000000"/>
              <w:bottom w:val="single" w:sz="4" w:space="0" w:color="000000"/>
              <w:right w:val="single" w:sz="4" w:space="0" w:color="000000"/>
            </w:tcBorders>
            <w:vAlign w:val="center"/>
          </w:tcPr>
          <w:p w14:paraId="66F1CF1D" w14:textId="77777777" w:rsidR="007C77A5" w:rsidRDefault="007C77A5">
            <w:pPr>
              <w:widowControl/>
              <w:spacing w:line="280" w:lineRule="exact"/>
              <w:jc w:val="left"/>
              <w:rPr>
                <w:rFonts w:ascii="宋体"/>
                <w:color w:val="000000"/>
                <w:sz w:val="22"/>
                <w:szCs w:val="22"/>
              </w:rPr>
            </w:pPr>
          </w:p>
        </w:tc>
        <w:tc>
          <w:tcPr>
            <w:tcW w:w="1008" w:type="dxa"/>
            <w:vMerge/>
            <w:tcBorders>
              <w:left w:val="single" w:sz="4" w:space="0" w:color="000000"/>
              <w:right w:val="single" w:sz="4" w:space="0" w:color="000000"/>
            </w:tcBorders>
            <w:vAlign w:val="center"/>
          </w:tcPr>
          <w:p w14:paraId="65A37A21" w14:textId="77777777" w:rsidR="007C77A5" w:rsidRDefault="007C77A5">
            <w:pPr>
              <w:widowControl/>
              <w:spacing w:line="280" w:lineRule="exact"/>
              <w:jc w:val="left"/>
              <w:rPr>
                <w:rFonts w:ascii="宋体"/>
                <w:color w:val="000000"/>
                <w:sz w:val="22"/>
                <w:szCs w:val="22"/>
              </w:rPr>
            </w:pPr>
          </w:p>
        </w:tc>
        <w:tc>
          <w:tcPr>
            <w:tcW w:w="3176" w:type="dxa"/>
            <w:vMerge/>
            <w:tcBorders>
              <w:top w:val="single" w:sz="4" w:space="0" w:color="000000"/>
              <w:left w:val="single" w:sz="4" w:space="0" w:color="000000"/>
              <w:bottom w:val="single" w:sz="4" w:space="0" w:color="000000"/>
              <w:right w:val="single" w:sz="4" w:space="0" w:color="000000"/>
            </w:tcBorders>
            <w:vAlign w:val="center"/>
          </w:tcPr>
          <w:p w14:paraId="4B9121B9" w14:textId="77777777" w:rsidR="007C77A5" w:rsidRDefault="007C77A5">
            <w:pPr>
              <w:widowControl/>
              <w:spacing w:line="280" w:lineRule="exact"/>
              <w:jc w:val="left"/>
              <w:rPr>
                <w:rFonts w:ascii="宋体"/>
                <w:color w:val="000000"/>
                <w:sz w:val="22"/>
                <w:szCs w:val="22"/>
              </w:rPr>
            </w:pPr>
          </w:p>
        </w:tc>
        <w:tc>
          <w:tcPr>
            <w:tcW w:w="480" w:type="dxa"/>
            <w:vMerge/>
            <w:tcBorders>
              <w:top w:val="single" w:sz="4" w:space="0" w:color="000000"/>
              <w:left w:val="single" w:sz="4" w:space="0" w:color="000000"/>
              <w:bottom w:val="single" w:sz="4" w:space="0" w:color="000000"/>
              <w:right w:val="single" w:sz="4" w:space="0" w:color="000000"/>
            </w:tcBorders>
            <w:vAlign w:val="center"/>
          </w:tcPr>
          <w:p w14:paraId="19C798F7" w14:textId="77777777" w:rsidR="007C77A5" w:rsidRDefault="007C77A5">
            <w:pPr>
              <w:widowControl/>
              <w:spacing w:line="280" w:lineRule="exact"/>
              <w:jc w:val="left"/>
              <w:rPr>
                <w:rFonts w:ascii="宋体"/>
                <w:color w:val="000000"/>
                <w:sz w:val="22"/>
                <w:szCs w:val="22"/>
              </w:rPr>
            </w:pPr>
          </w:p>
        </w:tc>
        <w:tc>
          <w:tcPr>
            <w:tcW w:w="515" w:type="dxa"/>
            <w:vMerge/>
            <w:tcBorders>
              <w:left w:val="single" w:sz="4" w:space="0" w:color="000000"/>
              <w:right w:val="single" w:sz="4" w:space="0" w:color="000000"/>
            </w:tcBorders>
            <w:vAlign w:val="center"/>
          </w:tcPr>
          <w:p w14:paraId="1943FEA5" w14:textId="77777777" w:rsidR="007C77A5" w:rsidRDefault="007C77A5">
            <w:pPr>
              <w:widowControl/>
              <w:spacing w:line="280" w:lineRule="exact"/>
              <w:jc w:val="left"/>
              <w:rPr>
                <w:rFonts w:ascii="宋体"/>
                <w:color w:val="000000"/>
                <w:sz w:val="22"/>
                <w:szCs w:val="22"/>
              </w:rPr>
            </w:pPr>
          </w:p>
        </w:tc>
        <w:tc>
          <w:tcPr>
            <w:tcW w:w="61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08CBB48" w14:textId="77777777" w:rsidR="007C77A5" w:rsidRDefault="007C77A5">
            <w:pPr>
              <w:widowControl/>
              <w:spacing w:line="280" w:lineRule="exact"/>
              <w:jc w:val="left"/>
              <w:textAlignment w:val="center"/>
              <w:rPr>
                <w:rFonts w:ascii="宋体"/>
                <w:color w:val="000000"/>
                <w:sz w:val="22"/>
                <w:szCs w:val="22"/>
              </w:rPr>
            </w:pPr>
          </w:p>
        </w:tc>
        <w:tc>
          <w:tcPr>
            <w:tcW w:w="4341" w:type="dxa"/>
            <w:vMerge/>
            <w:tcBorders>
              <w:left w:val="single" w:sz="4" w:space="0" w:color="000000"/>
              <w:right w:val="single" w:sz="4" w:space="0" w:color="000000"/>
            </w:tcBorders>
            <w:tcMar>
              <w:top w:w="15" w:type="dxa"/>
              <w:left w:w="15" w:type="dxa"/>
              <w:bottom w:w="15" w:type="dxa"/>
              <w:right w:w="15" w:type="dxa"/>
            </w:tcMar>
            <w:vAlign w:val="center"/>
          </w:tcPr>
          <w:p w14:paraId="11F9B3F8" w14:textId="77777777" w:rsidR="007C77A5" w:rsidRDefault="007C77A5">
            <w:pPr>
              <w:widowControl/>
              <w:spacing w:line="280" w:lineRule="exact"/>
              <w:jc w:val="left"/>
              <w:textAlignment w:val="center"/>
              <w:rPr>
                <w:rFonts w:ascii="宋体"/>
                <w:color w:val="000000"/>
                <w:sz w:val="22"/>
                <w:szCs w:val="22"/>
              </w:rPr>
            </w:pPr>
          </w:p>
        </w:tc>
        <w:tc>
          <w:tcPr>
            <w:tcW w:w="1292" w:type="dxa"/>
            <w:vMerge/>
            <w:tcBorders>
              <w:left w:val="single" w:sz="4" w:space="0" w:color="000000"/>
              <w:right w:val="single" w:sz="4" w:space="0" w:color="000000"/>
            </w:tcBorders>
            <w:tcMar>
              <w:top w:w="15" w:type="dxa"/>
              <w:left w:w="15" w:type="dxa"/>
              <w:bottom w:w="15" w:type="dxa"/>
              <w:right w:w="15" w:type="dxa"/>
            </w:tcMar>
            <w:vAlign w:val="center"/>
          </w:tcPr>
          <w:p w14:paraId="3379D968" w14:textId="77777777" w:rsidR="007C77A5" w:rsidRDefault="007C77A5">
            <w:pPr>
              <w:widowControl/>
              <w:spacing w:line="240" w:lineRule="exact"/>
              <w:jc w:val="center"/>
              <w:textAlignment w:val="center"/>
              <w:rPr>
                <w:rFonts w:ascii="宋体"/>
                <w:color w:val="000000"/>
                <w:sz w:val="22"/>
                <w:szCs w:val="22"/>
              </w:rPr>
            </w:pPr>
          </w:p>
        </w:tc>
        <w:tc>
          <w:tcPr>
            <w:tcW w:w="52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49639FB" w14:textId="77777777" w:rsidR="007C77A5" w:rsidRDefault="00000000">
            <w:pPr>
              <w:spacing w:line="280" w:lineRule="exact"/>
              <w:rPr>
                <w:rFonts w:ascii="宋体"/>
                <w:color w:val="000000"/>
                <w:sz w:val="22"/>
                <w:szCs w:val="22"/>
              </w:rPr>
            </w:pPr>
            <w:r>
              <w:rPr>
                <w:rFonts w:ascii="宋体" w:hAnsi="宋体" w:cs="宋体"/>
                <w:color w:val="000000"/>
                <w:sz w:val="22"/>
                <w:szCs w:val="22"/>
              </w:rPr>
              <w:t>1</w:t>
            </w:r>
            <w:r>
              <w:rPr>
                <w:rFonts w:ascii="宋体" w:hAnsi="宋体" w:cs="宋体" w:hint="eastAsia"/>
                <w:color w:val="000000"/>
                <w:sz w:val="22"/>
                <w:szCs w:val="22"/>
              </w:rPr>
              <w:t>日</w:t>
            </w:r>
          </w:p>
        </w:tc>
        <w:tc>
          <w:tcPr>
            <w:tcW w:w="540" w:type="dxa"/>
            <w:vMerge/>
            <w:tcBorders>
              <w:left w:val="single" w:sz="4" w:space="0" w:color="000000"/>
              <w:right w:val="single" w:sz="4" w:space="0" w:color="000000"/>
            </w:tcBorders>
            <w:tcMar>
              <w:top w:w="15" w:type="dxa"/>
              <w:left w:w="15" w:type="dxa"/>
              <w:bottom w:w="15" w:type="dxa"/>
              <w:right w:w="15" w:type="dxa"/>
            </w:tcMar>
            <w:vAlign w:val="center"/>
          </w:tcPr>
          <w:p w14:paraId="723B2BCC" w14:textId="77777777" w:rsidR="007C77A5" w:rsidRDefault="007C77A5">
            <w:pPr>
              <w:spacing w:line="240" w:lineRule="exact"/>
              <w:jc w:val="center"/>
              <w:rPr>
                <w:rFonts w:ascii="宋体"/>
                <w:color w:val="000000"/>
                <w:sz w:val="22"/>
                <w:szCs w:val="22"/>
              </w:rPr>
            </w:pPr>
          </w:p>
        </w:tc>
        <w:tc>
          <w:tcPr>
            <w:tcW w:w="705" w:type="dxa"/>
            <w:vMerge/>
            <w:tcBorders>
              <w:top w:val="single" w:sz="4" w:space="0" w:color="000000"/>
              <w:left w:val="single" w:sz="4" w:space="0" w:color="000000"/>
              <w:bottom w:val="single" w:sz="4" w:space="0" w:color="000000"/>
              <w:right w:val="single" w:sz="4" w:space="0" w:color="000000"/>
            </w:tcBorders>
            <w:vAlign w:val="center"/>
          </w:tcPr>
          <w:p w14:paraId="630C143D" w14:textId="77777777" w:rsidR="007C77A5" w:rsidRDefault="007C77A5">
            <w:pPr>
              <w:widowControl/>
              <w:jc w:val="left"/>
              <w:rPr>
                <w:rFonts w:ascii="宋体"/>
                <w:color w:val="000000"/>
                <w:sz w:val="22"/>
                <w:szCs w:val="22"/>
              </w:rPr>
            </w:pPr>
          </w:p>
        </w:tc>
        <w:tc>
          <w:tcPr>
            <w:tcW w:w="708" w:type="dxa"/>
            <w:vMerge/>
            <w:tcBorders>
              <w:top w:val="single" w:sz="4" w:space="0" w:color="000000"/>
              <w:left w:val="single" w:sz="4" w:space="0" w:color="000000"/>
              <w:bottom w:val="single" w:sz="4" w:space="0" w:color="000000"/>
              <w:right w:val="single" w:sz="4" w:space="0" w:color="000000"/>
            </w:tcBorders>
            <w:vAlign w:val="center"/>
          </w:tcPr>
          <w:p w14:paraId="61714DFC" w14:textId="77777777" w:rsidR="007C77A5" w:rsidRDefault="007C77A5">
            <w:pPr>
              <w:widowControl/>
              <w:jc w:val="left"/>
              <w:rPr>
                <w:rFonts w:ascii="宋体"/>
                <w:color w:val="000000"/>
                <w:sz w:val="24"/>
              </w:rPr>
            </w:pPr>
          </w:p>
        </w:tc>
      </w:tr>
      <w:tr w:rsidR="007C77A5" w14:paraId="7884CC2C" w14:textId="77777777">
        <w:trPr>
          <w:trHeight w:val="711"/>
        </w:trPr>
        <w:tc>
          <w:tcPr>
            <w:tcW w:w="673" w:type="dxa"/>
            <w:vMerge/>
            <w:tcBorders>
              <w:top w:val="single" w:sz="4" w:space="0" w:color="000000"/>
              <w:left w:val="single" w:sz="4" w:space="0" w:color="000000"/>
              <w:bottom w:val="single" w:sz="4" w:space="0" w:color="000000"/>
              <w:right w:val="single" w:sz="4" w:space="0" w:color="000000"/>
            </w:tcBorders>
            <w:vAlign w:val="center"/>
          </w:tcPr>
          <w:p w14:paraId="1F7D8D62" w14:textId="77777777" w:rsidR="007C77A5" w:rsidRDefault="007C77A5">
            <w:pPr>
              <w:widowControl/>
              <w:spacing w:line="280" w:lineRule="exact"/>
              <w:jc w:val="left"/>
              <w:rPr>
                <w:rFonts w:ascii="宋体"/>
                <w:color w:val="000000"/>
                <w:sz w:val="22"/>
                <w:szCs w:val="22"/>
              </w:rPr>
            </w:pPr>
          </w:p>
        </w:tc>
        <w:tc>
          <w:tcPr>
            <w:tcW w:w="1008" w:type="dxa"/>
            <w:vMerge/>
            <w:tcBorders>
              <w:left w:val="single" w:sz="4" w:space="0" w:color="000000"/>
              <w:bottom w:val="single" w:sz="4" w:space="0" w:color="000000"/>
              <w:right w:val="single" w:sz="4" w:space="0" w:color="000000"/>
            </w:tcBorders>
            <w:vAlign w:val="center"/>
          </w:tcPr>
          <w:p w14:paraId="2EA5A60B" w14:textId="77777777" w:rsidR="007C77A5" w:rsidRDefault="007C77A5">
            <w:pPr>
              <w:widowControl/>
              <w:spacing w:line="280" w:lineRule="exact"/>
              <w:jc w:val="left"/>
              <w:rPr>
                <w:rFonts w:ascii="宋体"/>
                <w:color w:val="000000"/>
                <w:sz w:val="22"/>
                <w:szCs w:val="22"/>
              </w:rPr>
            </w:pPr>
          </w:p>
        </w:tc>
        <w:tc>
          <w:tcPr>
            <w:tcW w:w="3176" w:type="dxa"/>
            <w:vMerge/>
            <w:tcBorders>
              <w:top w:val="single" w:sz="4" w:space="0" w:color="000000"/>
              <w:left w:val="single" w:sz="4" w:space="0" w:color="000000"/>
              <w:bottom w:val="single" w:sz="4" w:space="0" w:color="000000"/>
              <w:right w:val="single" w:sz="4" w:space="0" w:color="000000"/>
            </w:tcBorders>
            <w:vAlign w:val="center"/>
          </w:tcPr>
          <w:p w14:paraId="23DFCBBD" w14:textId="77777777" w:rsidR="007C77A5" w:rsidRDefault="007C77A5">
            <w:pPr>
              <w:widowControl/>
              <w:spacing w:line="280" w:lineRule="exact"/>
              <w:jc w:val="left"/>
              <w:rPr>
                <w:rFonts w:ascii="宋体"/>
                <w:color w:val="000000"/>
                <w:sz w:val="22"/>
                <w:szCs w:val="22"/>
              </w:rPr>
            </w:pPr>
          </w:p>
        </w:tc>
        <w:tc>
          <w:tcPr>
            <w:tcW w:w="480" w:type="dxa"/>
            <w:vMerge/>
            <w:tcBorders>
              <w:top w:val="single" w:sz="4" w:space="0" w:color="000000"/>
              <w:left w:val="single" w:sz="4" w:space="0" w:color="000000"/>
              <w:bottom w:val="single" w:sz="4" w:space="0" w:color="000000"/>
              <w:right w:val="single" w:sz="4" w:space="0" w:color="000000"/>
            </w:tcBorders>
            <w:vAlign w:val="center"/>
          </w:tcPr>
          <w:p w14:paraId="5B97E009" w14:textId="77777777" w:rsidR="007C77A5" w:rsidRDefault="007C77A5">
            <w:pPr>
              <w:widowControl/>
              <w:spacing w:line="280" w:lineRule="exact"/>
              <w:jc w:val="left"/>
              <w:rPr>
                <w:rFonts w:ascii="宋体"/>
                <w:color w:val="000000"/>
                <w:sz w:val="22"/>
                <w:szCs w:val="22"/>
              </w:rPr>
            </w:pPr>
          </w:p>
        </w:tc>
        <w:tc>
          <w:tcPr>
            <w:tcW w:w="515" w:type="dxa"/>
            <w:vMerge/>
            <w:tcBorders>
              <w:left w:val="single" w:sz="4" w:space="0" w:color="000000"/>
              <w:bottom w:val="single" w:sz="4" w:space="0" w:color="000000"/>
              <w:right w:val="single" w:sz="4" w:space="0" w:color="000000"/>
            </w:tcBorders>
            <w:vAlign w:val="center"/>
          </w:tcPr>
          <w:p w14:paraId="6C7A92F5" w14:textId="77777777" w:rsidR="007C77A5" w:rsidRDefault="007C77A5">
            <w:pPr>
              <w:widowControl/>
              <w:spacing w:line="280" w:lineRule="exact"/>
              <w:jc w:val="left"/>
              <w:rPr>
                <w:rFonts w:ascii="宋体"/>
                <w:color w:val="000000"/>
                <w:sz w:val="22"/>
                <w:szCs w:val="22"/>
              </w:rPr>
            </w:pPr>
          </w:p>
        </w:tc>
        <w:tc>
          <w:tcPr>
            <w:tcW w:w="617"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3564AB1A" w14:textId="77777777" w:rsidR="007C77A5" w:rsidRDefault="007C77A5">
            <w:pPr>
              <w:widowControl/>
              <w:spacing w:line="280" w:lineRule="exact"/>
              <w:jc w:val="left"/>
              <w:textAlignment w:val="center"/>
              <w:rPr>
                <w:rFonts w:ascii="宋体"/>
                <w:color w:val="000000"/>
                <w:sz w:val="22"/>
                <w:szCs w:val="22"/>
              </w:rPr>
            </w:pPr>
          </w:p>
        </w:tc>
        <w:tc>
          <w:tcPr>
            <w:tcW w:w="4341" w:type="dxa"/>
            <w:vMerge/>
            <w:tcBorders>
              <w:left w:val="single" w:sz="4" w:space="0" w:color="000000"/>
              <w:right w:val="single" w:sz="4" w:space="0" w:color="000000"/>
            </w:tcBorders>
            <w:tcMar>
              <w:top w:w="15" w:type="dxa"/>
              <w:left w:w="15" w:type="dxa"/>
              <w:bottom w:w="15" w:type="dxa"/>
              <w:right w:w="15" w:type="dxa"/>
            </w:tcMar>
            <w:vAlign w:val="center"/>
          </w:tcPr>
          <w:p w14:paraId="7204E613" w14:textId="77777777" w:rsidR="007C77A5" w:rsidRDefault="007C77A5">
            <w:pPr>
              <w:widowControl/>
              <w:spacing w:line="280" w:lineRule="exact"/>
              <w:jc w:val="left"/>
              <w:textAlignment w:val="center"/>
              <w:rPr>
                <w:rFonts w:ascii="宋体"/>
                <w:color w:val="000000"/>
                <w:sz w:val="22"/>
                <w:szCs w:val="22"/>
              </w:rPr>
            </w:pPr>
          </w:p>
        </w:tc>
        <w:tc>
          <w:tcPr>
            <w:tcW w:w="1292" w:type="dxa"/>
            <w:vMerge/>
            <w:tcBorders>
              <w:left w:val="single" w:sz="4" w:space="0" w:color="000000"/>
              <w:right w:val="single" w:sz="4" w:space="0" w:color="000000"/>
            </w:tcBorders>
            <w:tcMar>
              <w:top w:w="15" w:type="dxa"/>
              <w:left w:w="15" w:type="dxa"/>
              <w:bottom w:w="15" w:type="dxa"/>
              <w:right w:w="15" w:type="dxa"/>
            </w:tcMar>
            <w:vAlign w:val="center"/>
          </w:tcPr>
          <w:p w14:paraId="40FB5ABE" w14:textId="77777777" w:rsidR="007C77A5" w:rsidRDefault="007C77A5">
            <w:pPr>
              <w:widowControl/>
              <w:spacing w:line="240" w:lineRule="exact"/>
              <w:jc w:val="center"/>
              <w:textAlignment w:val="center"/>
              <w:rPr>
                <w:sz w:val="22"/>
                <w:szCs w:val="22"/>
              </w:rPr>
            </w:pPr>
          </w:p>
        </w:tc>
        <w:tc>
          <w:tcPr>
            <w:tcW w:w="525"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05D4FDF9" w14:textId="77777777" w:rsidR="007C77A5" w:rsidRDefault="00000000">
            <w:pPr>
              <w:spacing w:line="280" w:lineRule="exact"/>
              <w:jc w:val="center"/>
              <w:rPr>
                <w:rFonts w:ascii="宋体"/>
                <w:color w:val="000000"/>
                <w:sz w:val="22"/>
                <w:szCs w:val="22"/>
              </w:rPr>
            </w:pPr>
            <w:r>
              <w:rPr>
                <w:rFonts w:ascii="宋体" w:hAnsi="宋体" w:cs="宋体"/>
                <w:color w:val="000000"/>
                <w:sz w:val="22"/>
                <w:szCs w:val="22"/>
              </w:rPr>
              <w:t>1</w:t>
            </w:r>
            <w:r>
              <w:rPr>
                <w:rFonts w:ascii="宋体" w:hAnsi="宋体" w:cs="宋体" w:hint="eastAsia"/>
                <w:color w:val="000000"/>
                <w:sz w:val="22"/>
                <w:szCs w:val="22"/>
              </w:rPr>
              <w:t>日</w:t>
            </w:r>
          </w:p>
        </w:tc>
        <w:tc>
          <w:tcPr>
            <w:tcW w:w="540" w:type="dxa"/>
            <w:vMerge/>
            <w:tcBorders>
              <w:left w:val="single" w:sz="4" w:space="0" w:color="000000"/>
              <w:right w:val="single" w:sz="4" w:space="0" w:color="000000"/>
            </w:tcBorders>
            <w:tcMar>
              <w:top w:w="15" w:type="dxa"/>
              <w:left w:w="15" w:type="dxa"/>
              <w:bottom w:w="15" w:type="dxa"/>
              <w:right w:w="15" w:type="dxa"/>
            </w:tcMar>
            <w:vAlign w:val="center"/>
          </w:tcPr>
          <w:p w14:paraId="571FEFDB" w14:textId="77777777" w:rsidR="007C77A5" w:rsidRDefault="007C77A5">
            <w:pPr>
              <w:spacing w:line="240" w:lineRule="exact"/>
              <w:jc w:val="center"/>
              <w:rPr>
                <w:rFonts w:ascii="宋体"/>
                <w:color w:val="000000"/>
                <w:sz w:val="22"/>
                <w:szCs w:val="22"/>
              </w:rPr>
            </w:pPr>
          </w:p>
        </w:tc>
        <w:tc>
          <w:tcPr>
            <w:tcW w:w="705" w:type="dxa"/>
            <w:vMerge/>
            <w:tcBorders>
              <w:top w:val="single" w:sz="4" w:space="0" w:color="000000"/>
              <w:left w:val="single" w:sz="4" w:space="0" w:color="000000"/>
              <w:bottom w:val="single" w:sz="4" w:space="0" w:color="000000"/>
              <w:right w:val="single" w:sz="4" w:space="0" w:color="000000"/>
            </w:tcBorders>
            <w:vAlign w:val="center"/>
          </w:tcPr>
          <w:p w14:paraId="7F417973" w14:textId="77777777" w:rsidR="007C77A5" w:rsidRDefault="007C77A5">
            <w:pPr>
              <w:widowControl/>
              <w:jc w:val="left"/>
              <w:rPr>
                <w:rFonts w:ascii="宋体"/>
                <w:color w:val="000000"/>
                <w:sz w:val="22"/>
                <w:szCs w:val="22"/>
              </w:rPr>
            </w:pPr>
          </w:p>
        </w:tc>
        <w:tc>
          <w:tcPr>
            <w:tcW w:w="708" w:type="dxa"/>
            <w:vMerge/>
            <w:tcBorders>
              <w:top w:val="single" w:sz="4" w:space="0" w:color="000000"/>
              <w:left w:val="single" w:sz="4" w:space="0" w:color="000000"/>
              <w:bottom w:val="single" w:sz="4" w:space="0" w:color="000000"/>
              <w:right w:val="single" w:sz="4" w:space="0" w:color="000000"/>
            </w:tcBorders>
            <w:vAlign w:val="center"/>
          </w:tcPr>
          <w:p w14:paraId="0DDD2944" w14:textId="77777777" w:rsidR="007C77A5" w:rsidRDefault="007C77A5">
            <w:pPr>
              <w:widowControl/>
              <w:jc w:val="left"/>
              <w:rPr>
                <w:rFonts w:ascii="宋体"/>
                <w:color w:val="000000"/>
                <w:sz w:val="24"/>
              </w:rPr>
            </w:pPr>
          </w:p>
        </w:tc>
      </w:tr>
      <w:tr w:rsidR="007C77A5" w14:paraId="690DC6B6" w14:textId="77777777">
        <w:trPr>
          <w:trHeight w:val="937"/>
        </w:trPr>
        <w:tc>
          <w:tcPr>
            <w:tcW w:w="673" w:type="dxa"/>
            <w:vMerge/>
            <w:tcBorders>
              <w:top w:val="single" w:sz="4" w:space="0" w:color="000000"/>
              <w:left w:val="single" w:sz="4" w:space="0" w:color="000000"/>
              <w:bottom w:val="single" w:sz="4" w:space="0" w:color="000000"/>
              <w:right w:val="single" w:sz="4" w:space="0" w:color="000000"/>
            </w:tcBorders>
            <w:vAlign w:val="center"/>
          </w:tcPr>
          <w:p w14:paraId="1999B636" w14:textId="77777777" w:rsidR="007C77A5" w:rsidRDefault="007C77A5">
            <w:pPr>
              <w:widowControl/>
              <w:spacing w:line="280" w:lineRule="exact"/>
              <w:jc w:val="left"/>
              <w:rPr>
                <w:rFonts w:ascii="宋体"/>
                <w:color w:val="000000"/>
                <w:sz w:val="22"/>
                <w:szCs w:val="22"/>
              </w:rPr>
            </w:pPr>
          </w:p>
        </w:tc>
        <w:tc>
          <w:tcPr>
            <w:tcW w:w="1008" w:type="dxa"/>
            <w:vMerge/>
            <w:tcBorders>
              <w:left w:val="single" w:sz="4" w:space="0" w:color="000000"/>
              <w:bottom w:val="single" w:sz="4" w:space="0" w:color="000000"/>
              <w:right w:val="single" w:sz="4" w:space="0" w:color="000000"/>
            </w:tcBorders>
            <w:vAlign w:val="center"/>
          </w:tcPr>
          <w:p w14:paraId="38F003C5" w14:textId="77777777" w:rsidR="007C77A5" w:rsidRDefault="007C77A5">
            <w:pPr>
              <w:widowControl/>
              <w:spacing w:line="280" w:lineRule="exact"/>
              <w:jc w:val="left"/>
              <w:rPr>
                <w:rFonts w:ascii="宋体"/>
                <w:color w:val="000000"/>
                <w:sz w:val="22"/>
                <w:szCs w:val="22"/>
              </w:rPr>
            </w:pPr>
          </w:p>
        </w:tc>
        <w:tc>
          <w:tcPr>
            <w:tcW w:w="3176" w:type="dxa"/>
            <w:vMerge/>
            <w:tcBorders>
              <w:top w:val="single" w:sz="4" w:space="0" w:color="000000"/>
              <w:left w:val="single" w:sz="4" w:space="0" w:color="000000"/>
              <w:bottom w:val="single" w:sz="4" w:space="0" w:color="000000"/>
              <w:right w:val="single" w:sz="4" w:space="0" w:color="000000"/>
            </w:tcBorders>
            <w:vAlign w:val="center"/>
          </w:tcPr>
          <w:p w14:paraId="6ACD6159" w14:textId="77777777" w:rsidR="007C77A5" w:rsidRDefault="007C77A5">
            <w:pPr>
              <w:widowControl/>
              <w:spacing w:line="280" w:lineRule="exact"/>
              <w:jc w:val="left"/>
              <w:rPr>
                <w:rFonts w:ascii="宋体"/>
                <w:color w:val="000000"/>
                <w:sz w:val="22"/>
                <w:szCs w:val="22"/>
              </w:rPr>
            </w:pPr>
          </w:p>
        </w:tc>
        <w:tc>
          <w:tcPr>
            <w:tcW w:w="480" w:type="dxa"/>
            <w:vMerge/>
            <w:tcBorders>
              <w:top w:val="single" w:sz="4" w:space="0" w:color="000000"/>
              <w:left w:val="single" w:sz="4" w:space="0" w:color="000000"/>
              <w:bottom w:val="single" w:sz="4" w:space="0" w:color="000000"/>
              <w:right w:val="single" w:sz="4" w:space="0" w:color="000000"/>
            </w:tcBorders>
            <w:vAlign w:val="center"/>
          </w:tcPr>
          <w:p w14:paraId="641C89CB" w14:textId="77777777" w:rsidR="007C77A5" w:rsidRDefault="007C77A5">
            <w:pPr>
              <w:widowControl/>
              <w:spacing w:line="280" w:lineRule="exact"/>
              <w:jc w:val="left"/>
              <w:rPr>
                <w:rFonts w:ascii="宋体"/>
                <w:color w:val="000000"/>
                <w:sz w:val="22"/>
                <w:szCs w:val="22"/>
              </w:rPr>
            </w:pPr>
          </w:p>
        </w:tc>
        <w:tc>
          <w:tcPr>
            <w:tcW w:w="515" w:type="dxa"/>
            <w:vMerge/>
            <w:tcBorders>
              <w:left w:val="single" w:sz="4" w:space="0" w:color="000000"/>
              <w:bottom w:val="single" w:sz="4" w:space="0" w:color="000000"/>
              <w:right w:val="single" w:sz="4" w:space="0" w:color="000000"/>
            </w:tcBorders>
            <w:vAlign w:val="center"/>
          </w:tcPr>
          <w:p w14:paraId="35DF1154" w14:textId="77777777" w:rsidR="007C77A5" w:rsidRDefault="007C77A5">
            <w:pPr>
              <w:widowControl/>
              <w:spacing w:line="280" w:lineRule="exact"/>
              <w:jc w:val="left"/>
              <w:rPr>
                <w:rFonts w:ascii="宋体"/>
                <w:color w:val="000000"/>
                <w:sz w:val="22"/>
                <w:szCs w:val="22"/>
              </w:rPr>
            </w:pPr>
          </w:p>
        </w:tc>
        <w:tc>
          <w:tcPr>
            <w:tcW w:w="617"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49A8A286" w14:textId="77777777" w:rsidR="007C77A5" w:rsidRDefault="007C77A5">
            <w:pPr>
              <w:widowControl/>
              <w:spacing w:line="280" w:lineRule="exact"/>
              <w:jc w:val="left"/>
              <w:textAlignment w:val="center"/>
              <w:rPr>
                <w:rFonts w:ascii="宋体"/>
                <w:color w:val="000000"/>
                <w:sz w:val="22"/>
                <w:szCs w:val="22"/>
              </w:rPr>
            </w:pPr>
          </w:p>
        </w:tc>
        <w:tc>
          <w:tcPr>
            <w:tcW w:w="4341" w:type="dxa"/>
            <w:vMerge/>
            <w:tcBorders>
              <w:left w:val="single" w:sz="4" w:space="0" w:color="000000"/>
              <w:bottom w:val="nil"/>
              <w:right w:val="single" w:sz="4" w:space="0" w:color="000000"/>
            </w:tcBorders>
            <w:tcMar>
              <w:top w:w="15" w:type="dxa"/>
              <w:left w:w="15" w:type="dxa"/>
              <w:bottom w:w="15" w:type="dxa"/>
              <w:right w:w="15" w:type="dxa"/>
            </w:tcMar>
            <w:vAlign w:val="center"/>
          </w:tcPr>
          <w:p w14:paraId="656FD4CE" w14:textId="77777777" w:rsidR="007C77A5" w:rsidRDefault="007C77A5">
            <w:pPr>
              <w:widowControl/>
              <w:spacing w:line="280" w:lineRule="exact"/>
              <w:jc w:val="left"/>
              <w:textAlignment w:val="center"/>
              <w:rPr>
                <w:rFonts w:ascii="宋体"/>
                <w:color w:val="000000"/>
                <w:sz w:val="22"/>
                <w:szCs w:val="22"/>
              </w:rPr>
            </w:pPr>
          </w:p>
        </w:tc>
        <w:tc>
          <w:tcPr>
            <w:tcW w:w="1292" w:type="dxa"/>
            <w:vMerge/>
            <w:tcBorders>
              <w:left w:val="single" w:sz="4" w:space="0" w:color="000000"/>
              <w:bottom w:val="nil"/>
              <w:right w:val="single" w:sz="4" w:space="0" w:color="000000"/>
            </w:tcBorders>
            <w:tcMar>
              <w:top w:w="15" w:type="dxa"/>
              <w:left w:w="15" w:type="dxa"/>
              <w:bottom w:w="15" w:type="dxa"/>
              <w:right w:w="15" w:type="dxa"/>
            </w:tcMar>
            <w:vAlign w:val="center"/>
          </w:tcPr>
          <w:p w14:paraId="0E43D2C8" w14:textId="77777777" w:rsidR="007C77A5" w:rsidRDefault="007C77A5">
            <w:pPr>
              <w:widowControl/>
              <w:spacing w:line="240" w:lineRule="exact"/>
              <w:jc w:val="center"/>
              <w:textAlignment w:val="center"/>
              <w:rPr>
                <w:sz w:val="22"/>
                <w:szCs w:val="22"/>
              </w:rPr>
            </w:pPr>
          </w:p>
        </w:tc>
        <w:tc>
          <w:tcPr>
            <w:tcW w:w="525"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5AFA045E" w14:textId="77777777" w:rsidR="007C77A5" w:rsidRDefault="00000000">
            <w:pPr>
              <w:spacing w:line="280" w:lineRule="exact"/>
              <w:jc w:val="center"/>
              <w:rPr>
                <w:rFonts w:ascii="宋体"/>
                <w:color w:val="000000"/>
                <w:sz w:val="22"/>
                <w:szCs w:val="22"/>
              </w:rPr>
            </w:pPr>
            <w:r>
              <w:rPr>
                <w:rFonts w:ascii="宋体" w:hAnsi="宋体" w:cs="宋体"/>
                <w:color w:val="000000"/>
                <w:sz w:val="22"/>
                <w:szCs w:val="22"/>
              </w:rPr>
              <w:t>1</w:t>
            </w:r>
            <w:r>
              <w:rPr>
                <w:rFonts w:ascii="宋体" w:hAnsi="宋体" w:cs="宋体" w:hint="eastAsia"/>
                <w:color w:val="000000"/>
                <w:sz w:val="22"/>
                <w:szCs w:val="22"/>
              </w:rPr>
              <w:t>日</w:t>
            </w:r>
          </w:p>
        </w:tc>
        <w:tc>
          <w:tcPr>
            <w:tcW w:w="540" w:type="dxa"/>
            <w:vMerge/>
            <w:tcBorders>
              <w:left w:val="single" w:sz="4" w:space="0" w:color="000000"/>
              <w:bottom w:val="single" w:sz="4" w:space="0" w:color="000000"/>
              <w:right w:val="single" w:sz="4" w:space="0" w:color="000000"/>
            </w:tcBorders>
            <w:tcMar>
              <w:top w:w="15" w:type="dxa"/>
              <w:left w:w="15" w:type="dxa"/>
              <w:bottom w:w="15" w:type="dxa"/>
              <w:right w:w="15" w:type="dxa"/>
            </w:tcMar>
            <w:vAlign w:val="center"/>
          </w:tcPr>
          <w:p w14:paraId="44866F74" w14:textId="77777777" w:rsidR="007C77A5" w:rsidRDefault="007C77A5">
            <w:pPr>
              <w:spacing w:line="240" w:lineRule="exact"/>
              <w:jc w:val="center"/>
              <w:rPr>
                <w:rFonts w:ascii="宋体"/>
                <w:color w:val="000000"/>
                <w:sz w:val="22"/>
                <w:szCs w:val="22"/>
              </w:rPr>
            </w:pPr>
          </w:p>
        </w:tc>
        <w:tc>
          <w:tcPr>
            <w:tcW w:w="705" w:type="dxa"/>
            <w:vMerge/>
            <w:tcBorders>
              <w:top w:val="single" w:sz="4" w:space="0" w:color="000000"/>
              <w:left w:val="single" w:sz="4" w:space="0" w:color="000000"/>
              <w:bottom w:val="single" w:sz="4" w:space="0" w:color="000000"/>
              <w:right w:val="single" w:sz="4" w:space="0" w:color="000000"/>
            </w:tcBorders>
            <w:vAlign w:val="center"/>
          </w:tcPr>
          <w:p w14:paraId="746E7ECB" w14:textId="77777777" w:rsidR="007C77A5" w:rsidRDefault="007C77A5">
            <w:pPr>
              <w:widowControl/>
              <w:jc w:val="left"/>
              <w:rPr>
                <w:rFonts w:ascii="宋体"/>
                <w:color w:val="000000"/>
                <w:sz w:val="22"/>
                <w:szCs w:val="22"/>
              </w:rPr>
            </w:pPr>
          </w:p>
        </w:tc>
        <w:tc>
          <w:tcPr>
            <w:tcW w:w="708" w:type="dxa"/>
            <w:vMerge/>
            <w:tcBorders>
              <w:top w:val="single" w:sz="4" w:space="0" w:color="000000"/>
              <w:left w:val="single" w:sz="4" w:space="0" w:color="000000"/>
              <w:bottom w:val="single" w:sz="4" w:space="0" w:color="000000"/>
              <w:right w:val="single" w:sz="4" w:space="0" w:color="000000"/>
            </w:tcBorders>
            <w:vAlign w:val="center"/>
          </w:tcPr>
          <w:p w14:paraId="4E0320CA" w14:textId="77777777" w:rsidR="007C77A5" w:rsidRDefault="007C77A5">
            <w:pPr>
              <w:widowControl/>
              <w:jc w:val="left"/>
              <w:rPr>
                <w:rFonts w:ascii="宋体"/>
                <w:color w:val="000000"/>
                <w:sz w:val="24"/>
              </w:rPr>
            </w:pPr>
          </w:p>
        </w:tc>
      </w:tr>
      <w:tr w:rsidR="007C77A5" w14:paraId="5EF17C22" w14:textId="77777777">
        <w:trPr>
          <w:trHeight w:val="370"/>
        </w:trPr>
        <w:tc>
          <w:tcPr>
            <w:tcW w:w="14580" w:type="dxa"/>
            <w:gridSpan w:val="1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tbl>
            <w:tblPr>
              <w:tblW w:w="14955" w:type="dxa"/>
              <w:tblBorders>
                <w:insideH w:val="none" w:sz="4" w:space="0" w:color="auto"/>
                <w:insideV w:val="none" w:sz="4" w:space="0" w:color="auto"/>
              </w:tblBorders>
              <w:tblLayout w:type="fixed"/>
              <w:tblCellMar>
                <w:left w:w="0" w:type="dxa"/>
                <w:right w:w="0" w:type="dxa"/>
              </w:tblCellMar>
              <w:tblLook w:val="04A0" w:firstRow="1" w:lastRow="0" w:firstColumn="1" w:lastColumn="0" w:noHBand="0" w:noVBand="1"/>
            </w:tblPr>
            <w:tblGrid>
              <w:gridCol w:w="14955"/>
            </w:tblGrid>
            <w:tr w:rsidR="007C77A5" w14:paraId="53D522B1" w14:textId="77777777">
              <w:trPr>
                <w:trHeight w:val="345"/>
              </w:trPr>
              <w:tc>
                <w:tcPr>
                  <w:tcW w:w="14955" w:type="dxa"/>
                  <w:tcMar>
                    <w:top w:w="15" w:type="dxa"/>
                    <w:left w:w="15" w:type="dxa"/>
                    <w:right w:w="15" w:type="dxa"/>
                  </w:tcMar>
                  <w:vAlign w:val="center"/>
                </w:tcPr>
                <w:p w14:paraId="508D3272" w14:textId="77777777" w:rsidR="007C77A5" w:rsidRDefault="00000000">
                  <w:pPr>
                    <w:widowControl/>
                    <w:ind w:firstLineChars="300" w:firstLine="660"/>
                    <w:jc w:val="left"/>
                    <w:textAlignment w:val="center"/>
                    <w:rPr>
                      <w:rFonts w:ascii="宋体"/>
                      <w:color w:val="000000"/>
                      <w:sz w:val="16"/>
                      <w:szCs w:val="16"/>
                    </w:rPr>
                  </w:pPr>
                  <w:r>
                    <w:rPr>
                      <w:rFonts w:ascii="宋体" w:hAnsi="宋体" w:cs="宋体" w:hint="eastAsia"/>
                      <w:color w:val="000000"/>
                      <w:kern w:val="0"/>
                      <w:sz w:val="22"/>
                      <w:szCs w:val="22"/>
                    </w:rPr>
                    <w:t>服务电话：</w:t>
                  </w:r>
                  <w:r>
                    <w:rPr>
                      <w:rFonts w:ascii="宋体" w:hAnsi="宋体" w:cs="宋体"/>
                      <w:color w:val="000000"/>
                      <w:kern w:val="0"/>
                      <w:sz w:val="22"/>
                      <w:szCs w:val="22"/>
                    </w:rPr>
                    <w:t xml:space="preserve">  0375-8122694                </w:t>
                  </w:r>
                  <w:r>
                    <w:rPr>
                      <w:rFonts w:ascii="宋体" w:hAnsi="宋体" w:cs="宋体" w:hint="eastAsia"/>
                      <w:color w:val="000000"/>
                      <w:kern w:val="0"/>
                      <w:sz w:val="22"/>
                      <w:szCs w:val="22"/>
                    </w:rPr>
                    <w:t>投诉机构：</w:t>
                  </w:r>
                  <w:r>
                    <w:rPr>
                      <w:rFonts w:ascii="宋体" w:hAnsi="宋体" w:cs="宋体"/>
                      <w:color w:val="000000"/>
                      <w:kern w:val="0"/>
                      <w:sz w:val="22"/>
                      <w:szCs w:val="22"/>
                    </w:rPr>
                    <w:t xml:space="preserve">  </w:t>
                  </w:r>
                  <w:r>
                    <w:rPr>
                      <w:rFonts w:ascii="宋体" w:hAnsi="宋体" w:cs="宋体" w:hint="eastAsia"/>
                      <w:color w:val="000000"/>
                      <w:kern w:val="0"/>
                      <w:sz w:val="22"/>
                      <w:szCs w:val="22"/>
                    </w:rPr>
                    <w:t>舞钢市住房和城乡建设局纪检监察室</w:t>
                  </w:r>
                  <w:r>
                    <w:rPr>
                      <w:rFonts w:ascii="宋体" w:hAnsi="宋体" w:cs="宋体"/>
                      <w:color w:val="000000"/>
                      <w:kern w:val="0"/>
                      <w:sz w:val="22"/>
                      <w:szCs w:val="22"/>
                    </w:rPr>
                    <w:t xml:space="preserve">            </w:t>
                  </w:r>
                  <w:r>
                    <w:rPr>
                      <w:rFonts w:ascii="宋体" w:hAnsi="宋体" w:cs="宋体" w:hint="eastAsia"/>
                      <w:color w:val="000000"/>
                      <w:kern w:val="0"/>
                      <w:sz w:val="22"/>
                      <w:szCs w:val="22"/>
                    </w:rPr>
                    <w:t>投诉电话：</w:t>
                  </w:r>
                  <w:r>
                    <w:rPr>
                      <w:rFonts w:ascii="宋体" w:hAnsi="宋体" w:cs="宋体"/>
                      <w:color w:val="000000"/>
                      <w:kern w:val="0"/>
                      <w:sz w:val="22"/>
                      <w:szCs w:val="22"/>
                    </w:rPr>
                    <w:t>0375</w:t>
                  </w:r>
                  <w:r>
                    <w:rPr>
                      <w:rFonts w:ascii="宋体" w:hAnsi="宋体" w:cs="宋体" w:hint="eastAsia"/>
                      <w:color w:val="000000"/>
                      <w:kern w:val="0"/>
                      <w:sz w:val="22"/>
                      <w:szCs w:val="22"/>
                    </w:rPr>
                    <w:t>8166899</w:t>
                  </w:r>
                </w:p>
              </w:tc>
            </w:tr>
          </w:tbl>
          <w:p w14:paraId="32A0D3FE" w14:textId="77777777" w:rsidR="007C77A5" w:rsidRDefault="007C77A5">
            <w:pPr>
              <w:widowControl/>
              <w:jc w:val="left"/>
              <w:textAlignment w:val="center"/>
              <w:rPr>
                <w:rFonts w:ascii="宋体"/>
                <w:color w:val="000000"/>
                <w:sz w:val="22"/>
                <w:szCs w:val="22"/>
              </w:rPr>
            </w:pPr>
          </w:p>
        </w:tc>
      </w:tr>
      <w:tr w:rsidR="007C77A5" w14:paraId="72411441" w14:textId="77777777">
        <w:trPr>
          <w:trHeight w:val="390"/>
        </w:trPr>
        <w:tc>
          <w:tcPr>
            <w:tcW w:w="14580" w:type="dxa"/>
            <w:gridSpan w:val="1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133FB6A" w14:textId="77777777" w:rsidR="007C77A5" w:rsidRDefault="00000000">
            <w:pPr>
              <w:widowControl/>
              <w:jc w:val="left"/>
              <w:textAlignment w:val="center"/>
              <w:rPr>
                <w:rFonts w:ascii="宋体"/>
                <w:color w:val="000000"/>
                <w:sz w:val="22"/>
                <w:szCs w:val="22"/>
              </w:rPr>
            </w:pPr>
            <w:r>
              <w:rPr>
                <w:rFonts w:ascii="宋体" w:hAnsi="宋体" w:cs="宋体" w:hint="eastAsia"/>
                <w:color w:val="000000"/>
                <w:kern w:val="0"/>
                <w:sz w:val="22"/>
                <w:szCs w:val="22"/>
              </w:rPr>
              <w:t>受理地点：舞钢市行政服务中心住建局窗口</w:t>
            </w:r>
            <w:r>
              <w:rPr>
                <w:rFonts w:ascii="宋体" w:hAnsi="宋体" w:cs="宋体"/>
                <w:color w:val="000000"/>
                <w:kern w:val="0"/>
                <w:sz w:val="22"/>
                <w:szCs w:val="22"/>
              </w:rPr>
              <w:t xml:space="preserve">                      </w:t>
            </w:r>
          </w:p>
        </w:tc>
      </w:tr>
    </w:tbl>
    <w:tbl>
      <w:tblPr>
        <w:tblpPr w:leftFromText="180" w:rightFromText="180" w:vertAnchor="text" w:horzAnchor="page" w:tblpX="1130" w:tblpY="308"/>
        <w:tblOverlap w:val="never"/>
        <w:tblW w:w="14580" w:type="dxa"/>
        <w:tblLayout w:type="fixed"/>
        <w:tblLook w:val="04A0" w:firstRow="1" w:lastRow="0" w:firstColumn="1" w:lastColumn="0" w:noHBand="0" w:noVBand="1"/>
      </w:tblPr>
      <w:tblGrid>
        <w:gridCol w:w="617"/>
        <w:gridCol w:w="1064"/>
        <w:gridCol w:w="3176"/>
        <w:gridCol w:w="480"/>
        <w:gridCol w:w="515"/>
        <w:gridCol w:w="532"/>
        <w:gridCol w:w="4176"/>
        <w:gridCol w:w="1542"/>
        <w:gridCol w:w="525"/>
        <w:gridCol w:w="540"/>
        <w:gridCol w:w="705"/>
        <w:gridCol w:w="708"/>
      </w:tblGrid>
      <w:tr w:rsidR="007C77A5" w14:paraId="66B6B4CF" w14:textId="77777777">
        <w:trPr>
          <w:trHeight w:val="821"/>
        </w:trPr>
        <w:tc>
          <w:tcPr>
            <w:tcW w:w="14580" w:type="dxa"/>
            <w:gridSpan w:val="12"/>
            <w:tcBorders>
              <w:top w:val="nil"/>
              <w:left w:val="nil"/>
              <w:bottom w:val="single" w:sz="4" w:space="0" w:color="000000"/>
              <w:right w:val="nil"/>
            </w:tcBorders>
            <w:tcMar>
              <w:top w:w="15" w:type="dxa"/>
              <w:left w:w="15" w:type="dxa"/>
              <w:bottom w:w="15" w:type="dxa"/>
              <w:right w:w="15" w:type="dxa"/>
            </w:tcMar>
            <w:vAlign w:val="center"/>
          </w:tcPr>
          <w:p w14:paraId="45B30078" w14:textId="77777777" w:rsidR="007C77A5" w:rsidRDefault="00000000">
            <w:pPr>
              <w:widowControl/>
              <w:tabs>
                <w:tab w:val="left" w:pos="1915"/>
                <w:tab w:val="center" w:pos="7335"/>
              </w:tabs>
              <w:textAlignment w:val="center"/>
              <w:rPr>
                <w:rFonts w:ascii="宋体" w:eastAsia="方正小标宋简体" w:hAnsi="宋体" w:cs="宋体"/>
                <w:color w:val="000000"/>
                <w:kern w:val="0"/>
                <w:sz w:val="44"/>
                <w:szCs w:val="44"/>
                <w:lang w:bidi="ar"/>
              </w:rPr>
            </w:pPr>
            <w:r>
              <w:rPr>
                <w:rFonts w:ascii="宋体" w:eastAsia="方正小标宋简体" w:hAnsi="宋体" w:cs="宋体" w:hint="eastAsia"/>
                <w:color w:val="000000"/>
                <w:kern w:val="0"/>
                <w:sz w:val="44"/>
                <w:szCs w:val="44"/>
                <w:lang w:bidi="ar"/>
              </w:rPr>
              <w:lastRenderedPageBreak/>
              <w:tab/>
            </w:r>
            <w:r>
              <w:rPr>
                <w:rFonts w:ascii="宋体" w:eastAsia="方正小标宋简体" w:hAnsi="宋体" w:cs="宋体" w:hint="eastAsia"/>
                <w:color w:val="000000"/>
                <w:kern w:val="0"/>
                <w:sz w:val="44"/>
                <w:szCs w:val="44"/>
                <w:lang w:bidi="ar"/>
              </w:rPr>
              <w:t>舞钢市住房和城乡建设局权力清单和责任清单统计表</w:t>
            </w:r>
          </w:p>
          <w:p w14:paraId="7F25C2FF" w14:textId="77777777" w:rsidR="007C77A5" w:rsidRDefault="00000000">
            <w:pPr>
              <w:widowControl/>
              <w:jc w:val="left"/>
              <w:textAlignment w:val="center"/>
              <w:rPr>
                <w:rFonts w:ascii="宋体" w:hAnsi="宋体" w:cs="宋体"/>
                <w:color w:val="000000"/>
                <w:sz w:val="24"/>
              </w:rPr>
            </w:pPr>
            <w:r>
              <w:rPr>
                <w:rFonts w:ascii="宋体" w:hAnsi="宋体" w:cs="宋体" w:hint="eastAsia"/>
                <w:color w:val="000000"/>
                <w:kern w:val="0"/>
                <w:sz w:val="24"/>
              </w:rPr>
              <w:t>职权类别：行政许可</w:t>
            </w:r>
          </w:p>
        </w:tc>
      </w:tr>
      <w:tr w:rsidR="007C77A5" w14:paraId="009B7D82" w14:textId="77777777">
        <w:trPr>
          <w:trHeight w:val="617"/>
        </w:trPr>
        <w:tc>
          <w:tcPr>
            <w:tcW w:w="61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A4352ED"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序号</w:t>
            </w:r>
          </w:p>
        </w:tc>
        <w:tc>
          <w:tcPr>
            <w:tcW w:w="106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3D10CE3"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职权名称</w:t>
            </w:r>
          </w:p>
        </w:tc>
        <w:tc>
          <w:tcPr>
            <w:tcW w:w="317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5E8428D"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实施依据</w:t>
            </w:r>
          </w:p>
        </w:tc>
        <w:tc>
          <w:tcPr>
            <w:tcW w:w="48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A4DC5C9"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实施对象</w:t>
            </w:r>
          </w:p>
        </w:tc>
        <w:tc>
          <w:tcPr>
            <w:tcW w:w="51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4A96A16"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实施机构</w:t>
            </w:r>
          </w:p>
        </w:tc>
        <w:tc>
          <w:tcPr>
            <w:tcW w:w="53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257C56D"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办理环节</w:t>
            </w:r>
          </w:p>
        </w:tc>
        <w:tc>
          <w:tcPr>
            <w:tcW w:w="417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C3DD4F8"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责任事项</w:t>
            </w:r>
          </w:p>
        </w:tc>
        <w:tc>
          <w:tcPr>
            <w:tcW w:w="154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B1FF6ED"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责任</w:t>
            </w:r>
            <w:r>
              <w:rPr>
                <w:rFonts w:ascii="黑体" w:eastAsia="黑体" w:hAnsi="宋体" w:cs="黑体" w:hint="eastAsia"/>
                <w:color w:val="000000"/>
                <w:kern w:val="0"/>
                <w:sz w:val="22"/>
                <w:szCs w:val="22"/>
              </w:rPr>
              <w:br/>
              <w:t>科室</w:t>
            </w:r>
          </w:p>
        </w:tc>
        <w:tc>
          <w:tcPr>
            <w:tcW w:w="52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450AADA"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承诺时限</w:t>
            </w:r>
          </w:p>
        </w:tc>
        <w:tc>
          <w:tcPr>
            <w:tcW w:w="54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5B75559"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法定时限</w:t>
            </w:r>
          </w:p>
        </w:tc>
        <w:tc>
          <w:tcPr>
            <w:tcW w:w="70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551FD3D"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收费情况及依据</w:t>
            </w:r>
          </w:p>
        </w:tc>
        <w:tc>
          <w:tcPr>
            <w:tcW w:w="7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56CF90F"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调整意见及理由</w:t>
            </w:r>
          </w:p>
        </w:tc>
      </w:tr>
      <w:tr w:rsidR="007C77A5" w14:paraId="203DD744" w14:textId="77777777">
        <w:trPr>
          <w:trHeight w:val="693"/>
        </w:trPr>
        <w:tc>
          <w:tcPr>
            <w:tcW w:w="617"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82A9B86" w14:textId="77777777" w:rsidR="007C77A5" w:rsidRDefault="00000000">
            <w:pPr>
              <w:widowControl/>
              <w:spacing w:line="280" w:lineRule="exact"/>
              <w:jc w:val="center"/>
              <w:textAlignment w:val="center"/>
              <w:rPr>
                <w:rFonts w:ascii="宋体" w:hAnsi="宋体" w:cs="宋体"/>
                <w:color w:val="000000"/>
                <w:sz w:val="22"/>
                <w:szCs w:val="22"/>
              </w:rPr>
            </w:pPr>
            <w:r>
              <w:rPr>
                <w:rFonts w:ascii="宋体" w:hAnsi="宋体" w:cs="宋体" w:hint="eastAsia"/>
                <w:color w:val="000000"/>
                <w:sz w:val="22"/>
                <w:szCs w:val="22"/>
              </w:rPr>
              <w:t>8</w:t>
            </w:r>
          </w:p>
        </w:tc>
        <w:tc>
          <w:tcPr>
            <w:tcW w:w="1064" w:type="dxa"/>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459D3F78"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color w:val="000000"/>
                <w:sz w:val="22"/>
                <w:szCs w:val="22"/>
              </w:rPr>
              <w:t>建筑工程施工许可证核发</w:t>
            </w:r>
          </w:p>
        </w:tc>
        <w:tc>
          <w:tcPr>
            <w:tcW w:w="3176"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C98B117" w14:textId="77777777" w:rsidR="007C77A5" w:rsidRDefault="00000000">
            <w:pPr>
              <w:widowControl/>
              <w:spacing w:line="280" w:lineRule="exact"/>
              <w:jc w:val="left"/>
              <w:textAlignment w:val="center"/>
              <w:rPr>
                <w:rFonts w:ascii="宋体" w:hAnsi="宋体" w:cs="宋体"/>
                <w:color w:val="000000"/>
                <w:sz w:val="16"/>
                <w:szCs w:val="16"/>
              </w:rPr>
            </w:pPr>
            <w:r>
              <w:rPr>
                <w:rFonts w:ascii="宋体" w:hAnsi="宋体" w:cs="宋体"/>
                <w:color w:val="000000"/>
                <w:sz w:val="20"/>
                <w:szCs w:val="20"/>
              </w:rPr>
              <w:t>《</w:t>
            </w:r>
            <w:r>
              <w:rPr>
                <w:rFonts w:ascii="宋体" w:hAnsi="宋体" w:cs="宋体"/>
                <w:color w:val="000000"/>
                <w:sz w:val="16"/>
                <w:szCs w:val="16"/>
              </w:rPr>
              <w:t>中华人民共和国建筑法》（1997年11月1日主席令第九十一号，2011年4月22日予以修改）第七条：建筑工程开工前，建设单位应当按照国家有关规定向工程所在地县级以上人民政府建设行政主管部门申请领取施工许可证。</w:t>
            </w:r>
            <w:r>
              <w:rPr>
                <w:rFonts w:ascii="宋体" w:hAnsi="宋体" w:cs="宋体" w:hint="eastAsia"/>
                <w:color w:val="000000"/>
                <w:sz w:val="16"/>
                <w:szCs w:val="16"/>
              </w:rPr>
              <w:t>《</w:t>
            </w:r>
            <w:r>
              <w:rPr>
                <w:rFonts w:ascii="宋体" w:hAnsi="宋体" w:cs="宋体"/>
                <w:color w:val="000000"/>
                <w:sz w:val="16"/>
                <w:szCs w:val="16"/>
              </w:rPr>
              <w:t>建筑工程施工许可管理办法</w:t>
            </w:r>
            <w:r>
              <w:rPr>
                <w:rFonts w:ascii="宋体" w:hAnsi="宋体" w:cs="宋体" w:hint="eastAsia"/>
                <w:color w:val="000000"/>
                <w:sz w:val="16"/>
                <w:szCs w:val="16"/>
              </w:rPr>
              <w:t>》</w:t>
            </w:r>
            <w:r>
              <w:rPr>
                <w:rFonts w:ascii="宋体" w:hAnsi="宋体" w:cs="宋体"/>
                <w:color w:val="000000"/>
                <w:sz w:val="16"/>
                <w:szCs w:val="16"/>
              </w:rPr>
              <w:t>（2014年6月25日住房和城乡建设部令第18号发布，根据2018年9月28日住房和城乡建设部令第42号修正）</w:t>
            </w:r>
            <w:r>
              <w:rPr>
                <w:rFonts w:ascii="宋体" w:hAnsi="宋体" w:cs="宋体" w:hint="eastAsia"/>
                <w:color w:val="000000"/>
                <w:sz w:val="16"/>
                <w:szCs w:val="16"/>
              </w:rPr>
              <w:t>第五条：</w:t>
            </w:r>
            <w:r>
              <w:rPr>
                <w:rFonts w:ascii="宋体" w:hAnsi="宋体" w:cs="宋体"/>
                <w:color w:val="000000"/>
                <w:sz w:val="16"/>
                <w:szCs w:val="16"/>
              </w:rPr>
              <w:t>发证机关在收到建设单位报送的《建筑工程施工许可证申请表》和所附证明文件后，对于符合条件的，应当自收到申请之日起七日内颁发施工许可证；对于证明文件不齐全或者失效的，应当当场或者五日内一次告知建设单位需要补正的全部内容，审批时间可以自证明文件补正齐全后作相应顺延；对于不符合条件的，应当自收到申请之日起七日内书面通知建设单位，并说明理由。</w:t>
            </w:r>
          </w:p>
          <w:p w14:paraId="48CE98AB" w14:textId="77777777" w:rsidR="007C77A5" w:rsidRDefault="007C77A5">
            <w:pPr>
              <w:widowControl/>
              <w:spacing w:line="280" w:lineRule="exact"/>
              <w:jc w:val="left"/>
              <w:textAlignment w:val="center"/>
              <w:rPr>
                <w:rFonts w:ascii="宋体" w:hAnsi="宋体" w:cs="宋体"/>
                <w:color w:val="000000"/>
                <w:sz w:val="22"/>
                <w:szCs w:val="22"/>
              </w:rPr>
            </w:pPr>
          </w:p>
        </w:tc>
        <w:tc>
          <w:tcPr>
            <w:tcW w:w="480"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8C3C5BE" w14:textId="77777777" w:rsidR="007C77A5" w:rsidRDefault="00000000">
            <w:pPr>
              <w:spacing w:line="280" w:lineRule="exact"/>
              <w:jc w:val="center"/>
              <w:rPr>
                <w:rFonts w:ascii="宋体" w:hAnsi="宋体" w:cs="宋体"/>
                <w:color w:val="000000"/>
                <w:sz w:val="22"/>
                <w:szCs w:val="22"/>
              </w:rPr>
            </w:pPr>
            <w:r>
              <w:rPr>
                <w:rFonts w:ascii="宋体" w:hAnsi="宋体" w:cs="宋体" w:hint="eastAsia"/>
                <w:color w:val="000000"/>
                <w:sz w:val="22"/>
                <w:szCs w:val="22"/>
              </w:rPr>
              <w:t>建设工程</w:t>
            </w:r>
          </w:p>
        </w:tc>
        <w:tc>
          <w:tcPr>
            <w:tcW w:w="515" w:type="dxa"/>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4985D9E6" w14:textId="77777777" w:rsidR="007C77A5" w:rsidRDefault="00000000">
            <w:pPr>
              <w:spacing w:line="280" w:lineRule="exact"/>
              <w:jc w:val="center"/>
              <w:rPr>
                <w:rFonts w:ascii="宋体" w:hAnsi="宋体" w:cs="宋体"/>
                <w:color w:val="000000"/>
                <w:sz w:val="22"/>
                <w:szCs w:val="22"/>
              </w:rPr>
            </w:pPr>
            <w:r>
              <w:rPr>
                <w:rFonts w:ascii="宋体" w:hAnsi="宋体" w:cs="宋体" w:hint="eastAsia"/>
                <w:color w:val="000000"/>
                <w:sz w:val="22"/>
                <w:szCs w:val="22"/>
              </w:rPr>
              <w:t>舞钢市住房和城乡建设局建筑管理股</w:t>
            </w:r>
          </w:p>
        </w:tc>
        <w:tc>
          <w:tcPr>
            <w:tcW w:w="53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F051829"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受理</w:t>
            </w:r>
          </w:p>
        </w:tc>
        <w:tc>
          <w:tcPr>
            <w:tcW w:w="417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17C9AEF" w14:textId="77777777" w:rsidR="007C77A5" w:rsidRDefault="00000000">
            <w:pPr>
              <w:widowControl/>
              <w:spacing w:line="280" w:lineRule="exact"/>
              <w:jc w:val="left"/>
              <w:textAlignment w:val="center"/>
              <w:rPr>
                <w:rFonts w:ascii="宋体" w:hAnsi="宋体" w:cs="宋体"/>
                <w:color w:val="000000"/>
                <w:szCs w:val="21"/>
              </w:rPr>
            </w:pPr>
            <w:r>
              <w:rPr>
                <w:rFonts w:ascii="宋体" w:hAnsi="宋体" w:cs="宋体" w:hint="eastAsia"/>
                <w:color w:val="000000"/>
                <w:szCs w:val="21"/>
              </w:rPr>
              <w:t>1.受理责任：对提交的材料；依法受理或不予受理（不予受理应当一次性告知）。</w:t>
            </w:r>
          </w:p>
        </w:tc>
        <w:tc>
          <w:tcPr>
            <w:tcW w:w="154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450ABF3" w14:textId="77777777" w:rsidR="007C77A5" w:rsidRDefault="00000000">
            <w:pPr>
              <w:widowControl/>
              <w:spacing w:line="280" w:lineRule="exact"/>
              <w:jc w:val="center"/>
              <w:rPr>
                <w:rFonts w:ascii="宋体" w:hAnsi="宋体" w:cs="宋体"/>
                <w:color w:val="000000"/>
                <w:sz w:val="22"/>
                <w:szCs w:val="22"/>
              </w:rPr>
            </w:pPr>
            <w:r>
              <w:rPr>
                <w:rFonts w:ascii="宋体" w:hAnsi="宋体" w:cs="宋体" w:hint="eastAsia"/>
                <w:color w:val="000000"/>
                <w:sz w:val="22"/>
                <w:szCs w:val="22"/>
              </w:rPr>
              <w:t>建筑管理股</w:t>
            </w:r>
          </w:p>
        </w:tc>
        <w:tc>
          <w:tcPr>
            <w:tcW w:w="52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5E15D1F" w14:textId="77777777" w:rsidR="007C77A5" w:rsidRDefault="00000000">
            <w:pPr>
              <w:widowControl/>
              <w:spacing w:line="280" w:lineRule="exact"/>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1日</w:t>
            </w:r>
          </w:p>
        </w:tc>
        <w:tc>
          <w:tcPr>
            <w:tcW w:w="540" w:type="dxa"/>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21BE51EB" w14:textId="77777777" w:rsidR="007C77A5" w:rsidRDefault="00000000">
            <w:pPr>
              <w:spacing w:line="240" w:lineRule="exact"/>
              <w:jc w:val="center"/>
              <w:rPr>
                <w:rFonts w:ascii="宋体" w:hAnsi="宋体" w:cs="宋体"/>
                <w:color w:val="000000"/>
                <w:sz w:val="22"/>
                <w:szCs w:val="22"/>
              </w:rPr>
            </w:pPr>
            <w:r>
              <w:rPr>
                <w:rFonts w:ascii="宋体" w:hAnsi="宋体" w:cs="宋体" w:hint="eastAsia"/>
                <w:color w:val="000000"/>
                <w:sz w:val="22"/>
                <w:szCs w:val="22"/>
              </w:rPr>
              <w:t>7日</w:t>
            </w:r>
          </w:p>
          <w:p w14:paraId="1D596E2E" w14:textId="77777777" w:rsidR="007C77A5" w:rsidRDefault="007C77A5">
            <w:pPr>
              <w:spacing w:line="240" w:lineRule="exact"/>
              <w:jc w:val="center"/>
              <w:rPr>
                <w:rFonts w:ascii="宋体" w:hAnsi="宋体" w:cs="宋体"/>
                <w:color w:val="000000"/>
                <w:sz w:val="22"/>
                <w:szCs w:val="22"/>
              </w:rPr>
            </w:pPr>
          </w:p>
        </w:tc>
        <w:tc>
          <w:tcPr>
            <w:tcW w:w="705"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AE48AF8" w14:textId="77777777" w:rsidR="007C77A5" w:rsidRDefault="00000000">
            <w:pPr>
              <w:jc w:val="center"/>
              <w:rPr>
                <w:rFonts w:ascii="宋体" w:hAnsi="宋体" w:cs="宋体"/>
                <w:color w:val="000000"/>
                <w:sz w:val="22"/>
                <w:szCs w:val="22"/>
              </w:rPr>
            </w:pPr>
            <w:r>
              <w:rPr>
                <w:rFonts w:ascii="宋体" w:hAnsi="宋体" w:cs="宋体" w:hint="eastAsia"/>
                <w:color w:val="000000"/>
                <w:sz w:val="22"/>
                <w:szCs w:val="22"/>
              </w:rPr>
              <w:t>不收费</w:t>
            </w:r>
          </w:p>
        </w:tc>
        <w:tc>
          <w:tcPr>
            <w:tcW w:w="708"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CB3FEAB" w14:textId="77777777" w:rsidR="007C77A5" w:rsidRDefault="00000000">
            <w:pPr>
              <w:spacing w:line="3360" w:lineRule="auto"/>
              <w:jc w:val="center"/>
              <w:rPr>
                <w:rFonts w:ascii="宋体" w:hAnsi="宋体" w:cs="宋体"/>
                <w:color w:val="000000"/>
                <w:sz w:val="24"/>
              </w:rPr>
            </w:pPr>
            <w:r>
              <w:rPr>
                <w:rFonts w:ascii="宋体" w:hAnsi="宋体" w:cs="宋体" w:hint="eastAsia"/>
                <w:color w:val="000000"/>
                <w:sz w:val="22"/>
                <w:szCs w:val="22"/>
              </w:rPr>
              <w:t>拟保留</w:t>
            </w:r>
          </w:p>
        </w:tc>
      </w:tr>
      <w:tr w:rsidR="007C77A5" w14:paraId="2EEA66B5" w14:textId="77777777">
        <w:trPr>
          <w:trHeight w:val="1171"/>
        </w:trPr>
        <w:tc>
          <w:tcPr>
            <w:tcW w:w="617" w:type="dxa"/>
            <w:vMerge/>
            <w:tcBorders>
              <w:top w:val="single" w:sz="4" w:space="0" w:color="000000"/>
              <w:left w:val="single" w:sz="4" w:space="0" w:color="000000"/>
              <w:bottom w:val="single" w:sz="4" w:space="0" w:color="000000"/>
              <w:right w:val="single" w:sz="4" w:space="0" w:color="000000"/>
            </w:tcBorders>
            <w:vAlign w:val="center"/>
          </w:tcPr>
          <w:p w14:paraId="7F7809F7" w14:textId="77777777" w:rsidR="007C77A5" w:rsidRDefault="007C77A5">
            <w:pPr>
              <w:widowControl/>
              <w:spacing w:line="280" w:lineRule="exact"/>
              <w:jc w:val="left"/>
              <w:rPr>
                <w:rFonts w:ascii="宋体" w:hAnsi="宋体" w:cs="宋体"/>
                <w:color w:val="000000"/>
                <w:sz w:val="22"/>
                <w:szCs w:val="22"/>
              </w:rPr>
            </w:pPr>
          </w:p>
        </w:tc>
        <w:tc>
          <w:tcPr>
            <w:tcW w:w="1064" w:type="dxa"/>
            <w:vMerge/>
            <w:tcBorders>
              <w:left w:val="single" w:sz="4" w:space="0" w:color="000000"/>
              <w:right w:val="single" w:sz="4" w:space="0" w:color="000000"/>
            </w:tcBorders>
            <w:vAlign w:val="center"/>
          </w:tcPr>
          <w:p w14:paraId="3B2346C3" w14:textId="77777777" w:rsidR="007C77A5" w:rsidRDefault="007C77A5">
            <w:pPr>
              <w:widowControl/>
              <w:spacing w:line="280" w:lineRule="exact"/>
              <w:jc w:val="left"/>
              <w:rPr>
                <w:rFonts w:ascii="宋体" w:hAnsi="宋体" w:cs="宋体"/>
                <w:color w:val="000000"/>
                <w:sz w:val="22"/>
                <w:szCs w:val="22"/>
              </w:rPr>
            </w:pPr>
          </w:p>
        </w:tc>
        <w:tc>
          <w:tcPr>
            <w:tcW w:w="3176" w:type="dxa"/>
            <w:vMerge/>
            <w:tcBorders>
              <w:top w:val="single" w:sz="4" w:space="0" w:color="000000"/>
              <w:left w:val="single" w:sz="4" w:space="0" w:color="000000"/>
              <w:bottom w:val="single" w:sz="4" w:space="0" w:color="000000"/>
              <w:right w:val="single" w:sz="4" w:space="0" w:color="000000"/>
            </w:tcBorders>
            <w:vAlign w:val="center"/>
          </w:tcPr>
          <w:p w14:paraId="535E6E65" w14:textId="77777777" w:rsidR="007C77A5" w:rsidRDefault="007C77A5">
            <w:pPr>
              <w:widowControl/>
              <w:spacing w:line="280" w:lineRule="exact"/>
              <w:jc w:val="left"/>
              <w:rPr>
                <w:rFonts w:ascii="宋体" w:hAnsi="宋体" w:cs="宋体"/>
                <w:color w:val="000000"/>
                <w:sz w:val="22"/>
                <w:szCs w:val="22"/>
              </w:rPr>
            </w:pPr>
          </w:p>
        </w:tc>
        <w:tc>
          <w:tcPr>
            <w:tcW w:w="480" w:type="dxa"/>
            <w:vMerge/>
            <w:tcBorders>
              <w:top w:val="single" w:sz="4" w:space="0" w:color="000000"/>
              <w:left w:val="single" w:sz="4" w:space="0" w:color="000000"/>
              <w:bottom w:val="single" w:sz="4" w:space="0" w:color="000000"/>
              <w:right w:val="single" w:sz="4" w:space="0" w:color="000000"/>
            </w:tcBorders>
            <w:vAlign w:val="center"/>
          </w:tcPr>
          <w:p w14:paraId="68BE0470" w14:textId="77777777" w:rsidR="007C77A5" w:rsidRDefault="007C77A5">
            <w:pPr>
              <w:widowControl/>
              <w:spacing w:line="280" w:lineRule="exact"/>
              <w:jc w:val="left"/>
              <w:rPr>
                <w:rFonts w:ascii="宋体" w:hAnsi="宋体" w:cs="宋体"/>
                <w:color w:val="000000"/>
                <w:sz w:val="22"/>
                <w:szCs w:val="22"/>
              </w:rPr>
            </w:pPr>
          </w:p>
        </w:tc>
        <w:tc>
          <w:tcPr>
            <w:tcW w:w="515" w:type="dxa"/>
            <w:vMerge/>
            <w:tcBorders>
              <w:left w:val="single" w:sz="4" w:space="0" w:color="000000"/>
              <w:right w:val="single" w:sz="4" w:space="0" w:color="000000"/>
            </w:tcBorders>
            <w:vAlign w:val="center"/>
          </w:tcPr>
          <w:p w14:paraId="5CBD1E2B" w14:textId="77777777" w:rsidR="007C77A5" w:rsidRDefault="007C77A5">
            <w:pPr>
              <w:widowControl/>
              <w:spacing w:line="280" w:lineRule="exact"/>
              <w:jc w:val="left"/>
              <w:rPr>
                <w:rFonts w:ascii="宋体" w:hAnsi="宋体" w:cs="宋体"/>
                <w:color w:val="000000"/>
                <w:sz w:val="22"/>
                <w:szCs w:val="22"/>
              </w:rPr>
            </w:pPr>
          </w:p>
        </w:tc>
        <w:tc>
          <w:tcPr>
            <w:tcW w:w="53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E3B3D86"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审查</w:t>
            </w:r>
          </w:p>
        </w:tc>
        <w:tc>
          <w:tcPr>
            <w:tcW w:w="417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1B418B8" w14:textId="77777777" w:rsidR="007C77A5" w:rsidRDefault="00000000">
            <w:pPr>
              <w:widowControl/>
              <w:spacing w:line="280" w:lineRule="exact"/>
              <w:jc w:val="left"/>
              <w:textAlignment w:val="center"/>
              <w:rPr>
                <w:rFonts w:ascii="宋体" w:hAnsi="宋体" w:cs="宋体"/>
                <w:color w:val="000000"/>
                <w:szCs w:val="21"/>
              </w:rPr>
            </w:pPr>
            <w:r>
              <w:rPr>
                <w:rFonts w:ascii="宋体" w:hAnsi="宋体" w:cs="宋体" w:hint="eastAsia"/>
                <w:color w:val="000000"/>
                <w:szCs w:val="21"/>
              </w:rPr>
              <w:t>2.审查责任：材料审查（按照《建筑工程施工许可管理办法》、《河南省住房和城乡建设厅关于实行建筑工程施工许可一站式办理的通知》（豫建〔2018〕180号）提出初审意见。</w:t>
            </w:r>
          </w:p>
        </w:tc>
        <w:tc>
          <w:tcPr>
            <w:tcW w:w="154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52518EC" w14:textId="77777777" w:rsidR="007C77A5" w:rsidRDefault="00000000">
            <w:pPr>
              <w:widowControl/>
              <w:spacing w:line="280" w:lineRule="exact"/>
              <w:jc w:val="center"/>
              <w:rPr>
                <w:rFonts w:ascii="宋体" w:hAnsi="宋体" w:cs="宋体"/>
                <w:color w:val="000000"/>
                <w:sz w:val="22"/>
                <w:szCs w:val="22"/>
              </w:rPr>
            </w:pPr>
            <w:r>
              <w:rPr>
                <w:rFonts w:ascii="宋体" w:hAnsi="宋体" w:cs="宋体" w:hint="eastAsia"/>
                <w:color w:val="000000"/>
                <w:sz w:val="22"/>
                <w:szCs w:val="22"/>
              </w:rPr>
              <w:t>建筑管理股</w:t>
            </w:r>
          </w:p>
        </w:tc>
        <w:tc>
          <w:tcPr>
            <w:tcW w:w="52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B39D38D" w14:textId="77777777" w:rsidR="007C77A5" w:rsidRDefault="00000000">
            <w:pPr>
              <w:spacing w:line="280" w:lineRule="exact"/>
              <w:jc w:val="center"/>
              <w:rPr>
                <w:rFonts w:ascii="宋体" w:hAnsi="宋体" w:cs="宋体"/>
                <w:color w:val="000000"/>
                <w:sz w:val="22"/>
                <w:szCs w:val="22"/>
              </w:rPr>
            </w:pPr>
            <w:r>
              <w:rPr>
                <w:rFonts w:ascii="宋体" w:hAnsi="宋体" w:cs="宋体" w:hint="eastAsia"/>
                <w:color w:val="000000"/>
                <w:sz w:val="22"/>
                <w:szCs w:val="22"/>
              </w:rPr>
              <w:t>2日</w:t>
            </w:r>
          </w:p>
        </w:tc>
        <w:tc>
          <w:tcPr>
            <w:tcW w:w="540" w:type="dxa"/>
            <w:vMerge/>
            <w:tcBorders>
              <w:left w:val="single" w:sz="4" w:space="0" w:color="000000"/>
              <w:right w:val="single" w:sz="4" w:space="0" w:color="000000"/>
            </w:tcBorders>
            <w:tcMar>
              <w:top w:w="15" w:type="dxa"/>
              <w:left w:w="15" w:type="dxa"/>
              <w:bottom w:w="15" w:type="dxa"/>
              <w:right w:w="15" w:type="dxa"/>
            </w:tcMar>
            <w:vAlign w:val="center"/>
          </w:tcPr>
          <w:p w14:paraId="04759C72" w14:textId="77777777" w:rsidR="007C77A5" w:rsidRDefault="007C77A5">
            <w:pPr>
              <w:spacing w:line="240" w:lineRule="exact"/>
              <w:jc w:val="center"/>
              <w:rPr>
                <w:rFonts w:ascii="宋体" w:hAnsi="宋体" w:cs="宋体"/>
                <w:color w:val="000000"/>
                <w:sz w:val="22"/>
                <w:szCs w:val="22"/>
              </w:rPr>
            </w:pPr>
          </w:p>
        </w:tc>
        <w:tc>
          <w:tcPr>
            <w:tcW w:w="705" w:type="dxa"/>
            <w:vMerge/>
            <w:tcBorders>
              <w:top w:val="single" w:sz="4" w:space="0" w:color="000000"/>
              <w:left w:val="single" w:sz="4" w:space="0" w:color="000000"/>
              <w:bottom w:val="single" w:sz="4" w:space="0" w:color="000000"/>
              <w:right w:val="single" w:sz="4" w:space="0" w:color="000000"/>
            </w:tcBorders>
            <w:vAlign w:val="center"/>
          </w:tcPr>
          <w:p w14:paraId="2EFF7B2F" w14:textId="77777777" w:rsidR="007C77A5" w:rsidRDefault="007C77A5">
            <w:pPr>
              <w:widowControl/>
              <w:jc w:val="left"/>
              <w:rPr>
                <w:rFonts w:ascii="宋体" w:hAnsi="宋体" w:cs="宋体"/>
                <w:color w:val="000000"/>
                <w:sz w:val="22"/>
                <w:szCs w:val="22"/>
              </w:rPr>
            </w:pPr>
          </w:p>
        </w:tc>
        <w:tc>
          <w:tcPr>
            <w:tcW w:w="708" w:type="dxa"/>
            <w:vMerge/>
            <w:tcBorders>
              <w:top w:val="single" w:sz="4" w:space="0" w:color="000000"/>
              <w:left w:val="single" w:sz="4" w:space="0" w:color="000000"/>
              <w:bottom w:val="single" w:sz="4" w:space="0" w:color="000000"/>
              <w:right w:val="single" w:sz="4" w:space="0" w:color="000000"/>
            </w:tcBorders>
            <w:vAlign w:val="center"/>
          </w:tcPr>
          <w:p w14:paraId="1A2595A4" w14:textId="77777777" w:rsidR="007C77A5" w:rsidRDefault="007C77A5">
            <w:pPr>
              <w:widowControl/>
              <w:jc w:val="left"/>
              <w:rPr>
                <w:rFonts w:ascii="宋体" w:hAnsi="宋体" w:cs="宋体"/>
                <w:color w:val="000000"/>
                <w:sz w:val="24"/>
              </w:rPr>
            </w:pPr>
          </w:p>
        </w:tc>
      </w:tr>
      <w:tr w:rsidR="007C77A5" w14:paraId="46BB7352" w14:textId="77777777">
        <w:trPr>
          <w:trHeight w:val="420"/>
        </w:trPr>
        <w:tc>
          <w:tcPr>
            <w:tcW w:w="617" w:type="dxa"/>
            <w:vMerge/>
            <w:tcBorders>
              <w:top w:val="single" w:sz="4" w:space="0" w:color="000000"/>
              <w:left w:val="single" w:sz="4" w:space="0" w:color="000000"/>
              <w:bottom w:val="single" w:sz="4" w:space="0" w:color="000000"/>
              <w:right w:val="single" w:sz="4" w:space="0" w:color="000000"/>
            </w:tcBorders>
            <w:vAlign w:val="center"/>
          </w:tcPr>
          <w:p w14:paraId="7172F515" w14:textId="77777777" w:rsidR="007C77A5" w:rsidRDefault="007C77A5">
            <w:pPr>
              <w:widowControl/>
              <w:spacing w:line="280" w:lineRule="exact"/>
              <w:jc w:val="left"/>
              <w:rPr>
                <w:rFonts w:ascii="宋体" w:hAnsi="宋体" w:cs="宋体"/>
                <w:color w:val="000000"/>
                <w:sz w:val="22"/>
                <w:szCs w:val="22"/>
              </w:rPr>
            </w:pPr>
          </w:p>
        </w:tc>
        <w:tc>
          <w:tcPr>
            <w:tcW w:w="1064" w:type="dxa"/>
            <w:vMerge/>
            <w:tcBorders>
              <w:left w:val="single" w:sz="4" w:space="0" w:color="000000"/>
              <w:right w:val="single" w:sz="4" w:space="0" w:color="000000"/>
            </w:tcBorders>
            <w:vAlign w:val="center"/>
          </w:tcPr>
          <w:p w14:paraId="623123D5" w14:textId="77777777" w:rsidR="007C77A5" w:rsidRDefault="007C77A5">
            <w:pPr>
              <w:widowControl/>
              <w:spacing w:line="280" w:lineRule="exact"/>
              <w:jc w:val="left"/>
              <w:rPr>
                <w:rFonts w:ascii="宋体" w:hAnsi="宋体" w:cs="宋体"/>
                <w:color w:val="000000"/>
                <w:sz w:val="22"/>
                <w:szCs w:val="22"/>
              </w:rPr>
            </w:pPr>
          </w:p>
        </w:tc>
        <w:tc>
          <w:tcPr>
            <w:tcW w:w="3176" w:type="dxa"/>
            <w:vMerge/>
            <w:tcBorders>
              <w:top w:val="single" w:sz="4" w:space="0" w:color="000000"/>
              <w:left w:val="single" w:sz="4" w:space="0" w:color="000000"/>
              <w:bottom w:val="single" w:sz="4" w:space="0" w:color="000000"/>
              <w:right w:val="single" w:sz="4" w:space="0" w:color="000000"/>
            </w:tcBorders>
            <w:vAlign w:val="center"/>
          </w:tcPr>
          <w:p w14:paraId="1238904D" w14:textId="77777777" w:rsidR="007C77A5" w:rsidRDefault="007C77A5">
            <w:pPr>
              <w:widowControl/>
              <w:spacing w:line="280" w:lineRule="exact"/>
              <w:jc w:val="left"/>
              <w:rPr>
                <w:rFonts w:ascii="宋体" w:hAnsi="宋体" w:cs="宋体"/>
                <w:color w:val="000000"/>
                <w:sz w:val="22"/>
                <w:szCs w:val="22"/>
              </w:rPr>
            </w:pPr>
          </w:p>
        </w:tc>
        <w:tc>
          <w:tcPr>
            <w:tcW w:w="480" w:type="dxa"/>
            <w:vMerge/>
            <w:tcBorders>
              <w:top w:val="single" w:sz="4" w:space="0" w:color="000000"/>
              <w:left w:val="single" w:sz="4" w:space="0" w:color="000000"/>
              <w:bottom w:val="single" w:sz="4" w:space="0" w:color="000000"/>
              <w:right w:val="single" w:sz="4" w:space="0" w:color="000000"/>
            </w:tcBorders>
            <w:vAlign w:val="center"/>
          </w:tcPr>
          <w:p w14:paraId="1F049F5C" w14:textId="77777777" w:rsidR="007C77A5" w:rsidRDefault="007C77A5">
            <w:pPr>
              <w:widowControl/>
              <w:spacing w:line="280" w:lineRule="exact"/>
              <w:jc w:val="left"/>
              <w:rPr>
                <w:rFonts w:ascii="宋体" w:hAnsi="宋体" w:cs="宋体"/>
                <w:color w:val="000000"/>
                <w:sz w:val="22"/>
                <w:szCs w:val="22"/>
              </w:rPr>
            </w:pPr>
          </w:p>
        </w:tc>
        <w:tc>
          <w:tcPr>
            <w:tcW w:w="515" w:type="dxa"/>
            <w:vMerge/>
            <w:tcBorders>
              <w:left w:val="single" w:sz="4" w:space="0" w:color="000000"/>
              <w:right w:val="single" w:sz="4" w:space="0" w:color="000000"/>
            </w:tcBorders>
            <w:vAlign w:val="center"/>
          </w:tcPr>
          <w:p w14:paraId="0F62478B" w14:textId="77777777" w:rsidR="007C77A5" w:rsidRDefault="007C77A5">
            <w:pPr>
              <w:widowControl/>
              <w:spacing w:line="280" w:lineRule="exact"/>
              <w:jc w:val="left"/>
              <w:rPr>
                <w:rFonts w:ascii="宋体" w:hAnsi="宋体" w:cs="宋体"/>
                <w:color w:val="000000"/>
                <w:sz w:val="22"/>
                <w:szCs w:val="22"/>
              </w:rPr>
            </w:pPr>
          </w:p>
        </w:tc>
        <w:tc>
          <w:tcPr>
            <w:tcW w:w="53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85F5F09"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决定</w:t>
            </w:r>
          </w:p>
        </w:tc>
        <w:tc>
          <w:tcPr>
            <w:tcW w:w="417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DCDB750" w14:textId="77777777" w:rsidR="007C77A5" w:rsidRDefault="00000000">
            <w:pPr>
              <w:widowControl/>
              <w:spacing w:line="280" w:lineRule="exact"/>
              <w:jc w:val="left"/>
              <w:textAlignment w:val="center"/>
              <w:rPr>
                <w:rFonts w:ascii="宋体" w:hAnsi="宋体" w:cs="宋体"/>
                <w:color w:val="000000"/>
                <w:szCs w:val="21"/>
              </w:rPr>
            </w:pPr>
            <w:r>
              <w:rPr>
                <w:rFonts w:ascii="宋体" w:hAnsi="宋体" w:cs="宋体" w:hint="eastAsia"/>
                <w:color w:val="000000"/>
                <w:szCs w:val="21"/>
              </w:rPr>
              <w:t>3.决定责任：作出决定。</w:t>
            </w:r>
          </w:p>
        </w:tc>
        <w:tc>
          <w:tcPr>
            <w:tcW w:w="154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7FE1FC7" w14:textId="77777777" w:rsidR="007C77A5" w:rsidRDefault="00000000">
            <w:pPr>
              <w:widowControl/>
              <w:spacing w:line="280" w:lineRule="exact"/>
              <w:jc w:val="center"/>
              <w:rPr>
                <w:rFonts w:ascii="宋体" w:hAnsi="宋体" w:cs="宋体"/>
                <w:color w:val="000000"/>
                <w:sz w:val="22"/>
                <w:szCs w:val="22"/>
              </w:rPr>
            </w:pPr>
            <w:r>
              <w:rPr>
                <w:rFonts w:ascii="宋体" w:hAnsi="宋体" w:cs="宋体" w:hint="eastAsia"/>
                <w:color w:val="000000"/>
                <w:sz w:val="22"/>
                <w:szCs w:val="22"/>
              </w:rPr>
              <w:t>建筑管理股</w:t>
            </w:r>
          </w:p>
        </w:tc>
        <w:tc>
          <w:tcPr>
            <w:tcW w:w="52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B15D31C" w14:textId="77777777" w:rsidR="007C77A5" w:rsidRDefault="00000000">
            <w:pPr>
              <w:spacing w:line="280" w:lineRule="exact"/>
              <w:jc w:val="center"/>
              <w:rPr>
                <w:rFonts w:ascii="宋体" w:hAnsi="宋体" w:cs="宋体"/>
                <w:color w:val="000000"/>
                <w:sz w:val="22"/>
                <w:szCs w:val="22"/>
              </w:rPr>
            </w:pPr>
            <w:r>
              <w:rPr>
                <w:rFonts w:ascii="宋体" w:hAnsi="宋体" w:cs="宋体" w:hint="eastAsia"/>
                <w:color w:val="000000"/>
                <w:sz w:val="22"/>
                <w:szCs w:val="22"/>
              </w:rPr>
              <w:t>1日</w:t>
            </w:r>
          </w:p>
        </w:tc>
        <w:tc>
          <w:tcPr>
            <w:tcW w:w="540" w:type="dxa"/>
            <w:vMerge/>
            <w:tcBorders>
              <w:left w:val="single" w:sz="4" w:space="0" w:color="000000"/>
              <w:right w:val="single" w:sz="4" w:space="0" w:color="000000"/>
            </w:tcBorders>
            <w:tcMar>
              <w:top w:w="15" w:type="dxa"/>
              <w:left w:w="15" w:type="dxa"/>
              <w:bottom w:w="15" w:type="dxa"/>
              <w:right w:w="15" w:type="dxa"/>
            </w:tcMar>
            <w:vAlign w:val="center"/>
          </w:tcPr>
          <w:p w14:paraId="6F50AD64" w14:textId="77777777" w:rsidR="007C77A5" w:rsidRDefault="007C77A5">
            <w:pPr>
              <w:spacing w:line="240" w:lineRule="exact"/>
              <w:jc w:val="center"/>
              <w:rPr>
                <w:rFonts w:ascii="宋体" w:hAnsi="宋体" w:cs="宋体"/>
                <w:color w:val="000000"/>
                <w:sz w:val="22"/>
                <w:szCs w:val="22"/>
              </w:rPr>
            </w:pPr>
          </w:p>
        </w:tc>
        <w:tc>
          <w:tcPr>
            <w:tcW w:w="705" w:type="dxa"/>
            <w:vMerge/>
            <w:tcBorders>
              <w:top w:val="single" w:sz="4" w:space="0" w:color="000000"/>
              <w:left w:val="single" w:sz="4" w:space="0" w:color="000000"/>
              <w:bottom w:val="single" w:sz="4" w:space="0" w:color="000000"/>
              <w:right w:val="single" w:sz="4" w:space="0" w:color="000000"/>
            </w:tcBorders>
            <w:vAlign w:val="center"/>
          </w:tcPr>
          <w:p w14:paraId="0518B577" w14:textId="77777777" w:rsidR="007C77A5" w:rsidRDefault="007C77A5">
            <w:pPr>
              <w:widowControl/>
              <w:jc w:val="left"/>
              <w:rPr>
                <w:rFonts w:ascii="宋体" w:hAnsi="宋体" w:cs="宋体"/>
                <w:color w:val="000000"/>
                <w:sz w:val="22"/>
                <w:szCs w:val="22"/>
              </w:rPr>
            </w:pPr>
          </w:p>
        </w:tc>
        <w:tc>
          <w:tcPr>
            <w:tcW w:w="708" w:type="dxa"/>
            <w:vMerge/>
            <w:tcBorders>
              <w:top w:val="single" w:sz="4" w:space="0" w:color="000000"/>
              <w:left w:val="single" w:sz="4" w:space="0" w:color="000000"/>
              <w:bottom w:val="single" w:sz="4" w:space="0" w:color="000000"/>
              <w:right w:val="single" w:sz="4" w:space="0" w:color="000000"/>
            </w:tcBorders>
            <w:vAlign w:val="center"/>
          </w:tcPr>
          <w:p w14:paraId="1FF64B82" w14:textId="77777777" w:rsidR="007C77A5" w:rsidRDefault="007C77A5">
            <w:pPr>
              <w:widowControl/>
              <w:jc w:val="left"/>
              <w:rPr>
                <w:rFonts w:ascii="宋体" w:hAnsi="宋体" w:cs="宋体"/>
                <w:color w:val="000000"/>
                <w:sz w:val="24"/>
              </w:rPr>
            </w:pPr>
          </w:p>
        </w:tc>
      </w:tr>
      <w:tr w:rsidR="007C77A5" w14:paraId="2243861B" w14:textId="77777777">
        <w:trPr>
          <w:trHeight w:val="448"/>
        </w:trPr>
        <w:tc>
          <w:tcPr>
            <w:tcW w:w="617" w:type="dxa"/>
            <w:vMerge/>
            <w:tcBorders>
              <w:top w:val="single" w:sz="4" w:space="0" w:color="000000"/>
              <w:left w:val="single" w:sz="4" w:space="0" w:color="000000"/>
              <w:bottom w:val="single" w:sz="4" w:space="0" w:color="000000"/>
              <w:right w:val="single" w:sz="4" w:space="0" w:color="000000"/>
            </w:tcBorders>
            <w:vAlign w:val="center"/>
          </w:tcPr>
          <w:p w14:paraId="2043FA5E" w14:textId="77777777" w:rsidR="007C77A5" w:rsidRDefault="007C77A5">
            <w:pPr>
              <w:widowControl/>
              <w:spacing w:line="280" w:lineRule="exact"/>
              <w:jc w:val="left"/>
              <w:rPr>
                <w:rFonts w:ascii="宋体" w:hAnsi="宋体" w:cs="宋体"/>
                <w:color w:val="000000"/>
                <w:sz w:val="22"/>
                <w:szCs w:val="22"/>
              </w:rPr>
            </w:pPr>
          </w:p>
        </w:tc>
        <w:tc>
          <w:tcPr>
            <w:tcW w:w="1064" w:type="dxa"/>
            <w:vMerge/>
            <w:tcBorders>
              <w:left w:val="single" w:sz="4" w:space="0" w:color="000000"/>
              <w:right w:val="single" w:sz="4" w:space="0" w:color="000000"/>
            </w:tcBorders>
            <w:vAlign w:val="center"/>
          </w:tcPr>
          <w:p w14:paraId="6AE89900" w14:textId="77777777" w:rsidR="007C77A5" w:rsidRDefault="007C77A5">
            <w:pPr>
              <w:widowControl/>
              <w:spacing w:line="280" w:lineRule="exact"/>
              <w:jc w:val="left"/>
              <w:rPr>
                <w:rFonts w:ascii="宋体" w:hAnsi="宋体" w:cs="宋体"/>
                <w:color w:val="000000"/>
                <w:sz w:val="22"/>
                <w:szCs w:val="22"/>
              </w:rPr>
            </w:pPr>
          </w:p>
        </w:tc>
        <w:tc>
          <w:tcPr>
            <w:tcW w:w="3176" w:type="dxa"/>
            <w:vMerge/>
            <w:tcBorders>
              <w:top w:val="single" w:sz="4" w:space="0" w:color="000000"/>
              <w:left w:val="single" w:sz="4" w:space="0" w:color="000000"/>
              <w:bottom w:val="single" w:sz="4" w:space="0" w:color="000000"/>
              <w:right w:val="single" w:sz="4" w:space="0" w:color="000000"/>
            </w:tcBorders>
            <w:vAlign w:val="center"/>
          </w:tcPr>
          <w:p w14:paraId="78427F52" w14:textId="77777777" w:rsidR="007C77A5" w:rsidRDefault="007C77A5">
            <w:pPr>
              <w:widowControl/>
              <w:spacing w:line="280" w:lineRule="exact"/>
              <w:jc w:val="left"/>
              <w:rPr>
                <w:rFonts w:ascii="宋体" w:hAnsi="宋体" w:cs="宋体"/>
                <w:color w:val="000000"/>
                <w:sz w:val="22"/>
                <w:szCs w:val="22"/>
              </w:rPr>
            </w:pPr>
          </w:p>
        </w:tc>
        <w:tc>
          <w:tcPr>
            <w:tcW w:w="480" w:type="dxa"/>
            <w:vMerge/>
            <w:tcBorders>
              <w:top w:val="single" w:sz="4" w:space="0" w:color="000000"/>
              <w:left w:val="single" w:sz="4" w:space="0" w:color="000000"/>
              <w:bottom w:val="single" w:sz="4" w:space="0" w:color="000000"/>
              <w:right w:val="single" w:sz="4" w:space="0" w:color="000000"/>
            </w:tcBorders>
            <w:vAlign w:val="center"/>
          </w:tcPr>
          <w:p w14:paraId="2A1B6367" w14:textId="77777777" w:rsidR="007C77A5" w:rsidRDefault="007C77A5">
            <w:pPr>
              <w:widowControl/>
              <w:spacing w:line="280" w:lineRule="exact"/>
              <w:jc w:val="left"/>
              <w:rPr>
                <w:rFonts w:ascii="宋体" w:hAnsi="宋体" w:cs="宋体"/>
                <w:color w:val="000000"/>
                <w:sz w:val="22"/>
                <w:szCs w:val="22"/>
              </w:rPr>
            </w:pPr>
          </w:p>
        </w:tc>
        <w:tc>
          <w:tcPr>
            <w:tcW w:w="515" w:type="dxa"/>
            <w:vMerge/>
            <w:tcBorders>
              <w:left w:val="single" w:sz="4" w:space="0" w:color="000000"/>
              <w:right w:val="single" w:sz="4" w:space="0" w:color="000000"/>
            </w:tcBorders>
            <w:vAlign w:val="center"/>
          </w:tcPr>
          <w:p w14:paraId="77C12E92" w14:textId="77777777" w:rsidR="007C77A5" w:rsidRDefault="007C77A5">
            <w:pPr>
              <w:widowControl/>
              <w:spacing w:line="280" w:lineRule="exact"/>
              <w:jc w:val="left"/>
              <w:rPr>
                <w:rFonts w:ascii="宋体" w:hAnsi="宋体" w:cs="宋体"/>
                <w:color w:val="000000"/>
                <w:sz w:val="22"/>
                <w:szCs w:val="22"/>
              </w:rPr>
            </w:pPr>
          </w:p>
        </w:tc>
        <w:tc>
          <w:tcPr>
            <w:tcW w:w="53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924942B"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送达</w:t>
            </w:r>
          </w:p>
        </w:tc>
        <w:tc>
          <w:tcPr>
            <w:tcW w:w="417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B551CA6" w14:textId="77777777" w:rsidR="007C77A5" w:rsidRDefault="00000000">
            <w:pPr>
              <w:widowControl/>
              <w:spacing w:line="280" w:lineRule="exact"/>
              <w:jc w:val="left"/>
              <w:textAlignment w:val="center"/>
              <w:rPr>
                <w:rFonts w:ascii="宋体" w:hAnsi="宋体" w:cs="宋体"/>
                <w:color w:val="000000"/>
                <w:szCs w:val="21"/>
              </w:rPr>
            </w:pPr>
            <w:r>
              <w:rPr>
                <w:rFonts w:ascii="宋体" w:hAnsi="宋体" w:cs="宋体" w:hint="eastAsia"/>
                <w:color w:val="000000"/>
                <w:szCs w:val="21"/>
              </w:rPr>
              <w:t>4.送达责任：核发《建筑工程施工许可证》，信息公开。</w:t>
            </w:r>
          </w:p>
        </w:tc>
        <w:tc>
          <w:tcPr>
            <w:tcW w:w="154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B38DCC7" w14:textId="77777777" w:rsidR="007C77A5" w:rsidRDefault="00000000">
            <w:pPr>
              <w:widowControl/>
              <w:spacing w:line="280" w:lineRule="exact"/>
              <w:jc w:val="center"/>
              <w:rPr>
                <w:rFonts w:ascii="宋体" w:hAnsi="宋体" w:cs="宋体"/>
                <w:color w:val="000000"/>
                <w:sz w:val="22"/>
                <w:szCs w:val="22"/>
              </w:rPr>
            </w:pPr>
            <w:r>
              <w:rPr>
                <w:rFonts w:ascii="宋体" w:hAnsi="宋体" w:cs="宋体" w:hint="eastAsia"/>
                <w:color w:val="000000"/>
                <w:sz w:val="22"/>
                <w:szCs w:val="22"/>
              </w:rPr>
              <w:t>建筑管理股</w:t>
            </w:r>
          </w:p>
        </w:tc>
        <w:tc>
          <w:tcPr>
            <w:tcW w:w="52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F7A9B48" w14:textId="77777777" w:rsidR="007C77A5" w:rsidRDefault="00000000">
            <w:pPr>
              <w:spacing w:line="280" w:lineRule="exact"/>
              <w:jc w:val="center"/>
              <w:rPr>
                <w:rFonts w:ascii="宋体" w:hAnsi="宋体" w:cs="宋体"/>
                <w:color w:val="000000"/>
                <w:sz w:val="22"/>
                <w:szCs w:val="22"/>
              </w:rPr>
            </w:pPr>
            <w:r>
              <w:rPr>
                <w:rFonts w:ascii="宋体" w:hAnsi="宋体" w:cs="宋体" w:hint="eastAsia"/>
                <w:color w:val="000000"/>
                <w:sz w:val="22"/>
                <w:szCs w:val="22"/>
              </w:rPr>
              <w:t>1日</w:t>
            </w:r>
          </w:p>
        </w:tc>
        <w:tc>
          <w:tcPr>
            <w:tcW w:w="540" w:type="dxa"/>
            <w:vMerge/>
            <w:tcBorders>
              <w:left w:val="single" w:sz="4" w:space="0" w:color="000000"/>
              <w:bottom w:val="single" w:sz="4" w:space="0" w:color="000000"/>
              <w:right w:val="single" w:sz="4" w:space="0" w:color="000000"/>
            </w:tcBorders>
            <w:tcMar>
              <w:top w:w="15" w:type="dxa"/>
              <w:left w:w="15" w:type="dxa"/>
              <w:bottom w:w="15" w:type="dxa"/>
              <w:right w:w="15" w:type="dxa"/>
            </w:tcMar>
            <w:vAlign w:val="center"/>
          </w:tcPr>
          <w:p w14:paraId="5DA3DC97" w14:textId="77777777" w:rsidR="007C77A5" w:rsidRDefault="007C77A5">
            <w:pPr>
              <w:spacing w:line="240" w:lineRule="exact"/>
              <w:jc w:val="center"/>
              <w:rPr>
                <w:rFonts w:ascii="宋体" w:hAnsi="宋体" w:cs="宋体"/>
                <w:color w:val="000000"/>
                <w:sz w:val="22"/>
                <w:szCs w:val="22"/>
              </w:rPr>
            </w:pPr>
          </w:p>
        </w:tc>
        <w:tc>
          <w:tcPr>
            <w:tcW w:w="705" w:type="dxa"/>
            <w:vMerge/>
            <w:tcBorders>
              <w:top w:val="single" w:sz="4" w:space="0" w:color="000000"/>
              <w:left w:val="single" w:sz="4" w:space="0" w:color="000000"/>
              <w:bottom w:val="single" w:sz="4" w:space="0" w:color="000000"/>
              <w:right w:val="single" w:sz="4" w:space="0" w:color="000000"/>
            </w:tcBorders>
            <w:vAlign w:val="center"/>
          </w:tcPr>
          <w:p w14:paraId="725278F9" w14:textId="77777777" w:rsidR="007C77A5" w:rsidRDefault="007C77A5">
            <w:pPr>
              <w:widowControl/>
              <w:jc w:val="left"/>
              <w:rPr>
                <w:rFonts w:ascii="宋体" w:hAnsi="宋体" w:cs="宋体"/>
                <w:color w:val="000000"/>
                <w:sz w:val="22"/>
                <w:szCs w:val="22"/>
              </w:rPr>
            </w:pPr>
          </w:p>
        </w:tc>
        <w:tc>
          <w:tcPr>
            <w:tcW w:w="708" w:type="dxa"/>
            <w:vMerge/>
            <w:tcBorders>
              <w:top w:val="single" w:sz="4" w:space="0" w:color="000000"/>
              <w:left w:val="single" w:sz="4" w:space="0" w:color="000000"/>
              <w:bottom w:val="single" w:sz="4" w:space="0" w:color="000000"/>
              <w:right w:val="single" w:sz="4" w:space="0" w:color="000000"/>
            </w:tcBorders>
            <w:vAlign w:val="center"/>
          </w:tcPr>
          <w:p w14:paraId="60F7ECC7" w14:textId="77777777" w:rsidR="007C77A5" w:rsidRDefault="007C77A5">
            <w:pPr>
              <w:widowControl/>
              <w:jc w:val="left"/>
              <w:rPr>
                <w:rFonts w:ascii="宋体" w:hAnsi="宋体" w:cs="宋体"/>
                <w:color w:val="000000"/>
                <w:sz w:val="24"/>
              </w:rPr>
            </w:pPr>
          </w:p>
        </w:tc>
      </w:tr>
      <w:tr w:rsidR="007C77A5" w14:paraId="41DEB6B4" w14:textId="77777777">
        <w:trPr>
          <w:trHeight w:val="1740"/>
        </w:trPr>
        <w:tc>
          <w:tcPr>
            <w:tcW w:w="617" w:type="dxa"/>
            <w:vMerge/>
            <w:tcBorders>
              <w:top w:val="single" w:sz="4" w:space="0" w:color="000000"/>
              <w:left w:val="single" w:sz="4" w:space="0" w:color="000000"/>
              <w:bottom w:val="single" w:sz="4" w:space="0" w:color="000000"/>
              <w:right w:val="single" w:sz="4" w:space="0" w:color="000000"/>
            </w:tcBorders>
            <w:vAlign w:val="center"/>
          </w:tcPr>
          <w:p w14:paraId="137C7E4C" w14:textId="77777777" w:rsidR="007C77A5" w:rsidRDefault="007C77A5">
            <w:pPr>
              <w:widowControl/>
              <w:spacing w:line="280" w:lineRule="exact"/>
              <w:jc w:val="left"/>
              <w:rPr>
                <w:rFonts w:ascii="宋体" w:hAnsi="宋体" w:cs="宋体"/>
                <w:color w:val="000000"/>
                <w:sz w:val="22"/>
                <w:szCs w:val="22"/>
              </w:rPr>
            </w:pPr>
          </w:p>
        </w:tc>
        <w:tc>
          <w:tcPr>
            <w:tcW w:w="1064" w:type="dxa"/>
            <w:vMerge/>
            <w:tcBorders>
              <w:left w:val="single" w:sz="4" w:space="0" w:color="000000"/>
              <w:bottom w:val="single" w:sz="4" w:space="0" w:color="000000"/>
              <w:right w:val="single" w:sz="4" w:space="0" w:color="000000"/>
            </w:tcBorders>
            <w:vAlign w:val="center"/>
          </w:tcPr>
          <w:p w14:paraId="2A05DDD6" w14:textId="77777777" w:rsidR="007C77A5" w:rsidRDefault="007C77A5">
            <w:pPr>
              <w:widowControl/>
              <w:spacing w:line="280" w:lineRule="exact"/>
              <w:jc w:val="left"/>
              <w:rPr>
                <w:rFonts w:ascii="宋体" w:hAnsi="宋体" w:cs="宋体"/>
                <w:color w:val="000000"/>
                <w:sz w:val="22"/>
                <w:szCs w:val="22"/>
              </w:rPr>
            </w:pPr>
          </w:p>
        </w:tc>
        <w:tc>
          <w:tcPr>
            <w:tcW w:w="3176" w:type="dxa"/>
            <w:vMerge/>
            <w:tcBorders>
              <w:top w:val="single" w:sz="4" w:space="0" w:color="000000"/>
              <w:left w:val="single" w:sz="4" w:space="0" w:color="000000"/>
              <w:bottom w:val="single" w:sz="4" w:space="0" w:color="000000"/>
              <w:right w:val="single" w:sz="4" w:space="0" w:color="000000"/>
            </w:tcBorders>
            <w:vAlign w:val="center"/>
          </w:tcPr>
          <w:p w14:paraId="3E1C255F" w14:textId="77777777" w:rsidR="007C77A5" w:rsidRDefault="007C77A5">
            <w:pPr>
              <w:widowControl/>
              <w:spacing w:line="280" w:lineRule="exact"/>
              <w:jc w:val="left"/>
              <w:rPr>
                <w:rFonts w:ascii="宋体" w:hAnsi="宋体" w:cs="宋体"/>
                <w:color w:val="000000"/>
                <w:sz w:val="22"/>
                <w:szCs w:val="22"/>
              </w:rPr>
            </w:pPr>
          </w:p>
        </w:tc>
        <w:tc>
          <w:tcPr>
            <w:tcW w:w="480" w:type="dxa"/>
            <w:vMerge/>
            <w:tcBorders>
              <w:top w:val="single" w:sz="4" w:space="0" w:color="000000"/>
              <w:left w:val="single" w:sz="4" w:space="0" w:color="000000"/>
              <w:bottom w:val="single" w:sz="4" w:space="0" w:color="000000"/>
              <w:right w:val="single" w:sz="4" w:space="0" w:color="000000"/>
            </w:tcBorders>
            <w:vAlign w:val="center"/>
          </w:tcPr>
          <w:p w14:paraId="58D2840D" w14:textId="77777777" w:rsidR="007C77A5" w:rsidRDefault="007C77A5">
            <w:pPr>
              <w:widowControl/>
              <w:spacing w:line="280" w:lineRule="exact"/>
              <w:jc w:val="left"/>
              <w:rPr>
                <w:rFonts w:ascii="宋体" w:hAnsi="宋体" w:cs="宋体"/>
                <w:color w:val="000000"/>
                <w:sz w:val="22"/>
                <w:szCs w:val="22"/>
              </w:rPr>
            </w:pPr>
          </w:p>
        </w:tc>
        <w:tc>
          <w:tcPr>
            <w:tcW w:w="515" w:type="dxa"/>
            <w:vMerge/>
            <w:tcBorders>
              <w:left w:val="single" w:sz="4" w:space="0" w:color="000000"/>
              <w:bottom w:val="single" w:sz="4" w:space="0" w:color="000000"/>
              <w:right w:val="single" w:sz="4" w:space="0" w:color="000000"/>
            </w:tcBorders>
            <w:vAlign w:val="center"/>
          </w:tcPr>
          <w:p w14:paraId="1F20DF0F" w14:textId="77777777" w:rsidR="007C77A5" w:rsidRDefault="007C77A5">
            <w:pPr>
              <w:widowControl/>
              <w:spacing w:line="280" w:lineRule="exact"/>
              <w:jc w:val="left"/>
              <w:rPr>
                <w:rFonts w:ascii="宋体" w:hAnsi="宋体" w:cs="宋体"/>
                <w:color w:val="000000"/>
                <w:sz w:val="22"/>
                <w:szCs w:val="22"/>
              </w:rPr>
            </w:pPr>
          </w:p>
        </w:tc>
        <w:tc>
          <w:tcPr>
            <w:tcW w:w="532"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4B1A1159"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事后监管</w:t>
            </w:r>
          </w:p>
        </w:tc>
        <w:tc>
          <w:tcPr>
            <w:tcW w:w="4176"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42186770" w14:textId="77777777" w:rsidR="007C77A5" w:rsidRDefault="00000000">
            <w:pPr>
              <w:widowControl/>
              <w:spacing w:line="280" w:lineRule="exact"/>
              <w:jc w:val="left"/>
              <w:textAlignment w:val="center"/>
              <w:rPr>
                <w:rFonts w:ascii="宋体" w:hAnsi="宋体" w:cs="宋体"/>
                <w:color w:val="000000"/>
                <w:szCs w:val="21"/>
              </w:rPr>
            </w:pPr>
            <w:r>
              <w:rPr>
                <w:rFonts w:ascii="宋体" w:hAnsi="宋体" w:cs="宋体" w:hint="eastAsia"/>
                <w:color w:val="000000"/>
                <w:szCs w:val="21"/>
              </w:rPr>
              <w:t>5.事后监管责任：加强项目的事中事后监督检查，确保申请建筑工程施工许可事项做出的承诺与实际情况一致。</w:t>
            </w:r>
          </w:p>
        </w:tc>
        <w:tc>
          <w:tcPr>
            <w:tcW w:w="1542"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3D4500F0" w14:textId="77777777" w:rsidR="007C77A5" w:rsidRDefault="00000000">
            <w:pPr>
              <w:spacing w:line="280" w:lineRule="exact"/>
              <w:jc w:val="center"/>
              <w:rPr>
                <w:sz w:val="22"/>
                <w:szCs w:val="22"/>
              </w:rPr>
            </w:pPr>
            <w:r>
              <w:rPr>
                <w:rFonts w:hint="eastAsia"/>
                <w:sz w:val="22"/>
                <w:szCs w:val="22"/>
              </w:rPr>
              <w:t>工程质量、安全</w:t>
            </w:r>
          </w:p>
        </w:tc>
        <w:tc>
          <w:tcPr>
            <w:tcW w:w="525"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1B41DB72" w14:textId="77777777" w:rsidR="007C77A5" w:rsidRDefault="007C77A5">
            <w:pPr>
              <w:spacing w:line="280" w:lineRule="exact"/>
              <w:jc w:val="center"/>
              <w:rPr>
                <w:rFonts w:ascii="宋体" w:hAnsi="宋体" w:cs="宋体"/>
                <w:color w:val="000000"/>
                <w:sz w:val="22"/>
                <w:szCs w:val="22"/>
              </w:rPr>
            </w:pPr>
          </w:p>
        </w:tc>
        <w:tc>
          <w:tcPr>
            <w:tcW w:w="540" w:type="dxa"/>
            <w:vMerge/>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88C593D" w14:textId="77777777" w:rsidR="007C77A5" w:rsidRDefault="007C77A5">
            <w:pPr>
              <w:spacing w:line="240" w:lineRule="exact"/>
              <w:jc w:val="center"/>
              <w:rPr>
                <w:rFonts w:ascii="宋体" w:hAnsi="宋体" w:cs="宋体"/>
                <w:color w:val="000000"/>
                <w:sz w:val="22"/>
                <w:szCs w:val="22"/>
              </w:rPr>
            </w:pPr>
          </w:p>
        </w:tc>
        <w:tc>
          <w:tcPr>
            <w:tcW w:w="705" w:type="dxa"/>
            <w:vMerge/>
            <w:tcBorders>
              <w:top w:val="single" w:sz="4" w:space="0" w:color="000000"/>
              <w:left w:val="single" w:sz="4" w:space="0" w:color="000000"/>
              <w:bottom w:val="single" w:sz="4" w:space="0" w:color="000000"/>
              <w:right w:val="single" w:sz="4" w:space="0" w:color="000000"/>
            </w:tcBorders>
            <w:vAlign w:val="center"/>
          </w:tcPr>
          <w:p w14:paraId="4B48552C" w14:textId="77777777" w:rsidR="007C77A5" w:rsidRDefault="007C77A5">
            <w:pPr>
              <w:widowControl/>
              <w:jc w:val="left"/>
              <w:rPr>
                <w:rFonts w:ascii="宋体" w:hAnsi="宋体" w:cs="宋体"/>
                <w:color w:val="000000"/>
                <w:sz w:val="22"/>
                <w:szCs w:val="22"/>
              </w:rPr>
            </w:pPr>
          </w:p>
        </w:tc>
        <w:tc>
          <w:tcPr>
            <w:tcW w:w="708" w:type="dxa"/>
            <w:vMerge/>
            <w:tcBorders>
              <w:top w:val="single" w:sz="4" w:space="0" w:color="000000"/>
              <w:left w:val="single" w:sz="4" w:space="0" w:color="000000"/>
              <w:bottom w:val="single" w:sz="4" w:space="0" w:color="000000"/>
              <w:right w:val="single" w:sz="4" w:space="0" w:color="000000"/>
            </w:tcBorders>
            <w:vAlign w:val="center"/>
          </w:tcPr>
          <w:p w14:paraId="30F854EC" w14:textId="77777777" w:rsidR="007C77A5" w:rsidRDefault="007C77A5">
            <w:pPr>
              <w:widowControl/>
              <w:jc w:val="left"/>
              <w:rPr>
                <w:rFonts w:ascii="宋体" w:hAnsi="宋体" w:cs="宋体"/>
                <w:color w:val="000000"/>
                <w:sz w:val="24"/>
              </w:rPr>
            </w:pPr>
          </w:p>
        </w:tc>
      </w:tr>
      <w:tr w:rsidR="007C77A5" w14:paraId="4FFD7766" w14:textId="77777777">
        <w:trPr>
          <w:trHeight w:val="370"/>
        </w:trPr>
        <w:tc>
          <w:tcPr>
            <w:tcW w:w="14580" w:type="dxa"/>
            <w:gridSpan w:val="1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813F07C" w14:textId="77777777" w:rsidR="007C77A5"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 xml:space="preserve">服务电话：0375-7282578(8128123)         </w:t>
            </w:r>
            <w:r>
              <w:rPr>
                <w:rFonts w:ascii="宋体" w:hAnsi="宋体" w:cs="宋体" w:hint="eastAsia"/>
                <w:color w:val="000000"/>
                <w:kern w:val="0"/>
                <w:szCs w:val="21"/>
              </w:rPr>
              <w:t>投诉机构：</w:t>
            </w:r>
            <w:r>
              <w:rPr>
                <w:rFonts w:ascii="宋体" w:hAnsi="宋体" w:cs="宋体" w:hint="eastAsia"/>
                <w:color w:val="000000"/>
                <w:kern w:val="0"/>
                <w:sz w:val="22"/>
                <w:szCs w:val="22"/>
              </w:rPr>
              <w:t>舞钢市住房和城乡规划建设局纪检监察室</w:t>
            </w:r>
            <w:r>
              <w:rPr>
                <w:rFonts w:ascii="宋体" w:hAnsi="宋体" w:cs="宋体"/>
                <w:color w:val="000000"/>
                <w:kern w:val="0"/>
                <w:szCs w:val="21"/>
              </w:rPr>
              <w:t xml:space="preserve">               </w:t>
            </w:r>
            <w:r>
              <w:rPr>
                <w:rFonts w:ascii="宋体" w:hAnsi="宋体" w:cs="宋体" w:hint="eastAsia"/>
                <w:color w:val="000000"/>
                <w:kern w:val="0"/>
                <w:szCs w:val="21"/>
              </w:rPr>
              <w:t>投诉电话：</w:t>
            </w:r>
            <w:r>
              <w:rPr>
                <w:rFonts w:ascii="宋体" w:hAnsi="宋体" w:cs="宋体"/>
                <w:color w:val="000000"/>
                <w:kern w:val="0"/>
                <w:szCs w:val="21"/>
              </w:rPr>
              <w:t>0375-8166899</w:t>
            </w:r>
          </w:p>
        </w:tc>
      </w:tr>
      <w:tr w:rsidR="007C77A5" w14:paraId="59ACE7B9" w14:textId="77777777">
        <w:trPr>
          <w:trHeight w:val="390"/>
        </w:trPr>
        <w:tc>
          <w:tcPr>
            <w:tcW w:w="14580" w:type="dxa"/>
            <w:gridSpan w:val="1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9DA604B" w14:textId="77777777" w:rsidR="007C77A5"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 xml:space="preserve">受理地点：舞钢市行政服务中心住建局窗口                      </w:t>
            </w:r>
          </w:p>
        </w:tc>
      </w:tr>
    </w:tbl>
    <w:tbl>
      <w:tblPr>
        <w:tblW w:w="14580" w:type="dxa"/>
        <w:tblLayout w:type="fixed"/>
        <w:tblLook w:val="04A0" w:firstRow="1" w:lastRow="0" w:firstColumn="1" w:lastColumn="0" w:noHBand="0" w:noVBand="1"/>
      </w:tblPr>
      <w:tblGrid>
        <w:gridCol w:w="617"/>
        <w:gridCol w:w="1064"/>
        <w:gridCol w:w="3176"/>
        <w:gridCol w:w="480"/>
        <w:gridCol w:w="515"/>
        <w:gridCol w:w="532"/>
        <w:gridCol w:w="4426"/>
        <w:gridCol w:w="1292"/>
        <w:gridCol w:w="525"/>
        <w:gridCol w:w="540"/>
        <w:gridCol w:w="705"/>
        <w:gridCol w:w="708"/>
      </w:tblGrid>
      <w:tr w:rsidR="007C77A5" w14:paraId="429D0576" w14:textId="77777777">
        <w:trPr>
          <w:trHeight w:val="821"/>
        </w:trPr>
        <w:tc>
          <w:tcPr>
            <w:tcW w:w="14580" w:type="dxa"/>
            <w:gridSpan w:val="12"/>
            <w:tcBorders>
              <w:top w:val="nil"/>
              <w:left w:val="nil"/>
              <w:bottom w:val="single" w:sz="4" w:space="0" w:color="000000"/>
              <w:right w:val="nil"/>
            </w:tcBorders>
            <w:tcMar>
              <w:top w:w="15" w:type="dxa"/>
              <w:left w:w="15" w:type="dxa"/>
              <w:bottom w:w="15" w:type="dxa"/>
              <w:right w:w="15" w:type="dxa"/>
            </w:tcMar>
            <w:vAlign w:val="center"/>
          </w:tcPr>
          <w:p w14:paraId="5942932D" w14:textId="77777777" w:rsidR="007C77A5" w:rsidRDefault="00000000">
            <w:pPr>
              <w:widowControl/>
              <w:jc w:val="center"/>
              <w:textAlignment w:val="center"/>
              <w:rPr>
                <w:rFonts w:ascii="宋体" w:eastAsia="方正小标宋简体" w:hAnsi="宋体" w:cs="宋体"/>
                <w:color w:val="000000"/>
                <w:kern w:val="0"/>
                <w:sz w:val="44"/>
                <w:szCs w:val="44"/>
                <w:lang w:bidi="ar"/>
              </w:rPr>
            </w:pPr>
            <w:r>
              <w:rPr>
                <w:rFonts w:ascii="宋体" w:eastAsia="方正小标宋简体" w:hAnsi="宋体" w:cs="宋体" w:hint="eastAsia"/>
                <w:color w:val="000000"/>
                <w:kern w:val="0"/>
                <w:sz w:val="44"/>
                <w:szCs w:val="44"/>
                <w:lang w:bidi="ar"/>
              </w:rPr>
              <w:lastRenderedPageBreak/>
              <w:t>舞钢市住房和城乡建设局权力清单和责任清单统计表</w:t>
            </w:r>
          </w:p>
          <w:p w14:paraId="6A14FF8F" w14:textId="77777777" w:rsidR="007C77A5" w:rsidRDefault="00000000">
            <w:pPr>
              <w:widowControl/>
              <w:jc w:val="left"/>
              <w:textAlignment w:val="center"/>
              <w:rPr>
                <w:rFonts w:ascii="宋体" w:hAnsi="宋体" w:cs="宋体"/>
                <w:color w:val="000000"/>
                <w:sz w:val="24"/>
              </w:rPr>
            </w:pPr>
            <w:r>
              <w:rPr>
                <w:rFonts w:ascii="宋体" w:hAnsi="宋体" w:cs="宋体" w:hint="eastAsia"/>
                <w:color w:val="000000"/>
                <w:kern w:val="0"/>
                <w:sz w:val="24"/>
              </w:rPr>
              <w:t>职权类别:行政许可</w:t>
            </w:r>
          </w:p>
        </w:tc>
      </w:tr>
      <w:tr w:rsidR="007C77A5" w14:paraId="5E44CDF2" w14:textId="77777777">
        <w:trPr>
          <w:trHeight w:val="818"/>
        </w:trPr>
        <w:tc>
          <w:tcPr>
            <w:tcW w:w="61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CE76B04"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序号</w:t>
            </w:r>
          </w:p>
        </w:tc>
        <w:tc>
          <w:tcPr>
            <w:tcW w:w="106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501488C"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职权名称</w:t>
            </w:r>
          </w:p>
        </w:tc>
        <w:tc>
          <w:tcPr>
            <w:tcW w:w="317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D4929BB"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实施依据</w:t>
            </w:r>
          </w:p>
        </w:tc>
        <w:tc>
          <w:tcPr>
            <w:tcW w:w="48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AD2C2FA"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实施对象</w:t>
            </w:r>
          </w:p>
        </w:tc>
        <w:tc>
          <w:tcPr>
            <w:tcW w:w="51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28EB4B4"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实施机构</w:t>
            </w:r>
          </w:p>
        </w:tc>
        <w:tc>
          <w:tcPr>
            <w:tcW w:w="53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7B74CF5"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办理环节</w:t>
            </w:r>
          </w:p>
        </w:tc>
        <w:tc>
          <w:tcPr>
            <w:tcW w:w="442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E103E99"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责任事项</w:t>
            </w:r>
          </w:p>
        </w:tc>
        <w:tc>
          <w:tcPr>
            <w:tcW w:w="12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03E6D7E"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责任</w:t>
            </w:r>
            <w:r>
              <w:rPr>
                <w:rFonts w:ascii="黑体" w:eastAsia="黑体" w:hAnsi="宋体" w:cs="黑体" w:hint="eastAsia"/>
                <w:color w:val="000000"/>
                <w:kern w:val="0"/>
                <w:sz w:val="22"/>
                <w:szCs w:val="22"/>
              </w:rPr>
              <w:br/>
              <w:t>科室</w:t>
            </w:r>
          </w:p>
        </w:tc>
        <w:tc>
          <w:tcPr>
            <w:tcW w:w="52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5FB428E"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承诺时限</w:t>
            </w:r>
          </w:p>
        </w:tc>
        <w:tc>
          <w:tcPr>
            <w:tcW w:w="54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3351BDF"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法定时限</w:t>
            </w:r>
          </w:p>
        </w:tc>
        <w:tc>
          <w:tcPr>
            <w:tcW w:w="70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77B357E"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收费情况及依据</w:t>
            </w:r>
          </w:p>
        </w:tc>
        <w:tc>
          <w:tcPr>
            <w:tcW w:w="7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CC009CD"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调整意见及理由</w:t>
            </w:r>
          </w:p>
        </w:tc>
      </w:tr>
      <w:tr w:rsidR="007C77A5" w14:paraId="718B957A" w14:textId="77777777">
        <w:trPr>
          <w:trHeight w:val="1002"/>
        </w:trPr>
        <w:tc>
          <w:tcPr>
            <w:tcW w:w="617"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09D99E7" w14:textId="77777777" w:rsidR="007C77A5" w:rsidRDefault="00000000">
            <w:pPr>
              <w:widowControl/>
              <w:spacing w:line="280" w:lineRule="exact"/>
              <w:jc w:val="center"/>
              <w:textAlignment w:val="center"/>
              <w:rPr>
                <w:rFonts w:ascii="宋体" w:hAnsi="宋体" w:cs="宋体"/>
                <w:color w:val="000000"/>
                <w:sz w:val="22"/>
                <w:szCs w:val="22"/>
              </w:rPr>
            </w:pPr>
            <w:r>
              <w:rPr>
                <w:rFonts w:ascii="宋体" w:hAnsi="宋体" w:cs="宋体" w:hint="eastAsia"/>
                <w:color w:val="000000"/>
                <w:sz w:val="22"/>
                <w:szCs w:val="22"/>
              </w:rPr>
              <w:t>9</w:t>
            </w:r>
          </w:p>
        </w:tc>
        <w:tc>
          <w:tcPr>
            <w:tcW w:w="1064" w:type="dxa"/>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0925F65B"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商品房预售许可</w:t>
            </w:r>
          </w:p>
        </w:tc>
        <w:tc>
          <w:tcPr>
            <w:tcW w:w="3176"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068C6D2" w14:textId="77777777" w:rsidR="007C77A5" w:rsidRDefault="00000000">
            <w:pPr>
              <w:widowControl/>
              <w:spacing w:line="280" w:lineRule="exact"/>
              <w:jc w:val="left"/>
              <w:textAlignment w:val="center"/>
              <w:rPr>
                <w:rFonts w:ascii="宋体" w:hAnsi="宋体" w:cs="宋体"/>
                <w:color w:val="000000"/>
                <w:sz w:val="15"/>
                <w:szCs w:val="15"/>
              </w:rPr>
            </w:pPr>
            <w:r>
              <w:rPr>
                <w:rFonts w:ascii="宋体" w:hAnsi="宋体" w:cs="宋体" w:hint="eastAsia"/>
                <w:color w:val="000000"/>
                <w:sz w:val="22"/>
                <w:szCs w:val="22"/>
              </w:rPr>
              <w:t xml:space="preserve"> </w:t>
            </w:r>
            <w:r>
              <w:rPr>
                <w:rFonts w:ascii="宋体" w:hAnsi="宋体" w:cs="宋体" w:hint="eastAsia"/>
                <w:color w:val="000000"/>
                <w:sz w:val="15"/>
                <w:szCs w:val="15"/>
              </w:rPr>
              <w:t xml:space="preserve">《中华人民共和国城市房地产管理法》（主席令第72号）第四十五条第一款:“商品房预售，应当符合下列条件：(四)向县级以上人民政府房产管理部门办理预售登记，取得商品房预售许可证明。”                </w:t>
            </w:r>
          </w:p>
          <w:p w14:paraId="1EA01DE3" w14:textId="77777777" w:rsidR="007C77A5" w:rsidRDefault="00000000">
            <w:pPr>
              <w:widowControl/>
              <w:spacing w:line="280" w:lineRule="exact"/>
              <w:jc w:val="left"/>
              <w:textAlignment w:val="center"/>
              <w:rPr>
                <w:rFonts w:ascii="宋体" w:hAnsi="宋体" w:cs="宋体"/>
                <w:color w:val="000000"/>
                <w:sz w:val="15"/>
                <w:szCs w:val="15"/>
              </w:rPr>
            </w:pPr>
            <w:r>
              <w:rPr>
                <w:rFonts w:ascii="宋体" w:hAnsi="宋体" w:cs="宋体" w:hint="eastAsia"/>
                <w:color w:val="000000"/>
                <w:sz w:val="15"/>
                <w:szCs w:val="15"/>
              </w:rPr>
              <w:t xml:space="preserve">   《城市房地产开发经营管理条例》（国务院令第248号）第二十三条 “房地产开发企业预售商品房，应当符合下列条件：(四)已办理预售登记，取得商品房预售许可证明。”第二十五条：“房地产开发主管部门应当自收到商品房预售申请之日起10日内，作出同意预售或者不同意预售的答复。同意预售的，应当核发商品房预售许可证明;不同意预售的，应当说明理由。”</w:t>
            </w:r>
          </w:p>
          <w:p w14:paraId="7FA75EC2"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15"/>
                <w:szCs w:val="15"/>
              </w:rPr>
              <w:t xml:space="preserve">   《城市商品房预售管理办法》（建设部令第95号）第六条：“商品房预售实行许可制度。开发企业进行商品房预售，应当向房地产管理部门申请预售许可，取得《商品房预售许可证》。”</w:t>
            </w:r>
          </w:p>
        </w:tc>
        <w:tc>
          <w:tcPr>
            <w:tcW w:w="480"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2EB3BC0" w14:textId="77777777" w:rsidR="007C77A5" w:rsidRDefault="00000000">
            <w:pPr>
              <w:widowControl/>
              <w:spacing w:line="280" w:lineRule="exact"/>
              <w:jc w:val="center"/>
              <w:textAlignment w:val="center"/>
              <w:rPr>
                <w:rFonts w:ascii="宋体" w:hAnsi="宋体" w:cs="宋体"/>
                <w:color w:val="000000"/>
                <w:sz w:val="22"/>
                <w:szCs w:val="22"/>
              </w:rPr>
            </w:pPr>
            <w:r>
              <w:rPr>
                <w:rFonts w:ascii="宋体" w:hAnsi="宋体" w:cs="宋体" w:hint="eastAsia"/>
                <w:color w:val="000000"/>
                <w:sz w:val="22"/>
                <w:szCs w:val="22"/>
              </w:rPr>
              <w:t>房地产开发企业</w:t>
            </w:r>
          </w:p>
        </w:tc>
        <w:tc>
          <w:tcPr>
            <w:tcW w:w="515" w:type="dxa"/>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25601795" w14:textId="77777777" w:rsidR="007C77A5" w:rsidRDefault="00000000">
            <w:pPr>
              <w:widowControl/>
              <w:spacing w:line="280" w:lineRule="exact"/>
              <w:jc w:val="center"/>
              <w:textAlignment w:val="center"/>
              <w:rPr>
                <w:rFonts w:ascii="宋体" w:hAnsi="宋体" w:cs="宋体"/>
                <w:color w:val="000000"/>
                <w:sz w:val="22"/>
                <w:szCs w:val="22"/>
              </w:rPr>
            </w:pPr>
            <w:r>
              <w:rPr>
                <w:rFonts w:ascii="宋体" w:hAnsi="宋体" w:cs="宋体" w:hint="eastAsia"/>
                <w:color w:val="000000"/>
                <w:kern w:val="0"/>
                <w:sz w:val="22"/>
                <w:szCs w:val="22"/>
              </w:rPr>
              <w:t>舞钢市房产事务服务中心</w:t>
            </w:r>
          </w:p>
        </w:tc>
        <w:tc>
          <w:tcPr>
            <w:tcW w:w="53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2757901"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受理</w:t>
            </w:r>
          </w:p>
        </w:tc>
        <w:tc>
          <w:tcPr>
            <w:tcW w:w="442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FB01F50" w14:textId="77777777" w:rsidR="007C77A5"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16"/>
                <w:szCs w:val="16"/>
                <w:lang w:bidi="ar"/>
              </w:rPr>
              <w:t>1.受理责任：公示依法应当提交的材料；一次性告知补正材料；依法受理或不予受理（不予受理应当告知理由）。</w:t>
            </w:r>
          </w:p>
        </w:tc>
        <w:tc>
          <w:tcPr>
            <w:tcW w:w="1292" w:type="dxa"/>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42AE14F5" w14:textId="77777777" w:rsidR="007C77A5" w:rsidRDefault="00000000">
            <w:pPr>
              <w:widowControl/>
              <w:spacing w:line="280" w:lineRule="exact"/>
              <w:jc w:val="center"/>
              <w:textAlignment w:val="center"/>
              <w:rPr>
                <w:rFonts w:ascii="宋体" w:hAnsi="宋体" w:cs="宋体"/>
                <w:color w:val="000000"/>
                <w:sz w:val="22"/>
                <w:szCs w:val="22"/>
              </w:rPr>
            </w:pPr>
            <w:r>
              <w:rPr>
                <w:rFonts w:ascii="宋体" w:hAnsi="宋体" w:cs="宋体" w:hint="eastAsia"/>
                <w:color w:val="000000"/>
                <w:kern w:val="0"/>
                <w:sz w:val="22"/>
                <w:szCs w:val="22"/>
              </w:rPr>
              <w:t>舞钢市房产事务服务中心</w:t>
            </w:r>
          </w:p>
        </w:tc>
        <w:tc>
          <w:tcPr>
            <w:tcW w:w="52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B66CD20" w14:textId="77777777" w:rsidR="007C77A5"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16"/>
                <w:szCs w:val="16"/>
                <w:lang w:bidi="ar"/>
              </w:rPr>
              <w:t>1日</w:t>
            </w:r>
          </w:p>
        </w:tc>
        <w:tc>
          <w:tcPr>
            <w:tcW w:w="540" w:type="dxa"/>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21D82177" w14:textId="77777777" w:rsidR="007C77A5" w:rsidRDefault="00000000">
            <w:pPr>
              <w:spacing w:line="240" w:lineRule="exact"/>
              <w:jc w:val="center"/>
              <w:rPr>
                <w:rFonts w:ascii="宋体" w:hAnsi="宋体" w:cs="宋体"/>
                <w:color w:val="000000"/>
                <w:sz w:val="22"/>
                <w:szCs w:val="22"/>
              </w:rPr>
            </w:pPr>
            <w:r>
              <w:rPr>
                <w:rFonts w:ascii="宋体" w:hAnsi="宋体" w:cs="宋体" w:hint="eastAsia"/>
                <w:color w:val="000000"/>
                <w:sz w:val="22"/>
                <w:szCs w:val="22"/>
              </w:rPr>
              <w:t>自收到商品房预售申请之日起10日内</w:t>
            </w:r>
          </w:p>
          <w:p w14:paraId="7B8887BA" w14:textId="77777777" w:rsidR="007C77A5" w:rsidRDefault="007C77A5">
            <w:pPr>
              <w:spacing w:line="240" w:lineRule="exact"/>
              <w:jc w:val="center"/>
              <w:rPr>
                <w:rFonts w:ascii="宋体" w:hAnsi="宋体" w:cs="宋体"/>
                <w:color w:val="000000"/>
                <w:sz w:val="22"/>
                <w:szCs w:val="22"/>
              </w:rPr>
            </w:pPr>
          </w:p>
        </w:tc>
        <w:tc>
          <w:tcPr>
            <w:tcW w:w="705"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FCBDEEF" w14:textId="77777777" w:rsidR="007C77A5" w:rsidRDefault="00000000">
            <w:pPr>
              <w:jc w:val="center"/>
              <w:rPr>
                <w:rFonts w:ascii="宋体" w:hAnsi="宋体" w:cs="宋体"/>
                <w:color w:val="000000"/>
                <w:sz w:val="22"/>
                <w:szCs w:val="22"/>
              </w:rPr>
            </w:pPr>
            <w:r>
              <w:rPr>
                <w:rFonts w:ascii="宋体" w:hAnsi="宋体" w:cs="宋体" w:hint="eastAsia"/>
                <w:color w:val="000000"/>
                <w:sz w:val="22"/>
                <w:szCs w:val="22"/>
              </w:rPr>
              <w:t>不收费</w:t>
            </w:r>
          </w:p>
        </w:tc>
        <w:tc>
          <w:tcPr>
            <w:tcW w:w="708"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B34541D" w14:textId="77777777" w:rsidR="007C77A5" w:rsidRDefault="00000000">
            <w:pPr>
              <w:spacing w:line="3360" w:lineRule="auto"/>
              <w:jc w:val="center"/>
              <w:rPr>
                <w:rFonts w:ascii="宋体" w:hAnsi="宋体" w:cs="宋体"/>
                <w:color w:val="000000"/>
                <w:sz w:val="24"/>
              </w:rPr>
            </w:pPr>
            <w:r>
              <w:rPr>
                <w:rFonts w:ascii="宋体" w:hAnsi="宋体" w:cs="宋体" w:hint="eastAsia"/>
                <w:color w:val="000000"/>
                <w:sz w:val="22"/>
                <w:szCs w:val="22"/>
              </w:rPr>
              <w:t>拟保留</w:t>
            </w:r>
          </w:p>
        </w:tc>
      </w:tr>
      <w:tr w:rsidR="007C77A5" w14:paraId="52AC5F37" w14:textId="77777777">
        <w:trPr>
          <w:trHeight w:val="974"/>
        </w:trPr>
        <w:tc>
          <w:tcPr>
            <w:tcW w:w="617" w:type="dxa"/>
            <w:vMerge/>
            <w:tcBorders>
              <w:top w:val="single" w:sz="4" w:space="0" w:color="000000"/>
              <w:left w:val="single" w:sz="4" w:space="0" w:color="000000"/>
              <w:bottom w:val="single" w:sz="4" w:space="0" w:color="000000"/>
              <w:right w:val="single" w:sz="4" w:space="0" w:color="000000"/>
            </w:tcBorders>
            <w:vAlign w:val="center"/>
          </w:tcPr>
          <w:p w14:paraId="12F26B53" w14:textId="77777777" w:rsidR="007C77A5" w:rsidRDefault="007C77A5">
            <w:pPr>
              <w:widowControl/>
              <w:spacing w:line="280" w:lineRule="exact"/>
              <w:jc w:val="left"/>
              <w:rPr>
                <w:rFonts w:ascii="宋体" w:hAnsi="宋体" w:cs="宋体"/>
                <w:color w:val="000000"/>
                <w:sz w:val="22"/>
                <w:szCs w:val="22"/>
              </w:rPr>
            </w:pPr>
          </w:p>
        </w:tc>
        <w:tc>
          <w:tcPr>
            <w:tcW w:w="1064" w:type="dxa"/>
            <w:vMerge/>
            <w:tcBorders>
              <w:left w:val="single" w:sz="4" w:space="0" w:color="000000"/>
              <w:right w:val="single" w:sz="4" w:space="0" w:color="000000"/>
            </w:tcBorders>
            <w:vAlign w:val="center"/>
          </w:tcPr>
          <w:p w14:paraId="790C0852" w14:textId="77777777" w:rsidR="007C77A5" w:rsidRDefault="007C77A5">
            <w:pPr>
              <w:widowControl/>
              <w:spacing w:line="280" w:lineRule="exact"/>
              <w:jc w:val="left"/>
              <w:rPr>
                <w:rFonts w:ascii="宋体" w:hAnsi="宋体" w:cs="宋体"/>
                <w:color w:val="000000"/>
                <w:sz w:val="22"/>
                <w:szCs w:val="22"/>
              </w:rPr>
            </w:pPr>
          </w:p>
        </w:tc>
        <w:tc>
          <w:tcPr>
            <w:tcW w:w="3176" w:type="dxa"/>
            <w:vMerge/>
            <w:tcBorders>
              <w:top w:val="single" w:sz="4" w:space="0" w:color="000000"/>
              <w:left w:val="single" w:sz="4" w:space="0" w:color="000000"/>
              <w:bottom w:val="single" w:sz="4" w:space="0" w:color="000000"/>
              <w:right w:val="single" w:sz="4" w:space="0" w:color="000000"/>
            </w:tcBorders>
            <w:vAlign w:val="center"/>
          </w:tcPr>
          <w:p w14:paraId="5DA82254" w14:textId="77777777" w:rsidR="007C77A5" w:rsidRDefault="007C77A5">
            <w:pPr>
              <w:widowControl/>
              <w:spacing w:line="280" w:lineRule="exact"/>
              <w:jc w:val="left"/>
              <w:rPr>
                <w:rFonts w:ascii="宋体" w:hAnsi="宋体" w:cs="宋体"/>
                <w:color w:val="000000"/>
                <w:sz w:val="22"/>
                <w:szCs w:val="22"/>
              </w:rPr>
            </w:pPr>
          </w:p>
        </w:tc>
        <w:tc>
          <w:tcPr>
            <w:tcW w:w="480" w:type="dxa"/>
            <w:vMerge/>
            <w:tcBorders>
              <w:top w:val="single" w:sz="4" w:space="0" w:color="000000"/>
              <w:left w:val="single" w:sz="4" w:space="0" w:color="000000"/>
              <w:bottom w:val="single" w:sz="4" w:space="0" w:color="000000"/>
              <w:right w:val="single" w:sz="4" w:space="0" w:color="000000"/>
            </w:tcBorders>
            <w:vAlign w:val="center"/>
          </w:tcPr>
          <w:p w14:paraId="1639EA21" w14:textId="77777777" w:rsidR="007C77A5" w:rsidRDefault="007C77A5">
            <w:pPr>
              <w:widowControl/>
              <w:spacing w:line="280" w:lineRule="exact"/>
              <w:jc w:val="left"/>
              <w:rPr>
                <w:rFonts w:ascii="宋体" w:hAnsi="宋体" w:cs="宋体"/>
                <w:color w:val="000000"/>
                <w:sz w:val="22"/>
                <w:szCs w:val="22"/>
              </w:rPr>
            </w:pPr>
          </w:p>
        </w:tc>
        <w:tc>
          <w:tcPr>
            <w:tcW w:w="515" w:type="dxa"/>
            <w:vMerge/>
            <w:tcBorders>
              <w:left w:val="single" w:sz="4" w:space="0" w:color="000000"/>
              <w:right w:val="single" w:sz="4" w:space="0" w:color="000000"/>
            </w:tcBorders>
            <w:vAlign w:val="center"/>
          </w:tcPr>
          <w:p w14:paraId="46D79FE5" w14:textId="77777777" w:rsidR="007C77A5" w:rsidRDefault="007C77A5">
            <w:pPr>
              <w:widowControl/>
              <w:spacing w:line="280" w:lineRule="exact"/>
              <w:jc w:val="left"/>
              <w:rPr>
                <w:rFonts w:ascii="宋体" w:hAnsi="宋体" w:cs="宋体"/>
                <w:color w:val="000000"/>
                <w:sz w:val="22"/>
                <w:szCs w:val="22"/>
              </w:rPr>
            </w:pPr>
          </w:p>
        </w:tc>
        <w:tc>
          <w:tcPr>
            <w:tcW w:w="53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91DFEF7"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审查</w:t>
            </w:r>
          </w:p>
        </w:tc>
        <w:tc>
          <w:tcPr>
            <w:tcW w:w="442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ECB1D59" w14:textId="77777777" w:rsidR="007C77A5"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16"/>
                <w:szCs w:val="16"/>
                <w:lang w:bidi="ar"/>
              </w:rPr>
              <w:t>2.审查责任：材料审核，现场勘查，根据需要征求相关部门意见，提出初审意见。</w:t>
            </w:r>
          </w:p>
        </w:tc>
        <w:tc>
          <w:tcPr>
            <w:tcW w:w="1292" w:type="dxa"/>
            <w:vMerge/>
            <w:tcBorders>
              <w:left w:val="single" w:sz="4" w:space="0" w:color="000000"/>
              <w:right w:val="single" w:sz="4" w:space="0" w:color="000000"/>
            </w:tcBorders>
            <w:tcMar>
              <w:top w:w="15" w:type="dxa"/>
              <w:left w:w="15" w:type="dxa"/>
              <w:bottom w:w="15" w:type="dxa"/>
              <w:right w:w="15" w:type="dxa"/>
            </w:tcMar>
            <w:vAlign w:val="center"/>
          </w:tcPr>
          <w:p w14:paraId="0131D473" w14:textId="77777777" w:rsidR="007C77A5" w:rsidRDefault="007C77A5">
            <w:pPr>
              <w:widowControl/>
              <w:spacing w:line="240" w:lineRule="exact"/>
              <w:jc w:val="center"/>
              <w:textAlignment w:val="center"/>
              <w:rPr>
                <w:rFonts w:ascii="宋体" w:hAnsi="宋体" w:cs="宋体"/>
                <w:color w:val="000000"/>
                <w:sz w:val="22"/>
                <w:szCs w:val="22"/>
              </w:rPr>
            </w:pPr>
          </w:p>
        </w:tc>
        <w:tc>
          <w:tcPr>
            <w:tcW w:w="52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FAFEFA7" w14:textId="77777777" w:rsidR="007C77A5"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16"/>
                <w:szCs w:val="16"/>
                <w:lang w:bidi="ar"/>
              </w:rPr>
              <w:t>1日</w:t>
            </w:r>
          </w:p>
        </w:tc>
        <w:tc>
          <w:tcPr>
            <w:tcW w:w="540" w:type="dxa"/>
            <w:vMerge/>
            <w:tcBorders>
              <w:left w:val="single" w:sz="4" w:space="0" w:color="000000"/>
              <w:right w:val="single" w:sz="4" w:space="0" w:color="000000"/>
            </w:tcBorders>
            <w:tcMar>
              <w:top w:w="15" w:type="dxa"/>
              <w:left w:w="15" w:type="dxa"/>
              <w:bottom w:w="15" w:type="dxa"/>
              <w:right w:w="15" w:type="dxa"/>
            </w:tcMar>
            <w:vAlign w:val="center"/>
          </w:tcPr>
          <w:p w14:paraId="4B89DC7E" w14:textId="77777777" w:rsidR="007C77A5" w:rsidRDefault="007C77A5">
            <w:pPr>
              <w:spacing w:line="240" w:lineRule="exact"/>
              <w:jc w:val="center"/>
              <w:rPr>
                <w:rFonts w:ascii="宋体" w:hAnsi="宋体" w:cs="宋体"/>
                <w:color w:val="000000"/>
                <w:sz w:val="22"/>
                <w:szCs w:val="22"/>
              </w:rPr>
            </w:pPr>
          </w:p>
        </w:tc>
        <w:tc>
          <w:tcPr>
            <w:tcW w:w="705" w:type="dxa"/>
            <w:vMerge/>
            <w:tcBorders>
              <w:top w:val="single" w:sz="4" w:space="0" w:color="000000"/>
              <w:left w:val="single" w:sz="4" w:space="0" w:color="000000"/>
              <w:bottom w:val="single" w:sz="4" w:space="0" w:color="000000"/>
              <w:right w:val="single" w:sz="4" w:space="0" w:color="000000"/>
            </w:tcBorders>
            <w:vAlign w:val="center"/>
          </w:tcPr>
          <w:p w14:paraId="02DCB8B3" w14:textId="77777777" w:rsidR="007C77A5" w:rsidRDefault="007C77A5">
            <w:pPr>
              <w:widowControl/>
              <w:jc w:val="left"/>
              <w:rPr>
                <w:rFonts w:ascii="宋体" w:hAnsi="宋体" w:cs="宋体"/>
                <w:color w:val="000000"/>
                <w:sz w:val="22"/>
                <w:szCs w:val="22"/>
              </w:rPr>
            </w:pPr>
          </w:p>
        </w:tc>
        <w:tc>
          <w:tcPr>
            <w:tcW w:w="708" w:type="dxa"/>
            <w:vMerge/>
            <w:tcBorders>
              <w:top w:val="single" w:sz="4" w:space="0" w:color="000000"/>
              <w:left w:val="single" w:sz="4" w:space="0" w:color="000000"/>
              <w:bottom w:val="single" w:sz="4" w:space="0" w:color="000000"/>
              <w:right w:val="single" w:sz="4" w:space="0" w:color="000000"/>
            </w:tcBorders>
            <w:vAlign w:val="center"/>
          </w:tcPr>
          <w:p w14:paraId="68A66638" w14:textId="77777777" w:rsidR="007C77A5" w:rsidRDefault="007C77A5">
            <w:pPr>
              <w:widowControl/>
              <w:jc w:val="left"/>
              <w:rPr>
                <w:rFonts w:ascii="宋体" w:hAnsi="宋体" w:cs="宋体"/>
                <w:color w:val="000000"/>
                <w:sz w:val="24"/>
              </w:rPr>
            </w:pPr>
          </w:p>
        </w:tc>
      </w:tr>
      <w:tr w:rsidR="007C77A5" w14:paraId="7C332E85" w14:textId="77777777">
        <w:trPr>
          <w:trHeight w:val="755"/>
        </w:trPr>
        <w:tc>
          <w:tcPr>
            <w:tcW w:w="617" w:type="dxa"/>
            <w:vMerge/>
            <w:tcBorders>
              <w:top w:val="single" w:sz="4" w:space="0" w:color="000000"/>
              <w:left w:val="single" w:sz="4" w:space="0" w:color="000000"/>
              <w:bottom w:val="single" w:sz="4" w:space="0" w:color="000000"/>
              <w:right w:val="single" w:sz="4" w:space="0" w:color="000000"/>
            </w:tcBorders>
            <w:vAlign w:val="center"/>
          </w:tcPr>
          <w:p w14:paraId="39CDAEE7" w14:textId="77777777" w:rsidR="007C77A5" w:rsidRDefault="007C77A5">
            <w:pPr>
              <w:widowControl/>
              <w:spacing w:line="280" w:lineRule="exact"/>
              <w:jc w:val="left"/>
              <w:rPr>
                <w:rFonts w:ascii="宋体" w:hAnsi="宋体" w:cs="宋体"/>
                <w:color w:val="000000"/>
                <w:sz w:val="22"/>
                <w:szCs w:val="22"/>
              </w:rPr>
            </w:pPr>
          </w:p>
        </w:tc>
        <w:tc>
          <w:tcPr>
            <w:tcW w:w="1064" w:type="dxa"/>
            <w:vMerge/>
            <w:tcBorders>
              <w:left w:val="single" w:sz="4" w:space="0" w:color="000000"/>
              <w:right w:val="single" w:sz="4" w:space="0" w:color="000000"/>
            </w:tcBorders>
            <w:vAlign w:val="center"/>
          </w:tcPr>
          <w:p w14:paraId="22BB994E" w14:textId="77777777" w:rsidR="007C77A5" w:rsidRDefault="007C77A5">
            <w:pPr>
              <w:widowControl/>
              <w:spacing w:line="280" w:lineRule="exact"/>
              <w:jc w:val="left"/>
              <w:rPr>
                <w:rFonts w:ascii="宋体" w:hAnsi="宋体" w:cs="宋体"/>
                <w:color w:val="000000"/>
                <w:sz w:val="22"/>
                <w:szCs w:val="22"/>
              </w:rPr>
            </w:pPr>
          </w:p>
        </w:tc>
        <w:tc>
          <w:tcPr>
            <w:tcW w:w="3176" w:type="dxa"/>
            <w:vMerge/>
            <w:tcBorders>
              <w:top w:val="single" w:sz="4" w:space="0" w:color="000000"/>
              <w:left w:val="single" w:sz="4" w:space="0" w:color="000000"/>
              <w:bottom w:val="single" w:sz="4" w:space="0" w:color="000000"/>
              <w:right w:val="single" w:sz="4" w:space="0" w:color="000000"/>
            </w:tcBorders>
            <w:vAlign w:val="center"/>
          </w:tcPr>
          <w:p w14:paraId="11F50075" w14:textId="77777777" w:rsidR="007C77A5" w:rsidRDefault="007C77A5">
            <w:pPr>
              <w:widowControl/>
              <w:spacing w:line="280" w:lineRule="exact"/>
              <w:jc w:val="left"/>
              <w:rPr>
                <w:rFonts w:ascii="宋体" w:hAnsi="宋体" w:cs="宋体"/>
                <w:color w:val="000000"/>
                <w:sz w:val="22"/>
                <w:szCs w:val="22"/>
              </w:rPr>
            </w:pPr>
          </w:p>
        </w:tc>
        <w:tc>
          <w:tcPr>
            <w:tcW w:w="480" w:type="dxa"/>
            <w:vMerge/>
            <w:tcBorders>
              <w:top w:val="single" w:sz="4" w:space="0" w:color="000000"/>
              <w:left w:val="single" w:sz="4" w:space="0" w:color="000000"/>
              <w:bottom w:val="single" w:sz="4" w:space="0" w:color="000000"/>
              <w:right w:val="single" w:sz="4" w:space="0" w:color="000000"/>
            </w:tcBorders>
            <w:vAlign w:val="center"/>
          </w:tcPr>
          <w:p w14:paraId="7F1F480A" w14:textId="77777777" w:rsidR="007C77A5" w:rsidRDefault="007C77A5">
            <w:pPr>
              <w:widowControl/>
              <w:spacing w:line="280" w:lineRule="exact"/>
              <w:jc w:val="left"/>
              <w:rPr>
                <w:rFonts w:ascii="宋体" w:hAnsi="宋体" w:cs="宋体"/>
                <w:color w:val="000000"/>
                <w:sz w:val="22"/>
                <w:szCs w:val="22"/>
              </w:rPr>
            </w:pPr>
          </w:p>
        </w:tc>
        <w:tc>
          <w:tcPr>
            <w:tcW w:w="515" w:type="dxa"/>
            <w:vMerge/>
            <w:tcBorders>
              <w:left w:val="single" w:sz="4" w:space="0" w:color="000000"/>
              <w:right w:val="single" w:sz="4" w:space="0" w:color="000000"/>
            </w:tcBorders>
            <w:vAlign w:val="center"/>
          </w:tcPr>
          <w:p w14:paraId="6E1BA908" w14:textId="77777777" w:rsidR="007C77A5" w:rsidRDefault="007C77A5">
            <w:pPr>
              <w:widowControl/>
              <w:spacing w:line="280" w:lineRule="exact"/>
              <w:jc w:val="left"/>
              <w:rPr>
                <w:rFonts w:ascii="宋体" w:hAnsi="宋体" w:cs="宋体"/>
                <w:color w:val="000000"/>
                <w:sz w:val="22"/>
                <w:szCs w:val="22"/>
              </w:rPr>
            </w:pPr>
          </w:p>
        </w:tc>
        <w:tc>
          <w:tcPr>
            <w:tcW w:w="53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6308C6C"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决定</w:t>
            </w:r>
          </w:p>
        </w:tc>
        <w:tc>
          <w:tcPr>
            <w:tcW w:w="442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F87D017" w14:textId="77777777" w:rsidR="007C77A5"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16"/>
                <w:szCs w:val="16"/>
                <w:lang w:bidi="ar"/>
              </w:rPr>
              <w:t>3.决定责任：作出决定（不予行政许可的应当告知理由）；按时办结；法定告知。</w:t>
            </w:r>
          </w:p>
        </w:tc>
        <w:tc>
          <w:tcPr>
            <w:tcW w:w="1292" w:type="dxa"/>
            <w:vMerge/>
            <w:tcBorders>
              <w:left w:val="single" w:sz="4" w:space="0" w:color="000000"/>
              <w:right w:val="single" w:sz="4" w:space="0" w:color="000000"/>
            </w:tcBorders>
            <w:tcMar>
              <w:top w:w="15" w:type="dxa"/>
              <w:left w:w="15" w:type="dxa"/>
              <w:bottom w:w="15" w:type="dxa"/>
              <w:right w:w="15" w:type="dxa"/>
            </w:tcMar>
            <w:vAlign w:val="center"/>
          </w:tcPr>
          <w:p w14:paraId="1846FFCA" w14:textId="77777777" w:rsidR="007C77A5" w:rsidRDefault="007C77A5">
            <w:pPr>
              <w:widowControl/>
              <w:spacing w:line="240" w:lineRule="exact"/>
              <w:jc w:val="center"/>
              <w:textAlignment w:val="center"/>
              <w:rPr>
                <w:rFonts w:ascii="宋体" w:hAnsi="宋体" w:cs="宋体"/>
                <w:color w:val="000000"/>
                <w:sz w:val="22"/>
                <w:szCs w:val="22"/>
              </w:rPr>
            </w:pPr>
          </w:p>
        </w:tc>
        <w:tc>
          <w:tcPr>
            <w:tcW w:w="52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6CF9E8E" w14:textId="77777777" w:rsidR="007C77A5"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16"/>
                <w:szCs w:val="16"/>
                <w:lang w:bidi="ar"/>
              </w:rPr>
              <w:t>1日</w:t>
            </w:r>
          </w:p>
        </w:tc>
        <w:tc>
          <w:tcPr>
            <w:tcW w:w="540" w:type="dxa"/>
            <w:vMerge/>
            <w:tcBorders>
              <w:left w:val="single" w:sz="4" w:space="0" w:color="000000"/>
              <w:right w:val="single" w:sz="4" w:space="0" w:color="000000"/>
            </w:tcBorders>
            <w:tcMar>
              <w:top w:w="15" w:type="dxa"/>
              <w:left w:w="15" w:type="dxa"/>
              <w:bottom w:w="15" w:type="dxa"/>
              <w:right w:w="15" w:type="dxa"/>
            </w:tcMar>
            <w:vAlign w:val="center"/>
          </w:tcPr>
          <w:p w14:paraId="160293F1" w14:textId="77777777" w:rsidR="007C77A5" w:rsidRDefault="007C77A5">
            <w:pPr>
              <w:spacing w:line="240" w:lineRule="exact"/>
              <w:jc w:val="center"/>
              <w:rPr>
                <w:rFonts w:ascii="宋体" w:hAnsi="宋体" w:cs="宋体"/>
                <w:color w:val="000000"/>
                <w:sz w:val="22"/>
                <w:szCs w:val="22"/>
              </w:rPr>
            </w:pPr>
          </w:p>
        </w:tc>
        <w:tc>
          <w:tcPr>
            <w:tcW w:w="705" w:type="dxa"/>
            <w:vMerge/>
            <w:tcBorders>
              <w:top w:val="single" w:sz="4" w:space="0" w:color="000000"/>
              <w:left w:val="single" w:sz="4" w:space="0" w:color="000000"/>
              <w:bottom w:val="single" w:sz="4" w:space="0" w:color="000000"/>
              <w:right w:val="single" w:sz="4" w:space="0" w:color="000000"/>
            </w:tcBorders>
            <w:vAlign w:val="center"/>
          </w:tcPr>
          <w:p w14:paraId="7BF23CD2" w14:textId="77777777" w:rsidR="007C77A5" w:rsidRDefault="007C77A5">
            <w:pPr>
              <w:widowControl/>
              <w:jc w:val="left"/>
              <w:rPr>
                <w:rFonts w:ascii="宋体" w:hAnsi="宋体" w:cs="宋体"/>
                <w:color w:val="000000"/>
                <w:sz w:val="22"/>
                <w:szCs w:val="22"/>
              </w:rPr>
            </w:pPr>
          </w:p>
        </w:tc>
        <w:tc>
          <w:tcPr>
            <w:tcW w:w="708" w:type="dxa"/>
            <w:vMerge/>
            <w:tcBorders>
              <w:top w:val="single" w:sz="4" w:space="0" w:color="000000"/>
              <w:left w:val="single" w:sz="4" w:space="0" w:color="000000"/>
              <w:bottom w:val="single" w:sz="4" w:space="0" w:color="000000"/>
              <w:right w:val="single" w:sz="4" w:space="0" w:color="000000"/>
            </w:tcBorders>
            <w:vAlign w:val="center"/>
          </w:tcPr>
          <w:p w14:paraId="17142DF1" w14:textId="77777777" w:rsidR="007C77A5" w:rsidRDefault="007C77A5">
            <w:pPr>
              <w:widowControl/>
              <w:jc w:val="left"/>
              <w:rPr>
                <w:rFonts w:ascii="宋体" w:hAnsi="宋体" w:cs="宋体"/>
                <w:color w:val="000000"/>
                <w:sz w:val="24"/>
              </w:rPr>
            </w:pPr>
          </w:p>
        </w:tc>
      </w:tr>
      <w:tr w:rsidR="007C77A5" w14:paraId="51D363F3" w14:textId="77777777">
        <w:trPr>
          <w:trHeight w:val="711"/>
        </w:trPr>
        <w:tc>
          <w:tcPr>
            <w:tcW w:w="617" w:type="dxa"/>
            <w:vMerge/>
            <w:tcBorders>
              <w:top w:val="single" w:sz="4" w:space="0" w:color="000000"/>
              <w:left w:val="single" w:sz="4" w:space="0" w:color="000000"/>
              <w:bottom w:val="single" w:sz="4" w:space="0" w:color="000000"/>
              <w:right w:val="single" w:sz="4" w:space="0" w:color="000000"/>
            </w:tcBorders>
            <w:vAlign w:val="center"/>
          </w:tcPr>
          <w:p w14:paraId="528C9874" w14:textId="77777777" w:rsidR="007C77A5" w:rsidRDefault="007C77A5">
            <w:pPr>
              <w:widowControl/>
              <w:spacing w:line="280" w:lineRule="exact"/>
              <w:jc w:val="left"/>
              <w:rPr>
                <w:rFonts w:ascii="宋体" w:hAnsi="宋体" w:cs="宋体"/>
                <w:color w:val="000000"/>
                <w:sz w:val="22"/>
                <w:szCs w:val="22"/>
              </w:rPr>
            </w:pPr>
          </w:p>
        </w:tc>
        <w:tc>
          <w:tcPr>
            <w:tcW w:w="1064" w:type="dxa"/>
            <w:vMerge/>
            <w:tcBorders>
              <w:left w:val="single" w:sz="4" w:space="0" w:color="000000"/>
              <w:bottom w:val="single" w:sz="4" w:space="0" w:color="000000"/>
              <w:right w:val="single" w:sz="4" w:space="0" w:color="000000"/>
            </w:tcBorders>
            <w:vAlign w:val="center"/>
          </w:tcPr>
          <w:p w14:paraId="76C188F5" w14:textId="77777777" w:rsidR="007C77A5" w:rsidRDefault="007C77A5">
            <w:pPr>
              <w:widowControl/>
              <w:spacing w:line="280" w:lineRule="exact"/>
              <w:jc w:val="left"/>
              <w:rPr>
                <w:rFonts w:ascii="宋体" w:hAnsi="宋体" w:cs="宋体"/>
                <w:color w:val="000000"/>
                <w:sz w:val="22"/>
                <w:szCs w:val="22"/>
              </w:rPr>
            </w:pPr>
          </w:p>
        </w:tc>
        <w:tc>
          <w:tcPr>
            <w:tcW w:w="3176" w:type="dxa"/>
            <w:vMerge/>
            <w:tcBorders>
              <w:top w:val="single" w:sz="4" w:space="0" w:color="000000"/>
              <w:left w:val="single" w:sz="4" w:space="0" w:color="000000"/>
              <w:bottom w:val="single" w:sz="4" w:space="0" w:color="000000"/>
              <w:right w:val="single" w:sz="4" w:space="0" w:color="000000"/>
            </w:tcBorders>
            <w:vAlign w:val="center"/>
          </w:tcPr>
          <w:p w14:paraId="79B011A4" w14:textId="77777777" w:rsidR="007C77A5" w:rsidRDefault="007C77A5">
            <w:pPr>
              <w:widowControl/>
              <w:spacing w:line="280" w:lineRule="exact"/>
              <w:jc w:val="left"/>
              <w:rPr>
                <w:rFonts w:ascii="宋体" w:hAnsi="宋体" w:cs="宋体"/>
                <w:color w:val="000000"/>
                <w:sz w:val="22"/>
                <w:szCs w:val="22"/>
              </w:rPr>
            </w:pPr>
          </w:p>
        </w:tc>
        <w:tc>
          <w:tcPr>
            <w:tcW w:w="480" w:type="dxa"/>
            <w:vMerge/>
            <w:tcBorders>
              <w:top w:val="single" w:sz="4" w:space="0" w:color="000000"/>
              <w:left w:val="single" w:sz="4" w:space="0" w:color="000000"/>
              <w:bottom w:val="single" w:sz="4" w:space="0" w:color="000000"/>
              <w:right w:val="single" w:sz="4" w:space="0" w:color="000000"/>
            </w:tcBorders>
            <w:vAlign w:val="center"/>
          </w:tcPr>
          <w:p w14:paraId="72A1BD7B" w14:textId="77777777" w:rsidR="007C77A5" w:rsidRDefault="007C77A5">
            <w:pPr>
              <w:widowControl/>
              <w:spacing w:line="280" w:lineRule="exact"/>
              <w:jc w:val="left"/>
              <w:rPr>
                <w:rFonts w:ascii="宋体" w:hAnsi="宋体" w:cs="宋体"/>
                <w:color w:val="000000"/>
                <w:sz w:val="22"/>
                <w:szCs w:val="22"/>
              </w:rPr>
            </w:pPr>
          </w:p>
        </w:tc>
        <w:tc>
          <w:tcPr>
            <w:tcW w:w="515" w:type="dxa"/>
            <w:vMerge/>
            <w:tcBorders>
              <w:left w:val="single" w:sz="4" w:space="0" w:color="000000"/>
              <w:bottom w:val="single" w:sz="4" w:space="0" w:color="000000"/>
              <w:right w:val="single" w:sz="4" w:space="0" w:color="000000"/>
            </w:tcBorders>
            <w:vAlign w:val="center"/>
          </w:tcPr>
          <w:p w14:paraId="41EF1018" w14:textId="77777777" w:rsidR="007C77A5" w:rsidRDefault="007C77A5">
            <w:pPr>
              <w:widowControl/>
              <w:spacing w:line="280" w:lineRule="exact"/>
              <w:jc w:val="left"/>
              <w:rPr>
                <w:rFonts w:ascii="宋体" w:hAnsi="宋体" w:cs="宋体"/>
                <w:color w:val="000000"/>
                <w:sz w:val="22"/>
                <w:szCs w:val="22"/>
              </w:rPr>
            </w:pPr>
          </w:p>
        </w:tc>
        <w:tc>
          <w:tcPr>
            <w:tcW w:w="532"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0B493EAA"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送达</w:t>
            </w:r>
          </w:p>
        </w:tc>
        <w:tc>
          <w:tcPr>
            <w:tcW w:w="4426"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13F5C059" w14:textId="77777777" w:rsidR="007C77A5"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16"/>
                <w:szCs w:val="16"/>
                <w:lang w:bidi="ar"/>
              </w:rPr>
              <w:t>4.送达责任：制发送达文书；信息公开。</w:t>
            </w:r>
          </w:p>
        </w:tc>
        <w:tc>
          <w:tcPr>
            <w:tcW w:w="1292" w:type="dxa"/>
            <w:vMerge/>
            <w:tcBorders>
              <w:left w:val="single" w:sz="4" w:space="0" w:color="000000"/>
              <w:right w:val="single" w:sz="4" w:space="0" w:color="000000"/>
            </w:tcBorders>
            <w:tcMar>
              <w:top w:w="15" w:type="dxa"/>
              <w:left w:w="15" w:type="dxa"/>
              <w:bottom w:w="15" w:type="dxa"/>
              <w:right w:w="15" w:type="dxa"/>
            </w:tcMar>
            <w:vAlign w:val="center"/>
          </w:tcPr>
          <w:p w14:paraId="55E0DFD6" w14:textId="77777777" w:rsidR="007C77A5" w:rsidRDefault="007C77A5">
            <w:pPr>
              <w:widowControl/>
              <w:spacing w:line="240" w:lineRule="exact"/>
              <w:jc w:val="center"/>
              <w:textAlignment w:val="center"/>
              <w:rPr>
                <w:sz w:val="22"/>
                <w:szCs w:val="22"/>
              </w:rPr>
            </w:pPr>
          </w:p>
        </w:tc>
        <w:tc>
          <w:tcPr>
            <w:tcW w:w="525"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2EF7F5DA" w14:textId="77777777" w:rsidR="007C77A5" w:rsidRDefault="007C77A5">
            <w:pPr>
              <w:jc w:val="center"/>
              <w:rPr>
                <w:rFonts w:ascii="宋体" w:hAnsi="宋体" w:cs="宋体"/>
                <w:color w:val="000000"/>
                <w:sz w:val="22"/>
                <w:szCs w:val="22"/>
              </w:rPr>
            </w:pPr>
          </w:p>
        </w:tc>
        <w:tc>
          <w:tcPr>
            <w:tcW w:w="540" w:type="dxa"/>
            <w:vMerge/>
            <w:tcBorders>
              <w:left w:val="single" w:sz="4" w:space="0" w:color="000000"/>
              <w:right w:val="single" w:sz="4" w:space="0" w:color="000000"/>
            </w:tcBorders>
            <w:tcMar>
              <w:top w:w="15" w:type="dxa"/>
              <w:left w:w="15" w:type="dxa"/>
              <w:bottom w:w="15" w:type="dxa"/>
              <w:right w:w="15" w:type="dxa"/>
            </w:tcMar>
            <w:vAlign w:val="center"/>
          </w:tcPr>
          <w:p w14:paraId="799F6F41" w14:textId="77777777" w:rsidR="007C77A5" w:rsidRDefault="007C77A5">
            <w:pPr>
              <w:spacing w:line="240" w:lineRule="exact"/>
              <w:jc w:val="center"/>
              <w:rPr>
                <w:rFonts w:ascii="宋体" w:hAnsi="宋体" w:cs="宋体"/>
                <w:color w:val="000000"/>
                <w:sz w:val="22"/>
                <w:szCs w:val="22"/>
              </w:rPr>
            </w:pPr>
          </w:p>
        </w:tc>
        <w:tc>
          <w:tcPr>
            <w:tcW w:w="705" w:type="dxa"/>
            <w:vMerge/>
            <w:tcBorders>
              <w:top w:val="single" w:sz="4" w:space="0" w:color="000000"/>
              <w:left w:val="single" w:sz="4" w:space="0" w:color="000000"/>
              <w:bottom w:val="single" w:sz="4" w:space="0" w:color="000000"/>
              <w:right w:val="single" w:sz="4" w:space="0" w:color="000000"/>
            </w:tcBorders>
            <w:vAlign w:val="center"/>
          </w:tcPr>
          <w:p w14:paraId="747C0041" w14:textId="77777777" w:rsidR="007C77A5" w:rsidRDefault="007C77A5">
            <w:pPr>
              <w:widowControl/>
              <w:jc w:val="left"/>
              <w:rPr>
                <w:rFonts w:ascii="宋体" w:hAnsi="宋体" w:cs="宋体"/>
                <w:color w:val="000000"/>
                <w:sz w:val="22"/>
                <w:szCs w:val="22"/>
              </w:rPr>
            </w:pPr>
          </w:p>
        </w:tc>
        <w:tc>
          <w:tcPr>
            <w:tcW w:w="708" w:type="dxa"/>
            <w:vMerge/>
            <w:tcBorders>
              <w:top w:val="single" w:sz="4" w:space="0" w:color="000000"/>
              <w:left w:val="single" w:sz="4" w:space="0" w:color="000000"/>
              <w:bottom w:val="single" w:sz="4" w:space="0" w:color="000000"/>
              <w:right w:val="single" w:sz="4" w:space="0" w:color="000000"/>
            </w:tcBorders>
            <w:vAlign w:val="center"/>
          </w:tcPr>
          <w:p w14:paraId="5422B054" w14:textId="77777777" w:rsidR="007C77A5" w:rsidRDefault="007C77A5">
            <w:pPr>
              <w:widowControl/>
              <w:jc w:val="left"/>
              <w:rPr>
                <w:rFonts w:ascii="宋体" w:hAnsi="宋体" w:cs="宋体"/>
                <w:color w:val="000000"/>
                <w:sz w:val="24"/>
              </w:rPr>
            </w:pPr>
          </w:p>
        </w:tc>
      </w:tr>
      <w:tr w:rsidR="007C77A5" w14:paraId="637FD222" w14:textId="77777777">
        <w:trPr>
          <w:trHeight w:val="1164"/>
        </w:trPr>
        <w:tc>
          <w:tcPr>
            <w:tcW w:w="617" w:type="dxa"/>
            <w:vMerge/>
            <w:tcBorders>
              <w:top w:val="single" w:sz="4" w:space="0" w:color="000000"/>
              <w:left w:val="single" w:sz="4" w:space="0" w:color="000000"/>
              <w:bottom w:val="single" w:sz="4" w:space="0" w:color="000000"/>
              <w:right w:val="single" w:sz="4" w:space="0" w:color="000000"/>
            </w:tcBorders>
            <w:vAlign w:val="center"/>
          </w:tcPr>
          <w:p w14:paraId="35AE4E86" w14:textId="77777777" w:rsidR="007C77A5" w:rsidRDefault="007C77A5">
            <w:pPr>
              <w:widowControl/>
              <w:spacing w:line="280" w:lineRule="exact"/>
              <w:jc w:val="left"/>
              <w:rPr>
                <w:rFonts w:ascii="宋体" w:hAnsi="宋体" w:cs="宋体"/>
                <w:color w:val="000000"/>
                <w:sz w:val="22"/>
                <w:szCs w:val="22"/>
              </w:rPr>
            </w:pPr>
          </w:p>
        </w:tc>
        <w:tc>
          <w:tcPr>
            <w:tcW w:w="1064" w:type="dxa"/>
            <w:vMerge/>
            <w:tcBorders>
              <w:left w:val="single" w:sz="4" w:space="0" w:color="000000"/>
              <w:bottom w:val="single" w:sz="4" w:space="0" w:color="000000"/>
              <w:right w:val="single" w:sz="4" w:space="0" w:color="000000"/>
            </w:tcBorders>
            <w:vAlign w:val="center"/>
          </w:tcPr>
          <w:p w14:paraId="7B073E12" w14:textId="77777777" w:rsidR="007C77A5" w:rsidRDefault="007C77A5">
            <w:pPr>
              <w:widowControl/>
              <w:spacing w:line="280" w:lineRule="exact"/>
              <w:jc w:val="left"/>
              <w:rPr>
                <w:rFonts w:ascii="宋体" w:hAnsi="宋体" w:cs="宋体"/>
                <w:color w:val="000000"/>
                <w:sz w:val="22"/>
                <w:szCs w:val="22"/>
              </w:rPr>
            </w:pPr>
          </w:p>
        </w:tc>
        <w:tc>
          <w:tcPr>
            <w:tcW w:w="3176" w:type="dxa"/>
            <w:vMerge/>
            <w:tcBorders>
              <w:top w:val="single" w:sz="4" w:space="0" w:color="000000"/>
              <w:left w:val="single" w:sz="4" w:space="0" w:color="000000"/>
              <w:bottom w:val="single" w:sz="4" w:space="0" w:color="000000"/>
              <w:right w:val="single" w:sz="4" w:space="0" w:color="000000"/>
            </w:tcBorders>
            <w:vAlign w:val="center"/>
          </w:tcPr>
          <w:p w14:paraId="5FE53F1C" w14:textId="77777777" w:rsidR="007C77A5" w:rsidRDefault="007C77A5">
            <w:pPr>
              <w:widowControl/>
              <w:spacing w:line="280" w:lineRule="exact"/>
              <w:jc w:val="left"/>
              <w:rPr>
                <w:rFonts w:ascii="宋体" w:hAnsi="宋体" w:cs="宋体"/>
                <w:color w:val="000000"/>
                <w:sz w:val="22"/>
                <w:szCs w:val="22"/>
              </w:rPr>
            </w:pPr>
          </w:p>
        </w:tc>
        <w:tc>
          <w:tcPr>
            <w:tcW w:w="480" w:type="dxa"/>
            <w:vMerge/>
            <w:tcBorders>
              <w:top w:val="single" w:sz="4" w:space="0" w:color="000000"/>
              <w:left w:val="single" w:sz="4" w:space="0" w:color="000000"/>
              <w:bottom w:val="single" w:sz="4" w:space="0" w:color="000000"/>
              <w:right w:val="single" w:sz="4" w:space="0" w:color="000000"/>
            </w:tcBorders>
            <w:vAlign w:val="center"/>
          </w:tcPr>
          <w:p w14:paraId="78B2F7B3" w14:textId="77777777" w:rsidR="007C77A5" w:rsidRDefault="007C77A5">
            <w:pPr>
              <w:widowControl/>
              <w:spacing w:line="280" w:lineRule="exact"/>
              <w:jc w:val="left"/>
              <w:rPr>
                <w:rFonts w:ascii="宋体" w:hAnsi="宋体" w:cs="宋体"/>
                <w:color w:val="000000"/>
                <w:sz w:val="22"/>
                <w:szCs w:val="22"/>
              </w:rPr>
            </w:pPr>
          </w:p>
        </w:tc>
        <w:tc>
          <w:tcPr>
            <w:tcW w:w="515" w:type="dxa"/>
            <w:vMerge/>
            <w:tcBorders>
              <w:left w:val="single" w:sz="4" w:space="0" w:color="000000"/>
              <w:bottom w:val="single" w:sz="4" w:space="0" w:color="000000"/>
              <w:right w:val="single" w:sz="4" w:space="0" w:color="000000"/>
            </w:tcBorders>
            <w:vAlign w:val="center"/>
          </w:tcPr>
          <w:p w14:paraId="04D588C4" w14:textId="77777777" w:rsidR="007C77A5" w:rsidRDefault="007C77A5">
            <w:pPr>
              <w:widowControl/>
              <w:spacing w:line="280" w:lineRule="exact"/>
              <w:jc w:val="left"/>
              <w:rPr>
                <w:rFonts w:ascii="宋体" w:hAnsi="宋体" w:cs="宋体"/>
                <w:color w:val="000000"/>
                <w:sz w:val="22"/>
                <w:szCs w:val="22"/>
              </w:rPr>
            </w:pPr>
          </w:p>
        </w:tc>
        <w:tc>
          <w:tcPr>
            <w:tcW w:w="532"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0EEC68B3"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事后监管</w:t>
            </w:r>
          </w:p>
        </w:tc>
        <w:tc>
          <w:tcPr>
            <w:tcW w:w="4426"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1E7955EC" w14:textId="77777777" w:rsidR="007C77A5" w:rsidRDefault="00000000">
            <w:pPr>
              <w:widowControl/>
              <w:jc w:val="left"/>
              <w:textAlignment w:val="center"/>
              <w:rPr>
                <w:rFonts w:ascii="宋体" w:hAnsi="宋体" w:cs="宋体"/>
                <w:color w:val="000000"/>
                <w:sz w:val="22"/>
                <w:szCs w:val="22"/>
              </w:rPr>
            </w:pPr>
            <w:r>
              <w:rPr>
                <w:rFonts w:ascii="宋体" w:hAnsi="宋体" w:cs="宋体" w:hint="eastAsia"/>
                <w:noProof/>
                <w:color w:val="000000"/>
                <w:kern w:val="0"/>
                <w:sz w:val="16"/>
                <w:szCs w:val="16"/>
                <w:bdr w:val="single" w:sz="4" w:space="0" w:color="000000"/>
                <w:lang w:bidi="ar"/>
              </w:rPr>
              <w:drawing>
                <wp:anchor distT="0" distB="0" distL="114300" distR="114300" simplePos="0" relativeHeight="251659264" behindDoc="0" locked="0" layoutInCell="1" allowOverlap="1" wp14:anchorId="2777A1B7" wp14:editId="3383B815">
                  <wp:simplePos x="0" y="0"/>
                  <wp:positionH relativeFrom="column">
                    <wp:posOffset>0</wp:posOffset>
                  </wp:positionH>
                  <wp:positionV relativeFrom="paragraph">
                    <wp:posOffset>781050</wp:posOffset>
                  </wp:positionV>
                  <wp:extent cx="8890" cy="513715"/>
                  <wp:effectExtent l="0" t="0" r="10160" b="635"/>
                  <wp:wrapNone/>
                  <wp:docPr id="2" name="Line_14"/>
                  <wp:cNvGraphicFramePr/>
                  <a:graphic xmlns:a="http://schemas.openxmlformats.org/drawingml/2006/main">
                    <a:graphicData uri="http://schemas.openxmlformats.org/drawingml/2006/picture">
                      <pic:pic xmlns:pic="http://schemas.openxmlformats.org/drawingml/2006/picture">
                        <pic:nvPicPr>
                          <pic:cNvPr id="2" name="Line_14"/>
                          <pic:cNvPicPr/>
                        </pic:nvPicPr>
                        <pic:blipFill>
                          <a:blip r:embed="rId6"/>
                          <a:stretch>
                            <a:fillRect/>
                          </a:stretch>
                        </pic:blipFill>
                        <pic:spPr>
                          <a:xfrm>
                            <a:off x="0" y="0"/>
                            <a:ext cx="8890" cy="513715"/>
                          </a:xfrm>
                          <a:prstGeom prst="rect">
                            <a:avLst/>
                          </a:prstGeom>
                          <a:noFill/>
                          <a:ln>
                            <a:noFill/>
                          </a:ln>
                        </pic:spPr>
                      </pic:pic>
                    </a:graphicData>
                  </a:graphic>
                </wp:anchor>
              </w:drawing>
            </w:r>
            <w:r>
              <w:rPr>
                <w:rFonts w:ascii="宋体" w:hAnsi="宋体" w:cs="宋体" w:hint="eastAsia"/>
                <w:color w:val="000000"/>
                <w:kern w:val="0"/>
                <w:sz w:val="16"/>
                <w:szCs w:val="16"/>
                <w:lang w:bidi="ar"/>
              </w:rPr>
              <w:t>5.事后监管责任：加强项目销售过程中的监督检查，确保项目销售备案与核准内容一致。</w:t>
            </w:r>
          </w:p>
        </w:tc>
        <w:tc>
          <w:tcPr>
            <w:tcW w:w="1292" w:type="dxa"/>
            <w:vMerge/>
            <w:tcBorders>
              <w:left w:val="single" w:sz="4" w:space="0" w:color="000000"/>
              <w:bottom w:val="nil"/>
              <w:right w:val="single" w:sz="4" w:space="0" w:color="000000"/>
            </w:tcBorders>
            <w:tcMar>
              <w:top w:w="15" w:type="dxa"/>
              <w:left w:w="15" w:type="dxa"/>
              <w:bottom w:w="15" w:type="dxa"/>
              <w:right w:w="15" w:type="dxa"/>
            </w:tcMar>
            <w:vAlign w:val="center"/>
          </w:tcPr>
          <w:p w14:paraId="2FE20FBC" w14:textId="77777777" w:rsidR="007C77A5" w:rsidRDefault="007C77A5">
            <w:pPr>
              <w:widowControl/>
              <w:spacing w:line="240" w:lineRule="exact"/>
              <w:jc w:val="center"/>
              <w:textAlignment w:val="center"/>
              <w:rPr>
                <w:sz w:val="22"/>
                <w:szCs w:val="22"/>
              </w:rPr>
            </w:pPr>
          </w:p>
        </w:tc>
        <w:tc>
          <w:tcPr>
            <w:tcW w:w="525"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0E826057" w14:textId="77777777" w:rsidR="007C77A5"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16"/>
                <w:szCs w:val="16"/>
                <w:lang w:bidi="ar"/>
              </w:rPr>
              <w:t>1日</w:t>
            </w:r>
          </w:p>
        </w:tc>
        <w:tc>
          <w:tcPr>
            <w:tcW w:w="540" w:type="dxa"/>
            <w:vMerge/>
            <w:tcBorders>
              <w:left w:val="single" w:sz="4" w:space="0" w:color="000000"/>
              <w:bottom w:val="single" w:sz="4" w:space="0" w:color="000000"/>
              <w:right w:val="single" w:sz="4" w:space="0" w:color="000000"/>
            </w:tcBorders>
            <w:tcMar>
              <w:top w:w="15" w:type="dxa"/>
              <w:left w:w="15" w:type="dxa"/>
              <w:bottom w:w="15" w:type="dxa"/>
              <w:right w:w="15" w:type="dxa"/>
            </w:tcMar>
            <w:vAlign w:val="center"/>
          </w:tcPr>
          <w:p w14:paraId="3AB69032" w14:textId="77777777" w:rsidR="007C77A5" w:rsidRDefault="007C77A5">
            <w:pPr>
              <w:spacing w:line="240" w:lineRule="exact"/>
              <w:jc w:val="center"/>
              <w:rPr>
                <w:rFonts w:ascii="宋体" w:hAnsi="宋体" w:cs="宋体"/>
                <w:color w:val="000000"/>
                <w:sz w:val="22"/>
                <w:szCs w:val="22"/>
              </w:rPr>
            </w:pPr>
          </w:p>
        </w:tc>
        <w:tc>
          <w:tcPr>
            <w:tcW w:w="705" w:type="dxa"/>
            <w:vMerge/>
            <w:tcBorders>
              <w:top w:val="single" w:sz="4" w:space="0" w:color="000000"/>
              <w:left w:val="single" w:sz="4" w:space="0" w:color="000000"/>
              <w:bottom w:val="single" w:sz="4" w:space="0" w:color="000000"/>
              <w:right w:val="single" w:sz="4" w:space="0" w:color="000000"/>
            </w:tcBorders>
            <w:vAlign w:val="center"/>
          </w:tcPr>
          <w:p w14:paraId="08C6968C" w14:textId="77777777" w:rsidR="007C77A5" w:rsidRDefault="007C77A5">
            <w:pPr>
              <w:widowControl/>
              <w:jc w:val="left"/>
              <w:rPr>
                <w:rFonts w:ascii="宋体" w:hAnsi="宋体" w:cs="宋体"/>
                <w:color w:val="000000"/>
                <w:sz w:val="22"/>
                <w:szCs w:val="22"/>
              </w:rPr>
            </w:pPr>
          </w:p>
        </w:tc>
        <w:tc>
          <w:tcPr>
            <w:tcW w:w="708" w:type="dxa"/>
            <w:vMerge/>
            <w:tcBorders>
              <w:top w:val="single" w:sz="4" w:space="0" w:color="000000"/>
              <w:left w:val="single" w:sz="4" w:space="0" w:color="000000"/>
              <w:bottom w:val="single" w:sz="4" w:space="0" w:color="000000"/>
              <w:right w:val="single" w:sz="4" w:space="0" w:color="000000"/>
            </w:tcBorders>
            <w:vAlign w:val="center"/>
          </w:tcPr>
          <w:p w14:paraId="458A3E2B" w14:textId="77777777" w:rsidR="007C77A5" w:rsidRDefault="007C77A5">
            <w:pPr>
              <w:widowControl/>
              <w:jc w:val="left"/>
              <w:rPr>
                <w:rFonts w:ascii="宋体" w:hAnsi="宋体" w:cs="宋体"/>
                <w:color w:val="000000"/>
                <w:sz w:val="24"/>
              </w:rPr>
            </w:pPr>
          </w:p>
        </w:tc>
      </w:tr>
      <w:tr w:rsidR="007C77A5" w14:paraId="7E5C5C5A" w14:textId="77777777">
        <w:trPr>
          <w:trHeight w:val="370"/>
        </w:trPr>
        <w:tc>
          <w:tcPr>
            <w:tcW w:w="14580" w:type="dxa"/>
            <w:gridSpan w:val="1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tbl>
            <w:tblPr>
              <w:tblW w:w="14955" w:type="dxa"/>
              <w:tblBorders>
                <w:insideH w:val="none" w:sz="4" w:space="0" w:color="auto"/>
                <w:insideV w:val="none" w:sz="4" w:space="0" w:color="auto"/>
              </w:tblBorders>
              <w:tblLayout w:type="fixed"/>
              <w:tblCellMar>
                <w:left w:w="0" w:type="dxa"/>
                <w:right w:w="0" w:type="dxa"/>
              </w:tblCellMar>
              <w:tblLook w:val="04A0" w:firstRow="1" w:lastRow="0" w:firstColumn="1" w:lastColumn="0" w:noHBand="0" w:noVBand="1"/>
            </w:tblPr>
            <w:tblGrid>
              <w:gridCol w:w="14955"/>
            </w:tblGrid>
            <w:tr w:rsidR="007C77A5" w14:paraId="4857D98A" w14:textId="77777777">
              <w:trPr>
                <w:trHeight w:val="345"/>
              </w:trPr>
              <w:tc>
                <w:tcPr>
                  <w:tcW w:w="14955" w:type="dxa"/>
                  <w:tcMar>
                    <w:top w:w="15" w:type="dxa"/>
                    <w:left w:w="15" w:type="dxa"/>
                    <w:right w:w="15" w:type="dxa"/>
                  </w:tcMar>
                  <w:vAlign w:val="center"/>
                </w:tcPr>
                <w:p w14:paraId="39AD4C60" w14:textId="77777777" w:rsidR="007C77A5" w:rsidRDefault="00000000">
                  <w:pPr>
                    <w:widowControl/>
                    <w:jc w:val="left"/>
                    <w:textAlignment w:val="center"/>
                    <w:rPr>
                      <w:rFonts w:ascii="宋体" w:hAnsi="宋体" w:cs="宋体"/>
                      <w:color w:val="000000"/>
                      <w:sz w:val="16"/>
                      <w:szCs w:val="16"/>
                    </w:rPr>
                  </w:pPr>
                  <w:r>
                    <w:rPr>
                      <w:rFonts w:ascii="宋体" w:hAnsi="宋体" w:cs="宋体" w:hint="eastAsia"/>
                      <w:color w:val="000000"/>
                      <w:kern w:val="0"/>
                      <w:sz w:val="22"/>
                      <w:szCs w:val="22"/>
                    </w:rPr>
                    <w:t xml:space="preserve">服务电话：  0375—8166307                     </w:t>
                  </w:r>
                  <w:r>
                    <w:rPr>
                      <w:rFonts w:ascii="宋体" w:hAnsi="宋体" w:cs="宋体" w:hint="eastAsia"/>
                      <w:color w:val="000000"/>
                      <w:kern w:val="0"/>
                      <w:szCs w:val="21"/>
                    </w:rPr>
                    <w:t>投诉机构：</w:t>
                  </w:r>
                  <w:r>
                    <w:rPr>
                      <w:rFonts w:ascii="宋体" w:hAnsi="宋体" w:cs="宋体" w:hint="eastAsia"/>
                      <w:color w:val="000000"/>
                      <w:kern w:val="0"/>
                      <w:sz w:val="22"/>
                      <w:szCs w:val="22"/>
                    </w:rPr>
                    <w:t>舞钢市住房和城乡规划建设局纪检监察室</w:t>
                  </w:r>
                  <w:r>
                    <w:rPr>
                      <w:rFonts w:ascii="宋体" w:hAnsi="宋体" w:cs="宋体"/>
                      <w:color w:val="000000"/>
                      <w:kern w:val="0"/>
                      <w:szCs w:val="21"/>
                    </w:rPr>
                    <w:t xml:space="preserve">               </w:t>
                  </w:r>
                  <w:r>
                    <w:rPr>
                      <w:rFonts w:ascii="宋体" w:hAnsi="宋体" w:cs="宋体" w:hint="eastAsia"/>
                      <w:color w:val="000000"/>
                      <w:kern w:val="0"/>
                      <w:szCs w:val="21"/>
                    </w:rPr>
                    <w:t>投诉电话：</w:t>
                  </w:r>
                  <w:r>
                    <w:rPr>
                      <w:rFonts w:ascii="宋体" w:hAnsi="宋体" w:cs="宋体"/>
                      <w:color w:val="000000"/>
                      <w:kern w:val="0"/>
                      <w:szCs w:val="21"/>
                    </w:rPr>
                    <w:t>0375-8166899</w:t>
                  </w:r>
                </w:p>
              </w:tc>
            </w:tr>
          </w:tbl>
          <w:p w14:paraId="6D4154BA" w14:textId="77777777" w:rsidR="007C77A5" w:rsidRDefault="007C77A5">
            <w:pPr>
              <w:widowControl/>
              <w:jc w:val="left"/>
              <w:textAlignment w:val="center"/>
              <w:rPr>
                <w:rFonts w:ascii="宋体" w:hAnsi="宋体" w:cs="宋体"/>
                <w:color w:val="000000"/>
                <w:sz w:val="22"/>
                <w:szCs w:val="22"/>
              </w:rPr>
            </w:pPr>
          </w:p>
        </w:tc>
      </w:tr>
      <w:tr w:rsidR="007C77A5" w14:paraId="6B871E3B" w14:textId="77777777">
        <w:trPr>
          <w:trHeight w:val="390"/>
        </w:trPr>
        <w:tc>
          <w:tcPr>
            <w:tcW w:w="14580" w:type="dxa"/>
            <w:gridSpan w:val="1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84FE168" w14:textId="77777777" w:rsidR="007C77A5"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 xml:space="preserve">受理地点：舞钢市行政服务中心住建局窗口                      </w:t>
            </w:r>
          </w:p>
        </w:tc>
      </w:tr>
    </w:tbl>
    <w:p w14:paraId="399FBA44" w14:textId="77777777" w:rsidR="007C77A5" w:rsidRDefault="007C77A5"/>
    <w:tbl>
      <w:tblPr>
        <w:tblW w:w="14778" w:type="dxa"/>
        <w:tblInd w:w="-198" w:type="dxa"/>
        <w:tblLayout w:type="fixed"/>
        <w:tblLook w:val="04A0" w:firstRow="1" w:lastRow="0" w:firstColumn="1" w:lastColumn="0" w:noHBand="0" w:noVBand="1"/>
      </w:tblPr>
      <w:tblGrid>
        <w:gridCol w:w="92"/>
        <w:gridCol w:w="481"/>
        <w:gridCol w:w="192"/>
        <w:gridCol w:w="50"/>
        <w:gridCol w:w="298"/>
        <w:gridCol w:w="731"/>
        <w:gridCol w:w="35"/>
        <w:gridCol w:w="3070"/>
        <w:gridCol w:w="106"/>
        <w:gridCol w:w="18"/>
        <w:gridCol w:w="356"/>
        <w:gridCol w:w="106"/>
        <w:gridCol w:w="409"/>
        <w:gridCol w:w="106"/>
        <w:gridCol w:w="511"/>
        <w:gridCol w:w="21"/>
        <w:gridCol w:w="4320"/>
        <w:gridCol w:w="106"/>
        <w:gridCol w:w="1186"/>
        <w:gridCol w:w="106"/>
        <w:gridCol w:w="419"/>
        <w:gridCol w:w="106"/>
        <w:gridCol w:w="434"/>
        <w:gridCol w:w="106"/>
        <w:gridCol w:w="599"/>
        <w:gridCol w:w="106"/>
        <w:gridCol w:w="602"/>
        <w:gridCol w:w="106"/>
      </w:tblGrid>
      <w:tr w:rsidR="007C77A5" w14:paraId="7BEF0270" w14:textId="77777777">
        <w:trPr>
          <w:trHeight w:val="821"/>
        </w:trPr>
        <w:tc>
          <w:tcPr>
            <w:tcW w:w="14778" w:type="dxa"/>
            <w:gridSpan w:val="28"/>
            <w:tcBorders>
              <w:top w:val="nil"/>
              <w:left w:val="nil"/>
              <w:bottom w:val="single" w:sz="4" w:space="0" w:color="000000"/>
              <w:right w:val="nil"/>
            </w:tcBorders>
            <w:tcMar>
              <w:top w:w="15" w:type="dxa"/>
              <w:left w:w="15" w:type="dxa"/>
              <w:bottom w:w="15" w:type="dxa"/>
              <w:right w:w="15" w:type="dxa"/>
            </w:tcMar>
            <w:vAlign w:val="center"/>
          </w:tcPr>
          <w:p w14:paraId="3FB98DDB" w14:textId="77777777" w:rsidR="007C77A5" w:rsidRDefault="00000000">
            <w:pPr>
              <w:widowControl/>
              <w:jc w:val="center"/>
              <w:textAlignment w:val="center"/>
              <w:rPr>
                <w:rFonts w:ascii="宋体" w:eastAsia="方正小标宋简体" w:hAnsi="宋体" w:cs="宋体"/>
                <w:color w:val="000000"/>
                <w:kern w:val="0"/>
                <w:sz w:val="44"/>
                <w:szCs w:val="44"/>
                <w:lang w:bidi="ar"/>
              </w:rPr>
            </w:pPr>
            <w:r>
              <w:rPr>
                <w:rFonts w:ascii="宋体" w:eastAsia="方正小标宋简体" w:hAnsi="宋体" w:cs="宋体" w:hint="eastAsia"/>
                <w:color w:val="000000"/>
                <w:kern w:val="0"/>
                <w:sz w:val="44"/>
                <w:szCs w:val="44"/>
                <w:lang w:bidi="ar"/>
              </w:rPr>
              <w:lastRenderedPageBreak/>
              <w:t>舞钢市住房和城乡建设局权力清单和责任清单统计表</w:t>
            </w:r>
          </w:p>
          <w:p w14:paraId="4C83EB84" w14:textId="77777777" w:rsidR="007C77A5" w:rsidRDefault="00000000">
            <w:pPr>
              <w:widowControl/>
              <w:jc w:val="left"/>
              <w:textAlignment w:val="center"/>
              <w:rPr>
                <w:rFonts w:ascii="宋体" w:hAnsi="宋体" w:cs="宋体"/>
                <w:color w:val="000000"/>
                <w:sz w:val="24"/>
              </w:rPr>
            </w:pPr>
            <w:r>
              <w:rPr>
                <w:rFonts w:ascii="宋体" w:hAnsi="宋体" w:cs="宋体" w:hint="eastAsia"/>
                <w:color w:val="000000"/>
                <w:kern w:val="0"/>
                <w:sz w:val="24"/>
              </w:rPr>
              <w:t>职权类别：行政许可</w:t>
            </w:r>
          </w:p>
        </w:tc>
      </w:tr>
      <w:tr w:rsidR="007C77A5" w14:paraId="3C182E66" w14:textId="77777777">
        <w:trPr>
          <w:trHeight w:val="818"/>
        </w:trPr>
        <w:tc>
          <w:tcPr>
            <w:tcW w:w="815" w:type="dxa"/>
            <w:gridSpan w:val="4"/>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B3D7A93"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序号</w:t>
            </w:r>
          </w:p>
        </w:tc>
        <w:tc>
          <w:tcPr>
            <w:tcW w:w="1064"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09424DB"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职权名称</w:t>
            </w:r>
          </w:p>
        </w:tc>
        <w:tc>
          <w:tcPr>
            <w:tcW w:w="3176"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E56BC06"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实施依据</w:t>
            </w:r>
          </w:p>
        </w:tc>
        <w:tc>
          <w:tcPr>
            <w:tcW w:w="480"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078238D"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实施对象</w:t>
            </w:r>
          </w:p>
        </w:tc>
        <w:tc>
          <w:tcPr>
            <w:tcW w:w="51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BF884F4"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实施机构</w:t>
            </w:r>
          </w:p>
        </w:tc>
        <w:tc>
          <w:tcPr>
            <w:tcW w:w="532"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8116F57"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办理环节</w:t>
            </w:r>
          </w:p>
        </w:tc>
        <w:tc>
          <w:tcPr>
            <w:tcW w:w="4426"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FE92943"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责任事项</w:t>
            </w:r>
          </w:p>
        </w:tc>
        <w:tc>
          <w:tcPr>
            <w:tcW w:w="1292"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EE09BD8"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责任</w:t>
            </w:r>
            <w:r>
              <w:rPr>
                <w:rFonts w:ascii="黑体" w:eastAsia="黑体" w:hAnsi="宋体" w:cs="黑体" w:hint="eastAsia"/>
                <w:color w:val="000000"/>
                <w:kern w:val="0"/>
                <w:sz w:val="22"/>
                <w:szCs w:val="22"/>
              </w:rPr>
              <w:br/>
              <w:t>科室</w:t>
            </w:r>
          </w:p>
        </w:tc>
        <w:tc>
          <w:tcPr>
            <w:tcW w:w="52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9C7A9A1"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承诺时限</w:t>
            </w:r>
          </w:p>
        </w:tc>
        <w:tc>
          <w:tcPr>
            <w:tcW w:w="54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BC33837"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法定时限</w:t>
            </w:r>
          </w:p>
        </w:tc>
        <w:tc>
          <w:tcPr>
            <w:tcW w:w="70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B506EB3"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收费情况及依据</w:t>
            </w:r>
          </w:p>
        </w:tc>
        <w:tc>
          <w:tcPr>
            <w:tcW w:w="708"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7B37EE6"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调整意见及理由</w:t>
            </w:r>
          </w:p>
        </w:tc>
      </w:tr>
      <w:tr w:rsidR="007C77A5" w14:paraId="4B5746CC" w14:textId="77777777">
        <w:trPr>
          <w:trHeight w:val="1276"/>
        </w:trPr>
        <w:tc>
          <w:tcPr>
            <w:tcW w:w="815" w:type="dxa"/>
            <w:gridSpan w:val="4"/>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6B8C7D0" w14:textId="77777777" w:rsidR="007C77A5" w:rsidRDefault="00000000">
            <w:pPr>
              <w:widowControl/>
              <w:spacing w:line="280" w:lineRule="exact"/>
              <w:jc w:val="center"/>
              <w:textAlignment w:val="center"/>
              <w:rPr>
                <w:rFonts w:ascii="宋体" w:hAnsi="宋体" w:cs="宋体"/>
                <w:color w:val="000000"/>
                <w:sz w:val="22"/>
                <w:szCs w:val="22"/>
              </w:rPr>
            </w:pPr>
            <w:r>
              <w:rPr>
                <w:rFonts w:ascii="宋体" w:hAnsi="宋体" w:cs="宋体" w:hint="eastAsia"/>
                <w:color w:val="000000"/>
                <w:sz w:val="22"/>
                <w:szCs w:val="22"/>
              </w:rPr>
              <w:t>10</w:t>
            </w:r>
          </w:p>
        </w:tc>
        <w:tc>
          <w:tcPr>
            <w:tcW w:w="1064" w:type="dxa"/>
            <w:gridSpan w:val="3"/>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79D63859"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历史文化街区、名镇、名村核心保护范围内拆除历史建筑以外的建筑物、构筑物或者其他设施审批</w:t>
            </w:r>
          </w:p>
        </w:tc>
        <w:tc>
          <w:tcPr>
            <w:tcW w:w="3176"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A3C9A9B"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历史文化名城名镇名村保护条例》（2008年4月22日国务院令第524号）第二十八条：在历史文化街区、名镇、名村核心保护范围内，拆除历史建筑以外的建筑物、构筑物或者其他设施的，应当经城市、县人民政府城乡规划主管部门会同同级文物主管部门批准。</w:t>
            </w:r>
          </w:p>
        </w:tc>
        <w:tc>
          <w:tcPr>
            <w:tcW w:w="480" w:type="dxa"/>
            <w:gridSpan w:val="3"/>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203F1EA" w14:textId="77777777" w:rsidR="007C77A5" w:rsidRDefault="00000000">
            <w:pPr>
              <w:widowControl/>
              <w:spacing w:line="280" w:lineRule="exact"/>
              <w:jc w:val="center"/>
              <w:textAlignment w:val="center"/>
              <w:rPr>
                <w:rFonts w:ascii="宋体" w:hAnsi="宋体" w:cs="宋体"/>
                <w:color w:val="000000"/>
                <w:sz w:val="22"/>
                <w:szCs w:val="22"/>
              </w:rPr>
            </w:pPr>
            <w:r>
              <w:rPr>
                <w:rFonts w:ascii="宋体" w:hAnsi="宋体" w:cs="宋体" w:hint="eastAsia"/>
                <w:color w:val="000000"/>
                <w:sz w:val="22"/>
                <w:szCs w:val="22"/>
              </w:rPr>
              <w:t>历史文化名城古镇建筑物</w:t>
            </w:r>
          </w:p>
        </w:tc>
        <w:tc>
          <w:tcPr>
            <w:tcW w:w="515" w:type="dxa"/>
            <w:gridSpan w:val="2"/>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1C649466" w14:textId="77777777" w:rsidR="007C77A5" w:rsidRDefault="00000000">
            <w:pPr>
              <w:widowControl/>
              <w:spacing w:line="280" w:lineRule="exact"/>
              <w:jc w:val="center"/>
              <w:textAlignment w:val="center"/>
              <w:rPr>
                <w:rFonts w:ascii="宋体" w:hAnsi="宋体" w:cs="宋体"/>
                <w:color w:val="000000"/>
                <w:sz w:val="22"/>
                <w:szCs w:val="22"/>
              </w:rPr>
            </w:pPr>
            <w:r>
              <w:rPr>
                <w:rFonts w:ascii="宋体" w:hAnsi="宋体" w:cs="宋体" w:hint="eastAsia"/>
                <w:color w:val="000000"/>
                <w:sz w:val="22"/>
                <w:szCs w:val="22"/>
              </w:rPr>
              <w:t>舞钢市住建局村镇建设科</w:t>
            </w:r>
          </w:p>
        </w:tc>
        <w:tc>
          <w:tcPr>
            <w:tcW w:w="532" w:type="dxa"/>
            <w:gridSpan w:val="2"/>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599DC03B"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受理</w:t>
            </w:r>
          </w:p>
          <w:p w14:paraId="13E47399" w14:textId="77777777" w:rsidR="007C77A5" w:rsidRDefault="007C77A5">
            <w:pPr>
              <w:widowControl/>
              <w:spacing w:line="280" w:lineRule="exact"/>
              <w:jc w:val="left"/>
              <w:textAlignment w:val="center"/>
              <w:rPr>
                <w:rFonts w:ascii="宋体" w:hAnsi="宋体" w:cs="宋体"/>
                <w:color w:val="000000"/>
                <w:sz w:val="22"/>
                <w:szCs w:val="22"/>
              </w:rPr>
            </w:pPr>
          </w:p>
        </w:tc>
        <w:tc>
          <w:tcPr>
            <w:tcW w:w="4426" w:type="dxa"/>
            <w:gridSpan w:val="2"/>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3E337818" w14:textId="77777777" w:rsidR="007C77A5" w:rsidRDefault="00000000">
            <w:pPr>
              <w:widowControl/>
              <w:spacing w:line="280" w:lineRule="exact"/>
              <w:ind w:firstLineChars="700" w:firstLine="1540"/>
              <w:jc w:val="left"/>
              <w:textAlignment w:val="center"/>
              <w:rPr>
                <w:rFonts w:ascii="宋体" w:hAnsi="宋体" w:cs="宋体"/>
                <w:color w:val="000000"/>
                <w:sz w:val="22"/>
                <w:szCs w:val="22"/>
              </w:rPr>
            </w:pPr>
            <w:r>
              <w:rPr>
                <w:rFonts w:ascii="宋体" w:hAnsi="宋体" w:cs="宋体" w:hint="eastAsia"/>
                <w:color w:val="000000"/>
                <w:sz w:val="22"/>
                <w:szCs w:val="22"/>
              </w:rPr>
              <w:t>受理</w:t>
            </w:r>
          </w:p>
        </w:tc>
        <w:tc>
          <w:tcPr>
            <w:tcW w:w="1292" w:type="dxa"/>
            <w:gridSpan w:val="2"/>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5792FD72" w14:textId="77777777" w:rsidR="007C77A5" w:rsidRDefault="00000000">
            <w:pPr>
              <w:widowControl/>
              <w:spacing w:line="280" w:lineRule="exact"/>
              <w:jc w:val="center"/>
              <w:textAlignment w:val="center"/>
              <w:rPr>
                <w:rFonts w:ascii="宋体" w:hAnsi="宋体" w:cs="宋体"/>
                <w:color w:val="000000"/>
                <w:sz w:val="22"/>
                <w:szCs w:val="22"/>
              </w:rPr>
            </w:pPr>
            <w:r>
              <w:rPr>
                <w:rFonts w:ascii="宋体" w:hAnsi="宋体" w:cs="宋体" w:hint="eastAsia"/>
                <w:color w:val="000000"/>
                <w:sz w:val="22"/>
                <w:szCs w:val="22"/>
              </w:rPr>
              <w:t>村镇建设科</w:t>
            </w:r>
          </w:p>
          <w:p w14:paraId="3D11D841" w14:textId="77777777" w:rsidR="007C77A5" w:rsidRDefault="007C77A5">
            <w:pPr>
              <w:widowControl/>
              <w:spacing w:line="240" w:lineRule="exact"/>
              <w:jc w:val="center"/>
              <w:textAlignment w:val="center"/>
              <w:rPr>
                <w:sz w:val="22"/>
                <w:szCs w:val="22"/>
              </w:rPr>
            </w:pPr>
          </w:p>
        </w:tc>
        <w:tc>
          <w:tcPr>
            <w:tcW w:w="52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0A20748" w14:textId="77777777" w:rsidR="007C77A5" w:rsidRDefault="007C77A5">
            <w:pPr>
              <w:widowControl/>
              <w:spacing w:line="280" w:lineRule="exact"/>
              <w:jc w:val="center"/>
              <w:textAlignment w:val="center"/>
              <w:rPr>
                <w:rFonts w:ascii="宋体" w:hAnsi="宋体" w:cs="宋体"/>
                <w:color w:val="000000"/>
                <w:sz w:val="22"/>
                <w:szCs w:val="22"/>
              </w:rPr>
            </w:pPr>
          </w:p>
        </w:tc>
        <w:tc>
          <w:tcPr>
            <w:tcW w:w="540" w:type="dxa"/>
            <w:gridSpan w:val="2"/>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12FE54E9" w14:textId="77777777" w:rsidR="007C77A5" w:rsidRDefault="007C77A5">
            <w:pPr>
              <w:spacing w:line="240" w:lineRule="exact"/>
              <w:jc w:val="center"/>
              <w:rPr>
                <w:rFonts w:ascii="宋体" w:hAnsi="宋体" w:cs="宋体"/>
                <w:color w:val="000000"/>
                <w:sz w:val="22"/>
                <w:szCs w:val="22"/>
              </w:rPr>
            </w:pPr>
          </w:p>
          <w:p w14:paraId="420C3CF2" w14:textId="77777777" w:rsidR="007C77A5" w:rsidRDefault="007C77A5">
            <w:pPr>
              <w:spacing w:line="240" w:lineRule="exact"/>
              <w:jc w:val="center"/>
              <w:rPr>
                <w:rFonts w:ascii="宋体" w:hAnsi="宋体" w:cs="宋体"/>
                <w:color w:val="000000"/>
                <w:sz w:val="22"/>
                <w:szCs w:val="22"/>
              </w:rPr>
            </w:pPr>
          </w:p>
        </w:tc>
        <w:tc>
          <w:tcPr>
            <w:tcW w:w="705"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A8AE2A2" w14:textId="77777777" w:rsidR="007C77A5" w:rsidRDefault="00000000">
            <w:pPr>
              <w:jc w:val="center"/>
              <w:rPr>
                <w:rFonts w:ascii="宋体" w:hAnsi="宋体" w:cs="宋体"/>
                <w:color w:val="000000"/>
                <w:sz w:val="22"/>
                <w:szCs w:val="22"/>
              </w:rPr>
            </w:pPr>
            <w:r>
              <w:rPr>
                <w:rFonts w:ascii="宋体" w:hAnsi="宋体" w:cs="宋体" w:hint="eastAsia"/>
                <w:color w:val="000000"/>
                <w:sz w:val="22"/>
                <w:szCs w:val="22"/>
              </w:rPr>
              <w:t>不收费</w:t>
            </w:r>
          </w:p>
        </w:tc>
        <w:tc>
          <w:tcPr>
            <w:tcW w:w="708"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D254F12" w14:textId="77777777" w:rsidR="007C77A5" w:rsidRDefault="00000000">
            <w:pPr>
              <w:spacing w:line="3360" w:lineRule="auto"/>
              <w:jc w:val="center"/>
              <w:rPr>
                <w:rFonts w:ascii="宋体" w:hAnsi="宋体" w:cs="宋体"/>
                <w:color w:val="000000"/>
                <w:sz w:val="24"/>
              </w:rPr>
            </w:pPr>
            <w:r>
              <w:rPr>
                <w:rFonts w:ascii="宋体" w:hAnsi="宋体" w:cs="宋体" w:hint="eastAsia"/>
                <w:color w:val="000000"/>
                <w:sz w:val="22"/>
                <w:szCs w:val="22"/>
              </w:rPr>
              <w:t>拟保留</w:t>
            </w:r>
          </w:p>
        </w:tc>
      </w:tr>
      <w:tr w:rsidR="007C77A5" w14:paraId="7C685990" w14:textId="77777777">
        <w:trPr>
          <w:trHeight w:val="1152"/>
        </w:trPr>
        <w:tc>
          <w:tcPr>
            <w:tcW w:w="815" w:type="dxa"/>
            <w:gridSpan w:val="4"/>
            <w:vMerge/>
            <w:tcBorders>
              <w:top w:val="single" w:sz="4" w:space="0" w:color="000000"/>
              <w:left w:val="single" w:sz="4" w:space="0" w:color="000000"/>
              <w:bottom w:val="single" w:sz="4" w:space="0" w:color="000000"/>
              <w:right w:val="single" w:sz="4" w:space="0" w:color="000000"/>
            </w:tcBorders>
            <w:vAlign w:val="center"/>
          </w:tcPr>
          <w:p w14:paraId="6E43D141" w14:textId="77777777" w:rsidR="007C77A5" w:rsidRDefault="007C77A5">
            <w:pPr>
              <w:widowControl/>
              <w:spacing w:line="280" w:lineRule="exact"/>
              <w:jc w:val="left"/>
              <w:rPr>
                <w:rFonts w:ascii="宋体" w:hAnsi="宋体" w:cs="宋体"/>
                <w:color w:val="000000"/>
                <w:sz w:val="22"/>
                <w:szCs w:val="22"/>
              </w:rPr>
            </w:pPr>
          </w:p>
        </w:tc>
        <w:tc>
          <w:tcPr>
            <w:tcW w:w="1064" w:type="dxa"/>
            <w:gridSpan w:val="3"/>
            <w:vMerge/>
            <w:tcBorders>
              <w:left w:val="single" w:sz="4" w:space="0" w:color="000000"/>
              <w:right w:val="single" w:sz="4" w:space="0" w:color="000000"/>
            </w:tcBorders>
            <w:vAlign w:val="center"/>
          </w:tcPr>
          <w:p w14:paraId="3ABF9FF4" w14:textId="77777777" w:rsidR="007C77A5" w:rsidRDefault="007C77A5">
            <w:pPr>
              <w:widowControl/>
              <w:spacing w:line="280" w:lineRule="exact"/>
              <w:jc w:val="left"/>
              <w:rPr>
                <w:rFonts w:ascii="宋体" w:hAnsi="宋体" w:cs="宋体"/>
                <w:color w:val="000000"/>
                <w:sz w:val="22"/>
                <w:szCs w:val="22"/>
              </w:rPr>
            </w:pPr>
          </w:p>
        </w:tc>
        <w:tc>
          <w:tcPr>
            <w:tcW w:w="3176" w:type="dxa"/>
            <w:gridSpan w:val="2"/>
            <w:vMerge/>
            <w:tcBorders>
              <w:top w:val="single" w:sz="4" w:space="0" w:color="000000"/>
              <w:left w:val="single" w:sz="4" w:space="0" w:color="000000"/>
              <w:bottom w:val="single" w:sz="4" w:space="0" w:color="000000"/>
              <w:right w:val="single" w:sz="4" w:space="0" w:color="000000"/>
            </w:tcBorders>
            <w:vAlign w:val="center"/>
          </w:tcPr>
          <w:p w14:paraId="6468187F" w14:textId="77777777" w:rsidR="007C77A5" w:rsidRDefault="007C77A5">
            <w:pPr>
              <w:widowControl/>
              <w:spacing w:line="280" w:lineRule="exact"/>
              <w:jc w:val="left"/>
              <w:rPr>
                <w:rFonts w:ascii="宋体" w:hAnsi="宋体" w:cs="宋体"/>
                <w:color w:val="000000"/>
                <w:sz w:val="22"/>
                <w:szCs w:val="22"/>
              </w:rPr>
            </w:pPr>
          </w:p>
        </w:tc>
        <w:tc>
          <w:tcPr>
            <w:tcW w:w="480" w:type="dxa"/>
            <w:gridSpan w:val="3"/>
            <w:vMerge/>
            <w:tcBorders>
              <w:top w:val="single" w:sz="4" w:space="0" w:color="000000"/>
              <w:left w:val="single" w:sz="4" w:space="0" w:color="000000"/>
              <w:bottom w:val="single" w:sz="4" w:space="0" w:color="000000"/>
              <w:right w:val="single" w:sz="4" w:space="0" w:color="000000"/>
            </w:tcBorders>
            <w:vAlign w:val="center"/>
          </w:tcPr>
          <w:p w14:paraId="0880BD92" w14:textId="77777777" w:rsidR="007C77A5" w:rsidRDefault="007C77A5">
            <w:pPr>
              <w:widowControl/>
              <w:spacing w:line="280" w:lineRule="exact"/>
              <w:jc w:val="left"/>
              <w:rPr>
                <w:rFonts w:ascii="宋体" w:hAnsi="宋体" w:cs="宋体"/>
                <w:color w:val="000000"/>
                <w:sz w:val="22"/>
                <w:szCs w:val="22"/>
              </w:rPr>
            </w:pPr>
          </w:p>
        </w:tc>
        <w:tc>
          <w:tcPr>
            <w:tcW w:w="515" w:type="dxa"/>
            <w:gridSpan w:val="2"/>
            <w:vMerge/>
            <w:tcBorders>
              <w:left w:val="single" w:sz="4" w:space="0" w:color="000000"/>
              <w:right w:val="single" w:sz="4" w:space="0" w:color="000000"/>
            </w:tcBorders>
            <w:vAlign w:val="center"/>
          </w:tcPr>
          <w:p w14:paraId="4DF54010" w14:textId="77777777" w:rsidR="007C77A5" w:rsidRDefault="007C77A5">
            <w:pPr>
              <w:widowControl/>
              <w:spacing w:line="280" w:lineRule="exact"/>
              <w:jc w:val="left"/>
              <w:rPr>
                <w:rFonts w:ascii="宋体" w:hAnsi="宋体" w:cs="宋体"/>
                <w:color w:val="000000"/>
                <w:sz w:val="22"/>
                <w:szCs w:val="22"/>
              </w:rPr>
            </w:pPr>
          </w:p>
        </w:tc>
        <w:tc>
          <w:tcPr>
            <w:tcW w:w="532" w:type="dxa"/>
            <w:gridSpan w:val="2"/>
            <w:vMerge/>
            <w:tcBorders>
              <w:left w:val="single" w:sz="4" w:space="0" w:color="000000"/>
              <w:right w:val="single" w:sz="4" w:space="0" w:color="000000"/>
            </w:tcBorders>
            <w:tcMar>
              <w:top w:w="15" w:type="dxa"/>
              <w:left w:w="15" w:type="dxa"/>
              <w:bottom w:w="15" w:type="dxa"/>
              <w:right w:w="15" w:type="dxa"/>
            </w:tcMar>
            <w:vAlign w:val="center"/>
          </w:tcPr>
          <w:p w14:paraId="54A77E3A" w14:textId="77777777" w:rsidR="007C77A5" w:rsidRDefault="007C77A5">
            <w:pPr>
              <w:widowControl/>
              <w:spacing w:line="280" w:lineRule="exact"/>
              <w:jc w:val="left"/>
              <w:textAlignment w:val="center"/>
              <w:rPr>
                <w:rFonts w:ascii="宋体" w:hAnsi="宋体" w:cs="宋体"/>
                <w:color w:val="000000"/>
                <w:sz w:val="22"/>
                <w:szCs w:val="22"/>
              </w:rPr>
            </w:pPr>
          </w:p>
        </w:tc>
        <w:tc>
          <w:tcPr>
            <w:tcW w:w="4426" w:type="dxa"/>
            <w:gridSpan w:val="2"/>
            <w:vMerge/>
            <w:tcBorders>
              <w:left w:val="single" w:sz="4" w:space="0" w:color="000000"/>
              <w:right w:val="single" w:sz="4" w:space="0" w:color="000000"/>
            </w:tcBorders>
            <w:tcMar>
              <w:top w:w="15" w:type="dxa"/>
              <w:left w:w="15" w:type="dxa"/>
              <w:bottom w:w="15" w:type="dxa"/>
              <w:right w:w="15" w:type="dxa"/>
            </w:tcMar>
            <w:vAlign w:val="center"/>
          </w:tcPr>
          <w:p w14:paraId="38A25DCC" w14:textId="77777777" w:rsidR="007C77A5" w:rsidRDefault="007C77A5">
            <w:pPr>
              <w:widowControl/>
              <w:spacing w:line="280" w:lineRule="exact"/>
              <w:jc w:val="left"/>
              <w:textAlignment w:val="center"/>
              <w:rPr>
                <w:rFonts w:ascii="宋体" w:hAnsi="宋体" w:cs="宋体"/>
                <w:color w:val="000000"/>
                <w:sz w:val="22"/>
                <w:szCs w:val="22"/>
              </w:rPr>
            </w:pPr>
          </w:p>
        </w:tc>
        <w:tc>
          <w:tcPr>
            <w:tcW w:w="1292" w:type="dxa"/>
            <w:gridSpan w:val="2"/>
            <w:vMerge/>
            <w:tcBorders>
              <w:left w:val="single" w:sz="4" w:space="0" w:color="000000"/>
              <w:right w:val="single" w:sz="4" w:space="0" w:color="000000"/>
            </w:tcBorders>
            <w:tcMar>
              <w:top w:w="15" w:type="dxa"/>
              <w:left w:w="15" w:type="dxa"/>
              <w:bottom w:w="15" w:type="dxa"/>
              <w:right w:w="15" w:type="dxa"/>
            </w:tcMar>
            <w:vAlign w:val="center"/>
          </w:tcPr>
          <w:p w14:paraId="47F53612" w14:textId="77777777" w:rsidR="007C77A5" w:rsidRDefault="007C77A5">
            <w:pPr>
              <w:widowControl/>
              <w:spacing w:line="240" w:lineRule="exact"/>
              <w:jc w:val="center"/>
              <w:textAlignment w:val="center"/>
              <w:rPr>
                <w:rFonts w:ascii="宋体" w:hAnsi="宋体" w:cs="宋体"/>
                <w:color w:val="000000"/>
                <w:sz w:val="22"/>
                <w:szCs w:val="22"/>
              </w:rPr>
            </w:pPr>
          </w:p>
        </w:tc>
        <w:tc>
          <w:tcPr>
            <w:tcW w:w="52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5283E03" w14:textId="77777777" w:rsidR="007C77A5" w:rsidRDefault="007C77A5">
            <w:pPr>
              <w:spacing w:line="280" w:lineRule="exact"/>
              <w:jc w:val="center"/>
              <w:rPr>
                <w:rFonts w:ascii="宋体" w:hAnsi="宋体" w:cs="宋体"/>
                <w:color w:val="000000"/>
                <w:sz w:val="22"/>
                <w:szCs w:val="22"/>
              </w:rPr>
            </w:pPr>
          </w:p>
        </w:tc>
        <w:tc>
          <w:tcPr>
            <w:tcW w:w="540" w:type="dxa"/>
            <w:gridSpan w:val="2"/>
            <w:vMerge/>
            <w:tcBorders>
              <w:left w:val="single" w:sz="4" w:space="0" w:color="000000"/>
              <w:right w:val="single" w:sz="4" w:space="0" w:color="000000"/>
            </w:tcBorders>
            <w:tcMar>
              <w:top w:w="15" w:type="dxa"/>
              <w:left w:w="15" w:type="dxa"/>
              <w:bottom w:w="15" w:type="dxa"/>
              <w:right w:w="15" w:type="dxa"/>
            </w:tcMar>
            <w:vAlign w:val="center"/>
          </w:tcPr>
          <w:p w14:paraId="13DFBB08" w14:textId="77777777" w:rsidR="007C77A5" w:rsidRDefault="007C77A5">
            <w:pPr>
              <w:spacing w:line="240" w:lineRule="exact"/>
              <w:jc w:val="center"/>
              <w:rPr>
                <w:rFonts w:ascii="宋体" w:hAnsi="宋体" w:cs="宋体"/>
                <w:color w:val="000000"/>
                <w:sz w:val="22"/>
                <w:szCs w:val="22"/>
              </w:rPr>
            </w:pPr>
          </w:p>
        </w:tc>
        <w:tc>
          <w:tcPr>
            <w:tcW w:w="705" w:type="dxa"/>
            <w:gridSpan w:val="2"/>
            <w:vMerge/>
            <w:tcBorders>
              <w:top w:val="single" w:sz="4" w:space="0" w:color="000000"/>
              <w:left w:val="single" w:sz="4" w:space="0" w:color="000000"/>
              <w:bottom w:val="single" w:sz="4" w:space="0" w:color="000000"/>
              <w:right w:val="single" w:sz="4" w:space="0" w:color="000000"/>
            </w:tcBorders>
            <w:vAlign w:val="center"/>
          </w:tcPr>
          <w:p w14:paraId="0916CF64" w14:textId="77777777" w:rsidR="007C77A5" w:rsidRDefault="007C77A5">
            <w:pPr>
              <w:widowControl/>
              <w:jc w:val="left"/>
              <w:rPr>
                <w:rFonts w:ascii="宋体" w:hAnsi="宋体" w:cs="宋体"/>
                <w:color w:val="000000"/>
                <w:sz w:val="22"/>
                <w:szCs w:val="22"/>
              </w:rPr>
            </w:pPr>
          </w:p>
        </w:tc>
        <w:tc>
          <w:tcPr>
            <w:tcW w:w="708" w:type="dxa"/>
            <w:gridSpan w:val="2"/>
            <w:vMerge/>
            <w:tcBorders>
              <w:top w:val="single" w:sz="4" w:space="0" w:color="000000"/>
              <w:left w:val="single" w:sz="4" w:space="0" w:color="000000"/>
              <w:bottom w:val="single" w:sz="4" w:space="0" w:color="000000"/>
              <w:right w:val="single" w:sz="4" w:space="0" w:color="000000"/>
            </w:tcBorders>
            <w:vAlign w:val="center"/>
          </w:tcPr>
          <w:p w14:paraId="4B1EEC9E" w14:textId="77777777" w:rsidR="007C77A5" w:rsidRDefault="007C77A5">
            <w:pPr>
              <w:widowControl/>
              <w:jc w:val="left"/>
              <w:rPr>
                <w:rFonts w:ascii="宋体" w:hAnsi="宋体" w:cs="宋体"/>
                <w:color w:val="000000"/>
                <w:sz w:val="24"/>
              </w:rPr>
            </w:pPr>
          </w:p>
        </w:tc>
      </w:tr>
      <w:tr w:rsidR="007C77A5" w14:paraId="13F6F918" w14:textId="77777777">
        <w:trPr>
          <w:trHeight w:val="954"/>
        </w:trPr>
        <w:tc>
          <w:tcPr>
            <w:tcW w:w="815" w:type="dxa"/>
            <w:gridSpan w:val="4"/>
            <w:vMerge/>
            <w:tcBorders>
              <w:top w:val="single" w:sz="4" w:space="0" w:color="000000"/>
              <w:left w:val="single" w:sz="4" w:space="0" w:color="000000"/>
              <w:bottom w:val="single" w:sz="4" w:space="0" w:color="000000"/>
              <w:right w:val="single" w:sz="4" w:space="0" w:color="000000"/>
            </w:tcBorders>
            <w:vAlign w:val="center"/>
          </w:tcPr>
          <w:p w14:paraId="4A40E64B" w14:textId="77777777" w:rsidR="007C77A5" w:rsidRDefault="007C77A5">
            <w:pPr>
              <w:widowControl/>
              <w:spacing w:line="280" w:lineRule="exact"/>
              <w:jc w:val="left"/>
              <w:rPr>
                <w:rFonts w:ascii="宋体" w:hAnsi="宋体" w:cs="宋体"/>
                <w:color w:val="000000"/>
                <w:sz w:val="22"/>
                <w:szCs w:val="22"/>
              </w:rPr>
            </w:pPr>
          </w:p>
        </w:tc>
        <w:tc>
          <w:tcPr>
            <w:tcW w:w="1064" w:type="dxa"/>
            <w:gridSpan w:val="3"/>
            <w:vMerge/>
            <w:tcBorders>
              <w:left w:val="single" w:sz="4" w:space="0" w:color="000000"/>
              <w:right w:val="single" w:sz="4" w:space="0" w:color="000000"/>
            </w:tcBorders>
            <w:vAlign w:val="center"/>
          </w:tcPr>
          <w:p w14:paraId="36CFA430" w14:textId="77777777" w:rsidR="007C77A5" w:rsidRDefault="007C77A5">
            <w:pPr>
              <w:widowControl/>
              <w:spacing w:line="280" w:lineRule="exact"/>
              <w:jc w:val="left"/>
              <w:rPr>
                <w:rFonts w:ascii="宋体" w:hAnsi="宋体" w:cs="宋体"/>
                <w:color w:val="000000"/>
                <w:sz w:val="22"/>
                <w:szCs w:val="22"/>
              </w:rPr>
            </w:pPr>
          </w:p>
        </w:tc>
        <w:tc>
          <w:tcPr>
            <w:tcW w:w="3176" w:type="dxa"/>
            <w:gridSpan w:val="2"/>
            <w:vMerge/>
            <w:tcBorders>
              <w:top w:val="single" w:sz="4" w:space="0" w:color="000000"/>
              <w:left w:val="single" w:sz="4" w:space="0" w:color="000000"/>
              <w:bottom w:val="single" w:sz="4" w:space="0" w:color="000000"/>
              <w:right w:val="single" w:sz="4" w:space="0" w:color="000000"/>
            </w:tcBorders>
            <w:vAlign w:val="center"/>
          </w:tcPr>
          <w:p w14:paraId="56DA9037" w14:textId="77777777" w:rsidR="007C77A5" w:rsidRDefault="007C77A5">
            <w:pPr>
              <w:widowControl/>
              <w:spacing w:line="280" w:lineRule="exact"/>
              <w:jc w:val="left"/>
              <w:rPr>
                <w:rFonts w:ascii="宋体" w:hAnsi="宋体" w:cs="宋体"/>
                <w:color w:val="000000"/>
                <w:sz w:val="22"/>
                <w:szCs w:val="22"/>
              </w:rPr>
            </w:pPr>
          </w:p>
        </w:tc>
        <w:tc>
          <w:tcPr>
            <w:tcW w:w="480" w:type="dxa"/>
            <w:gridSpan w:val="3"/>
            <w:vMerge/>
            <w:tcBorders>
              <w:top w:val="single" w:sz="4" w:space="0" w:color="000000"/>
              <w:left w:val="single" w:sz="4" w:space="0" w:color="000000"/>
              <w:bottom w:val="single" w:sz="4" w:space="0" w:color="000000"/>
              <w:right w:val="single" w:sz="4" w:space="0" w:color="000000"/>
            </w:tcBorders>
            <w:vAlign w:val="center"/>
          </w:tcPr>
          <w:p w14:paraId="19DB7276" w14:textId="77777777" w:rsidR="007C77A5" w:rsidRDefault="007C77A5">
            <w:pPr>
              <w:widowControl/>
              <w:spacing w:line="280" w:lineRule="exact"/>
              <w:jc w:val="left"/>
              <w:rPr>
                <w:rFonts w:ascii="宋体" w:hAnsi="宋体" w:cs="宋体"/>
                <w:color w:val="000000"/>
                <w:sz w:val="22"/>
                <w:szCs w:val="22"/>
              </w:rPr>
            </w:pPr>
          </w:p>
        </w:tc>
        <w:tc>
          <w:tcPr>
            <w:tcW w:w="515" w:type="dxa"/>
            <w:gridSpan w:val="2"/>
            <w:vMerge/>
            <w:tcBorders>
              <w:left w:val="single" w:sz="4" w:space="0" w:color="000000"/>
              <w:right w:val="single" w:sz="4" w:space="0" w:color="000000"/>
            </w:tcBorders>
            <w:vAlign w:val="center"/>
          </w:tcPr>
          <w:p w14:paraId="12C2E29A" w14:textId="77777777" w:rsidR="007C77A5" w:rsidRDefault="007C77A5">
            <w:pPr>
              <w:widowControl/>
              <w:spacing w:line="280" w:lineRule="exact"/>
              <w:jc w:val="left"/>
              <w:rPr>
                <w:rFonts w:ascii="宋体" w:hAnsi="宋体" w:cs="宋体"/>
                <w:color w:val="000000"/>
                <w:sz w:val="22"/>
                <w:szCs w:val="22"/>
              </w:rPr>
            </w:pPr>
          </w:p>
        </w:tc>
        <w:tc>
          <w:tcPr>
            <w:tcW w:w="532" w:type="dxa"/>
            <w:gridSpan w:val="2"/>
            <w:vMerge/>
            <w:tcBorders>
              <w:left w:val="single" w:sz="4" w:space="0" w:color="000000"/>
              <w:right w:val="single" w:sz="4" w:space="0" w:color="000000"/>
            </w:tcBorders>
            <w:tcMar>
              <w:top w:w="15" w:type="dxa"/>
              <w:left w:w="15" w:type="dxa"/>
              <w:bottom w:w="15" w:type="dxa"/>
              <w:right w:w="15" w:type="dxa"/>
            </w:tcMar>
            <w:vAlign w:val="center"/>
          </w:tcPr>
          <w:p w14:paraId="597BD73B" w14:textId="77777777" w:rsidR="007C77A5" w:rsidRDefault="007C77A5">
            <w:pPr>
              <w:widowControl/>
              <w:spacing w:line="280" w:lineRule="exact"/>
              <w:jc w:val="left"/>
              <w:textAlignment w:val="center"/>
              <w:rPr>
                <w:rFonts w:ascii="宋体" w:hAnsi="宋体" w:cs="宋体"/>
                <w:color w:val="000000"/>
                <w:sz w:val="22"/>
                <w:szCs w:val="22"/>
              </w:rPr>
            </w:pPr>
          </w:p>
        </w:tc>
        <w:tc>
          <w:tcPr>
            <w:tcW w:w="4426" w:type="dxa"/>
            <w:gridSpan w:val="2"/>
            <w:vMerge/>
            <w:tcBorders>
              <w:left w:val="single" w:sz="4" w:space="0" w:color="000000"/>
              <w:right w:val="single" w:sz="4" w:space="0" w:color="000000"/>
            </w:tcBorders>
            <w:tcMar>
              <w:top w:w="15" w:type="dxa"/>
              <w:left w:w="15" w:type="dxa"/>
              <w:bottom w:w="15" w:type="dxa"/>
              <w:right w:w="15" w:type="dxa"/>
            </w:tcMar>
            <w:vAlign w:val="center"/>
          </w:tcPr>
          <w:p w14:paraId="7EFCCF7E" w14:textId="77777777" w:rsidR="007C77A5" w:rsidRDefault="007C77A5">
            <w:pPr>
              <w:widowControl/>
              <w:spacing w:line="280" w:lineRule="exact"/>
              <w:jc w:val="left"/>
              <w:textAlignment w:val="center"/>
              <w:rPr>
                <w:rFonts w:ascii="宋体" w:hAnsi="宋体" w:cs="宋体"/>
                <w:color w:val="000000"/>
                <w:sz w:val="22"/>
                <w:szCs w:val="22"/>
              </w:rPr>
            </w:pPr>
          </w:p>
        </w:tc>
        <w:tc>
          <w:tcPr>
            <w:tcW w:w="1292" w:type="dxa"/>
            <w:gridSpan w:val="2"/>
            <w:vMerge/>
            <w:tcBorders>
              <w:left w:val="single" w:sz="4" w:space="0" w:color="000000"/>
              <w:right w:val="single" w:sz="4" w:space="0" w:color="000000"/>
            </w:tcBorders>
            <w:tcMar>
              <w:top w:w="15" w:type="dxa"/>
              <w:left w:w="15" w:type="dxa"/>
              <w:bottom w:w="15" w:type="dxa"/>
              <w:right w:w="15" w:type="dxa"/>
            </w:tcMar>
            <w:vAlign w:val="center"/>
          </w:tcPr>
          <w:p w14:paraId="43B1058A" w14:textId="77777777" w:rsidR="007C77A5" w:rsidRDefault="007C77A5">
            <w:pPr>
              <w:widowControl/>
              <w:spacing w:line="240" w:lineRule="exact"/>
              <w:jc w:val="center"/>
              <w:textAlignment w:val="center"/>
              <w:rPr>
                <w:rFonts w:ascii="宋体" w:hAnsi="宋体" w:cs="宋体"/>
                <w:color w:val="000000"/>
                <w:sz w:val="22"/>
                <w:szCs w:val="22"/>
              </w:rPr>
            </w:pPr>
          </w:p>
        </w:tc>
        <w:tc>
          <w:tcPr>
            <w:tcW w:w="52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92E6734" w14:textId="77777777" w:rsidR="007C77A5" w:rsidRDefault="007C77A5">
            <w:pPr>
              <w:spacing w:line="280" w:lineRule="exact"/>
              <w:rPr>
                <w:rFonts w:ascii="宋体" w:hAnsi="宋体" w:cs="宋体"/>
                <w:color w:val="000000"/>
                <w:sz w:val="22"/>
                <w:szCs w:val="22"/>
              </w:rPr>
            </w:pPr>
          </w:p>
        </w:tc>
        <w:tc>
          <w:tcPr>
            <w:tcW w:w="540" w:type="dxa"/>
            <w:gridSpan w:val="2"/>
            <w:vMerge/>
            <w:tcBorders>
              <w:left w:val="single" w:sz="4" w:space="0" w:color="000000"/>
              <w:right w:val="single" w:sz="4" w:space="0" w:color="000000"/>
            </w:tcBorders>
            <w:tcMar>
              <w:top w:w="15" w:type="dxa"/>
              <w:left w:w="15" w:type="dxa"/>
              <w:bottom w:w="15" w:type="dxa"/>
              <w:right w:w="15" w:type="dxa"/>
            </w:tcMar>
            <w:vAlign w:val="center"/>
          </w:tcPr>
          <w:p w14:paraId="043A4190" w14:textId="77777777" w:rsidR="007C77A5" w:rsidRDefault="007C77A5">
            <w:pPr>
              <w:spacing w:line="240" w:lineRule="exact"/>
              <w:jc w:val="center"/>
              <w:rPr>
                <w:rFonts w:ascii="宋体" w:hAnsi="宋体" w:cs="宋体"/>
                <w:color w:val="000000"/>
                <w:sz w:val="22"/>
                <w:szCs w:val="22"/>
              </w:rPr>
            </w:pPr>
          </w:p>
        </w:tc>
        <w:tc>
          <w:tcPr>
            <w:tcW w:w="705" w:type="dxa"/>
            <w:gridSpan w:val="2"/>
            <w:vMerge/>
            <w:tcBorders>
              <w:top w:val="single" w:sz="4" w:space="0" w:color="000000"/>
              <w:left w:val="single" w:sz="4" w:space="0" w:color="000000"/>
              <w:bottom w:val="single" w:sz="4" w:space="0" w:color="000000"/>
              <w:right w:val="single" w:sz="4" w:space="0" w:color="000000"/>
            </w:tcBorders>
            <w:vAlign w:val="center"/>
          </w:tcPr>
          <w:p w14:paraId="49F1D49A" w14:textId="77777777" w:rsidR="007C77A5" w:rsidRDefault="007C77A5">
            <w:pPr>
              <w:widowControl/>
              <w:jc w:val="left"/>
              <w:rPr>
                <w:rFonts w:ascii="宋体" w:hAnsi="宋体" w:cs="宋体"/>
                <w:color w:val="000000"/>
                <w:sz w:val="22"/>
                <w:szCs w:val="22"/>
              </w:rPr>
            </w:pPr>
          </w:p>
        </w:tc>
        <w:tc>
          <w:tcPr>
            <w:tcW w:w="708" w:type="dxa"/>
            <w:gridSpan w:val="2"/>
            <w:vMerge/>
            <w:tcBorders>
              <w:top w:val="single" w:sz="4" w:space="0" w:color="000000"/>
              <w:left w:val="single" w:sz="4" w:space="0" w:color="000000"/>
              <w:bottom w:val="single" w:sz="4" w:space="0" w:color="000000"/>
              <w:right w:val="single" w:sz="4" w:space="0" w:color="000000"/>
            </w:tcBorders>
            <w:vAlign w:val="center"/>
          </w:tcPr>
          <w:p w14:paraId="5D7606FD" w14:textId="77777777" w:rsidR="007C77A5" w:rsidRDefault="007C77A5">
            <w:pPr>
              <w:widowControl/>
              <w:jc w:val="left"/>
              <w:rPr>
                <w:rFonts w:ascii="宋体" w:hAnsi="宋体" w:cs="宋体"/>
                <w:color w:val="000000"/>
                <w:sz w:val="24"/>
              </w:rPr>
            </w:pPr>
          </w:p>
        </w:tc>
      </w:tr>
      <w:tr w:rsidR="007C77A5" w14:paraId="1FD98827" w14:textId="77777777">
        <w:trPr>
          <w:trHeight w:val="711"/>
        </w:trPr>
        <w:tc>
          <w:tcPr>
            <w:tcW w:w="815" w:type="dxa"/>
            <w:gridSpan w:val="4"/>
            <w:vMerge/>
            <w:tcBorders>
              <w:top w:val="single" w:sz="4" w:space="0" w:color="000000"/>
              <w:left w:val="single" w:sz="4" w:space="0" w:color="000000"/>
              <w:bottom w:val="single" w:sz="4" w:space="0" w:color="000000"/>
              <w:right w:val="single" w:sz="4" w:space="0" w:color="000000"/>
            </w:tcBorders>
            <w:vAlign w:val="center"/>
          </w:tcPr>
          <w:p w14:paraId="04BED7C0" w14:textId="77777777" w:rsidR="007C77A5" w:rsidRDefault="007C77A5">
            <w:pPr>
              <w:widowControl/>
              <w:spacing w:line="280" w:lineRule="exact"/>
              <w:jc w:val="left"/>
              <w:rPr>
                <w:rFonts w:ascii="宋体" w:hAnsi="宋体" w:cs="宋体"/>
                <w:color w:val="000000"/>
                <w:sz w:val="22"/>
                <w:szCs w:val="22"/>
              </w:rPr>
            </w:pPr>
          </w:p>
        </w:tc>
        <w:tc>
          <w:tcPr>
            <w:tcW w:w="1064" w:type="dxa"/>
            <w:gridSpan w:val="3"/>
            <w:vMerge/>
            <w:tcBorders>
              <w:left w:val="single" w:sz="4" w:space="0" w:color="000000"/>
              <w:bottom w:val="single" w:sz="4" w:space="0" w:color="000000"/>
              <w:right w:val="single" w:sz="4" w:space="0" w:color="000000"/>
            </w:tcBorders>
            <w:vAlign w:val="center"/>
          </w:tcPr>
          <w:p w14:paraId="2867A5E9" w14:textId="77777777" w:rsidR="007C77A5" w:rsidRDefault="007C77A5">
            <w:pPr>
              <w:widowControl/>
              <w:spacing w:line="280" w:lineRule="exact"/>
              <w:jc w:val="left"/>
              <w:rPr>
                <w:rFonts w:ascii="宋体" w:hAnsi="宋体" w:cs="宋体"/>
                <w:color w:val="000000"/>
                <w:sz w:val="22"/>
                <w:szCs w:val="22"/>
              </w:rPr>
            </w:pPr>
          </w:p>
        </w:tc>
        <w:tc>
          <w:tcPr>
            <w:tcW w:w="3176" w:type="dxa"/>
            <w:gridSpan w:val="2"/>
            <w:vMerge/>
            <w:tcBorders>
              <w:top w:val="single" w:sz="4" w:space="0" w:color="000000"/>
              <w:left w:val="single" w:sz="4" w:space="0" w:color="000000"/>
              <w:bottom w:val="single" w:sz="4" w:space="0" w:color="000000"/>
              <w:right w:val="single" w:sz="4" w:space="0" w:color="000000"/>
            </w:tcBorders>
            <w:vAlign w:val="center"/>
          </w:tcPr>
          <w:p w14:paraId="2B54A839" w14:textId="77777777" w:rsidR="007C77A5" w:rsidRDefault="007C77A5">
            <w:pPr>
              <w:widowControl/>
              <w:spacing w:line="280" w:lineRule="exact"/>
              <w:jc w:val="left"/>
              <w:rPr>
                <w:rFonts w:ascii="宋体" w:hAnsi="宋体" w:cs="宋体"/>
                <w:color w:val="000000"/>
                <w:sz w:val="22"/>
                <w:szCs w:val="22"/>
              </w:rPr>
            </w:pPr>
          </w:p>
        </w:tc>
        <w:tc>
          <w:tcPr>
            <w:tcW w:w="480" w:type="dxa"/>
            <w:gridSpan w:val="3"/>
            <w:vMerge/>
            <w:tcBorders>
              <w:top w:val="single" w:sz="4" w:space="0" w:color="000000"/>
              <w:left w:val="single" w:sz="4" w:space="0" w:color="000000"/>
              <w:bottom w:val="single" w:sz="4" w:space="0" w:color="000000"/>
              <w:right w:val="single" w:sz="4" w:space="0" w:color="000000"/>
            </w:tcBorders>
            <w:vAlign w:val="center"/>
          </w:tcPr>
          <w:p w14:paraId="69C65E9B" w14:textId="77777777" w:rsidR="007C77A5" w:rsidRDefault="007C77A5">
            <w:pPr>
              <w:widowControl/>
              <w:spacing w:line="280" w:lineRule="exact"/>
              <w:jc w:val="left"/>
              <w:rPr>
                <w:rFonts w:ascii="宋体" w:hAnsi="宋体" w:cs="宋体"/>
                <w:color w:val="000000"/>
                <w:sz w:val="22"/>
                <w:szCs w:val="22"/>
              </w:rPr>
            </w:pPr>
          </w:p>
        </w:tc>
        <w:tc>
          <w:tcPr>
            <w:tcW w:w="515" w:type="dxa"/>
            <w:gridSpan w:val="2"/>
            <w:vMerge/>
            <w:tcBorders>
              <w:left w:val="single" w:sz="4" w:space="0" w:color="000000"/>
              <w:bottom w:val="single" w:sz="4" w:space="0" w:color="000000"/>
              <w:right w:val="single" w:sz="4" w:space="0" w:color="000000"/>
            </w:tcBorders>
            <w:vAlign w:val="center"/>
          </w:tcPr>
          <w:p w14:paraId="7A286095" w14:textId="77777777" w:rsidR="007C77A5" w:rsidRDefault="007C77A5">
            <w:pPr>
              <w:widowControl/>
              <w:spacing w:line="280" w:lineRule="exact"/>
              <w:jc w:val="left"/>
              <w:rPr>
                <w:rFonts w:ascii="宋体" w:hAnsi="宋体" w:cs="宋体"/>
                <w:color w:val="000000"/>
                <w:sz w:val="22"/>
                <w:szCs w:val="22"/>
              </w:rPr>
            </w:pPr>
          </w:p>
        </w:tc>
        <w:tc>
          <w:tcPr>
            <w:tcW w:w="532" w:type="dxa"/>
            <w:gridSpan w:val="2"/>
            <w:vMerge/>
            <w:tcBorders>
              <w:left w:val="single" w:sz="4" w:space="0" w:color="000000"/>
              <w:right w:val="single" w:sz="4" w:space="0" w:color="000000"/>
            </w:tcBorders>
            <w:tcMar>
              <w:top w:w="15" w:type="dxa"/>
              <w:left w:w="15" w:type="dxa"/>
              <w:bottom w:w="15" w:type="dxa"/>
              <w:right w:w="15" w:type="dxa"/>
            </w:tcMar>
            <w:vAlign w:val="center"/>
          </w:tcPr>
          <w:p w14:paraId="7A0E3321" w14:textId="77777777" w:rsidR="007C77A5" w:rsidRDefault="007C77A5">
            <w:pPr>
              <w:widowControl/>
              <w:spacing w:line="280" w:lineRule="exact"/>
              <w:jc w:val="left"/>
              <w:textAlignment w:val="center"/>
              <w:rPr>
                <w:rFonts w:ascii="宋体" w:hAnsi="宋体" w:cs="宋体"/>
                <w:color w:val="000000"/>
                <w:sz w:val="22"/>
                <w:szCs w:val="22"/>
              </w:rPr>
            </w:pPr>
          </w:p>
        </w:tc>
        <w:tc>
          <w:tcPr>
            <w:tcW w:w="4426" w:type="dxa"/>
            <w:gridSpan w:val="2"/>
            <w:vMerge/>
            <w:tcBorders>
              <w:left w:val="single" w:sz="4" w:space="0" w:color="000000"/>
              <w:right w:val="single" w:sz="4" w:space="0" w:color="000000"/>
            </w:tcBorders>
            <w:tcMar>
              <w:top w:w="15" w:type="dxa"/>
              <w:left w:w="15" w:type="dxa"/>
              <w:bottom w:w="15" w:type="dxa"/>
              <w:right w:w="15" w:type="dxa"/>
            </w:tcMar>
            <w:vAlign w:val="center"/>
          </w:tcPr>
          <w:p w14:paraId="0DCC74B3" w14:textId="77777777" w:rsidR="007C77A5" w:rsidRDefault="007C77A5">
            <w:pPr>
              <w:widowControl/>
              <w:spacing w:line="280" w:lineRule="exact"/>
              <w:jc w:val="left"/>
              <w:textAlignment w:val="center"/>
              <w:rPr>
                <w:rFonts w:ascii="宋体" w:hAnsi="宋体" w:cs="宋体"/>
                <w:color w:val="000000"/>
                <w:sz w:val="22"/>
                <w:szCs w:val="22"/>
              </w:rPr>
            </w:pPr>
          </w:p>
        </w:tc>
        <w:tc>
          <w:tcPr>
            <w:tcW w:w="1292" w:type="dxa"/>
            <w:gridSpan w:val="2"/>
            <w:vMerge/>
            <w:tcBorders>
              <w:left w:val="single" w:sz="4" w:space="0" w:color="000000"/>
              <w:right w:val="single" w:sz="4" w:space="0" w:color="000000"/>
            </w:tcBorders>
            <w:tcMar>
              <w:top w:w="15" w:type="dxa"/>
              <w:left w:w="15" w:type="dxa"/>
              <w:bottom w:w="15" w:type="dxa"/>
              <w:right w:w="15" w:type="dxa"/>
            </w:tcMar>
            <w:vAlign w:val="center"/>
          </w:tcPr>
          <w:p w14:paraId="77A5A64E" w14:textId="77777777" w:rsidR="007C77A5" w:rsidRDefault="007C77A5">
            <w:pPr>
              <w:widowControl/>
              <w:spacing w:line="240" w:lineRule="exact"/>
              <w:jc w:val="center"/>
              <w:textAlignment w:val="center"/>
              <w:rPr>
                <w:sz w:val="22"/>
                <w:szCs w:val="22"/>
              </w:rPr>
            </w:pPr>
          </w:p>
        </w:tc>
        <w:tc>
          <w:tcPr>
            <w:tcW w:w="525" w:type="dxa"/>
            <w:gridSpan w:val="2"/>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28E9EFC7" w14:textId="77777777" w:rsidR="007C77A5" w:rsidRDefault="007C77A5">
            <w:pPr>
              <w:spacing w:line="280" w:lineRule="exact"/>
              <w:jc w:val="center"/>
              <w:rPr>
                <w:rFonts w:ascii="宋体" w:hAnsi="宋体" w:cs="宋体"/>
                <w:color w:val="000000"/>
                <w:sz w:val="22"/>
                <w:szCs w:val="22"/>
              </w:rPr>
            </w:pPr>
          </w:p>
        </w:tc>
        <w:tc>
          <w:tcPr>
            <w:tcW w:w="540" w:type="dxa"/>
            <w:gridSpan w:val="2"/>
            <w:vMerge/>
            <w:tcBorders>
              <w:left w:val="single" w:sz="4" w:space="0" w:color="000000"/>
              <w:right w:val="single" w:sz="4" w:space="0" w:color="000000"/>
            </w:tcBorders>
            <w:tcMar>
              <w:top w:w="15" w:type="dxa"/>
              <w:left w:w="15" w:type="dxa"/>
              <w:bottom w:w="15" w:type="dxa"/>
              <w:right w:w="15" w:type="dxa"/>
            </w:tcMar>
            <w:vAlign w:val="center"/>
          </w:tcPr>
          <w:p w14:paraId="31A07F6F" w14:textId="77777777" w:rsidR="007C77A5" w:rsidRDefault="007C77A5">
            <w:pPr>
              <w:spacing w:line="240" w:lineRule="exact"/>
              <w:jc w:val="center"/>
              <w:rPr>
                <w:rFonts w:ascii="宋体" w:hAnsi="宋体" w:cs="宋体"/>
                <w:color w:val="000000"/>
                <w:sz w:val="22"/>
                <w:szCs w:val="22"/>
              </w:rPr>
            </w:pPr>
          </w:p>
        </w:tc>
        <w:tc>
          <w:tcPr>
            <w:tcW w:w="705" w:type="dxa"/>
            <w:gridSpan w:val="2"/>
            <w:vMerge/>
            <w:tcBorders>
              <w:top w:val="single" w:sz="4" w:space="0" w:color="000000"/>
              <w:left w:val="single" w:sz="4" w:space="0" w:color="000000"/>
              <w:bottom w:val="single" w:sz="4" w:space="0" w:color="000000"/>
              <w:right w:val="single" w:sz="4" w:space="0" w:color="000000"/>
            </w:tcBorders>
            <w:vAlign w:val="center"/>
          </w:tcPr>
          <w:p w14:paraId="75458C81" w14:textId="77777777" w:rsidR="007C77A5" w:rsidRDefault="007C77A5">
            <w:pPr>
              <w:widowControl/>
              <w:jc w:val="left"/>
              <w:rPr>
                <w:rFonts w:ascii="宋体" w:hAnsi="宋体" w:cs="宋体"/>
                <w:color w:val="000000"/>
                <w:sz w:val="22"/>
                <w:szCs w:val="22"/>
              </w:rPr>
            </w:pPr>
          </w:p>
        </w:tc>
        <w:tc>
          <w:tcPr>
            <w:tcW w:w="708" w:type="dxa"/>
            <w:gridSpan w:val="2"/>
            <w:vMerge/>
            <w:tcBorders>
              <w:top w:val="single" w:sz="4" w:space="0" w:color="000000"/>
              <w:left w:val="single" w:sz="4" w:space="0" w:color="000000"/>
              <w:bottom w:val="single" w:sz="4" w:space="0" w:color="000000"/>
              <w:right w:val="single" w:sz="4" w:space="0" w:color="000000"/>
            </w:tcBorders>
            <w:vAlign w:val="center"/>
          </w:tcPr>
          <w:p w14:paraId="082C2023" w14:textId="77777777" w:rsidR="007C77A5" w:rsidRDefault="007C77A5">
            <w:pPr>
              <w:widowControl/>
              <w:jc w:val="left"/>
              <w:rPr>
                <w:rFonts w:ascii="宋体" w:hAnsi="宋体" w:cs="宋体"/>
                <w:color w:val="000000"/>
                <w:sz w:val="24"/>
              </w:rPr>
            </w:pPr>
          </w:p>
        </w:tc>
      </w:tr>
      <w:tr w:rsidR="007C77A5" w14:paraId="0305B86C" w14:textId="77777777">
        <w:trPr>
          <w:trHeight w:val="937"/>
        </w:trPr>
        <w:tc>
          <w:tcPr>
            <w:tcW w:w="815" w:type="dxa"/>
            <w:gridSpan w:val="4"/>
            <w:vMerge/>
            <w:tcBorders>
              <w:top w:val="single" w:sz="4" w:space="0" w:color="000000"/>
              <w:left w:val="single" w:sz="4" w:space="0" w:color="000000"/>
              <w:bottom w:val="single" w:sz="4" w:space="0" w:color="000000"/>
              <w:right w:val="single" w:sz="4" w:space="0" w:color="000000"/>
            </w:tcBorders>
            <w:vAlign w:val="center"/>
          </w:tcPr>
          <w:p w14:paraId="774904CD" w14:textId="77777777" w:rsidR="007C77A5" w:rsidRDefault="007C77A5">
            <w:pPr>
              <w:widowControl/>
              <w:spacing w:line="280" w:lineRule="exact"/>
              <w:jc w:val="left"/>
              <w:rPr>
                <w:rFonts w:ascii="宋体" w:hAnsi="宋体" w:cs="宋体"/>
                <w:color w:val="000000"/>
                <w:sz w:val="22"/>
                <w:szCs w:val="22"/>
              </w:rPr>
            </w:pPr>
          </w:p>
        </w:tc>
        <w:tc>
          <w:tcPr>
            <w:tcW w:w="1064" w:type="dxa"/>
            <w:gridSpan w:val="3"/>
            <w:vMerge/>
            <w:tcBorders>
              <w:left w:val="single" w:sz="4" w:space="0" w:color="000000"/>
              <w:bottom w:val="single" w:sz="4" w:space="0" w:color="000000"/>
              <w:right w:val="single" w:sz="4" w:space="0" w:color="000000"/>
            </w:tcBorders>
            <w:vAlign w:val="center"/>
          </w:tcPr>
          <w:p w14:paraId="474A14FF" w14:textId="77777777" w:rsidR="007C77A5" w:rsidRDefault="007C77A5">
            <w:pPr>
              <w:widowControl/>
              <w:spacing w:line="280" w:lineRule="exact"/>
              <w:jc w:val="left"/>
              <w:rPr>
                <w:rFonts w:ascii="宋体" w:hAnsi="宋体" w:cs="宋体"/>
                <w:color w:val="000000"/>
                <w:sz w:val="22"/>
                <w:szCs w:val="22"/>
              </w:rPr>
            </w:pPr>
          </w:p>
        </w:tc>
        <w:tc>
          <w:tcPr>
            <w:tcW w:w="3176" w:type="dxa"/>
            <w:gridSpan w:val="2"/>
            <w:vMerge/>
            <w:tcBorders>
              <w:top w:val="single" w:sz="4" w:space="0" w:color="000000"/>
              <w:left w:val="single" w:sz="4" w:space="0" w:color="000000"/>
              <w:bottom w:val="single" w:sz="4" w:space="0" w:color="000000"/>
              <w:right w:val="single" w:sz="4" w:space="0" w:color="000000"/>
            </w:tcBorders>
            <w:vAlign w:val="center"/>
          </w:tcPr>
          <w:p w14:paraId="00146377" w14:textId="77777777" w:rsidR="007C77A5" w:rsidRDefault="007C77A5">
            <w:pPr>
              <w:widowControl/>
              <w:spacing w:line="280" w:lineRule="exact"/>
              <w:jc w:val="left"/>
              <w:rPr>
                <w:rFonts w:ascii="宋体" w:hAnsi="宋体" w:cs="宋体"/>
                <w:color w:val="000000"/>
                <w:sz w:val="22"/>
                <w:szCs w:val="22"/>
              </w:rPr>
            </w:pPr>
          </w:p>
        </w:tc>
        <w:tc>
          <w:tcPr>
            <w:tcW w:w="480" w:type="dxa"/>
            <w:gridSpan w:val="3"/>
            <w:vMerge/>
            <w:tcBorders>
              <w:top w:val="single" w:sz="4" w:space="0" w:color="000000"/>
              <w:left w:val="single" w:sz="4" w:space="0" w:color="000000"/>
              <w:bottom w:val="single" w:sz="4" w:space="0" w:color="000000"/>
              <w:right w:val="single" w:sz="4" w:space="0" w:color="000000"/>
            </w:tcBorders>
            <w:vAlign w:val="center"/>
          </w:tcPr>
          <w:p w14:paraId="29388421" w14:textId="77777777" w:rsidR="007C77A5" w:rsidRDefault="007C77A5">
            <w:pPr>
              <w:widowControl/>
              <w:spacing w:line="280" w:lineRule="exact"/>
              <w:jc w:val="left"/>
              <w:rPr>
                <w:rFonts w:ascii="宋体" w:hAnsi="宋体" w:cs="宋体"/>
                <w:color w:val="000000"/>
                <w:sz w:val="22"/>
                <w:szCs w:val="22"/>
              </w:rPr>
            </w:pPr>
          </w:p>
        </w:tc>
        <w:tc>
          <w:tcPr>
            <w:tcW w:w="515" w:type="dxa"/>
            <w:gridSpan w:val="2"/>
            <w:vMerge/>
            <w:tcBorders>
              <w:left w:val="single" w:sz="4" w:space="0" w:color="000000"/>
              <w:bottom w:val="single" w:sz="4" w:space="0" w:color="000000"/>
              <w:right w:val="single" w:sz="4" w:space="0" w:color="000000"/>
            </w:tcBorders>
            <w:vAlign w:val="center"/>
          </w:tcPr>
          <w:p w14:paraId="7831ACCB" w14:textId="77777777" w:rsidR="007C77A5" w:rsidRDefault="007C77A5">
            <w:pPr>
              <w:widowControl/>
              <w:spacing w:line="280" w:lineRule="exact"/>
              <w:jc w:val="left"/>
              <w:rPr>
                <w:rFonts w:ascii="宋体" w:hAnsi="宋体" w:cs="宋体"/>
                <w:color w:val="000000"/>
                <w:sz w:val="22"/>
                <w:szCs w:val="22"/>
              </w:rPr>
            </w:pPr>
          </w:p>
        </w:tc>
        <w:tc>
          <w:tcPr>
            <w:tcW w:w="532" w:type="dxa"/>
            <w:gridSpan w:val="2"/>
            <w:vMerge/>
            <w:tcBorders>
              <w:left w:val="single" w:sz="4" w:space="0" w:color="000000"/>
              <w:bottom w:val="nil"/>
              <w:right w:val="single" w:sz="4" w:space="0" w:color="000000"/>
            </w:tcBorders>
            <w:tcMar>
              <w:top w:w="15" w:type="dxa"/>
              <w:left w:w="15" w:type="dxa"/>
              <w:bottom w:w="15" w:type="dxa"/>
              <w:right w:w="15" w:type="dxa"/>
            </w:tcMar>
            <w:vAlign w:val="center"/>
          </w:tcPr>
          <w:p w14:paraId="24BEE82D" w14:textId="77777777" w:rsidR="007C77A5" w:rsidRDefault="007C77A5">
            <w:pPr>
              <w:widowControl/>
              <w:spacing w:line="280" w:lineRule="exact"/>
              <w:jc w:val="left"/>
              <w:textAlignment w:val="center"/>
              <w:rPr>
                <w:rFonts w:ascii="宋体" w:hAnsi="宋体" w:cs="宋体"/>
                <w:color w:val="000000"/>
                <w:sz w:val="22"/>
                <w:szCs w:val="22"/>
              </w:rPr>
            </w:pPr>
          </w:p>
        </w:tc>
        <w:tc>
          <w:tcPr>
            <w:tcW w:w="4426" w:type="dxa"/>
            <w:gridSpan w:val="2"/>
            <w:vMerge/>
            <w:tcBorders>
              <w:left w:val="single" w:sz="4" w:space="0" w:color="000000"/>
              <w:bottom w:val="nil"/>
              <w:right w:val="single" w:sz="4" w:space="0" w:color="000000"/>
            </w:tcBorders>
            <w:tcMar>
              <w:top w:w="15" w:type="dxa"/>
              <w:left w:w="15" w:type="dxa"/>
              <w:bottom w:w="15" w:type="dxa"/>
              <w:right w:w="15" w:type="dxa"/>
            </w:tcMar>
            <w:vAlign w:val="center"/>
          </w:tcPr>
          <w:p w14:paraId="4ADDC6B6" w14:textId="77777777" w:rsidR="007C77A5" w:rsidRDefault="007C77A5">
            <w:pPr>
              <w:widowControl/>
              <w:spacing w:line="280" w:lineRule="exact"/>
              <w:jc w:val="left"/>
              <w:textAlignment w:val="center"/>
              <w:rPr>
                <w:rFonts w:ascii="宋体" w:hAnsi="宋体" w:cs="宋体"/>
                <w:color w:val="000000"/>
                <w:sz w:val="22"/>
                <w:szCs w:val="22"/>
              </w:rPr>
            </w:pPr>
          </w:p>
        </w:tc>
        <w:tc>
          <w:tcPr>
            <w:tcW w:w="1292" w:type="dxa"/>
            <w:gridSpan w:val="2"/>
            <w:vMerge/>
            <w:tcBorders>
              <w:left w:val="single" w:sz="4" w:space="0" w:color="000000"/>
              <w:bottom w:val="nil"/>
              <w:right w:val="single" w:sz="4" w:space="0" w:color="000000"/>
            </w:tcBorders>
            <w:tcMar>
              <w:top w:w="15" w:type="dxa"/>
              <w:left w:w="15" w:type="dxa"/>
              <w:bottom w:w="15" w:type="dxa"/>
              <w:right w:w="15" w:type="dxa"/>
            </w:tcMar>
            <w:vAlign w:val="center"/>
          </w:tcPr>
          <w:p w14:paraId="391D0F15" w14:textId="77777777" w:rsidR="007C77A5" w:rsidRDefault="007C77A5">
            <w:pPr>
              <w:widowControl/>
              <w:spacing w:line="240" w:lineRule="exact"/>
              <w:jc w:val="center"/>
              <w:textAlignment w:val="center"/>
              <w:rPr>
                <w:sz w:val="22"/>
                <w:szCs w:val="22"/>
              </w:rPr>
            </w:pPr>
          </w:p>
        </w:tc>
        <w:tc>
          <w:tcPr>
            <w:tcW w:w="525" w:type="dxa"/>
            <w:gridSpan w:val="2"/>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2AD85FBD" w14:textId="77777777" w:rsidR="007C77A5" w:rsidRDefault="007C77A5">
            <w:pPr>
              <w:spacing w:line="280" w:lineRule="exact"/>
              <w:jc w:val="center"/>
              <w:rPr>
                <w:rFonts w:ascii="宋体" w:hAnsi="宋体" w:cs="宋体"/>
                <w:color w:val="000000"/>
                <w:sz w:val="22"/>
                <w:szCs w:val="22"/>
              </w:rPr>
            </w:pPr>
          </w:p>
        </w:tc>
        <w:tc>
          <w:tcPr>
            <w:tcW w:w="540" w:type="dxa"/>
            <w:gridSpan w:val="2"/>
            <w:vMerge/>
            <w:tcBorders>
              <w:left w:val="single" w:sz="4" w:space="0" w:color="000000"/>
              <w:bottom w:val="single" w:sz="4" w:space="0" w:color="000000"/>
              <w:right w:val="single" w:sz="4" w:space="0" w:color="000000"/>
            </w:tcBorders>
            <w:tcMar>
              <w:top w:w="15" w:type="dxa"/>
              <w:left w:w="15" w:type="dxa"/>
              <w:bottom w:w="15" w:type="dxa"/>
              <w:right w:w="15" w:type="dxa"/>
            </w:tcMar>
            <w:vAlign w:val="center"/>
          </w:tcPr>
          <w:p w14:paraId="49DD9799" w14:textId="77777777" w:rsidR="007C77A5" w:rsidRDefault="007C77A5">
            <w:pPr>
              <w:spacing w:line="240" w:lineRule="exact"/>
              <w:jc w:val="center"/>
              <w:rPr>
                <w:rFonts w:ascii="宋体" w:hAnsi="宋体" w:cs="宋体"/>
                <w:color w:val="000000"/>
                <w:sz w:val="22"/>
                <w:szCs w:val="22"/>
              </w:rPr>
            </w:pPr>
          </w:p>
        </w:tc>
        <w:tc>
          <w:tcPr>
            <w:tcW w:w="705" w:type="dxa"/>
            <w:gridSpan w:val="2"/>
            <w:vMerge/>
            <w:tcBorders>
              <w:top w:val="single" w:sz="4" w:space="0" w:color="000000"/>
              <w:left w:val="single" w:sz="4" w:space="0" w:color="000000"/>
              <w:bottom w:val="single" w:sz="4" w:space="0" w:color="000000"/>
              <w:right w:val="single" w:sz="4" w:space="0" w:color="000000"/>
            </w:tcBorders>
            <w:vAlign w:val="center"/>
          </w:tcPr>
          <w:p w14:paraId="550D9C6D" w14:textId="77777777" w:rsidR="007C77A5" w:rsidRDefault="007C77A5">
            <w:pPr>
              <w:widowControl/>
              <w:jc w:val="left"/>
              <w:rPr>
                <w:rFonts w:ascii="宋体" w:hAnsi="宋体" w:cs="宋体"/>
                <w:color w:val="000000"/>
                <w:sz w:val="22"/>
                <w:szCs w:val="22"/>
              </w:rPr>
            </w:pPr>
          </w:p>
        </w:tc>
        <w:tc>
          <w:tcPr>
            <w:tcW w:w="708" w:type="dxa"/>
            <w:gridSpan w:val="2"/>
            <w:vMerge/>
            <w:tcBorders>
              <w:top w:val="single" w:sz="4" w:space="0" w:color="000000"/>
              <w:left w:val="single" w:sz="4" w:space="0" w:color="000000"/>
              <w:bottom w:val="single" w:sz="4" w:space="0" w:color="000000"/>
              <w:right w:val="single" w:sz="4" w:space="0" w:color="000000"/>
            </w:tcBorders>
            <w:vAlign w:val="center"/>
          </w:tcPr>
          <w:p w14:paraId="0636E542" w14:textId="77777777" w:rsidR="007C77A5" w:rsidRDefault="007C77A5">
            <w:pPr>
              <w:widowControl/>
              <w:jc w:val="left"/>
              <w:rPr>
                <w:rFonts w:ascii="宋体" w:hAnsi="宋体" w:cs="宋体"/>
                <w:color w:val="000000"/>
                <w:sz w:val="24"/>
              </w:rPr>
            </w:pPr>
          </w:p>
        </w:tc>
      </w:tr>
      <w:tr w:rsidR="007C77A5" w14:paraId="0D3210BC" w14:textId="77777777">
        <w:trPr>
          <w:trHeight w:val="370"/>
        </w:trPr>
        <w:tc>
          <w:tcPr>
            <w:tcW w:w="14778" w:type="dxa"/>
            <w:gridSpan w:val="28"/>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tbl>
            <w:tblPr>
              <w:tblW w:w="14955" w:type="dxa"/>
              <w:tblBorders>
                <w:insideH w:val="none" w:sz="4" w:space="0" w:color="auto"/>
                <w:insideV w:val="none" w:sz="4" w:space="0" w:color="auto"/>
              </w:tblBorders>
              <w:tblLayout w:type="fixed"/>
              <w:tblCellMar>
                <w:left w:w="0" w:type="dxa"/>
                <w:right w:w="0" w:type="dxa"/>
              </w:tblCellMar>
              <w:tblLook w:val="04A0" w:firstRow="1" w:lastRow="0" w:firstColumn="1" w:lastColumn="0" w:noHBand="0" w:noVBand="1"/>
            </w:tblPr>
            <w:tblGrid>
              <w:gridCol w:w="14955"/>
            </w:tblGrid>
            <w:tr w:rsidR="007C77A5" w14:paraId="1E0C0F5B" w14:textId="77777777">
              <w:trPr>
                <w:trHeight w:val="345"/>
              </w:trPr>
              <w:tc>
                <w:tcPr>
                  <w:tcW w:w="14955" w:type="dxa"/>
                  <w:tcMar>
                    <w:top w:w="15" w:type="dxa"/>
                    <w:left w:w="15" w:type="dxa"/>
                    <w:right w:w="15" w:type="dxa"/>
                  </w:tcMar>
                  <w:vAlign w:val="center"/>
                </w:tcPr>
                <w:p w14:paraId="0D80B77E" w14:textId="77777777" w:rsidR="007C77A5" w:rsidRDefault="00000000">
                  <w:pPr>
                    <w:widowControl/>
                    <w:jc w:val="left"/>
                    <w:textAlignment w:val="center"/>
                    <w:rPr>
                      <w:rFonts w:ascii="宋体" w:hAnsi="宋体" w:cs="宋体"/>
                      <w:color w:val="000000"/>
                      <w:sz w:val="16"/>
                      <w:szCs w:val="16"/>
                    </w:rPr>
                  </w:pPr>
                  <w:r>
                    <w:rPr>
                      <w:rFonts w:ascii="宋体" w:hAnsi="宋体" w:cs="宋体" w:hint="eastAsia"/>
                      <w:color w:val="000000"/>
                      <w:kern w:val="0"/>
                      <w:sz w:val="22"/>
                      <w:szCs w:val="22"/>
                    </w:rPr>
                    <w:t>服务电话： 0375-8166107          投诉机构： 舞钢市住房和城乡规划建设局纪检监察室</w:t>
                  </w:r>
                  <w:r>
                    <w:rPr>
                      <w:rFonts w:ascii="宋体" w:hAnsi="宋体" w:cs="宋体"/>
                      <w:color w:val="000000"/>
                      <w:kern w:val="0"/>
                      <w:szCs w:val="21"/>
                    </w:rPr>
                    <w:t xml:space="preserve">   </w:t>
                  </w:r>
                  <w:r>
                    <w:rPr>
                      <w:rFonts w:ascii="宋体" w:hAnsi="宋体" w:cs="宋体" w:hint="eastAsia"/>
                      <w:color w:val="000000"/>
                      <w:kern w:val="0"/>
                      <w:sz w:val="22"/>
                      <w:szCs w:val="22"/>
                    </w:rPr>
                    <w:t xml:space="preserve">              投诉电话：</w:t>
                  </w:r>
                  <w:r>
                    <w:rPr>
                      <w:rFonts w:ascii="宋体" w:hAnsi="宋体" w:cs="宋体"/>
                      <w:color w:val="000000"/>
                      <w:kern w:val="0"/>
                      <w:szCs w:val="21"/>
                    </w:rPr>
                    <w:t>0375-8166899</w:t>
                  </w:r>
                </w:p>
              </w:tc>
            </w:tr>
          </w:tbl>
          <w:p w14:paraId="4FB5D17A" w14:textId="77777777" w:rsidR="007C77A5" w:rsidRDefault="007C77A5">
            <w:pPr>
              <w:widowControl/>
              <w:jc w:val="left"/>
              <w:textAlignment w:val="center"/>
              <w:rPr>
                <w:rFonts w:ascii="宋体" w:hAnsi="宋体" w:cs="宋体"/>
                <w:color w:val="000000"/>
                <w:sz w:val="22"/>
                <w:szCs w:val="22"/>
              </w:rPr>
            </w:pPr>
          </w:p>
        </w:tc>
      </w:tr>
      <w:tr w:rsidR="007C77A5" w14:paraId="4FB168C5" w14:textId="77777777">
        <w:trPr>
          <w:trHeight w:val="390"/>
        </w:trPr>
        <w:tc>
          <w:tcPr>
            <w:tcW w:w="14778" w:type="dxa"/>
            <w:gridSpan w:val="28"/>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4B8C6D9" w14:textId="77777777" w:rsidR="007C77A5"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 xml:space="preserve">受理地点：舞钢市行政服务中心住建局窗口                      </w:t>
            </w:r>
          </w:p>
        </w:tc>
      </w:tr>
      <w:tr w:rsidR="007C77A5" w14:paraId="7F1796FE" w14:textId="77777777">
        <w:trPr>
          <w:trHeight w:val="821"/>
        </w:trPr>
        <w:tc>
          <w:tcPr>
            <w:tcW w:w="14778" w:type="dxa"/>
            <w:gridSpan w:val="28"/>
            <w:tcBorders>
              <w:top w:val="nil"/>
              <w:left w:val="nil"/>
              <w:bottom w:val="single" w:sz="4" w:space="0" w:color="000000"/>
              <w:right w:val="nil"/>
            </w:tcBorders>
            <w:tcMar>
              <w:top w:w="15" w:type="dxa"/>
              <w:left w:w="15" w:type="dxa"/>
              <w:bottom w:w="15" w:type="dxa"/>
              <w:right w:w="15" w:type="dxa"/>
            </w:tcMar>
            <w:vAlign w:val="center"/>
          </w:tcPr>
          <w:p w14:paraId="640D23A8" w14:textId="77777777" w:rsidR="007C77A5" w:rsidRDefault="00000000">
            <w:pPr>
              <w:widowControl/>
              <w:jc w:val="center"/>
              <w:textAlignment w:val="center"/>
              <w:rPr>
                <w:rFonts w:ascii="宋体" w:eastAsia="方正小标宋简体" w:hAnsi="宋体" w:cs="宋体"/>
                <w:color w:val="000000"/>
                <w:kern w:val="0"/>
                <w:sz w:val="44"/>
                <w:szCs w:val="44"/>
                <w:lang w:bidi="ar"/>
              </w:rPr>
            </w:pPr>
            <w:r>
              <w:rPr>
                <w:rFonts w:ascii="宋体" w:eastAsia="方正小标宋简体" w:hAnsi="宋体" w:cs="宋体" w:hint="eastAsia"/>
                <w:color w:val="000000"/>
                <w:kern w:val="0"/>
                <w:sz w:val="44"/>
                <w:szCs w:val="44"/>
                <w:lang w:bidi="ar"/>
              </w:rPr>
              <w:lastRenderedPageBreak/>
              <w:t>舞钢市住房和城乡建设局权力清单和责任清单统计表</w:t>
            </w:r>
          </w:p>
          <w:p w14:paraId="671DD8EB" w14:textId="77777777" w:rsidR="007C77A5" w:rsidRDefault="00000000">
            <w:pPr>
              <w:widowControl/>
              <w:jc w:val="left"/>
              <w:textAlignment w:val="center"/>
              <w:rPr>
                <w:rFonts w:ascii="宋体" w:hAnsi="宋体" w:cs="宋体"/>
                <w:color w:val="000000"/>
                <w:sz w:val="24"/>
              </w:rPr>
            </w:pPr>
            <w:r>
              <w:rPr>
                <w:rFonts w:ascii="宋体" w:hAnsi="宋体" w:cs="宋体" w:hint="eastAsia"/>
                <w:color w:val="000000"/>
                <w:kern w:val="0"/>
                <w:sz w:val="24"/>
              </w:rPr>
              <w:t>职权类别：行政许可</w:t>
            </w:r>
          </w:p>
        </w:tc>
      </w:tr>
      <w:tr w:rsidR="007C77A5" w14:paraId="1589D6D9" w14:textId="77777777">
        <w:trPr>
          <w:trHeight w:val="818"/>
        </w:trPr>
        <w:tc>
          <w:tcPr>
            <w:tcW w:w="815" w:type="dxa"/>
            <w:gridSpan w:val="4"/>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708967E"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序号</w:t>
            </w:r>
          </w:p>
        </w:tc>
        <w:tc>
          <w:tcPr>
            <w:tcW w:w="1064"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F82424E"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职权名称</w:t>
            </w:r>
          </w:p>
        </w:tc>
        <w:tc>
          <w:tcPr>
            <w:tcW w:w="3176"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3367EB5"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实施依据</w:t>
            </w:r>
          </w:p>
        </w:tc>
        <w:tc>
          <w:tcPr>
            <w:tcW w:w="480"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CA7AD76"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实施对象</w:t>
            </w:r>
          </w:p>
        </w:tc>
        <w:tc>
          <w:tcPr>
            <w:tcW w:w="51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7B65B30"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实施机构</w:t>
            </w:r>
          </w:p>
        </w:tc>
        <w:tc>
          <w:tcPr>
            <w:tcW w:w="532"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9D519AE"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办理环节</w:t>
            </w:r>
          </w:p>
        </w:tc>
        <w:tc>
          <w:tcPr>
            <w:tcW w:w="4426"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F46E880"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责任事项</w:t>
            </w:r>
          </w:p>
        </w:tc>
        <w:tc>
          <w:tcPr>
            <w:tcW w:w="1292"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E524A7E"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责任</w:t>
            </w:r>
            <w:r>
              <w:rPr>
                <w:rFonts w:ascii="黑体" w:eastAsia="黑体" w:hAnsi="宋体" w:cs="黑体" w:hint="eastAsia"/>
                <w:color w:val="000000"/>
                <w:kern w:val="0"/>
                <w:sz w:val="22"/>
                <w:szCs w:val="22"/>
              </w:rPr>
              <w:br/>
              <w:t>科室</w:t>
            </w:r>
          </w:p>
        </w:tc>
        <w:tc>
          <w:tcPr>
            <w:tcW w:w="52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600B55D"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承诺时限</w:t>
            </w:r>
          </w:p>
        </w:tc>
        <w:tc>
          <w:tcPr>
            <w:tcW w:w="54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43A98B6"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法定时限</w:t>
            </w:r>
          </w:p>
        </w:tc>
        <w:tc>
          <w:tcPr>
            <w:tcW w:w="70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701557D"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收费情况及依据</w:t>
            </w:r>
          </w:p>
        </w:tc>
        <w:tc>
          <w:tcPr>
            <w:tcW w:w="708"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93947F2"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调整意见及理由</w:t>
            </w:r>
          </w:p>
        </w:tc>
      </w:tr>
      <w:tr w:rsidR="007C77A5" w14:paraId="06B15C49" w14:textId="77777777">
        <w:trPr>
          <w:trHeight w:val="1276"/>
        </w:trPr>
        <w:tc>
          <w:tcPr>
            <w:tcW w:w="815" w:type="dxa"/>
            <w:gridSpan w:val="4"/>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40404B1" w14:textId="77777777" w:rsidR="007C77A5" w:rsidRDefault="00000000">
            <w:pPr>
              <w:widowControl/>
              <w:spacing w:line="280" w:lineRule="exact"/>
              <w:jc w:val="center"/>
              <w:textAlignment w:val="center"/>
              <w:rPr>
                <w:rFonts w:ascii="宋体" w:hAnsi="宋体" w:cs="宋体"/>
                <w:color w:val="000000"/>
                <w:sz w:val="22"/>
                <w:szCs w:val="22"/>
              </w:rPr>
            </w:pPr>
            <w:r>
              <w:rPr>
                <w:rFonts w:ascii="宋体" w:hAnsi="宋体" w:cs="宋体" w:hint="eastAsia"/>
                <w:color w:val="000000"/>
                <w:sz w:val="22"/>
                <w:szCs w:val="22"/>
              </w:rPr>
              <w:t>11</w:t>
            </w:r>
          </w:p>
        </w:tc>
        <w:tc>
          <w:tcPr>
            <w:tcW w:w="1064" w:type="dxa"/>
            <w:gridSpan w:val="3"/>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0934ED8B"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 xml:space="preserve">历史建筑实施原址保护审批 </w:t>
            </w:r>
          </w:p>
        </w:tc>
        <w:tc>
          <w:tcPr>
            <w:tcW w:w="3176"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E89AEE8"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历史文化名城名镇名村保护条例》（2008年4月22日国务院令第524号）第三十四条：对历史建筑实施原址保护的，建设单位应当事先确定保护措施，报城市、县人民政府城乡规划主管部门会同同级文物主管部门批准。</w:t>
            </w:r>
          </w:p>
        </w:tc>
        <w:tc>
          <w:tcPr>
            <w:tcW w:w="480" w:type="dxa"/>
            <w:gridSpan w:val="3"/>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307EA14" w14:textId="77777777" w:rsidR="007C77A5" w:rsidRDefault="00000000">
            <w:pPr>
              <w:widowControl/>
              <w:spacing w:line="280" w:lineRule="exact"/>
              <w:jc w:val="center"/>
              <w:textAlignment w:val="center"/>
              <w:rPr>
                <w:rFonts w:ascii="宋体" w:hAnsi="宋体" w:cs="宋体"/>
                <w:color w:val="000000"/>
                <w:sz w:val="22"/>
                <w:szCs w:val="22"/>
              </w:rPr>
            </w:pPr>
            <w:r>
              <w:rPr>
                <w:rFonts w:ascii="宋体" w:hAnsi="宋体" w:cs="宋体" w:hint="eastAsia"/>
                <w:color w:val="000000"/>
                <w:sz w:val="22"/>
                <w:szCs w:val="22"/>
              </w:rPr>
              <w:t>历史文化名城古镇建筑物</w:t>
            </w:r>
          </w:p>
        </w:tc>
        <w:tc>
          <w:tcPr>
            <w:tcW w:w="515" w:type="dxa"/>
            <w:gridSpan w:val="2"/>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31ABB50B" w14:textId="77777777" w:rsidR="007C77A5" w:rsidRDefault="00000000">
            <w:pPr>
              <w:widowControl/>
              <w:spacing w:line="280" w:lineRule="exact"/>
              <w:jc w:val="center"/>
              <w:textAlignment w:val="center"/>
              <w:rPr>
                <w:rFonts w:ascii="宋体" w:hAnsi="宋体" w:cs="宋体"/>
                <w:color w:val="000000"/>
                <w:sz w:val="22"/>
                <w:szCs w:val="22"/>
              </w:rPr>
            </w:pPr>
            <w:r>
              <w:rPr>
                <w:rFonts w:ascii="宋体" w:hAnsi="宋体" w:cs="宋体" w:hint="eastAsia"/>
                <w:color w:val="000000"/>
                <w:sz w:val="22"/>
                <w:szCs w:val="22"/>
              </w:rPr>
              <w:t>舞钢市住建局村镇建设科</w:t>
            </w:r>
          </w:p>
        </w:tc>
        <w:tc>
          <w:tcPr>
            <w:tcW w:w="532" w:type="dxa"/>
            <w:gridSpan w:val="2"/>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234D2E2E"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受理</w:t>
            </w:r>
          </w:p>
          <w:p w14:paraId="62F1639D" w14:textId="77777777" w:rsidR="007C77A5" w:rsidRDefault="007C77A5">
            <w:pPr>
              <w:widowControl/>
              <w:spacing w:line="280" w:lineRule="exact"/>
              <w:jc w:val="left"/>
              <w:textAlignment w:val="center"/>
              <w:rPr>
                <w:rFonts w:ascii="宋体" w:hAnsi="宋体" w:cs="宋体"/>
                <w:color w:val="000000"/>
                <w:sz w:val="22"/>
                <w:szCs w:val="22"/>
              </w:rPr>
            </w:pPr>
          </w:p>
        </w:tc>
        <w:tc>
          <w:tcPr>
            <w:tcW w:w="4426" w:type="dxa"/>
            <w:gridSpan w:val="2"/>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6187741F" w14:textId="77777777" w:rsidR="007C77A5" w:rsidRDefault="00000000">
            <w:pPr>
              <w:widowControl/>
              <w:spacing w:line="280" w:lineRule="exact"/>
              <w:ind w:firstLineChars="1100" w:firstLine="2420"/>
              <w:jc w:val="left"/>
              <w:textAlignment w:val="center"/>
              <w:rPr>
                <w:rFonts w:ascii="宋体" w:hAnsi="宋体" w:cs="宋体"/>
                <w:color w:val="000000"/>
                <w:sz w:val="22"/>
                <w:szCs w:val="22"/>
              </w:rPr>
            </w:pPr>
            <w:r>
              <w:rPr>
                <w:rFonts w:ascii="宋体" w:hAnsi="宋体" w:cs="宋体" w:hint="eastAsia"/>
                <w:color w:val="000000"/>
                <w:sz w:val="22"/>
                <w:szCs w:val="22"/>
              </w:rPr>
              <w:t>受理</w:t>
            </w:r>
          </w:p>
          <w:p w14:paraId="247EAD4B" w14:textId="77777777" w:rsidR="007C77A5" w:rsidRDefault="007C77A5">
            <w:pPr>
              <w:widowControl/>
              <w:spacing w:line="280" w:lineRule="exact"/>
              <w:jc w:val="left"/>
              <w:textAlignment w:val="center"/>
              <w:rPr>
                <w:rFonts w:ascii="宋体" w:hAnsi="宋体" w:cs="宋体"/>
                <w:color w:val="000000"/>
                <w:sz w:val="22"/>
                <w:szCs w:val="22"/>
              </w:rPr>
            </w:pPr>
          </w:p>
        </w:tc>
        <w:tc>
          <w:tcPr>
            <w:tcW w:w="1292" w:type="dxa"/>
            <w:gridSpan w:val="2"/>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2ACADC88" w14:textId="77777777" w:rsidR="007C77A5" w:rsidRDefault="00000000">
            <w:pPr>
              <w:widowControl/>
              <w:spacing w:line="280" w:lineRule="exact"/>
              <w:jc w:val="center"/>
              <w:textAlignment w:val="center"/>
              <w:rPr>
                <w:rFonts w:ascii="宋体" w:hAnsi="宋体" w:cs="宋体"/>
                <w:color w:val="000000"/>
                <w:sz w:val="22"/>
                <w:szCs w:val="22"/>
              </w:rPr>
            </w:pPr>
            <w:r>
              <w:rPr>
                <w:rFonts w:ascii="宋体" w:hAnsi="宋体" w:cs="宋体" w:hint="eastAsia"/>
                <w:color w:val="000000"/>
                <w:sz w:val="22"/>
                <w:szCs w:val="22"/>
              </w:rPr>
              <w:t>村镇建设科</w:t>
            </w:r>
          </w:p>
          <w:p w14:paraId="437B0F6B" w14:textId="77777777" w:rsidR="007C77A5" w:rsidRDefault="007C77A5">
            <w:pPr>
              <w:widowControl/>
              <w:spacing w:line="240" w:lineRule="exact"/>
              <w:jc w:val="center"/>
              <w:textAlignment w:val="center"/>
              <w:rPr>
                <w:sz w:val="22"/>
                <w:szCs w:val="22"/>
              </w:rPr>
            </w:pPr>
          </w:p>
        </w:tc>
        <w:tc>
          <w:tcPr>
            <w:tcW w:w="52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30B56AF" w14:textId="77777777" w:rsidR="007C77A5" w:rsidRDefault="007C77A5">
            <w:pPr>
              <w:widowControl/>
              <w:spacing w:line="280" w:lineRule="exact"/>
              <w:jc w:val="center"/>
              <w:textAlignment w:val="center"/>
              <w:rPr>
                <w:rFonts w:ascii="宋体" w:hAnsi="宋体" w:cs="宋体"/>
                <w:color w:val="000000"/>
                <w:sz w:val="22"/>
                <w:szCs w:val="22"/>
              </w:rPr>
            </w:pPr>
          </w:p>
        </w:tc>
        <w:tc>
          <w:tcPr>
            <w:tcW w:w="540" w:type="dxa"/>
            <w:gridSpan w:val="2"/>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4509571C" w14:textId="77777777" w:rsidR="007C77A5" w:rsidRDefault="007C77A5">
            <w:pPr>
              <w:spacing w:line="240" w:lineRule="exact"/>
              <w:jc w:val="center"/>
              <w:rPr>
                <w:rFonts w:ascii="宋体" w:hAnsi="宋体" w:cs="宋体"/>
                <w:color w:val="000000"/>
                <w:sz w:val="22"/>
                <w:szCs w:val="22"/>
              </w:rPr>
            </w:pPr>
          </w:p>
          <w:p w14:paraId="125F975B" w14:textId="77777777" w:rsidR="007C77A5" w:rsidRDefault="007C77A5">
            <w:pPr>
              <w:spacing w:line="240" w:lineRule="exact"/>
              <w:jc w:val="center"/>
              <w:rPr>
                <w:rFonts w:ascii="宋体" w:hAnsi="宋体" w:cs="宋体"/>
                <w:color w:val="000000"/>
                <w:sz w:val="22"/>
                <w:szCs w:val="22"/>
              </w:rPr>
            </w:pPr>
          </w:p>
        </w:tc>
        <w:tc>
          <w:tcPr>
            <w:tcW w:w="705"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83E2ACA" w14:textId="77777777" w:rsidR="007C77A5" w:rsidRDefault="00000000">
            <w:pPr>
              <w:jc w:val="center"/>
              <w:rPr>
                <w:rFonts w:ascii="宋体" w:hAnsi="宋体" w:cs="宋体"/>
                <w:color w:val="000000"/>
                <w:sz w:val="22"/>
                <w:szCs w:val="22"/>
              </w:rPr>
            </w:pPr>
            <w:r>
              <w:rPr>
                <w:rFonts w:ascii="宋体" w:hAnsi="宋体" w:cs="宋体" w:hint="eastAsia"/>
                <w:color w:val="000000"/>
                <w:sz w:val="22"/>
                <w:szCs w:val="22"/>
              </w:rPr>
              <w:t>不收费</w:t>
            </w:r>
          </w:p>
        </w:tc>
        <w:tc>
          <w:tcPr>
            <w:tcW w:w="708"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3FC7216" w14:textId="77777777" w:rsidR="007C77A5" w:rsidRDefault="00000000">
            <w:pPr>
              <w:spacing w:line="3360" w:lineRule="auto"/>
              <w:jc w:val="center"/>
              <w:rPr>
                <w:rFonts w:ascii="宋体" w:hAnsi="宋体" w:cs="宋体"/>
                <w:color w:val="000000"/>
                <w:sz w:val="24"/>
              </w:rPr>
            </w:pPr>
            <w:r>
              <w:rPr>
                <w:rFonts w:ascii="宋体" w:hAnsi="宋体" w:cs="宋体" w:hint="eastAsia"/>
                <w:color w:val="000000"/>
                <w:sz w:val="22"/>
                <w:szCs w:val="22"/>
              </w:rPr>
              <w:t>拟保留</w:t>
            </w:r>
          </w:p>
        </w:tc>
      </w:tr>
      <w:tr w:rsidR="007C77A5" w14:paraId="0FCC2268" w14:textId="77777777">
        <w:trPr>
          <w:trHeight w:val="1152"/>
        </w:trPr>
        <w:tc>
          <w:tcPr>
            <w:tcW w:w="815" w:type="dxa"/>
            <w:gridSpan w:val="4"/>
            <w:vMerge/>
            <w:tcBorders>
              <w:top w:val="single" w:sz="4" w:space="0" w:color="000000"/>
              <w:left w:val="single" w:sz="4" w:space="0" w:color="000000"/>
              <w:bottom w:val="single" w:sz="4" w:space="0" w:color="000000"/>
              <w:right w:val="single" w:sz="4" w:space="0" w:color="000000"/>
            </w:tcBorders>
            <w:vAlign w:val="center"/>
          </w:tcPr>
          <w:p w14:paraId="5D2E0907" w14:textId="77777777" w:rsidR="007C77A5" w:rsidRDefault="007C77A5">
            <w:pPr>
              <w:widowControl/>
              <w:spacing w:line="280" w:lineRule="exact"/>
              <w:jc w:val="left"/>
              <w:rPr>
                <w:rFonts w:ascii="宋体" w:hAnsi="宋体" w:cs="宋体"/>
                <w:color w:val="000000"/>
                <w:sz w:val="22"/>
                <w:szCs w:val="22"/>
              </w:rPr>
            </w:pPr>
          </w:p>
        </w:tc>
        <w:tc>
          <w:tcPr>
            <w:tcW w:w="1064" w:type="dxa"/>
            <w:gridSpan w:val="3"/>
            <w:vMerge/>
            <w:tcBorders>
              <w:left w:val="single" w:sz="4" w:space="0" w:color="000000"/>
              <w:right w:val="single" w:sz="4" w:space="0" w:color="000000"/>
            </w:tcBorders>
            <w:vAlign w:val="center"/>
          </w:tcPr>
          <w:p w14:paraId="4A1D2756" w14:textId="77777777" w:rsidR="007C77A5" w:rsidRDefault="007C77A5">
            <w:pPr>
              <w:widowControl/>
              <w:spacing w:line="280" w:lineRule="exact"/>
              <w:jc w:val="left"/>
              <w:rPr>
                <w:rFonts w:ascii="宋体" w:hAnsi="宋体" w:cs="宋体"/>
                <w:color w:val="000000"/>
                <w:sz w:val="22"/>
                <w:szCs w:val="22"/>
              </w:rPr>
            </w:pPr>
          </w:p>
        </w:tc>
        <w:tc>
          <w:tcPr>
            <w:tcW w:w="3176" w:type="dxa"/>
            <w:gridSpan w:val="2"/>
            <w:vMerge/>
            <w:tcBorders>
              <w:top w:val="single" w:sz="4" w:space="0" w:color="000000"/>
              <w:left w:val="single" w:sz="4" w:space="0" w:color="000000"/>
              <w:bottom w:val="single" w:sz="4" w:space="0" w:color="000000"/>
              <w:right w:val="single" w:sz="4" w:space="0" w:color="000000"/>
            </w:tcBorders>
            <w:vAlign w:val="center"/>
          </w:tcPr>
          <w:p w14:paraId="5B7AE741" w14:textId="77777777" w:rsidR="007C77A5" w:rsidRDefault="007C77A5">
            <w:pPr>
              <w:widowControl/>
              <w:spacing w:line="280" w:lineRule="exact"/>
              <w:jc w:val="left"/>
              <w:rPr>
                <w:rFonts w:ascii="宋体" w:hAnsi="宋体" w:cs="宋体"/>
                <w:color w:val="000000"/>
                <w:sz w:val="22"/>
                <w:szCs w:val="22"/>
              </w:rPr>
            </w:pPr>
          </w:p>
        </w:tc>
        <w:tc>
          <w:tcPr>
            <w:tcW w:w="480" w:type="dxa"/>
            <w:gridSpan w:val="3"/>
            <w:vMerge/>
            <w:tcBorders>
              <w:top w:val="single" w:sz="4" w:space="0" w:color="000000"/>
              <w:left w:val="single" w:sz="4" w:space="0" w:color="000000"/>
              <w:bottom w:val="single" w:sz="4" w:space="0" w:color="000000"/>
              <w:right w:val="single" w:sz="4" w:space="0" w:color="000000"/>
            </w:tcBorders>
            <w:vAlign w:val="center"/>
          </w:tcPr>
          <w:p w14:paraId="1506A0BA" w14:textId="77777777" w:rsidR="007C77A5" w:rsidRDefault="007C77A5">
            <w:pPr>
              <w:widowControl/>
              <w:spacing w:line="280" w:lineRule="exact"/>
              <w:jc w:val="left"/>
              <w:rPr>
                <w:rFonts w:ascii="宋体" w:hAnsi="宋体" w:cs="宋体"/>
                <w:color w:val="000000"/>
                <w:sz w:val="22"/>
                <w:szCs w:val="22"/>
              </w:rPr>
            </w:pPr>
          </w:p>
        </w:tc>
        <w:tc>
          <w:tcPr>
            <w:tcW w:w="515" w:type="dxa"/>
            <w:gridSpan w:val="2"/>
            <w:vMerge/>
            <w:tcBorders>
              <w:left w:val="single" w:sz="4" w:space="0" w:color="000000"/>
              <w:right w:val="single" w:sz="4" w:space="0" w:color="000000"/>
            </w:tcBorders>
            <w:vAlign w:val="center"/>
          </w:tcPr>
          <w:p w14:paraId="3A50B991" w14:textId="77777777" w:rsidR="007C77A5" w:rsidRDefault="007C77A5">
            <w:pPr>
              <w:widowControl/>
              <w:spacing w:line="280" w:lineRule="exact"/>
              <w:jc w:val="left"/>
              <w:rPr>
                <w:rFonts w:ascii="宋体" w:hAnsi="宋体" w:cs="宋体"/>
                <w:color w:val="000000"/>
                <w:sz w:val="22"/>
                <w:szCs w:val="22"/>
              </w:rPr>
            </w:pPr>
          </w:p>
        </w:tc>
        <w:tc>
          <w:tcPr>
            <w:tcW w:w="532" w:type="dxa"/>
            <w:gridSpan w:val="2"/>
            <w:vMerge/>
            <w:tcBorders>
              <w:left w:val="single" w:sz="4" w:space="0" w:color="000000"/>
              <w:right w:val="single" w:sz="4" w:space="0" w:color="000000"/>
            </w:tcBorders>
            <w:tcMar>
              <w:top w:w="15" w:type="dxa"/>
              <w:left w:w="15" w:type="dxa"/>
              <w:bottom w:w="15" w:type="dxa"/>
              <w:right w:w="15" w:type="dxa"/>
            </w:tcMar>
            <w:vAlign w:val="center"/>
          </w:tcPr>
          <w:p w14:paraId="45EBB9C8" w14:textId="77777777" w:rsidR="007C77A5" w:rsidRDefault="007C77A5">
            <w:pPr>
              <w:widowControl/>
              <w:spacing w:line="280" w:lineRule="exact"/>
              <w:jc w:val="left"/>
              <w:textAlignment w:val="center"/>
              <w:rPr>
                <w:rFonts w:ascii="宋体" w:hAnsi="宋体" w:cs="宋体"/>
                <w:color w:val="000000"/>
                <w:sz w:val="22"/>
                <w:szCs w:val="22"/>
              </w:rPr>
            </w:pPr>
          </w:p>
        </w:tc>
        <w:tc>
          <w:tcPr>
            <w:tcW w:w="4426" w:type="dxa"/>
            <w:gridSpan w:val="2"/>
            <w:vMerge/>
            <w:tcBorders>
              <w:left w:val="single" w:sz="4" w:space="0" w:color="000000"/>
              <w:right w:val="single" w:sz="4" w:space="0" w:color="000000"/>
            </w:tcBorders>
            <w:tcMar>
              <w:top w:w="15" w:type="dxa"/>
              <w:left w:w="15" w:type="dxa"/>
              <w:bottom w:w="15" w:type="dxa"/>
              <w:right w:w="15" w:type="dxa"/>
            </w:tcMar>
            <w:vAlign w:val="center"/>
          </w:tcPr>
          <w:p w14:paraId="7F42F9C8" w14:textId="77777777" w:rsidR="007C77A5" w:rsidRDefault="007C77A5">
            <w:pPr>
              <w:widowControl/>
              <w:spacing w:line="280" w:lineRule="exact"/>
              <w:jc w:val="left"/>
              <w:textAlignment w:val="center"/>
              <w:rPr>
                <w:rFonts w:ascii="宋体" w:hAnsi="宋体" w:cs="宋体"/>
                <w:color w:val="000000"/>
                <w:sz w:val="22"/>
                <w:szCs w:val="22"/>
              </w:rPr>
            </w:pPr>
          </w:p>
        </w:tc>
        <w:tc>
          <w:tcPr>
            <w:tcW w:w="1292" w:type="dxa"/>
            <w:gridSpan w:val="2"/>
            <w:vMerge/>
            <w:tcBorders>
              <w:left w:val="single" w:sz="4" w:space="0" w:color="000000"/>
              <w:right w:val="single" w:sz="4" w:space="0" w:color="000000"/>
            </w:tcBorders>
            <w:tcMar>
              <w:top w:w="15" w:type="dxa"/>
              <w:left w:w="15" w:type="dxa"/>
              <w:bottom w:w="15" w:type="dxa"/>
              <w:right w:w="15" w:type="dxa"/>
            </w:tcMar>
            <w:vAlign w:val="center"/>
          </w:tcPr>
          <w:p w14:paraId="47755C7A" w14:textId="77777777" w:rsidR="007C77A5" w:rsidRDefault="007C77A5">
            <w:pPr>
              <w:widowControl/>
              <w:spacing w:line="240" w:lineRule="exact"/>
              <w:jc w:val="center"/>
              <w:textAlignment w:val="center"/>
              <w:rPr>
                <w:rFonts w:ascii="宋体" w:hAnsi="宋体" w:cs="宋体"/>
                <w:color w:val="000000"/>
                <w:sz w:val="22"/>
                <w:szCs w:val="22"/>
              </w:rPr>
            </w:pPr>
          </w:p>
        </w:tc>
        <w:tc>
          <w:tcPr>
            <w:tcW w:w="52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C6980AB" w14:textId="77777777" w:rsidR="007C77A5" w:rsidRDefault="007C77A5">
            <w:pPr>
              <w:spacing w:line="280" w:lineRule="exact"/>
              <w:jc w:val="center"/>
              <w:rPr>
                <w:rFonts w:ascii="宋体" w:hAnsi="宋体" w:cs="宋体"/>
                <w:color w:val="000000"/>
                <w:sz w:val="22"/>
                <w:szCs w:val="22"/>
              </w:rPr>
            </w:pPr>
          </w:p>
        </w:tc>
        <w:tc>
          <w:tcPr>
            <w:tcW w:w="540" w:type="dxa"/>
            <w:gridSpan w:val="2"/>
            <w:vMerge/>
            <w:tcBorders>
              <w:left w:val="single" w:sz="4" w:space="0" w:color="000000"/>
              <w:right w:val="single" w:sz="4" w:space="0" w:color="000000"/>
            </w:tcBorders>
            <w:tcMar>
              <w:top w:w="15" w:type="dxa"/>
              <w:left w:w="15" w:type="dxa"/>
              <w:bottom w:w="15" w:type="dxa"/>
              <w:right w:w="15" w:type="dxa"/>
            </w:tcMar>
            <w:vAlign w:val="center"/>
          </w:tcPr>
          <w:p w14:paraId="767A23D8" w14:textId="77777777" w:rsidR="007C77A5" w:rsidRDefault="007C77A5">
            <w:pPr>
              <w:spacing w:line="240" w:lineRule="exact"/>
              <w:jc w:val="center"/>
              <w:rPr>
                <w:rFonts w:ascii="宋体" w:hAnsi="宋体" w:cs="宋体"/>
                <w:color w:val="000000"/>
                <w:sz w:val="22"/>
                <w:szCs w:val="22"/>
              </w:rPr>
            </w:pPr>
          </w:p>
        </w:tc>
        <w:tc>
          <w:tcPr>
            <w:tcW w:w="705" w:type="dxa"/>
            <w:gridSpan w:val="2"/>
            <w:vMerge/>
            <w:tcBorders>
              <w:top w:val="single" w:sz="4" w:space="0" w:color="000000"/>
              <w:left w:val="single" w:sz="4" w:space="0" w:color="000000"/>
              <w:bottom w:val="single" w:sz="4" w:space="0" w:color="000000"/>
              <w:right w:val="single" w:sz="4" w:space="0" w:color="000000"/>
            </w:tcBorders>
            <w:vAlign w:val="center"/>
          </w:tcPr>
          <w:p w14:paraId="46BDFBE5" w14:textId="77777777" w:rsidR="007C77A5" w:rsidRDefault="007C77A5">
            <w:pPr>
              <w:widowControl/>
              <w:jc w:val="left"/>
              <w:rPr>
                <w:rFonts w:ascii="宋体" w:hAnsi="宋体" w:cs="宋体"/>
                <w:color w:val="000000"/>
                <w:sz w:val="22"/>
                <w:szCs w:val="22"/>
              </w:rPr>
            </w:pPr>
          </w:p>
        </w:tc>
        <w:tc>
          <w:tcPr>
            <w:tcW w:w="708" w:type="dxa"/>
            <w:gridSpan w:val="2"/>
            <w:vMerge/>
            <w:tcBorders>
              <w:top w:val="single" w:sz="4" w:space="0" w:color="000000"/>
              <w:left w:val="single" w:sz="4" w:space="0" w:color="000000"/>
              <w:bottom w:val="single" w:sz="4" w:space="0" w:color="000000"/>
              <w:right w:val="single" w:sz="4" w:space="0" w:color="000000"/>
            </w:tcBorders>
            <w:vAlign w:val="center"/>
          </w:tcPr>
          <w:p w14:paraId="017565B9" w14:textId="77777777" w:rsidR="007C77A5" w:rsidRDefault="007C77A5">
            <w:pPr>
              <w:widowControl/>
              <w:jc w:val="left"/>
              <w:rPr>
                <w:rFonts w:ascii="宋体" w:hAnsi="宋体" w:cs="宋体"/>
                <w:color w:val="000000"/>
                <w:sz w:val="24"/>
              </w:rPr>
            </w:pPr>
          </w:p>
        </w:tc>
      </w:tr>
      <w:tr w:rsidR="007C77A5" w14:paraId="02F40EC2" w14:textId="77777777">
        <w:trPr>
          <w:trHeight w:val="954"/>
        </w:trPr>
        <w:tc>
          <w:tcPr>
            <w:tcW w:w="815" w:type="dxa"/>
            <w:gridSpan w:val="4"/>
            <w:vMerge/>
            <w:tcBorders>
              <w:top w:val="single" w:sz="4" w:space="0" w:color="000000"/>
              <w:left w:val="single" w:sz="4" w:space="0" w:color="000000"/>
              <w:bottom w:val="single" w:sz="4" w:space="0" w:color="000000"/>
              <w:right w:val="single" w:sz="4" w:space="0" w:color="000000"/>
            </w:tcBorders>
            <w:vAlign w:val="center"/>
          </w:tcPr>
          <w:p w14:paraId="2550AC1A" w14:textId="77777777" w:rsidR="007C77A5" w:rsidRDefault="007C77A5">
            <w:pPr>
              <w:widowControl/>
              <w:spacing w:line="280" w:lineRule="exact"/>
              <w:jc w:val="left"/>
              <w:rPr>
                <w:rFonts w:ascii="宋体" w:hAnsi="宋体" w:cs="宋体"/>
                <w:color w:val="000000"/>
                <w:sz w:val="22"/>
                <w:szCs w:val="22"/>
              </w:rPr>
            </w:pPr>
          </w:p>
        </w:tc>
        <w:tc>
          <w:tcPr>
            <w:tcW w:w="1064" w:type="dxa"/>
            <w:gridSpan w:val="3"/>
            <w:vMerge/>
            <w:tcBorders>
              <w:left w:val="single" w:sz="4" w:space="0" w:color="000000"/>
              <w:right w:val="single" w:sz="4" w:space="0" w:color="000000"/>
            </w:tcBorders>
            <w:vAlign w:val="center"/>
          </w:tcPr>
          <w:p w14:paraId="22E728E4" w14:textId="77777777" w:rsidR="007C77A5" w:rsidRDefault="007C77A5">
            <w:pPr>
              <w:widowControl/>
              <w:spacing w:line="280" w:lineRule="exact"/>
              <w:jc w:val="left"/>
              <w:rPr>
                <w:rFonts w:ascii="宋体" w:hAnsi="宋体" w:cs="宋体"/>
                <w:color w:val="000000"/>
                <w:sz w:val="22"/>
                <w:szCs w:val="22"/>
              </w:rPr>
            </w:pPr>
          </w:p>
        </w:tc>
        <w:tc>
          <w:tcPr>
            <w:tcW w:w="3176" w:type="dxa"/>
            <w:gridSpan w:val="2"/>
            <w:vMerge/>
            <w:tcBorders>
              <w:top w:val="single" w:sz="4" w:space="0" w:color="000000"/>
              <w:left w:val="single" w:sz="4" w:space="0" w:color="000000"/>
              <w:bottom w:val="single" w:sz="4" w:space="0" w:color="000000"/>
              <w:right w:val="single" w:sz="4" w:space="0" w:color="000000"/>
            </w:tcBorders>
            <w:vAlign w:val="center"/>
          </w:tcPr>
          <w:p w14:paraId="191880F2" w14:textId="77777777" w:rsidR="007C77A5" w:rsidRDefault="007C77A5">
            <w:pPr>
              <w:widowControl/>
              <w:spacing w:line="280" w:lineRule="exact"/>
              <w:jc w:val="left"/>
              <w:rPr>
                <w:rFonts w:ascii="宋体" w:hAnsi="宋体" w:cs="宋体"/>
                <w:color w:val="000000"/>
                <w:sz w:val="22"/>
                <w:szCs w:val="22"/>
              </w:rPr>
            </w:pPr>
          </w:p>
        </w:tc>
        <w:tc>
          <w:tcPr>
            <w:tcW w:w="480" w:type="dxa"/>
            <w:gridSpan w:val="3"/>
            <w:vMerge/>
            <w:tcBorders>
              <w:top w:val="single" w:sz="4" w:space="0" w:color="000000"/>
              <w:left w:val="single" w:sz="4" w:space="0" w:color="000000"/>
              <w:bottom w:val="single" w:sz="4" w:space="0" w:color="000000"/>
              <w:right w:val="single" w:sz="4" w:space="0" w:color="000000"/>
            </w:tcBorders>
            <w:vAlign w:val="center"/>
          </w:tcPr>
          <w:p w14:paraId="5C177208" w14:textId="77777777" w:rsidR="007C77A5" w:rsidRDefault="007C77A5">
            <w:pPr>
              <w:widowControl/>
              <w:spacing w:line="280" w:lineRule="exact"/>
              <w:jc w:val="left"/>
              <w:rPr>
                <w:rFonts w:ascii="宋体" w:hAnsi="宋体" w:cs="宋体"/>
                <w:color w:val="000000"/>
                <w:sz w:val="22"/>
                <w:szCs w:val="22"/>
              </w:rPr>
            </w:pPr>
          </w:p>
        </w:tc>
        <w:tc>
          <w:tcPr>
            <w:tcW w:w="515" w:type="dxa"/>
            <w:gridSpan w:val="2"/>
            <w:vMerge/>
            <w:tcBorders>
              <w:left w:val="single" w:sz="4" w:space="0" w:color="000000"/>
              <w:right w:val="single" w:sz="4" w:space="0" w:color="000000"/>
            </w:tcBorders>
            <w:vAlign w:val="center"/>
          </w:tcPr>
          <w:p w14:paraId="0A7E8240" w14:textId="77777777" w:rsidR="007C77A5" w:rsidRDefault="007C77A5">
            <w:pPr>
              <w:widowControl/>
              <w:spacing w:line="280" w:lineRule="exact"/>
              <w:jc w:val="left"/>
              <w:rPr>
                <w:rFonts w:ascii="宋体" w:hAnsi="宋体" w:cs="宋体"/>
                <w:color w:val="000000"/>
                <w:sz w:val="22"/>
                <w:szCs w:val="22"/>
              </w:rPr>
            </w:pPr>
          </w:p>
        </w:tc>
        <w:tc>
          <w:tcPr>
            <w:tcW w:w="532" w:type="dxa"/>
            <w:gridSpan w:val="2"/>
            <w:vMerge/>
            <w:tcBorders>
              <w:left w:val="single" w:sz="4" w:space="0" w:color="000000"/>
              <w:right w:val="single" w:sz="4" w:space="0" w:color="000000"/>
            </w:tcBorders>
            <w:tcMar>
              <w:top w:w="15" w:type="dxa"/>
              <w:left w:w="15" w:type="dxa"/>
              <w:bottom w:w="15" w:type="dxa"/>
              <w:right w:w="15" w:type="dxa"/>
            </w:tcMar>
            <w:vAlign w:val="center"/>
          </w:tcPr>
          <w:p w14:paraId="32578B3F" w14:textId="77777777" w:rsidR="007C77A5" w:rsidRDefault="007C77A5">
            <w:pPr>
              <w:widowControl/>
              <w:spacing w:line="280" w:lineRule="exact"/>
              <w:jc w:val="left"/>
              <w:textAlignment w:val="center"/>
              <w:rPr>
                <w:rFonts w:ascii="宋体" w:hAnsi="宋体" w:cs="宋体"/>
                <w:color w:val="000000"/>
                <w:sz w:val="22"/>
                <w:szCs w:val="22"/>
              </w:rPr>
            </w:pPr>
          </w:p>
        </w:tc>
        <w:tc>
          <w:tcPr>
            <w:tcW w:w="4426" w:type="dxa"/>
            <w:gridSpan w:val="2"/>
            <w:vMerge/>
            <w:tcBorders>
              <w:left w:val="single" w:sz="4" w:space="0" w:color="000000"/>
              <w:right w:val="single" w:sz="4" w:space="0" w:color="000000"/>
            </w:tcBorders>
            <w:tcMar>
              <w:top w:w="15" w:type="dxa"/>
              <w:left w:w="15" w:type="dxa"/>
              <w:bottom w:w="15" w:type="dxa"/>
              <w:right w:w="15" w:type="dxa"/>
            </w:tcMar>
            <w:vAlign w:val="center"/>
          </w:tcPr>
          <w:p w14:paraId="6385B9FD" w14:textId="77777777" w:rsidR="007C77A5" w:rsidRDefault="007C77A5">
            <w:pPr>
              <w:widowControl/>
              <w:spacing w:line="280" w:lineRule="exact"/>
              <w:jc w:val="left"/>
              <w:textAlignment w:val="center"/>
              <w:rPr>
                <w:rFonts w:ascii="宋体" w:hAnsi="宋体" w:cs="宋体"/>
                <w:color w:val="000000"/>
                <w:sz w:val="22"/>
                <w:szCs w:val="22"/>
              </w:rPr>
            </w:pPr>
          </w:p>
        </w:tc>
        <w:tc>
          <w:tcPr>
            <w:tcW w:w="1292" w:type="dxa"/>
            <w:gridSpan w:val="2"/>
            <w:vMerge/>
            <w:tcBorders>
              <w:left w:val="single" w:sz="4" w:space="0" w:color="000000"/>
              <w:right w:val="single" w:sz="4" w:space="0" w:color="000000"/>
            </w:tcBorders>
            <w:tcMar>
              <w:top w:w="15" w:type="dxa"/>
              <w:left w:w="15" w:type="dxa"/>
              <w:bottom w:w="15" w:type="dxa"/>
              <w:right w:w="15" w:type="dxa"/>
            </w:tcMar>
            <w:vAlign w:val="center"/>
          </w:tcPr>
          <w:p w14:paraId="1C3D1167" w14:textId="77777777" w:rsidR="007C77A5" w:rsidRDefault="007C77A5">
            <w:pPr>
              <w:widowControl/>
              <w:spacing w:line="240" w:lineRule="exact"/>
              <w:jc w:val="center"/>
              <w:textAlignment w:val="center"/>
              <w:rPr>
                <w:rFonts w:ascii="宋体" w:hAnsi="宋体" w:cs="宋体"/>
                <w:color w:val="000000"/>
                <w:sz w:val="22"/>
                <w:szCs w:val="22"/>
              </w:rPr>
            </w:pPr>
          </w:p>
        </w:tc>
        <w:tc>
          <w:tcPr>
            <w:tcW w:w="52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DD164DF" w14:textId="77777777" w:rsidR="007C77A5" w:rsidRDefault="007C77A5">
            <w:pPr>
              <w:spacing w:line="280" w:lineRule="exact"/>
              <w:rPr>
                <w:rFonts w:ascii="宋体" w:hAnsi="宋体" w:cs="宋体"/>
                <w:color w:val="000000"/>
                <w:sz w:val="22"/>
                <w:szCs w:val="22"/>
              </w:rPr>
            </w:pPr>
          </w:p>
        </w:tc>
        <w:tc>
          <w:tcPr>
            <w:tcW w:w="540" w:type="dxa"/>
            <w:gridSpan w:val="2"/>
            <w:vMerge/>
            <w:tcBorders>
              <w:left w:val="single" w:sz="4" w:space="0" w:color="000000"/>
              <w:right w:val="single" w:sz="4" w:space="0" w:color="000000"/>
            </w:tcBorders>
            <w:tcMar>
              <w:top w:w="15" w:type="dxa"/>
              <w:left w:w="15" w:type="dxa"/>
              <w:bottom w:w="15" w:type="dxa"/>
              <w:right w:w="15" w:type="dxa"/>
            </w:tcMar>
            <w:vAlign w:val="center"/>
          </w:tcPr>
          <w:p w14:paraId="1517B1A8" w14:textId="77777777" w:rsidR="007C77A5" w:rsidRDefault="007C77A5">
            <w:pPr>
              <w:spacing w:line="240" w:lineRule="exact"/>
              <w:jc w:val="center"/>
              <w:rPr>
                <w:rFonts w:ascii="宋体" w:hAnsi="宋体" w:cs="宋体"/>
                <w:color w:val="000000"/>
                <w:sz w:val="22"/>
                <w:szCs w:val="22"/>
              </w:rPr>
            </w:pPr>
          </w:p>
        </w:tc>
        <w:tc>
          <w:tcPr>
            <w:tcW w:w="705" w:type="dxa"/>
            <w:gridSpan w:val="2"/>
            <w:vMerge/>
            <w:tcBorders>
              <w:top w:val="single" w:sz="4" w:space="0" w:color="000000"/>
              <w:left w:val="single" w:sz="4" w:space="0" w:color="000000"/>
              <w:bottom w:val="single" w:sz="4" w:space="0" w:color="000000"/>
              <w:right w:val="single" w:sz="4" w:space="0" w:color="000000"/>
            </w:tcBorders>
            <w:vAlign w:val="center"/>
          </w:tcPr>
          <w:p w14:paraId="49072A36" w14:textId="77777777" w:rsidR="007C77A5" w:rsidRDefault="007C77A5">
            <w:pPr>
              <w:widowControl/>
              <w:jc w:val="left"/>
              <w:rPr>
                <w:rFonts w:ascii="宋体" w:hAnsi="宋体" w:cs="宋体"/>
                <w:color w:val="000000"/>
                <w:sz w:val="22"/>
                <w:szCs w:val="22"/>
              </w:rPr>
            </w:pPr>
          </w:p>
        </w:tc>
        <w:tc>
          <w:tcPr>
            <w:tcW w:w="708" w:type="dxa"/>
            <w:gridSpan w:val="2"/>
            <w:vMerge/>
            <w:tcBorders>
              <w:top w:val="single" w:sz="4" w:space="0" w:color="000000"/>
              <w:left w:val="single" w:sz="4" w:space="0" w:color="000000"/>
              <w:bottom w:val="single" w:sz="4" w:space="0" w:color="000000"/>
              <w:right w:val="single" w:sz="4" w:space="0" w:color="000000"/>
            </w:tcBorders>
            <w:vAlign w:val="center"/>
          </w:tcPr>
          <w:p w14:paraId="32EB2B97" w14:textId="77777777" w:rsidR="007C77A5" w:rsidRDefault="007C77A5">
            <w:pPr>
              <w:widowControl/>
              <w:jc w:val="left"/>
              <w:rPr>
                <w:rFonts w:ascii="宋体" w:hAnsi="宋体" w:cs="宋体"/>
                <w:color w:val="000000"/>
                <w:sz w:val="24"/>
              </w:rPr>
            </w:pPr>
          </w:p>
        </w:tc>
      </w:tr>
      <w:tr w:rsidR="007C77A5" w14:paraId="3B0751A5" w14:textId="77777777">
        <w:trPr>
          <w:trHeight w:val="711"/>
        </w:trPr>
        <w:tc>
          <w:tcPr>
            <w:tcW w:w="815" w:type="dxa"/>
            <w:gridSpan w:val="4"/>
            <w:vMerge/>
            <w:tcBorders>
              <w:top w:val="single" w:sz="4" w:space="0" w:color="000000"/>
              <w:left w:val="single" w:sz="4" w:space="0" w:color="000000"/>
              <w:bottom w:val="single" w:sz="4" w:space="0" w:color="000000"/>
              <w:right w:val="single" w:sz="4" w:space="0" w:color="000000"/>
            </w:tcBorders>
            <w:vAlign w:val="center"/>
          </w:tcPr>
          <w:p w14:paraId="67E6E637" w14:textId="77777777" w:rsidR="007C77A5" w:rsidRDefault="007C77A5">
            <w:pPr>
              <w:widowControl/>
              <w:spacing w:line="280" w:lineRule="exact"/>
              <w:jc w:val="left"/>
              <w:rPr>
                <w:rFonts w:ascii="宋体" w:hAnsi="宋体" w:cs="宋体"/>
                <w:color w:val="000000"/>
                <w:sz w:val="22"/>
                <w:szCs w:val="22"/>
              </w:rPr>
            </w:pPr>
          </w:p>
        </w:tc>
        <w:tc>
          <w:tcPr>
            <w:tcW w:w="1064" w:type="dxa"/>
            <w:gridSpan w:val="3"/>
            <w:vMerge/>
            <w:tcBorders>
              <w:left w:val="single" w:sz="4" w:space="0" w:color="000000"/>
              <w:bottom w:val="single" w:sz="4" w:space="0" w:color="000000"/>
              <w:right w:val="single" w:sz="4" w:space="0" w:color="000000"/>
            </w:tcBorders>
            <w:vAlign w:val="center"/>
          </w:tcPr>
          <w:p w14:paraId="201ABF99" w14:textId="77777777" w:rsidR="007C77A5" w:rsidRDefault="007C77A5">
            <w:pPr>
              <w:widowControl/>
              <w:spacing w:line="280" w:lineRule="exact"/>
              <w:jc w:val="left"/>
              <w:rPr>
                <w:rFonts w:ascii="宋体" w:hAnsi="宋体" w:cs="宋体"/>
                <w:color w:val="000000"/>
                <w:sz w:val="22"/>
                <w:szCs w:val="22"/>
              </w:rPr>
            </w:pPr>
          </w:p>
        </w:tc>
        <w:tc>
          <w:tcPr>
            <w:tcW w:w="3176" w:type="dxa"/>
            <w:gridSpan w:val="2"/>
            <w:vMerge/>
            <w:tcBorders>
              <w:top w:val="single" w:sz="4" w:space="0" w:color="000000"/>
              <w:left w:val="single" w:sz="4" w:space="0" w:color="000000"/>
              <w:bottom w:val="single" w:sz="4" w:space="0" w:color="000000"/>
              <w:right w:val="single" w:sz="4" w:space="0" w:color="000000"/>
            </w:tcBorders>
            <w:vAlign w:val="center"/>
          </w:tcPr>
          <w:p w14:paraId="3D35257A" w14:textId="77777777" w:rsidR="007C77A5" w:rsidRDefault="007C77A5">
            <w:pPr>
              <w:widowControl/>
              <w:spacing w:line="280" w:lineRule="exact"/>
              <w:jc w:val="left"/>
              <w:rPr>
                <w:rFonts w:ascii="宋体" w:hAnsi="宋体" w:cs="宋体"/>
                <w:color w:val="000000"/>
                <w:sz w:val="22"/>
                <w:szCs w:val="22"/>
              </w:rPr>
            </w:pPr>
          </w:p>
        </w:tc>
        <w:tc>
          <w:tcPr>
            <w:tcW w:w="480" w:type="dxa"/>
            <w:gridSpan w:val="3"/>
            <w:vMerge/>
            <w:tcBorders>
              <w:top w:val="single" w:sz="4" w:space="0" w:color="000000"/>
              <w:left w:val="single" w:sz="4" w:space="0" w:color="000000"/>
              <w:bottom w:val="single" w:sz="4" w:space="0" w:color="000000"/>
              <w:right w:val="single" w:sz="4" w:space="0" w:color="000000"/>
            </w:tcBorders>
            <w:vAlign w:val="center"/>
          </w:tcPr>
          <w:p w14:paraId="3AEB8B71" w14:textId="77777777" w:rsidR="007C77A5" w:rsidRDefault="007C77A5">
            <w:pPr>
              <w:widowControl/>
              <w:spacing w:line="280" w:lineRule="exact"/>
              <w:jc w:val="left"/>
              <w:rPr>
                <w:rFonts w:ascii="宋体" w:hAnsi="宋体" w:cs="宋体"/>
                <w:color w:val="000000"/>
                <w:sz w:val="22"/>
                <w:szCs w:val="22"/>
              </w:rPr>
            </w:pPr>
          </w:p>
        </w:tc>
        <w:tc>
          <w:tcPr>
            <w:tcW w:w="515" w:type="dxa"/>
            <w:gridSpan w:val="2"/>
            <w:vMerge/>
            <w:tcBorders>
              <w:left w:val="single" w:sz="4" w:space="0" w:color="000000"/>
              <w:bottom w:val="single" w:sz="4" w:space="0" w:color="000000"/>
              <w:right w:val="single" w:sz="4" w:space="0" w:color="000000"/>
            </w:tcBorders>
            <w:vAlign w:val="center"/>
          </w:tcPr>
          <w:p w14:paraId="79514AE2" w14:textId="77777777" w:rsidR="007C77A5" w:rsidRDefault="007C77A5">
            <w:pPr>
              <w:widowControl/>
              <w:spacing w:line="280" w:lineRule="exact"/>
              <w:jc w:val="left"/>
              <w:rPr>
                <w:rFonts w:ascii="宋体" w:hAnsi="宋体" w:cs="宋体"/>
                <w:color w:val="000000"/>
                <w:sz w:val="22"/>
                <w:szCs w:val="22"/>
              </w:rPr>
            </w:pPr>
          </w:p>
        </w:tc>
        <w:tc>
          <w:tcPr>
            <w:tcW w:w="532" w:type="dxa"/>
            <w:gridSpan w:val="2"/>
            <w:vMerge/>
            <w:tcBorders>
              <w:left w:val="single" w:sz="4" w:space="0" w:color="000000"/>
              <w:right w:val="single" w:sz="4" w:space="0" w:color="000000"/>
            </w:tcBorders>
            <w:tcMar>
              <w:top w:w="15" w:type="dxa"/>
              <w:left w:w="15" w:type="dxa"/>
              <w:bottom w:w="15" w:type="dxa"/>
              <w:right w:w="15" w:type="dxa"/>
            </w:tcMar>
            <w:vAlign w:val="center"/>
          </w:tcPr>
          <w:p w14:paraId="3EB2C254" w14:textId="77777777" w:rsidR="007C77A5" w:rsidRDefault="007C77A5">
            <w:pPr>
              <w:widowControl/>
              <w:spacing w:line="280" w:lineRule="exact"/>
              <w:jc w:val="left"/>
              <w:textAlignment w:val="center"/>
              <w:rPr>
                <w:rFonts w:ascii="宋体" w:hAnsi="宋体" w:cs="宋体"/>
                <w:color w:val="000000"/>
                <w:sz w:val="22"/>
                <w:szCs w:val="22"/>
              </w:rPr>
            </w:pPr>
          </w:p>
        </w:tc>
        <w:tc>
          <w:tcPr>
            <w:tcW w:w="4426" w:type="dxa"/>
            <w:gridSpan w:val="2"/>
            <w:vMerge/>
            <w:tcBorders>
              <w:left w:val="single" w:sz="4" w:space="0" w:color="000000"/>
              <w:right w:val="single" w:sz="4" w:space="0" w:color="000000"/>
            </w:tcBorders>
            <w:tcMar>
              <w:top w:w="15" w:type="dxa"/>
              <w:left w:w="15" w:type="dxa"/>
              <w:bottom w:w="15" w:type="dxa"/>
              <w:right w:w="15" w:type="dxa"/>
            </w:tcMar>
            <w:vAlign w:val="center"/>
          </w:tcPr>
          <w:p w14:paraId="6AD5DEAA" w14:textId="77777777" w:rsidR="007C77A5" w:rsidRDefault="007C77A5">
            <w:pPr>
              <w:widowControl/>
              <w:spacing w:line="280" w:lineRule="exact"/>
              <w:jc w:val="left"/>
              <w:textAlignment w:val="center"/>
              <w:rPr>
                <w:rFonts w:ascii="宋体" w:hAnsi="宋体" w:cs="宋体"/>
                <w:color w:val="000000"/>
                <w:sz w:val="22"/>
                <w:szCs w:val="22"/>
              </w:rPr>
            </w:pPr>
          </w:p>
        </w:tc>
        <w:tc>
          <w:tcPr>
            <w:tcW w:w="1292" w:type="dxa"/>
            <w:gridSpan w:val="2"/>
            <w:vMerge/>
            <w:tcBorders>
              <w:left w:val="single" w:sz="4" w:space="0" w:color="000000"/>
              <w:right w:val="single" w:sz="4" w:space="0" w:color="000000"/>
            </w:tcBorders>
            <w:tcMar>
              <w:top w:w="15" w:type="dxa"/>
              <w:left w:w="15" w:type="dxa"/>
              <w:bottom w:w="15" w:type="dxa"/>
              <w:right w:w="15" w:type="dxa"/>
            </w:tcMar>
            <w:vAlign w:val="center"/>
          </w:tcPr>
          <w:p w14:paraId="29CC0AE8" w14:textId="77777777" w:rsidR="007C77A5" w:rsidRDefault="007C77A5">
            <w:pPr>
              <w:widowControl/>
              <w:spacing w:line="240" w:lineRule="exact"/>
              <w:jc w:val="center"/>
              <w:textAlignment w:val="center"/>
              <w:rPr>
                <w:sz w:val="22"/>
                <w:szCs w:val="22"/>
              </w:rPr>
            </w:pPr>
          </w:p>
        </w:tc>
        <w:tc>
          <w:tcPr>
            <w:tcW w:w="525" w:type="dxa"/>
            <w:gridSpan w:val="2"/>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13CB3688" w14:textId="77777777" w:rsidR="007C77A5" w:rsidRDefault="007C77A5">
            <w:pPr>
              <w:spacing w:line="280" w:lineRule="exact"/>
              <w:jc w:val="center"/>
              <w:rPr>
                <w:rFonts w:ascii="宋体" w:hAnsi="宋体" w:cs="宋体"/>
                <w:color w:val="000000"/>
                <w:sz w:val="22"/>
                <w:szCs w:val="22"/>
              </w:rPr>
            </w:pPr>
          </w:p>
        </w:tc>
        <w:tc>
          <w:tcPr>
            <w:tcW w:w="540" w:type="dxa"/>
            <w:gridSpan w:val="2"/>
            <w:vMerge/>
            <w:tcBorders>
              <w:left w:val="single" w:sz="4" w:space="0" w:color="000000"/>
              <w:right w:val="single" w:sz="4" w:space="0" w:color="000000"/>
            </w:tcBorders>
            <w:tcMar>
              <w:top w:w="15" w:type="dxa"/>
              <w:left w:w="15" w:type="dxa"/>
              <w:bottom w:w="15" w:type="dxa"/>
              <w:right w:w="15" w:type="dxa"/>
            </w:tcMar>
            <w:vAlign w:val="center"/>
          </w:tcPr>
          <w:p w14:paraId="75F7C77C" w14:textId="77777777" w:rsidR="007C77A5" w:rsidRDefault="007C77A5">
            <w:pPr>
              <w:spacing w:line="240" w:lineRule="exact"/>
              <w:jc w:val="center"/>
              <w:rPr>
                <w:rFonts w:ascii="宋体" w:hAnsi="宋体" w:cs="宋体"/>
                <w:color w:val="000000"/>
                <w:sz w:val="22"/>
                <w:szCs w:val="22"/>
              </w:rPr>
            </w:pPr>
          </w:p>
        </w:tc>
        <w:tc>
          <w:tcPr>
            <w:tcW w:w="705" w:type="dxa"/>
            <w:gridSpan w:val="2"/>
            <w:vMerge/>
            <w:tcBorders>
              <w:top w:val="single" w:sz="4" w:space="0" w:color="000000"/>
              <w:left w:val="single" w:sz="4" w:space="0" w:color="000000"/>
              <w:bottom w:val="single" w:sz="4" w:space="0" w:color="000000"/>
              <w:right w:val="single" w:sz="4" w:space="0" w:color="000000"/>
            </w:tcBorders>
            <w:vAlign w:val="center"/>
          </w:tcPr>
          <w:p w14:paraId="3DACD636" w14:textId="77777777" w:rsidR="007C77A5" w:rsidRDefault="007C77A5">
            <w:pPr>
              <w:widowControl/>
              <w:jc w:val="left"/>
              <w:rPr>
                <w:rFonts w:ascii="宋体" w:hAnsi="宋体" w:cs="宋体"/>
                <w:color w:val="000000"/>
                <w:sz w:val="22"/>
                <w:szCs w:val="22"/>
              </w:rPr>
            </w:pPr>
          </w:p>
        </w:tc>
        <w:tc>
          <w:tcPr>
            <w:tcW w:w="708" w:type="dxa"/>
            <w:gridSpan w:val="2"/>
            <w:vMerge/>
            <w:tcBorders>
              <w:top w:val="single" w:sz="4" w:space="0" w:color="000000"/>
              <w:left w:val="single" w:sz="4" w:space="0" w:color="000000"/>
              <w:bottom w:val="single" w:sz="4" w:space="0" w:color="000000"/>
              <w:right w:val="single" w:sz="4" w:space="0" w:color="000000"/>
            </w:tcBorders>
            <w:vAlign w:val="center"/>
          </w:tcPr>
          <w:p w14:paraId="2AA29A54" w14:textId="77777777" w:rsidR="007C77A5" w:rsidRDefault="007C77A5">
            <w:pPr>
              <w:widowControl/>
              <w:jc w:val="left"/>
              <w:rPr>
                <w:rFonts w:ascii="宋体" w:hAnsi="宋体" w:cs="宋体"/>
                <w:color w:val="000000"/>
                <w:sz w:val="24"/>
              </w:rPr>
            </w:pPr>
          </w:p>
        </w:tc>
      </w:tr>
      <w:tr w:rsidR="007C77A5" w14:paraId="6997DDAB" w14:textId="77777777">
        <w:trPr>
          <w:trHeight w:val="937"/>
        </w:trPr>
        <w:tc>
          <w:tcPr>
            <w:tcW w:w="815" w:type="dxa"/>
            <w:gridSpan w:val="4"/>
            <w:vMerge/>
            <w:tcBorders>
              <w:top w:val="single" w:sz="4" w:space="0" w:color="000000"/>
              <w:left w:val="single" w:sz="4" w:space="0" w:color="000000"/>
              <w:bottom w:val="single" w:sz="4" w:space="0" w:color="000000"/>
              <w:right w:val="single" w:sz="4" w:space="0" w:color="000000"/>
            </w:tcBorders>
            <w:vAlign w:val="center"/>
          </w:tcPr>
          <w:p w14:paraId="22D40B92" w14:textId="77777777" w:rsidR="007C77A5" w:rsidRDefault="007C77A5">
            <w:pPr>
              <w:widowControl/>
              <w:spacing w:line="280" w:lineRule="exact"/>
              <w:jc w:val="left"/>
              <w:rPr>
                <w:rFonts w:ascii="宋体" w:hAnsi="宋体" w:cs="宋体"/>
                <w:color w:val="000000"/>
                <w:sz w:val="22"/>
                <w:szCs w:val="22"/>
              </w:rPr>
            </w:pPr>
          </w:p>
        </w:tc>
        <w:tc>
          <w:tcPr>
            <w:tcW w:w="1064" w:type="dxa"/>
            <w:gridSpan w:val="3"/>
            <w:vMerge/>
            <w:tcBorders>
              <w:left w:val="single" w:sz="4" w:space="0" w:color="000000"/>
              <w:bottom w:val="single" w:sz="4" w:space="0" w:color="000000"/>
              <w:right w:val="single" w:sz="4" w:space="0" w:color="000000"/>
            </w:tcBorders>
            <w:vAlign w:val="center"/>
          </w:tcPr>
          <w:p w14:paraId="3BCCB7B5" w14:textId="77777777" w:rsidR="007C77A5" w:rsidRDefault="007C77A5">
            <w:pPr>
              <w:widowControl/>
              <w:spacing w:line="280" w:lineRule="exact"/>
              <w:jc w:val="left"/>
              <w:rPr>
                <w:rFonts w:ascii="宋体" w:hAnsi="宋体" w:cs="宋体"/>
                <w:color w:val="000000"/>
                <w:sz w:val="22"/>
                <w:szCs w:val="22"/>
              </w:rPr>
            </w:pPr>
          </w:p>
        </w:tc>
        <w:tc>
          <w:tcPr>
            <w:tcW w:w="3176" w:type="dxa"/>
            <w:gridSpan w:val="2"/>
            <w:vMerge/>
            <w:tcBorders>
              <w:top w:val="single" w:sz="4" w:space="0" w:color="000000"/>
              <w:left w:val="single" w:sz="4" w:space="0" w:color="000000"/>
              <w:bottom w:val="single" w:sz="4" w:space="0" w:color="000000"/>
              <w:right w:val="single" w:sz="4" w:space="0" w:color="000000"/>
            </w:tcBorders>
            <w:vAlign w:val="center"/>
          </w:tcPr>
          <w:p w14:paraId="37B06229" w14:textId="77777777" w:rsidR="007C77A5" w:rsidRDefault="007C77A5">
            <w:pPr>
              <w:widowControl/>
              <w:spacing w:line="280" w:lineRule="exact"/>
              <w:jc w:val="left"/>
              <w:rPr>
                <w:rFonts w:ascii="宋体" w:hAnsi="宋体" w:cs="宋体"/>
                <w:color w:val="000000"/>
                <w:sz w:val="22"/>
                <w:szCs w:val="22"/>
              </w:rPr>
            </w:pPr>
          </w:p>
        </w:tc>
        <w:tc>
          <w:tcPr>
            <w:tcW w:w="480" w:type="dxa"/>
            <w:gridSpan w:val="3"/>
            <w:vMerge/>
            <w:tcBorders>
              <w:top w:val="single" w:sz="4" w:space="0" w:color="000000"/>
              <w:left w:val="single" w:sz="4" w:space="0" w:color="000000"/>
              <w:bottom w:val="single" w:sz="4" w:space="0" w:color="000000"/>
              <w:right w:val="single" w:sz="4" w:space="0" w:color="000000"/>
            </w:tcBorders>
            <w:vAlign w:val="center"/>
          </w:tcPr>
          <w:p w14:paraId="04B29CB5" w14:textId="77777777" w:rsidR="007C77A5" w:rsidRDefault="007C77A5">
            <w:pPr>
              <w:widowControl/>
              <w:spacing w:line="280" w:lineRule="exact"/>
              <w:jc w:val="left"/>
              <w:rPr>
                <w:rFonts w:ascii="宋体" w:hAnsi="宋体" w:cs="宋体"/>
                <w:color w:val="000000"/>
                <w:sz w:val="22"/>
                <w:szCs w:val="22"/>
              </w:rPr>
            </w:pPr>
          </w:p>
        </w:tc>
        <w:tc>
          <w:tcPr>
            <w:tcW w:w="515" w:type="dxa"/>
            <w:gridSpan w:val="2"/>
            <w:vMerge/>
            <w:tcBorders>
              <w:left w:val="single" w:sz="4" w:space="0" w:color="000000"/>
              <w:bottom w:val="single" w:sz="4" w:space="0" w:color="000000"/>
              <w:right w:val="single" w:sz="4" w:space="0" w:color="000000"/>
            </w:tcBorders>
            <w:vAlign w:val="center"/>
          </w:tcPr>
          <w:p w14:paraId="53328F1D" w14:textId="77777777" w:rsidR="007C77A5" w:rsidRDefault="007C77A5">
            <w:pPr>
              <w:widowControl/>
              <w:spacing w:line="280" w:lineRule="exact"/>
              <w:jc w:val="left"/>
              <w:rPr>
                <w:rFonts w:ascii="宋体" w:hAnsi="宋体" w:cs="宋体"/>
                <w:color w:val="000000"/>
                <w:sz w:val="22"/>
                <w:szCs w:val="22"/>
              </w:rPr>
            </w:pPr>
          </w:p>
        </w:tc>
        <w:tc>
          <w:tcPr>
            <w:tcW w:w="532" w:type="dxa"/>
            <w:gridSpan w:val="2"/>
            <w:vMerge/>
            <w:tcBorders>
              <w:left w:val="single" w:sz="4" w:space="0" w:color="000000"/>
              <w:bottom w:val="nil"/>
              <w:right w:val="single" w:sz="4" w:space="0" w:color="000000"/>
            </w:tcBorders>
            <w:tcMar>
              <w:top w:w="15" w:type="dxa"/>
              <w:left w:w="15" w:type="dxa"/>
              <w:bottom w:w="15" w:type="dxa"/>
              <w:right w:w="15" w:type="dxa"/>
            </w:tcMar>
            <w:vAlign w:val="center"/>
          </w:tcPr>
          <w:p w14:paraId="55A930B0" w14:textId="77777777" w:rsidR="007C77A5" w:rsidRDefault="007C77A5">
            <w:pPr>
              <w:widowControl/>
              <w:spacing w:line="280" w:lineRule="exact"/>
              <w:jc w:val="left"/>
              <w:textAlignment w:val="center"/>
              <w:rPr>
                <w:rFonts w:ascii="宋体" w:hAnsi="宋体" w:cs="宋体"/>
                <w:color w:val="000000"/>
                <w:sz w:val="22"/>
                <w:szCs w:val="22"/>
              </w:rPr>
            </w:pPr>
          </w:p>
        </w:tc>
        <w:tc>
          <w:tcPr>
            <w:tcW w:w="4426" w:type="dxa"/>
            <w:gridSpan w:val="2"/>
            <w:vMerge/>
            <w:tcBorders>
              <w:left w:val="single" w:sz="4" w:space="0" w:color="000000"/>
              <w:bottom w:val="nil"/>
              <w:right w:val="single" w:sz="4" w:space="0" w:color="000000"/>
            </w:tcBorders>
            <w:tcMar>
              <w:top w:w="15" w:type="dxa"/>
              <w:left w:w="15" w:type="dxa"/>
              <w:bottom w:w="15" w:type="dxa"/>
              <w:right w:w="15" w:type="dxa"/>
            </w:tcMar>
            <w:vAlign w:val="center"/>
          </w:tcPr>
          <w:p w14:paraId="56BDB204" w14:textId="77777777" w:rsidR="007C77A5" w:rsidRDefault="007C77A5">
            <w:pPr>
              <w:widowControl/>
              <w:spacing w:line="280" w:lineRule="exact"/>
              <w:jc w:val="left"/>
              <w:textAlignment w:val="center"/>
              <w:rPr>
                <w:rFonts w:ascii="宋体" w:hAnsi="宋体" w:cs="宋体"/>
                <w:color w:val="000000"/>
                <w:sz w:val="22"/>
                <w:szCs w:val="22"/>
              </w:rPr>
            </w:pPr>
          </w:p>
        </w:tc>
        <w:tc>
          <w:tcPr>
            <w:tcW w:w="1292" w:type="dxa"/>
            <w:gridSpan w:val="2"/>
            <w:vMerge/>
            <w:tcBorders>
              <w:left w:val="single" w:sz="4" w:space="0" w:color="000000"/>
              <w:bottom w:val="nil"/>
              <w:right w:val="single" w:sz="4" w:space="0" w:color="000000"/>
            </w:tcBorders>
            <w:tcMar>
              <w:top w:w="15" w:type="dxa"/>
              <w:left w:w="15" w:type="dxa"/>
              <w:bottom w:w="15" w:type="dxa"/>
              <w:right w:w="15" w:type="dxa"/>
            </w:tcMar>
            <w:vAlign w:val="center"/>
          </w:tcPr>
          <w:p w14:paraId="46633ABD" w14:textId="77777777" w:rsidR="007C77A5" w:rsidRDefault="007C77A5">
            <w:pPr>
              <w:widowControl/>
              <w:spacing w:line="240" w:lineRule="exact"/>
              <w:jc w:val="center"/>
              <w:textAlignment w:val="center"/>
              <w:rPr>
                <w:sz w:val="22"/>
                <w:szCs w:val="22"/>
              </w:rPr>
            </w:pPr>
          </w:p>
        </w:tc>
        <w:tc>
          <w:tcPr>
            <w:tcW w:w="525" w:type="dxa"/>
            <w:gridSpan w:val="2"/>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67D14517" w14:textId="77777777" w:rsidR="007C77A5" w:rsidRDefault="007C77A5">
            <w:pPr>
              <w:spacing w:line="280" w:lineRule="exact"/>
              <w:jc w:val="center"/>
              <w:rPr>
                <w:rFonts w:ascii="宋体" w:hAnsi="宋体" w:cs="宋体"/>
                <w:color w:val="000000"/>
                <w:sz w:val="22"/>
                <w:szCs w:val="22"/>
              </w:rPr>
            </w:pPr>
          </w:p>
        </w:tc>
        <w:tc>
          <w:tcPr>
            <w:tcW w:w="540" w:type="dxa"/>
            <w:gridSpan w:val="2"/>
            <w:vMerge/>
            <w:tcBorders>
              <w:left w:val="single" w:sz="4" w:space="0" w:color="000000"/>
              <w:bottom w:val="single" w:sz="4" w:space="0" w:color="000000"/>
              <w:right w:val="single" w:sz="4" w:space="0" w:color="000000"/>
            </w:tcBorders>
            <w:tcMar>
              <w:top w:w="15" w:type="dxa"/>
              <w:left w:w="15" w:type="dxa"/>
              <w:bottom w:w="15" w:type="dxa"/>
              <w:right w:w="15" w:type="dxa"/>
            </w:tcMar>
            <w:vAlign w:val="center"/>
          </w:tcPr>
          <w:p w14:paraId="62547ACA" w14:textId="77777777" w:rsidR="007C77A5" w:rsidRDefault="007C77A5">
            <w:pPr>
              <w:spacing w:line="240" w:lineRule="exact"/>
              <w:jc w:val="center"/>
              <w:rPr>
                <w:rFonts w:ascii="宋体" w:hAnsi="宋体" w:cs="宋体"/>
                <w:color w:val="000000"/>
                <w:sz w:val="22"/>
                <w:szCs w:val="22"/>
              </w:rPr>
            </w:pPr>
          </w:p>
        </w:tc>
        <w:tc>
          <w:tcPr>
            <w:tcW w:w="705" w:type="dxa"/>
            <w:gridSpan w:val="2"/>
            <w:vMerge/>
            <w:tcBorders>
              <w:top w:val="single" w:sz="4" w:space="0" w:color="000000"/>
              <w:left w:val="single" w:sz="4" w:space="0" w:color="000000"/>
              <w:bottom w:val="single" w:sz="4" w:space="0" w:color="000000"/>
              <w:right w:val="single" w:sz="4" w:space="0" w:color="000000"/>
            </w:tcBorders>
            <w:vAlign w:val="center"/>
          </w:tcPr>
          <w:p w14:paraId="5DF785C0" w14:textId="77777777" w:rsidR="007C77A5" w:rsidRDefault="007C77A5">
            <w:pPr>
              <w:widowControl/>
              <w:jc w:val="left"/>
              <w:rPr>
                <w:rFonts w:ascii="宋体" w:hAnsi="宋体" w:cs="宋体"/>
                <w:color w:val="000000"/>
                <w:sz w:val="22"/>
                <w:szCs w:val="22"/>
              </w:rPr>
            </w:pPr>
          </w:p>
        </w:tc>
        <w:tc>
          <w:tcPr>
            <w:tcW w:w="708" w:type="dxa"/>
            <w:gridSpan w:val="2"/>
            <w:vMerge/>
            <w:tcBorders>
              <w:top w:val="single" w:sz="4" w:space="0" w:color="000000"/>
              <w:left w:val="single" w:sz="4" w:space="0" w:color="000000"/>
              <w:bottom w:val="single" w:sz="4" w:space="0" w:color="000000"/>
              <w:right w:val="single" w:sz="4" w:space="0" w:color="000000"/>
            </w:tcBorders>
            <w:vAlign w:val="center"/>
          </w:tcPr>
          <w:p w14:paraId="7BD305F1" w14:textId="77777777" w:rsidR="007C77A5" w:rsidRDefault="007C77A5">
            <w:pPr>
              <w:widowControl/>
              <w:jc w:val="left"/>
              <w:rPr>
                <w:rFonts w:ascii="宋体" w:hAnsi="宋体" w:cs="宋体"/>
                <w:color w:val="000000"/>
                <w:sz w:val="24"/>
              </w:rPr>
            </w:pPr>
          </w:p>
        </w:tc>
      </w:tr>
      <w:tr w:rsidR="007C77A5" w14:paraId="631A7856" w14:textId="77777777">
        <w:trPr>
          <w:trHeight w:val="370"/>
        </w:trPr>
        <w:tc>
          <w:tcPr>
            <w:tcW w:w="14778" w:type="dxa"/>
            <w:gridSpan w:val="28"/>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tbl>
            <w:tblPr>
              <w:tblW w:w="14955" w:type="dxa"/>
              <w:tblBorders>
                <w:insideH w:val="none" w:sz="4" w:space="0" w:color="auto"/>
                <w:insideV w:val="none" w:sz="4" w:space="0" w:color="auto"/>
              </w:tblBorders>
              <w:tblLayout w:type="fixed"/>
              <w:tblCellMar>
                <w:left w:w="0" w:type="dxa"/>
                <w:right w:w="0" w:type="dxa"/>
              </w:tblCellMar>
              <w:tblLook w:val="04A0" w:firstRow="1" w:lastRow="0" w:firstColumn="1" w:lastColumn="0" w:noHBand="0" w:noVBand="1"/>
            </w:tblPr>
            <w:tblGrid>
              <w:gridCol w:w="14955"/>
            </w:tblGrid>
            <w:tr w:rsidR="007C77A5" w14:paraId="19AF1036" w14:textId="77777777">
              <w:trPr>
                <w:trHeight w:val="345"/>
              </w:trPr>
              <w:tc>
                <w:tcPr>
                  <w:tcW w:w="14955" w:type="dxa"/>
                  <w:tcMar>
                    <w:top w:w="15" w:type="dxa"/>
                    <w:left w:w="15" w:type="dxa"/>
                    <w:right w:w="15" w:type="dxa"/>
                  </w:tcMar>
                  <w:vAlign w:val="center"/>
                </w:tcPr>
                <w:p w14:paraId="021FD15A" w14:textId="77777777" w:rsidR="007C77A5" w:rsidRDefault="00000000">
                  <w:pPr>
                    <w:widowControl/>
                    <w:jc w:val="left"/>
                    <w:textAlignment w:val="center"/>
                    <w:rPr>
                      <w:rFonts w:ascii="宋体" w:hAnsi="宋体" w:cs="宋体"/>
                      <w:color w:val="000000"/>
                      <w:sz w:val="16"/>
                      <w:szCs w:val="16"/>
                    </w:rPr>
                  </w:pPr>
                  <w:r>
                    <w:rPr>
                      <w:rFonts w:ascii="宋体" w:hAnsi="宋体" w:cs="宋体" w:hint="eastAsia"/>
                      <w:color w:val="000000"/>
                      <w:kern w:val="0"/>
                      <w:sz w:val="22"/>
                      <w:szCs w:val="22"/>
                    </w:rPr>
                    <w:t>服务电话： 0375-8166107          投诉机构： 舞钢市住房和城乡规划建设局纪检监察室</w:t>
                  </w:r>
                  <w:r>
                    <w:rPr>
                      <w:rFonts w:ascii="宋体" w:hAnsi="宋体" w:cs="宋体"/>
                      <w:color w:val="000000"/>
                      <w:kern w:val="0"/>
                      <w:szCs w:val="21"/>
                    </w:rPr>
                    <w:t xml:space="preserve">   </w:t>
                  </w:r>
                  <w:r>
                    <w:rPr>
                      <w:rFonts w:ascii="宋体" w:hAnsi="宋体" w:cs="宋体" w:hint="eastAsia"/>
                      <w:color w:val="000000"/>
                      <w:kern w:val="0"/>
                      <w:sz w:val="22"/>
                      <w:szCs w:val="22"/>
                    </w:rPr>
                    <w:t xml:space="preserve">              投诉电话：</w:t>
                  </w:r>
                  <w:r>
                    <w:rPr>
                      <w:rFonts w:ascii="宋体" w:hAnsi="宋体" w:cs="宋体"/>
                      <w:color w:val="000000"/>
                      <w:kern w:val="0"/>
                      <w:szCs w:val="21"/>
                    </w:rPr>
                    <w:t>0375-8166899</w:t>
                  </w:r>
                </w:p>
              </w:tc>
            </w:tr>
          </w:tbl>
          <w:p w14:paraId="6C0DA908" w14:textId="77777777" w:rsidR="007C77A5" w:rsidRDefault="007C77A5">
            <w:pPr>
              <w:widowControl/>
              <w:jc w:val="left"/>
              <w:textAlignment w:val="center"/>
              <w:rPr>
                <w:rFonts w:ascii="宋体" w:hAnsi="宋体" w:cs="宋体"/>
                <w:color w:val="000000"/>
                <w:sz w:val="22"/>
                <w:szCs w:val="22"/>
              </w:rPr>
            </w:pPr>
          </w:p>
        </w:tc>
      </w:tr>
      <w:tr w:rsidR="007C77A5" w14:paraId="2C4A2517" w14:textId="77777777">
        <w:trPr>
          <w:trHeight w:val="390"/>
        </w:trPr>
        <w:tc>
          <w:tcPr>
            <w:tcW w:w="14778" w:type="dxa"/>
            <w:gridSpan w:val="28"/>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98772C2" w14:textId="77777777" w:rsidR="007C77A5"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 xml:space="preserve">受理地点：舞钢市行政服务中心住建局窗口                      </w:t>
            </w:r>
          </w:p>
        </w:tc>
      </w:tr>
      <w:tr w:rsidR="007C77A5" w14:paraId="40F95DF7" w14:textId="77777777">
        <w:trPr>
          <w:trHeight w:val="821"/>
        </w:trPr>
        <w:tc>
          <w:tcPr>
            <w:tcW w:w="14778" w:type="dxa"/>
            <w:gridSpan w:val="28"/>
            <w:tcBorders>
              <w:top w:val="nil"/>
              <w:left w:val="nil"/>
              <w:bottom w:val="single" w:sz="4" w:space="0" w:color="000000"/>
              <w:right w:val="nil"/>
            </w:tcBorders>
            <w:tcMar>
              <w:top w:w="15" w:type="dxa"/>
              <w:left w:w="15" w:type="dxa"/>
              <w:bottom w:w="15" w:type="dxa"/>
              <w:right w:w="15" w:type="dxa"/>
            </w:tcMar>
            <w:vAlign w:val="center"/>
          </w:tcPr>
          <w:p w14:paraId="337DA811" w14:textId="77777777" w:rsidR="007C77A5" w:rsidRDefault="00000000">
            <w:pPr>
              <w:widowControl/>
              <w:jc w:val="center"/>
              <w:textAlignment w:val="center"/>
              <w:rPr>
                <w:rFonts w:ascii="宋体" w:eastAsia="方正小标宋简体" w:hAnsi="宋体" w:cs="宋体"/>
                <w:color w:val="000000"/>
                <w:kern w:val="0"/>
                <w:sz w:val="44"/>
                <w:szCs w:val="44"/>
                <w:lang w:bidi="ar"/>
              </w:rPr>
            </w:pPr>
            <w:r>
              <w:rPr>
                <w:rFonts w:ascii="宋体" w:eastAsia="方正小标宋简体" w:hAnsi="宋体" w:cs="宋体" w:hint="eastAsia"/>
                <w:color w:val="000000"/>
                <w:kern w:val="0"/>
                <w:sz w:val="44"/>
                <w:szCs w:val="44"/>
                <w:lang w:bidi="ar"/>
              </w:rPr>
              <w:lastRenderedPageBreak/>
              <w:t>舞钢市住房和城乡建设局权力清单和责任清单统计表</w:t>
            </w:r>
          </w:p>
          <w:p w14:paraId="76A55D4E" w14:textId="77777777" w:rsidR="007C77A5" w:rsidRDefault="00000000">
            <w:pPr>
              <w:widowControl/>
              <w:jc w:val="left"/>
              <w:textAlignment w:val="center"/>
              <w:rPr>
                <w:rFonts w:ascii="宋体" w:hAnsi="宋体" w:cs="宋体"/>
                <w:color w:val="000000"/>
                <w:sz w:val="24"/>
              </w:rPr>
            </w:pPr>
            <w:r>
              <w:rPr>
                <w:rFonts w:ascii="宋体" w:hAnsi="宋体" w:cs="宋体" w:hint="eastAsia"/>
                <w:color w:val="000000"/>
                <w:kern w:val="0"/>
                <w:sz w:val="24"/>
              </w:rPr>
              <w:t>职权类别：行政许可</w:t>
            </w:r>
          </w:p>
        </w:tc>
      </w:tr>
      <w:tr w:rsidR="007C77A5" w14:paraId="75B092F4" w14:textId="77777777">
        <w:trPr>
          <w:trHeight w:val="818"/>
        </w:trPr>
        <w:tc>
          <w:tcPr>
            <w:tcW w:w="815" w:type="dxa"/>
            <w:gridSpan w:val="4"/>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996A479"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序号</w:t>
            </w:r>
          </w:p>
        </w:tc>
        <w:tc>
          <w:tcPr>
            <w:tcW w:w="1064"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3308455"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职权名称</w:t>
            </w:r>
          </w:p>
        </w:tc>
        <w:tc>
          <w:tcPr>
            <w:tcW w:w="3176"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7518A91"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实施依据</w:t>
            </w:r>
          </w:p>
        </w:tc>
        <w:tc>
          <w:tcPr>
            <w:tcW w:w="480"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E3DC6C6"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实施对象</w:t>
            </w:r>
          </w:p>
        </w:tc>
        <w:tc>
          <w:tcPr>
            <w:tcW w:w="51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2FF7B8F"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实施机构</w:t>
            </w:r>
          </w:p>
        </w:tc>
        <w:tc>
          <w:tcPr>
            <w:tcW w:w="532"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E3410DD"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办理环节</w:t>
            </w:r>
          </w:p>
        </w:tc>
        <w:tc>
          <w:tcPr>
            <w:tcW w:w="4426"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E77C80D"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责任事项</w:t>
            </w:r>
          </w:p>
        </w:tc>
        <w:tc>
          <w:tcPr>
            <w:tcW w:w="1292"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442656C"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责任</w:t>
            </w:r>
            <w:r>
              <w:rPr>
                <w:rFonts w:ascii="黑体" w:eastAsia="黑体" w:hAnsi="宋体" w:cs="黑体" w:hint="eastAsia"/>
                <w:color w:val="000000"/>
                <w:kern w:val="0"/>
                <w:sz w:val="22"/>
                <w:szCs w:val="22"/>
              </w:rPr>
              <w:br/>
              <w:t>科室</w:t>
            </w:r>
          </w:p>
        </w:tc>
        <w:tc>
          <w:tcPr>
            <w:tcW w:w="52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239E41C"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承诺时限</w:t>
            </w:r>
          </w:p>
        </w:tc>
        <w:tc>
          <w:tcPr>
            <w:tcW w:w="54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1F0D405"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法定时限</w:t>
            </w:r>
          </w:p>
        </w:tc>
        <w:tc>
          <w:tcPr>
            <w:tcW w:w="70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F02B974"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收费情况及依据</w:t>
            </w:r>
          </w:p>
        </w:tc>
        <w:tc>
          <w:tcPr>
            <w:tcW w:w="708"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69177DF"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调整意见及理由</w:t>
            </w:r>
          </w:p>
        </w:tc>
      </w:tr>
      <w:tr w:rsidR="007C77A5" w14:paraId="1E2EDD59" w14:textId="77777777">
        <w:trPr>
          <w:trHeight w:val="1276"/>
        </w:trPr>
        <w:tc>
          <w:tcPr>
            <w:tcW w:w="815" w:type="dxa"/>
            <w:gridSpan w:val="4"/>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2029EE4" w14:textId="77777777" w:rsidR="007C77A5" w:rsidRDefault="00000000">
            <w:pPr>
              <w:widowControl/>
              <w:spacing w:line="280" w:lineRule="exact"/>
              <w:jc w:val="center"/>
              <w:textAlignment w:val="center"/>
              <w:rPr>
                <w:rFonts w:ascii="宋体" w:hAnsi="宋体" w:cs="宋体"/>
                <w:color w:val="000000"/>
                <w:sz w:val="22"/>
                <w:szCs w:val="22"/>
              </w:rPr>
            </w:pPr>
            <w:r>
              <w:rPr>
                <w:rFonts w:ascii="宋体" w:hAnsi="宋体" w:cs="宋体" w:hint="eastAsia"/>
                <w:color w:val="000000"/>
                <w:sz w:val="22"/>
                <w:szCs w:val="22"/>
              </w:rPr>
              <w:t>12</w:t>
            </w:r>
          </w:p>
        </w:tc>
        <w:tc>
          <w:tcPr>
            <w:tcW w:w="1064" w:type="dxa"/>
            <w:gridSpan w:val="3"/>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09965B3C"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历史建筑外部修缮装饰、添加设施以及改变历史建筑的结构或者使用性质审批</w:t>
            </w:r>
          </w:p>
        </w:tc>
        <w:tc>
          <w:tcPr>
            <w:tcW w:w="3176"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836CE6F"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历史文化名城名镇名村保护条例》（2008年4月22日国务院令第524号）第三十五条：对历史建筑进行外部修缮装饰、添加设施以及改变历史建筑的结构或者使用性质的，应当经城市、县人民政府城乡规划主管部门会同同级文物主管部门批准，并依照有关法律、法规的规定办理相关手续。</w:t>
            </w:r>
          </w:p>
        </w:tc>
        <w:tc>
          <w:tcPr>
            <w:tcW w:w="480" w:type="dxa"/>
            <w:gridSpan w:val="3"/>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99A56A9" w14:textId="77777777" w:rsidR="007C77A5" w:rsidRDefault="00000000">
            <w:pPr>
              <w:widowControl/>
              <w:spacing w:line="280" w:lineRule="exact"/>
              <w:jc w:val="center"/>
              <w:textAlignment w:val="center"/>
              <w:rPr>
                <w:rFonts w:ascii="宋体" w:hAnsi="宋体" w:cs="宋体"/>
                <w:color w:val="000000"/>
                <w:sz w:val="22"/>
                <w:szCs w:val="22"/>
              </w:rPr>
            </w:pPr>
            <w:r>
              <w:rPr>
                <w:rFonts w:ascii="宋体" w:hAnsi="宋体" w:cs="宋体" w:hint="eastAsia"/>
                <w:color w:val="000000"/>
                <w:sz w:val="22"/>
                <w:szCs w:val="22"/>
              </w:rPr>
              <w:t>历史文化名城古镇建筑物</w:t>
            </w:r>
          </w:p>
        </w:tc>
        <w:tc>
          <w:tcPr>
            <w:tcW w:w="515" w:type="dxa"/>
            <w:gridSpan w:val="2"/>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50FB5F2B" w14:textId="77777777" w:rsidR="007C77A5" w:rsidRDefault="00000000">
            <w:pPr>
              <w:widowControl/>
              <w:spacing w:line="280" w:lineRule="exact"/>
              <w:jc w:val="center"/>
              <w:textAlignment w:val="center"/>
              <w:rPr>
                <w:rFonts w:ascii="宋体" w:hAnsi="宋体" w:cs="宋体"/>
                <w:color w:val="000000"/>
                <w:sz w:val="22"/>
                <w:szCs w:val="22"/>
              </w:rPr>
            </w:pPr>
            <w:r>
              <w:rPr>
                <w:rFonts w:ascii="宋体" w:hAnsi="宋体" w:cs="宋体" w:hint="eastAsia"/>
                <w:color w:val="000000"/>
                <w:sz w:val="22"/>
                <w:szCs w:val="22"/>
              </w:rPr>
              <w:t>舞钢市住建局村镇建设科</w:t>
            </w:r>
          </w:p>
        </w:tc>
        <w:tc>
          <w:tcPr>
            <w:tcW w:w="532" w:type="dxa"/>
            <w:gridSpan w:val="2"/>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567EE34A"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受理</w:t>
            </w:r>
          </w:p>
          <w:p w14:paraId="5CE27296" w14:textId="77777777" w:rsidR="007C77A5" w:rsidRDefault="007C77A5">
            <w:pPr>
              <w:widowControl/>
              <w:spacing w:line="280" w:lineRule="exact"/>
              <w:jc w:val="left"/>
              <w:textAlignment w:val="center"/>
              <w:rPr>
                <w:rFonts w:ascii="宋体" w:hAnsi="宋体" w:cs="宋体"/>
                <w:color w:val="000000"/>
                <w:sz w:val="22"/>
                <w:szCs w:val="22"/>
              </w:rPr>
            </w:pPr>
          </w:p>
        </w:tc>
        <w:tc>
          <w:tcPr>
            <w:tcW w:w="4426" w:type="dxa"/>
            <w:gridSpan w:val="2"/>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7652C320" w14:textId="77777777" w:rsidR="007C77A5" w:rsidRDefault="00000000">
            <w:pPr>
              <w:widowControl/>
              <w:spacing w:line="280" w:lineRule="exact"/>
              <w:ind w:firstLineChars="900" w:firstLine="1980"/>
              <w:jc w:val="left"/>
              <w:textAlignment w:val="center"/>
              <w:rPr>
                <w:rFonts w:ascii="宋体" w:hAnsi="宋体" w:cs="宋体"/>
                <w:color w:val="000000"/>
                <w:sz w:val="22"/>
                <w:szCs w:val="22"/>
              </w:rPr>
            </w:pPr>
            <w:r>
              <w:rPr>
                <w:rFonts w:ascii="宋体" w:hAnsi="宋体" w:cs="宋体" w:hint="eastAsia"/>
                <w:color w:val="000000"/>
                <w:sz w:val="22"/>
                <w:szCs w:val="22"/>
              </w:rPr>
              <w:t>受理</w:t>
            </w:r>
          </w:p>
          <w:p w14:paraId="60148C46" w14:textId="77777777" w:rsidR="007C77A5" w:rsidRDefault="007C77A5">
            <w:pPr>
              <w:widowControl/>
              <w:spacing w:line="280" w:lineRule="exact"/>
              <w:jc w:val="left"/>
              <w:textAlignment w:val="center"/>
              <w:rPr>
                <w:rFonts w:ascii="宋体" w:hAnsi="宋体" w:cs="宋体"/>
                <w:color w:val="000000"/>
                <w:sz w:val="22"/>
                <w:szCs w:val="22"/>
              </w:rPr>
            </w:pPr>
          </w:p>
        </w:tc>
        <w:tc>
          <w:tcPr>
            <w:tcW w:w="1292" w:type="dxa"/>
            <w:gridSpan w:val="2"/>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0F5637C5" w14:textId="77777777" w:rsidR="007C77A5" w:rsidRDefault="00000000">
            <w:pPr>
              <w:widowControl/>
              <w:spacing w:line="280" w:lineRule="exact"/>
              <w:jc w:val="center"/>
              <w:textAlignment w:val="center"/>
              <w:rPr>
                <w:rFonts w:ascii="宋体" w:hAnsi="宋体" w:cs="宋体"/>
                <w:color w:val="000000"/>
                <w:sz w:val="22"/>
                <w:szCs w:val="22"/>
              </w:rPr>
            </w:pPr>
            <w:r>
              <w:rPr>
                <w:rFonts w:ascii="宋体" w:hAnsi="宋体" w:cs="宋体" w:hint="eastAsia"/>
                <w:color w:val="000000"/>
                <w:sz w:val="22"/>
                <w:szCs w:val="22"/>
              </w:rPr>
              <w:t>村镇建设科</w:t>
            </w:r>
          </w:p>
        </w:tc>
        <w:tc>
          <w:tcPr>
            <w:tcW w:w="52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9A627FA" w14:textId="77777777" w:rsidR="007C77A5" w:rsidRDefault="007C77A5">
            <w:pPr>
              <w:widowControl/>
              <w:spacing w:line="280" w:lineRule="exact"/>
              <w:jc w:val="center"/>
              <w:textAlignment w:val="center"/>
              <w:rPr>
                <w:rFonts w:ascii="宋体" w:hAnsi="宋体" w:cs="宋体"/>
                <w:color w:val="000000"/>
                <w:sz w:val="22"/>
                <w:szCs w:val="22"/>
              </w:rPr>
            </w:pPr>
          </w:p>
        </w:tc>
        <w:tc>
          <w:tcPr>
            <w:tcW w:w="540" w:type="dxa"/>
            <w:gridSpan w:val="2"/>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7658907D" w14:textId="77777777" w:rsidR="007C77A5" w:rsidRDefault="007C77A5">
            <w:pPr>
              <w:spacing w:line="240" w:lineRule="exact"/>
              <w:jc w:val="center"/>
              <w:rPr>
                <w:rFonts w:ascii="宋体" w:hAnsi="宋体" w:cs="宋体"/>
                <w:color w:val="000000"/>
                <w:sz w:val="22"/>
                <w:szCs w:val="22"/>
              </w:rPr>
            </w:pPr>
          </w:p>
          <w:p w14:paraId="3EABF030" w14:textId="77777777" w:rsidR="007C77A5" w:rsidRDefault="007C77A5">
            <w:pPr>
              <w:spacing w:line="240" w:lineRule="exact"/>
              <w:jc w:val="center"/>
              <w:rPr>
                <w:rFonts w:ascii="宋体" w:hAnsi="宋体" w:cs="宋体"/>
                <w:color w:val="000000"/>
                <w:sz w:val="22"/>
                <w:szCs w:val="22"/>
              </w:rPr>
            </w:pPr>
          </w:p>
        </w:tc>
        <w:tc>
          <w:tcPr>
            <w:tcW w:w="705"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52A471D" w14:textId="77777777" w:rsidR="007C77A5" w:rsidRDefault="00000000">
            <w:pPr>
              <w:jc w:val="center"/>
              <w:rPr>
                <w:rFonts w:ascii="宋体" w:hAnsi="宋体" w:cs="宋体"/>
                <w:color w:val="000000"/>
                <w:sz w:val="22"/>
                <w:szCs w:val="22"/>
              </w:rPr>
            </w:pPr>
            <w:r>
              <w:rPr>
                <w:rFonts w:ascii="宋体" w:hAnsi="宋体" w:cs="宋体" w:hint="eastAsia"/>
                <w:color w:val="000000"/>
                <w:sz w:val="22"/>
                <w:szCs w:val="22"/>
              </w:rPr>
              <w:t>不收费</w:t>
            </w:r>
          </w:p>
        </w:tc>
        <w:tc>
          <w:tcPr>
            <w:tcW w:w="708"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1F71009" w14:textId="77777777" w:rsidR="007C77A5" w:rsidRDefault="00000000">
            <w:pPr>
              <w:spacing w:line="3360" w:lineRule="auto"/>
              <w:jc w:val="center"/>
              <w:rPr>
                <w:rFonts w:ascii="宋体" w:hAnsi="宋体" w:cs="宋体"/>
                <w:color w:val="000000"/>
                <w:sz w:val="24"/>
              </w:rPr>
            </w:pPr>
            <w:r>
              <w:rPr>
                <w:rFonts w:ascii="宋体" w:hAnsi="宋体" w:cs="宋体" w:hint="eastAsia"/>
                <w:color w:val="000000"/>
                <w:sz w:val="22"/>
                <w:szCs w:val="22"/>
              </w:rPr>
              <w:t>拟保留</w:t>
            </w:r>
          </w:p>
        </w:tc>
      </w:tr>
      <w:tr w:rsidR="007C77A5" w14:paraId="61A6A182" w14:textId="77777777">
        <w:trPr>
          <w:trHeight w:val="1152"/>
        </w:trPr>
        <w:tc>
          <w:tcPr>
            <w:tcW w:w="815" w:type="dxa"/>
            <w:gridSpan w:val="4"/>
            <w:vMerge/>
            <w:tcBorders>
              <w:top w:val="single" w:sz="4" w:space="0" w:color="000000"/>
              <w:left w:val="single" w:sz="4" w:space="0" w:color="000000"/>
              <w:bottom w:val="single" w:sz="4" w:space="0" w:color="000000"/>
              <w:right w:val="single" w:sz="4" w:space="0" w:color="000000"/>
            </w:tcBorders>
            <w:vAlign w:val="center"/>
          </w:tcPr>
          <w:p w14:paraId="06EE5C07" w14:textId="77777777" w:rsidR="007C77A5" w:rsidRDefault="007C77A5">
            <w:pPr>
              <w:widowControl/>
              <w:spacing w:line="280" w:lineRule="exact"/>
              <w:jc w:val="left"/>
              <w:rPr>
                <w:rFonts w:ascii="宋体" w:hAnsi="宋体" w:cs="宋体"/>
                <w:color w:val="000000"/>
                <w:sz w:val="22"/>
                <w:szCs w:val="22"/>
              </w:rPr>
            </w:pPr>
          </w:p>
        </w:tc>
        <w:tc>
          <w:tcPr>
            <w:tcW w:w="1064" w:type="dxa"/>
            <w:gridSpan w:val="3"/>
            <w:vMerge/>
            <w:tcBorders>
              <w:left w:val="single" w:sz="4" w:space="0" w:color="000000"/>
              <w:right w:val="single" w:sz="4" w:space="0" w:color="000000"/>
            </w:tcBorders>
            <w:vAlign w:val="center"/>
          </w:tcPr>
          <w:p w14:paraId="014D30F8" w14:textId="77777777" w:rsidR="007C77A5" w:rsidRDefault="007C77A5">
            <w:pPr>
              <w:widowControl/>
              <w:spacing w:line="280" w:lineRule="exact"/>
              <w:jc w:val="left"/>
              <w:rPr>
                <w:rFonts w:ascii="宋体" w:hAnsi="宋体" w:cs="宋体"/>
                <w:color w:val="000000"/>
                <w:sz w:val="22"/>
                <w:szCs w:val="22"/>
              </w:rPr>
            </w:pPr>
          </w:p>
        </w:tc>
        <w:tc>
          <w:tcPr>
            <w:tcW w:w="3176" w:type="dxa"/>
            <w:gridSpan w:val="2"/>
            <w:vMerge/>
            <w:tcBorders>
              <w:top w:val="single" w:sz="4" w:space="0" w:color="000000"/>
              <w:left w:val="single" w:sz="4" w:space="0" w:color="000000"/>
              <w:bottom w:val="single" w:sz="4" w:space="0" w:color="000000"/>
              <w:right w:val="single" w:sz="4" w:space="0" w:color="000000"/>
            </w:tcBorders>
            <w:vAlign w:val="center"/>
          </w:tcPr>
          <w:p w14:paraId="095C44F5" w14:textId="77777777" w:rsidR="007C77A5" w:rsidRDefault="007C77A5">
            <w:pPr>
              <w:widowControl/>
              <w:spacing w:line="280" w:lineRule="exact"/>
              <w:jc w:val="left"/>
              <w:rPr>
                <w:rFonts w:ascii="宋体" w:hAnsi="宋体" w:cs="宋体"/>
                <w:color w:val="000000"/>
                <w:sz w:val="22"/>
                <w:szCs w:val="22"/>
              </w:rPr>
            </w:pPr>
          </w:p>
        </w:tc>
        <w:tc>
          <w:tcPr>
            <w:tcW w:w="480" w:type="dxa"/>
            <w:gridSpan w:val="3"/>
            <w:vMerge/>
            <w:tcBorders>
              <w:top w:val="single" w:sz="4" w:space="0" w:color="000000"/>
              <w:left w:val="single" w:sz="4" w:space="0" w:color="000000"/>
              <w:bottom w:val="single" w:sz="4" w:space="0" w:color="000000"/>
              <w:right w:val="single" w:sz="4" w:space="0" w:color="000000"/>
            </w:tcBorders>
            <w:vAlign w:val="center"/>
          </w:tcPr>
          <w:p w14:paraId="33CE1A96" w14:textId="77777777" w:rsidR="007C77A5" w:rsidRDefault="007C77A5">
            <w:pPr>
              <w:widowControl/>
              <w:spacing w:line="280" w:lineRule="exact"/>
              <w:jc w:val="left"/>
              <w:rPr>
                <w:rFonts w:ascii="宋体" w:hAnsi="宋体" w:cs="宋体"/>
                <w:color w:val="000000"/>
                <w:sz w:val="22"/>
                <w:szCs w:val="22"/>
              </w:rPr>
            </w:pPr>
          </w:p>
        </w:tc>
        <w:tc>
          <w:tcPr>
            <w:tcW w:w="515" w:type="dxa"/>
            <w:gridSpan w:val="2"/>
            <w:vMerge/>
            <w:tcBorders>
              <w:left w:val="single" w:sz="4" w:space="0" w:color="000000"/>
              <w:right w:val="single" w:sz="4" w:space="0" w:color="000000"/>
            </w:tcBorders>
            <w:vAlign w:val="center"/>
          </w:tcPr>
          <w:p w14:paraId="04DEB896" w14:textId="77777777" w:rsidR="007C77A5" w:rsidRDefault="007C77A5">
            <w:pPr>
              <w:widowControl/>
              <w:spacing w:line="280" w:lineRule="exact"/>
              <w:jc w:val="left"/>
              <w:rPr>
                <w:rFonts w:ascii="宋体" w:hAnsi="宋体" w:cs="宋体"/>
                <w:color w:val="000000"/>
                <w:sz w:val="22"/>
                <w:szCs w:val="22"/>
              </w:rPr>
            </w:pPr>
          </w:p>
        </w:tc>
        <w:tc>
          <w:tcPr>
            <w:tcW w:w="532" w:type="dxa"/>
            <w:gridSpan w:val="2"/>
            <w:vMerge/>
            <w:tcBorders>
              <w:left w:val="single" w:sz="4" w:space="0" w:color="000000"/>
              <w:right w:val="single" w:sz="4" w:space="0" w:color="000000"/>
            </w:tcBorders>
            <w:tcMar>
              <w:top w:w="15" w:type="dxa"/>
              <w:left w:w="15" w:type="dxa"/>
              <w:bottom w:w="15" w:type="dxa"/>
              <w:right w:w="15" w:type="dxa"/>
            </w:tcMar>
            <w:vAlign w:val="center"/>
          </w:tcPr>
          <w:p w14:paraId="6F5C0448" w14:textId="77777777" w:rsidR="007C77A5" w:rsidRDefault="007C77A5">
            <w:pPr>
              <w:widowControl/>
              <w:spacing w:line="280" w:lineRule="exact"/>
              <w:jc w:val="left"/>
              <w:textAlignment w:val="center"/>
              <w:rPr>
                <w:rFonts w:ascii="宋体" w:hAnsi="宋体" w:cs="宋体"/>
                <w:color w:val="000000"/>
                <w:sz w:val="22"/>
                <w:szCs w:val="22"/>
              </w:rPr>
            </w:pPr>
          </w:p>
        </w:tc>
        <w:tc>
          <w:tcPr>
            <w:tcW w:w="4426" w:type="dxa"/>
            <w:gridSpan w:val="2"/>
            <w:vMerge/>
            <w:tcBorders>
              <w:left w:val="single" w:sz="4" w:space="0" w:color="000000"/>
              <w:right w:val="single" w:sz="4" w:space="0" w:color="000000"/>
            </w:tcBorders>
            <w:tcMar>
              <w:top w:w="15" w:type="dxa"/>
              <w:left w:w="15" w:type="dxa"/>
              <w:bottom w:w="15" w:type="dxa"/>
              <w:right w:w="15" w:type="dxa"/>
            </w:tcMar>
            <w:vAlign w:val="center"/>
          </w:tcPr>
          <w:p w14:paraId="381D1FAD" w14:textId="77777777" w:rsidR="007C77A5" w:rsidRDefault="007C77A5">
            <w:pPr>
              <w:widowControl/>
              <w:spacing w:line="280" w:lineRule="exact"/>
              <w:jc w:val="left"/>
              <w:textAlignment w:val="center"/>
              <w:rPr>
                <w:rFonts w:ascii="宋体" w:hAnsi="宋体" w:cs="宋体"/>
                <w:color w:val="000000"/>
                <w:sz w:val="22"/>
                <w:szCs w:val="22"/>
              </w:rPr>
            </w:pPr>
          </w:p>
        </w:tc>
        <w:tc>
          <w:tcPr>
            <w:tcW w:w="1292" w:type="dxa"/>
            <w:gridSpan w:val="2"/>
            <w:vMerge/>
            <w:tcBorders>
              <w:left w:val="single" w:sz="4" w:space="0" w:color="000000"/>
              <w:right w:val="single" w:sz="4" w:space="0" w:color="000000"/>
            </w:tcBorders>
            <w:tcMar>
              <w:top w:w="15" w:type="dxa"/>
              <w:left w:w="15" w:type="dxa"/>
              <w:bottom w:w="15" w:type="dxa"/>
              <w:right w:w="15" w:type="dxa"/>
            </w:tcMar>
            <w:vAlign w:val="center"/>
          </w:tcPr>
          <w:p w14:paraId="50550617" w14:textId="77777777" w:rsidR="007C77A5" w:rsidRDefault="007C77A5">
            <w:pPr>
              <w:widowControl/>
              <w:spacing w:line="240" w:lineRule="exact"/>
              <w:jc w:val="center"/>
              <w:textAlignment w:val="center"/>
              <w:rPr>
                <w:rFonts w:ascii="宋体" w:hAnsi="宋体" w:cs="宋体"/>
                <w:color w:val="000000"/>
                <w:sz w:val="22"/>
                <w:szCs w:val="22"/>
              </w:rPr>
            </w:pPr>
          </w:p>
        </w:tc>
        <w:tc>
          <w:tcPr>
            <w:tcW w:w="52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8D77CD1" w14:textId="77777777" w:rsidR="007C77A5" w:rsidRDefault="007C77A5">
            <w:pPr>
              <w:spacing w:line="280" w:lineRule="exact"/>
              <w:jc w:val="center"/>
              <w:rPr>
                <w:rFonts w:ascii="宋体" w:hAnsi="宋体" w:cs="宋体"/>
                <w:color w:val="000000"/>
                <w:sz w:val="22"/>
                <w:szCs w:val="22"/>
              </w:rPr>
            </w:pPr>
          </w:p>
        </w:tc>
        <w:tc>
          <w:tcPr>
            <w:tcW w:w="540" w:type="dxa"/>
            <w:gridSpan w:val="2"/>
            <w:vMerge/>
            <w:tcBorders>
              <w:left w:val="single" w:sz="4" w:space="0" w:color="000000"/>
              <w:right w:val="single" w:sz="4" w:space="0" w:color="000000"/>
            </w:tcBorders>
            <w:tcMar>
              <w:top w:w="15" w:type="dxa"/>
              <w:left w:w="15" w:type="dxa"/>
              <w:bottom w:w="15" w:type="dxa"/>
              <w:right w:w="15" w:type="dxa"/>
            </w:tcMar>
            <w:vAlign w:val="center"/>
          </w:tcPr>
          <w:p w14:paraId="2DDC3D50" w14:textId="77777777" w:rsidR="007C77A5" w:rsidRDefault="007C77A5">
            <w:pPr>
              <w:spacing w:line="240" w:lineRule="exact"/>
              <w:jc w:val="center"/>
              <w:rPr>
                <w:rFonts w:ascii="宋体" w:hAnsi="宋体" w:cs="宋体"/>
                <w:color w:val="000000"/>
                <w:sz w:val="22"/>
                <w:szCs w:val="22"/>
              </w:rPr>
            </w:pPr>
          </w:p>
        </w:tc>
        <w:tc>
          <w:tcPr>
            <w:tcW w:w="705" w:type="dxa"/>
            <w:gridSpan w:val="2"/>
            <w:vMerge/>
            <w:tcBorders>
              <w:top w:val="single" w:sz="4" w:space="0" w:color="000000"/>
              <w:left w:val="single" w:sz="4" w:space="0" w:color="000000"/>
              <w:bottom w:val="single" w:sz="4" w:space="0" w:color="000000"/>
              <w:right w:val="single" w:sz="4" w:space="0" w:color="000000"/>
            </w:tcBorders>
            <w:vAlign w:val="center"/>
          </w:tcPr>
          <w:p w14:paraId="7528E24D" w14:textId="77777777" w:rsidR="007C77A5" w:rsidRDefault="007C77A5">
            <w:pPr>
              <w:widowControl/>
              <w:jc w:val="left"/>
              <w:rPr>
                <w:rFonts w:ascii="宋体" w:hAnsi="宋体" w:cs="宋体"/>
                <w:color w:val="000000"/>
                <w:sz w:val="22"/>
                <w:szCs w:val="22"/>
              </w:rPr>
            </w:pPr>
          </w:p>
        </w:tc>
        <w:tc>
          <w:tcPr>
            <w:tcW w:w="708" w:type="dxa"/>
            <w:gridSpan w:val="2"/>
            <w:vMerge/>
            <w:tcBorders>
              <w:top w:val="single" w:sz="4" w:space="0" w:color="000000"/>
              <w:left w:val="single" w:sz="4" w:space="0" w:color="000000"/>
              <w:bottom w:val="single" w:sz="4" w:space="0" w:color="000000"/>
              <w:right w:val="single" w:sz="4" w:space="0" w:color="000000"/>
            </w:tcBorders>
            <w:vAlign w:val="center"/>
          </w:tcPr>
          <w:p w14:paraId="3C7EA5AD" w14:textId="77777777" w:rsidR="007C77A5" w:rsidRDefault="007C77A5">
            <w:pPr>
              <w:widowControl/>
              <w:jc w:val="left"/>
              <w:rPr>
                <w:rFonts w:ascii="宋体" w:hAnsi="宋体" w:cs="宋体"/>
                <w:color w:val="000000"/>
                <w:sz w:val="24"/>
              </w:rPr>
            </w:pPr>
          </w:p>
        </w:tc>
      </w:tr>
      <w:tr w:rsidR="007C77A5" w14:paraId="47F4C22A" w14:textId="77777777">
        <w:trPr>
          <w:trHeight w:val="954"/>
        </w:trPr>
        <w:tc>
          <w:tcPr>
            <w:tcW w:w="815" w:type="dxa"/>
            <w:gridSpan w:val="4"/>
            <w:vMerge/>
            <w:tcBorders>
              <w:top w:val="single" w:sz="4" w:space="0" w:color="000000"/>
              <w:left w:val="single" w:sz="4" w:space="0" w:color="000000"/>
              <w:bottom w:val="single" w:sz="4" w:space="0" w:color="000000"/>
              <w:right w:val="single" w:sz="4" w:space="0" w:color="000000"/>
            </w:tcBorders>
            <w:vAlign w:val="center"/>
          </w:tcPr>
          <w:p w14:paraId="508ED2E4" w14:textId="77777777" w:rsidR="007C77A5" w:rsidRDefault="007C77A5">
            <w:pPr>
              <w:widowControl/>
              <w:spacing w:line="280" w:lineRule="exact"/>
              <w:jc w:val="left"/>
              <w:rPr>
                <w:rFonts w:ascii="宋体" w:hAnsi="宋体" w:cs="宋体"/>
                <w:color w:val="000000"/>
                <w:sz w:val="22"/>
                <w:szCs w:val="22"/>
              </w:rPr>
            </w:pPr>
          </w:p>
        </w:tc>
        <w:tc>
          <w:tcPr>
            <w:tcW w:w="1064" w:type="dxa"/>
            <w:gridSpan w:val="3"/>
            <w:vMerge/>
            <w:tcBorders>
              <w:left w:val="single" w:sz="4" w:space="0" w:color="000000"/>
              <w:right w:val="single" w:sz="4" w:space="0" w:color="000000"/>
            </w:tcBorders>
            <w:vAlign w:val="center"/>
          </w:tcPr>
          <w:p w14:paraId="123D466E" w14:textId="77777777" w:rsidR="007C77A5" w:rsidRDefault="007C77A5">
            <w:pPr>
              <w:widowControl/>
              <w:spacing w:line="280" w:lineRule="exact"/>
              <w:jc w:val="left"/>
              <w:rPr>
                <w:rFonts w:ascii="宋体" w:hAnsi="宋体" w:cs="宋体"/>
                <w:color w:val="000000"/>
                <w:sz w:val="22"/>
                <w:szCs w:val="22"/>
              </w:rPr>
            </w:pPr>
          </w:p>
        </w:tc>
        <w:tc>
          <w:tcPr>
            <w:tcW w:w="3176" w:type="dxa"/>
            <w:gridSpan w:val="2"/>
            <w:vMerge/>
            <w:tcBorders>
              <w:top w:val="single" w:sz="4" w:space="0" w:color="000000"/>
              <w:left w:val="single" w:sz="4" w:space="0" w:color="000000"/>
              <w:bottom w:val="single" w:sz="4" w:space="0" w:color="000000"/>
              <w:right w:val="single" w:sz="4" w:space="0" w:color="000000"/>
            </w:tcBorders>
            <w:vAlign w:val="center"/>
          </w:tcPr>
          <w:p w14:paraId="53C39605" w14:textId="77777777" w:rsidR="007C77A5" w:rsidRDefault="007C77A5">
            <w:pPr>
              <w:widowControl/>
              <w:spacing w:line="280" w:lineRule="exact"/>
              <w:jc w:val="left"/>
              <w:rPr>
                <w:rFonts w:ascii="宋体" w:hAnsi="宋体" w:cs="宋体"/>
                <w:color w:val="000000"/>
                <w:sz w:val="22"/>
                <w:szCs w:val="22"/>
              </w:rPr>
            </w:pPr>
          </w:p>
        </w:tc>
        <w:tc>
          <w:tcPr>
            <w:tcW w:w="480" w:type="dxa"/>
            <w:gridSpan w:val="3"/>
            <w:vMerge/>
            <w:tcBorders>
              <w:top w:val="single" w:sz="4" w:space="0" w:color="000000"/>
              <w:left w:val="single" w:sz="4" w:space="0" w:color="000000"/>
              <w:bottom w:val="single" w:sz="4" w:space="0" w:color="000000"/>
              <w:right w:val="single" w:sz="4" w:space="0" w:color="000000"/>
            </w:tcBorders>
            <w:vAlign w:val="center"/>
          </w:tcPr>
          <w:p w14:paraId="115F102A" w14:textId="77777777" w:rsidR="007C77A5" w:rsidRDefault="007C77A5">
            <w:pPr>
              <w:widowControl/>
              <w:spacing w:line="280" w:lineRule="exact"/>
              <w:jc w:val="left"/>
              <w:rPr>
                <w:rFonts w:ascii="宋体" w:hAnsi="宋体" w:cs="宋体"/>
                <w:color w:val="000000"/>
                <w:sz w:val="22"/>
                <w:szCs w:val="22"/>
              </w:rPr>
            </w:pPr>
          </w:p>
        </w:tc>
        <w:tc>
          <w:tcPr>
            <w:tcW w:w="515" w:type="dxa"/>
            <w:gridSpan w:val="2"/>
            <w:vMerge/>
            <w:tcBorders>
              <w:left w:val="single" w:sz="4" w:space="0" w:color="000000"/>
              <w:right w:val="single" w:sz="4" w:space="0" w:color="000000"/>
            </w:tcBorders>
            <w:vAlign w:val="center"/>
          </w:tcPr>
          <w:p w14:paraId="06FBE6A4" w14:textId="77777777" w:rsidR="007C77A5" w:rsidRDefault="007C77A5">
            <w:pPr>
              <w:widowControl/>
              <w:spacing w:line="280" w:lineRule="exact"/>
              <w:jc w:val="left"/>
              <w:rPr>
                <w:rFonts w:ascii="宋体" w:hAnsi="宋体" w:cs="宋体"/>
                <w:color w:val="000000"/>
                <w:sz w:val="22"/>
                <w:szCs w:val="22"/>
              </w:rPr>
            </w:pPr>
          </w:p>
        </w:tc>
        <w:tc>
          <w:tcPr>
            <w:tcW w:w="532" w:type="dxa"/>
            <w:gridSpan w:val="2"/>
            <w:vMerge/>
            <w:tcBorders>
              <w:left w:val="single" w:sz="4" w:space="0" w:color="000000"/>
              <w:right w:val="single" w:sz="4" w:space="0" w:color="000000"/>
            </w:tcBorders>
            <w:tcMar>
              <w:top w:w="15" w:type="dxa"/>
              <w:left w:w="15" w:type="dxa"/>
              <w:bottom w:w="15" w:type="dxa"/>
              <w:right w:w="15" w:type="dxa"/>
            </w:tcMar>
            <w:vAlign w:val="center"/>
          </w:tcPr>
          <w:p w14:paraId="08CBCAB8" w14:textId="77777777" w:rsidR="007C77A5" w:rsidRDefault="007C77A5">
            <w:pPr>
              <w:widowControl/>
              <w:spacing w:line="280" w:lineRule="exact"/>
              <w:jc w:val="left"/>
              <w:textAlignment w:val="center"/>
              <w:rPr>
                <w:rFonts w:ascii="宋体" w:hAnsi="宋体" w:cs="宋体"/>
                <w:color w:val="000000"/>
                <w:sz w:val="22"/>
                <w:szCs w:val="22"/>
              </w:rPr>
            </w:pPr>
          </w:p>
        </w:tc>
        <w:tc>
          <w:tcPr>
            <w:tcW w:w="4426" w:type="dxa"/>
            <w:gridSpan w:val="2"/>
            <w:vMerge/>
            <w:tcBorders>
              <w:left w:val="single" w:sz="4" w:space="0" w:color="000000"/>
              <w:right w:val="single" w:sz="4" w:space="0" w:color="000000"/>
            </w:tcBorders>
            <w:tcMar>
              <w:top w:w="15" w:type="dxa"/>
              <w:left w:w="15" w:type="dxa"/>
              <w:bottom w:w="15" w:type="dxa"/>
              <w:right w:w="15" w:type="dxa"/>
            </w:tcMar>
            <w:vAlign w:val="center"/>
          </w:tcPr>
          <w:p w14:paraId="0D2C9D9C" w14:textId="77777777" w:rsidR="007C77A5" w:rsidRDefault="007C77A5">
            <w:pPr>
              <w:widowControl/>
              <w:spacing w:line="280" w:lineRule="exact"/>
              <w:jc w:val="left"/>
              <w:textAlignment w:val="center"/>
              <w:rPr>
                <w:rFonts w:ascii="宋体" w:hAnsi="宋体" w:cs="宋体"/>
                <w:color w:val="000000"/>
                <w:sz w:val="22"/>
                <w:szCs w:val="22"/>
              </w:rPr>
            </w:pPr>
          </w:p>
        </w:tc>
        <w:tc>
          <w:tcPr>
            <w:tcW w:w="1292" w:type="dxa"/>
            <w:gridSpan w:val="2"/>
            <w:vMerge/>
            <w:tcBorders>
              <w:left w:val="single" w:sz="4" w:space="0" w:color="000000"/>
              <w:right w:val="single" w:sz="4" w:space="0" w:color="000000"/>
            </w:tcBorders>
            <w:tcMar>
              <w:top w:w="15" w:type="dxa"/>
              <w:left w:w="15" w:type="dxa"/>
              <w:bottom w:w="15" w:type="dxa"/>
              <w:right w:w="15" w:type="dxa"/>
            </w:tcMar>
            <w:vAlign w:val="center"/>
          </w:tcPr>
          <w:p w14:paraId="03A715F5" w14:textId="77777777" w:rsidR="007C77A5" w:rsidRDefault="007C77A5">
            <w:pPr>
              <w:widowControl/>
              <w:spacing w:line="240" w:lineRule="exact"/>
              <w:jc w:val="center"/>
              <w:textAlignment w:val="center"/>
              <w:rPr>
                <w:rFonts w:ascii="宋体" w:hAnsi="宋体" w:cs="宋体"/>
                <w:color w:val="000000"/>
                <w:sz w:val="22"/>
                <w:szCs w:val="22"/>
              </w:rPr>
            </w:pPr>
          </w:p>
        </w:tc>
        <w:tc>
          <w:tcPr>
            <w:tcW w:w="52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C0218E4" w14:textId="77777777" w:rsidR="007C77A5" w:rsidRDefault="007C77A5">
            <w:pPr>
              <w:spacing w:line="280" w:lineRule="exact"/>
              <w:rPr>
                <w:rFonts w:ascii="宋体" w:hAnsi="宋体" w:cs="宋体"/>
                <w:color w:val="000000"/>
                <w:sz w:val="22"/>
                <w:szCs w:val="22"/>
              </w:rPr>
            </w:pPr>
          </w:p>
        </w:tc>
        <w:tc>
          <w:tcPr>
            <w:tcW w:w="540" w:type="dxa"/>
            <w:gridSpan w:val="2"/>
            <w:vMerge/>
            <w:tcBorders>
              <w:left w:val="single" w:sz="4" w:space="0" w:color="000000"/>
              <w:right w:val="single" w:sz="4" w:space="0" w:color="000000"/>
            </w:tcBorders>
            <w:tcMar>
              <w:top w:w="15" w:type="dxa"/>
              <w:left w:w="15" w:type="dxa"/>
              <w:bottom w:w="15" w:type="dxa"/>
              <w:right w:w="15" w:type="dxa"/>
            </w:tcMar>
            <w:vAlign w:val="center"/>
          </w:tcPr>
          <w:p w14:paraId="3781C835" w14:textId="77777777" w:rsidR="007C77A5" w:rsidRDefault="007C77A5">
            <w:pPr>
              <w:spacing w:line="240" w:lineRule="exact"/>
              <w:jc w:val="center"/>
              <w:rPr>
                <w:rFonts w:ascii="宋体" w:hAnsi="宋体" w:cs="宋体"/>
                <w:color w:val="000000"/>
                <w:sz w:val="22"/>
                <w:szCs w:val="22"/>
              </w:rPr>
            </w:pPr>
          </w:p>
        </w:tc>
        <w:tc>
          <w:tcPr>
            <w:tcW w:w="705" w:type="dxa"/>
            <w:gridSpan w:val="2"/>
            <w:vMerge/>
            <w:tcBorders>
              <w:top w:val="single" w:sz="4" w:space="0" w:color="000000"/>
              <w:left w:val="single" w:sz="4" w:space="0" w:color="000000"/>
              <w:bottom w:val="single" w:sz="4" w:space="0" w:color="000000"/>
              <w:right w:val="single" w:sz="4" w:space="0" w:color="000000"/>
            </w:tcBorders>
            <w:vAlign w:val="center"/>
          </w:tcPr>
          <w:p w14:paraId="08EA69E1" w14:textId="77777777" w:rsidR="007C77A5" w:rsidRDefault="007C77A5">
            <w:pPr>
              <w:widowControl/>
              <w:jc w:val="left"/>
              <w:rPr>
                <w:rFonts w:ascii="宋体" w:hAnsi="宋体" w:cs="宋体"/>
                <w:color w:val="000000"/>
                <w:sz w:val="22"/>
                <w:szCs w:val="22"/>
              </w:rPr>
            </w:pPr>
          </w:p>
        </w:tc>
        <w:tc>
          <w:tcPr>
            <w:tcW w:w="708" w:type="dxa"/>
            <w:gridSpan w:val="2"/>
            <w:vMerge/>
            <w:tcBorders>
              <w:top w:val="single" w:sz="4" w:space="0" w:color="000000"/>
              <w:left w:val="single" w:sz="4" w:space="0" w:color="000000"/>
              <w:bottom w:val="single" w:sz="4" w:space="0" w:color="000000"/>
              <w:right w:val="single" w:sz="4" w:space="0" w:color="000000"/>
            </w:tcBorders>
            <w:vAlign w:val="center"/>
          </w:tcPr>
          <w:p w14:paraId="23ECA14D" w14:textId="77777777" w:rsidR="007C77A5" w:rsidRDefault="007C77A5">
            <w:pPr>
              <w:widowControl/>
              <w:jc w:val="left"/>
              <w:rPr>
                <w:rFonts w:ascii="宋体" w:hAnsi="宋体" w:cs="宋体"/>
                <w:color w:val="000000"/>
                <w:sz w:val="24"/>
              </w:rPr>
            </w:pPr>
          </w:p>
        </w:tc>
      </w:tr>
      <w:tr w:rsidR="007C77A5" w14:paraId="2E7AFFD5" w14:textId="77777777">
        <w:trPr>
          <w:trHeight w:val="711"/>
        </w:trPr>
        <w:tc>
          <w:tcPr>
            <w:tcW w:w="815" w:type="dxa"/>
            <w:gridSpan w:val="4"/>
            <w:vMerge/>
            <w:tcBorders>
              <w:top w:val="single" w:sz="4" w:space="0" w:color="000000"/>
              <w:left w:val="single" w:sz="4" w:space="0" w:color="000000"/>
              <w:bottom w:val="single" w:sz="4" w:space="0" w:color="000000"/>
              <w:right w:val="single" w:sz="4" w:space="0" w:color="000000"/>
            </w:tcBorders>
            <w:vAlign w:val="center"/>
          </w:tcPr>
          <w:p w14:paraId="13C9B222" w14:textId="77777777" w:rsidR="007C77A5" w:rsidRDefault="007C77A5">
            <w:pPr>
              <w:widowControl/>
              <w:spacing w:line="280" w:lineRule="exact"/>
              <w:jc w:val="left"/>
              <w:rPr>
                <w:rFonts w:ascii="宋体" w:hAnsi="宋体" w:cs="宋体"/>
                <w:color w:val="000000"/>
                <w:sz w:val="22"/>
                <w:szCs w:val="22"/>
              </w:rPr>
            </w:pPr>
          </w:p>
        </w:tc>
        <w:tc>
          <w:tcPr>
            <w:tcW w:w="1064" w:type="dxa"/>
            <w:gridSpan w:val="3"/>
            <w:vMerge/>
            <w:tcBorders>
              <w:left w:val="single" w:sz="4" w:space="0" w:color="000000"/>
              <w:bottom w:val="single" w:sz="4" w:space="0" w:color="000000"/>
              <w:right w:val="single" w:sz="4" w:space="0" w:color="000000"/>
            </w:tcBorders>
            <w:vAlign w:val="center"/>
          </w:tcPr>
          <w:p w14:paraId="3BC372E8" w14:textId="77777777" w:rsidR="007C77A5" w:rsidRDefault="007C77A5">
            <w:pPr>
              <w:widowControl/>
              <w:spacing w:line="280" w:lineRule="exact"/>
              <w:jc w:val="left"/>
              <w:rPr>
                <w:rFonts w:ascii="宋体" w:hAnsi="宋体" w:cs="宋体"/>
                <w:color w:val="000000"/>
                <w:sz w:val="22"/>
                <w:szCs w:val="22"/>
              </w:rPr>
            </w:pPr>
          </w:p>
        </w:tc>
        <w:tc>
          <w:tcPr>
            <w:tcW w:w="3176" w:type="dxa"/>
            <w:gridSpan w:val="2"/>
            <w:vMerge/>
            <w:tcBorders>
              <w:top w:val="single" w:sz="4" w:space="0" w:color="000000"/>
              <w:left w:val="single" w:sz="4" w:space="0" w:color="000000"/>
              <w:bottom w:val="single" w:sz="4" w:space="0" w:color="000000"/>
              <w:right w:val="single" w:sz="4" w:space="0" w:color="000000"/>
            </w:tcBorders>
            <w:vAlign w:val="center"/>
          </w:tcPr>
          <w:p w14:paraId="541BFCBB" w14:textId="77777777" w:rsidR="007C77A5" w:rsidRDefault="007C77A5">
            <w:pPr>
              <w:widowControl/>
              <w:spacing w:line="280" w:lineRule="exact"/>
              <w:jc w:val="left"/>
              <w:rPr>
                <w:rFonts w:ascii="宋体" w:hAnsi="宋体" w:cs="宋体"/>
                <w:color w:val="000000"/>
                <w:sz w:val="22"/>
                <w:szCs w:val="22"/>
              </w:rPr>
            </w:pPr>
          </w:p>
        </w:tc>
        <w:tc>
          <w:tcPr>
            <w:tcW w:w="480" w:type="dxa"/>
            <w:gridSpan w:val="3"/>
            <w:vMerge/>
            <w:tcBorders>
              <w:top w:val="single" w:sz="4" w:space="0" w:color="000000"/>
              <w:left w:val="single" w:sz="4" w:space="0" w:color="000000"/>
              <w:bottom w:val="single" w:sz="4" w:space="0" w:color="000000"/>
              <w:right w:val="single" w:sz="4" w:space="0" w:color="000000"/>
            </w:tcBorders>
            <w:vAlign w:val="center"/>
          </w:tcPr>
          <w:p w14:paraId="50BB7297" w14:textId="77777777" w:rsidR="007C77A5" w:rsidRDefault="007C77A5">
            <w:pPr>
              <w:widowControl/>
              <w:spacing w:line="280" w:lineRule="exact"/>
              <w:jc w:val="left"/>
              <w:rPr>
                <w:rFonts w:ascii="宋体" w:hAnsi="宋体" w:cs="宋体"/>
                <w:color w:val="000000"/>
                <w:sz w:val="22"/>
                <w:szCs w:val="22"/>
              </w:rPr>
            </w:pPr>
          </w:p>
        </w:tc>
        <w:tc>
          <w:tcPr>
            <w:tcW w:w="515" w:type="dxa"/>
            <w:gridSpan w:val="2"/>
            <w:vMerge/>
            <w:tcBorders>
              <w:left w:val="single" w:sz="4" w:space="0" w:color="000000"/>
              <w:bottom w:val="single" w:sz="4" w:space="0" w:color="000000"/>
              <w:right w:val="single" w:sz="4" w:space="0" w:color="000000"/>
            </w:tcBorders>
            <w:vAlign w:val="center"/>
          </w:tcPr>
          <w:p w14:paraId="4227F0D5" w14:textId="77777777" w:rsidR="007C77A5" w:rsidRDefault="007C77A5">
            <w:pPr>
              <w:widowControl/>
              <w:spacing w:line="280" w:lineRule="exact"/>
              <w:jc w:val="left"/>
              <w:rPr>
                <w:rFonts w:ascii="宋体" w:hAnsi="宋体" w:cs="宋体"/>
                <w:color w:val="000000"/>
                <w:sz w:val="22"/>
                <w:szCs w:val="22"/>
              </w:rPr>
            </w:pPr>
          </w:p>
        </w:tc>
        <w:tc>
          <w:tcPr>
            <w:tcW w:w="532" w:type="dxa"/>
            <w:gridSpan w:val="2"/>
            <w:vMerge/>
            <w:tcBorders>
              <w:left w:val="single" w:sz="4" w:space="0" w:color="000000"/>
              <w:right w:val="single" w:sz="4" w:space="0" w:color="000000"/>
            </w:tcBorders>
            <w:tcMar>
              <w:top w:w="15" w:type="dxa"/>
              <w:left w:w="15" w:type="dxa"/>
              <w:bottom w:w="15" w:type="dxa"/>
              <w:right w:w="15" w:type="dxa"/>
            </w:tcMar>
            <w:vAlign w:val="center"/>
          </w:tcPr>
          <w:p w14:paraId="114EFD63" w14:textId="77777777" w:rsidR="007C77A5" w:rsidRDefault="007C77A5">
            <w:pPr>
              <w:widowControl/>
              <w:spacing w:line="280" w:lineRule="exact"/>
              <w:jc w:val="left"/>
              <w:textAlignment w:val="center"/>
              <w:rPr>
                <w:rFonts w:ascii="宋体" w:hAnsi="宋体" w:cs="宋体"/>
                <w:color w:val="000000"/>
                <w:sz w:val="22"/>
                <w:szCs w:val="22"/>
              </w:rPr>
            </w:pPr>
          </w:p>
        </w:tc>
        <w:tc>
          <w:tcPr>
            <w:tcW w:w="4426" w:type="dxa"/>
            <w:gridSpan w:val="2"/>
            <w:vMerge/>
            <w:tcBorders>
              <w:left w:val="single" w:sz="4" w:space="0" w:color="000000"/>
              <w:right w:val="single" w:sz="4" w:space="0" w:color="000000"/>
            </w:tcBorders>
            <w:tcMar>
              <w:top w:w="15" w:type="dxa"/>
              <w:left w:w="15" w:type="dxa"/>
              <w:bottom w:w="15" w:type="dxa"/>
              <w:right w:w="15" w:type="dxa"/>
            </w:tcMar>
            <w:vAlign w:val="center"/>
          </w:tcPr>
          <w:p w14:paraId="1E5B88EC" w14:textId="77777777" w:rsidR="007C77A5" w:rsidRDefault="007C77A5">
            <w:pPr>
              <w:widowControl/>
              <w:spacing w:line="280" w:lineRule="exact"/>
              <w:jc w:val="left"/>
              <w:textAlignment w:val="center"/>
              <w:rPr>
                <w:rFonts w:ascii="宋体" w:hAnsi="宋体" w:cs="宋体"/>
                <w:color w:val="000000"/>
                <w:sz w:val="22"/>
                <w:szCs w:val="22"/>
              </w:rPr>
            </w:pPr>
          </w:p>
        </w:tc>
        <w:tc>
          <w:tcPr>
            <w:tcW w:w="1292" w:type="dxa"/>
            <w:gridSpan w:val="2"/>
            <w:vMerge/>
            <w:tcBorders>
              <w:left w:val="single" w:sz="4" w:space="0" w:color="000000"/>
              <w:right w:val="single" w:sz="4" w:space="0" w:color="000000"/>
            </w:tcBorders>
            <w:tcMar>
              <w:top w:w="15" w:type="dxa"/>
              <w:left w:w="15" w:type="dxa"/>
              <w:bottom w:w="15" w:type="dxa"/>
              <w:right w:w="15" w:type="dxa"/>
            </w:tcMar>
            <w:vAlign w:val="center"/>
          </w:tcPr>
          <w:p w14:paraId="38A083ED" w14:textId="77777777" w:rsidR="007C77A5" w:rsidRDefault="007C77A5">
            <w:pPr>
              <w:widowControl/>
              <w:spacing w:line="240" w:lineRule="exact"/>
              <w:jc w:val="center"/>
              <w:textAlignment w:val="center"/>
              <w:rPr>
                <w:sz w:val="22"/>
                <w:szCs w:val="22"/>
              </w:rPr>
            </w:pPr>
          </w:p>
        </w:tc>
        <w:tc>
          <w:tcPr>
            <w:tcW w:w="525" w:type="dxa"/>
            <w:gridSpan w:val="2"/>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00F1EBCD" w14:textId="77777777" w:rsidR="007C77A5" w:rsidRDefault="007C77A5">
            <w:pPr>
              <w:spacing w:line="280" w:lineRule="exact"/>
              <w:jc w:val="center"/>
              <w:rPr>
                <w:rFonts w:ascii="宋体" w:hAnsi="宋体" w:cs="宋体"/>
                <w:color w:val="000000"/>
                <w:sz w:val="22"/>
                <w:szCs w:val="22"/>
              </w:rPr>
            </w:pPr>
          </w:p>
        </w:tc>
        <w:tc>
          <w:tcPr>
            <w:tcW w:w="540" w:type="dxa"/>
            <w:gridSpan w:val="2"/>
            <w:vMerge/>
            <w:tcBorders>
              <w:left w:val="single" w:sz="4" w:space="0" w:color="000000"/>
              <w:right w:val="single" w:sz="4" w:space="0" w:color="000000"/>
            </w:tcBorders>
            <w:tcMar>
              <w:top w:w="15" w:type="dxa"/>
              <w:left w:w="15" w:type="dxa"/>
              <w:bottom w:w="15" w:type="dxa"/>
              <w:right w:w="15" w:type="dxa"/>
            </w:tcMar>
            <w:vAlign w:val="center"/>
          </w:tcPr>
          <w:p w14:paraId="5BEFBCA3" w14:textId="77777777" w:rsidR="007C77A5" w:rsidRDefault="007C77A5">
            <w:pPr>
              <w:spacing w:line="240" w:lineRule="exact"/>
              <w:jc w:val="center"/>
              <w:rPr>
                <w:rFonts w:ascii="宋体" w:hAnsi="宋体" w:cs="宋体"/>
                <w:color w:val="000000"/>
                <w:sz w:val="22"/>
                <w:szCs w:val="22"/>
              </w:rPr>
            </w:pPr>
          </w:p>
        </w:tc>
        <w:tc>
          <w:tcPr>
            <w:tcW w:w="705" w:type="dxa"/>
            <w:gridSpan w:val="2"/>
            <w:vMerge/>
            <w:tcBorders>
              <w:top w:val="single" w:sz="4" w:space="0" w:color="000000"/>
              <w:left w:val="single" w:sz="4" w:space="0" w:color="000000"/>
              <w:bottom w:val="single" w:sz="4" w:space="0" w:color="000000"/>
              <w:right w:val="single" w:sz="4" w:space="0" w:color="000000"/>
            </w:tcBorders>
            <w:vAlign w:val="center"/>
          </w:tcPr>
          <w:p w14:paraId="172496A8" w14:textId="77777777" w:rsidR="007C77A5" w:rsidRDefault="007C77A5">
            <w:pPr>
              <w:widowControl/>
              <w:jc w:val="left"/>
              <w:rPr>
                <w:rFonts w:ascii="宋体" w:hAnsi="宋体" w:cs="宋体"/>
                <w:color w:val="000000"/>
                <w:sz w:val="22"/>
                <w:szCs w:val="22"/>
              </w:rPr>
            </w:pPr>
          </w:p>
        </w:tc>
        <w:tc>
          <w:tcPr>
            <w:tcW w:w="708" w:type="dxa"/>
            <w:gridSpan w:val="2"/>
            <w:vMerge/>
            <w:tcBorders>
              <w:top w:val="single" w:sz="4" w:space="0" w:color="000000"/>
              <w:left w:val="single" w:sz="4" w:space="0" w:color="000000"/>
              <w:bottom w:val="single" w:sz="4" w:space="0" w:color="000000"/>
              <w:right w:val="single" w:sz="4" w:space="0" w:color="000000"/>
            </w:tcBorders>
            <w:vAlign w:val="center"/>
          </w:tcPr>
          <w:p w14:paraId="71B45703" w14:textId="77777777" w:rsidR="007C77A5" w:rsidRDefault="007C77A5">
            <w:pPr>
              <w:widowControl/>
              <w:jc w:val="left"/>
              <w:rPr>
                <w:rFonts w:ascii="宋体" w:hAnsi="宋体" w:cs="宋体"/>
                <w:color w:val="000000"/>
                <w:sz w:val="24"/>
              </w:rPr>
            </w:pPr>
          </w:p>
        </w:tc>
      </w:tr>
      <w:tr w:rsidR="007C77A5" w14:paraId="3E3FAC77" w14:textId="77777777">
        <w:trPr>
          <w:trHeight w:val="937"/>
        </w:trPr>
        <w:tc>
          <w:tcPr>
            <w:tcW w:w="815" w:type="dxa"/>
            <w:gridSpan w:val="4"/>
            <w:vMerge/>
            <w:tcBorders>
              <w:top w:val="single" w:sz="4" w:space="0" w:color="000000"/>
              <w:left w:val="single" w:sz="4" w:space="0" w:color="000000"/>
              <w:bottom w:val="single" w:sz="4" w:space="0" w:color="000000"/>
              <w:right w:val="single" w:sz="4" w:space="0" w:color="000000"/>
            </w:tcBorders>
            <w:vAlign w:val="center"/>
          </w:tcPr>
          <w:p w14:paraId="3FB55E07" w14:textId="77777777" w:rsidR="007C77A5" w:rsidRDefault="007C77A5">
            <w:pPr>
              <w:widowControl/>
              <w:spacing w:line="280" w:lineRule="exact"/>
              <w:jc w:val="left"/>
              <w:rPr>
                <w:rFonts w:ascii="宋体" w:hAnsi="宋体" w:cs="宋体"/>
                <w:color w:val="000000"/>
                <w:sz w:val="22"/>
                <w:szCs w:val="22"/>
              </w:rPr>
            </w:pPr>
          </w:p>
        </w:tc>
        <w:tc>
          <w:tcPr>
            <w:tcW w:w="1064" w:type="dxa"/>
            <w:gridSpan w:val="3"/>
            <w:vMerge/>
            <w:tcBorders>
              <w:left w:val="single" w:sz="4" w:space="0" w:color="000000"/>
              <w:bottom w:val="single" w:sz="4" w:space="0" w:color="000000"/>
              <w:right w:val="single" w:sz="4" w:space="0" w:color="000000"/>
            </w:tcBorders>
            <w:vAlign w:val="center"/>
          </w:tcPr>
          <w:p w14:paraId="2BE50F9B" w14:textId="77777777" w:rsidR="007C77A5" w:rsidRDefault="007C77A5">
            <w:pPr>
              <w:widowControl/>
              <w:spacing w:line="280" w:lineRule="exact"/>
              <w:jc w:val="left"/>
              <w:rPr>
                <w:rFonts w:ascii="宋体" w:hAnsi="宋体" w:cs="宋体"/>
                <w:color w:val="000000"/>
                <w:sz w:val="22"/>
                <w:szCs w:val="22"/>
              </w:rPr>
            </w:pPr>
          </w:p>
        </w:tc>
        <w:tc>
          <w:tcPr>
            <w:tcW w:w="3176" w:type="dxa"/>
            <w:gridSpan w:val="2"/>
            <w:vMerge/>
            <w:tcBorders>
              <w:top w:val="single" w:sz="4" w:space="0" w:color="000000"/>
              <w:left w:val="single" w:sz="4" w:space="0" w:color="000000"/>
              <w:bottom w:val="single" w:sz="4" w:space="0" w:color="000000"/>
              <w:right w:val="single" w:sz="4" w:space="0" w:color="000000"/>
            </w:tcBorders>
            <w:vAlign w:val="center"/>
          </w:tcPr>
          <w:p w14:paraId="0D9477B7" w14:textId="77777777" w:rsidR="007C77A5" w:rsidRDefault="007C77A5">
            <w:pPr>
              <w:widowControl/>
              <w:spacing w:line="280" w:lineRule="exact"/>
              <w:jc w:val="left"/>
              <w:rPr>
                <w:rFonts w:ascii="宋体" w:hAnsi="宋体" w:cs="宋体"/>
                <w:color w:val="000000"/>
                <w:sz w:val="22"/>
                <w:szCs w:val="22"/>
              </w:rPr>
            </w:pPr>
          </w:p>
        </w:tc>
        <w:tc>
          <w:tcPr>
            <w:tcW w:w="480" w:type="dxa"/>
            <w:gridSpan w:val="3"/>
            <w:vMerge/>
            <w:tcBorders>
              <w:top w:val="single" w:sz="4" w:space="0" w:color="000000"/>
              <w:left w:val="single" w:sz="4" w:space="0" w:color="000000"/>
              <w:bottom w:val="single" w:sz="4" w:space="0" w:color="000000"/>
              <w:right w:val="single" w:sz="4" w:space="0" w:color="000000"/>
            </w:tcBorders>
            <w:vAlign w:val="center"/>
          </w:tcPr>
          <w:p w14:paraId="13C1691F" w14:textId="77777777" w:rsidR="007C77A5" w:rsidRDefault="007C77A5">
            <w:pPr>
              <w:widowControl/>
              <w:spacing w:line="280" w:lineRule="exact"/>
              <w:jc w:val="left"/>
              <w:rPr>
                <w:rFonts w:ascii="宋体" w:hAnsi="宋体" w:cs="宋体"/>
                <w:color w:val="000000"/>
                <w:sz w:val="22"/>
                <w:szCs w:val="22"/>
              </w:rPr>
            </w:pPr>
          </w:p>
        </w:tc>
        <w:tc>
          <w:tcPr>
            <w:tcW w:w="515" w:type="dxa"/>
            <w:gridSpan w:val="2"/>
            <w:vMerge/>
            <w:tcBorders>
              <w:left w:val="single" w:sz="4" w:space="0" w:color="000000"/>
              <w:bottom w:val="single" w:sz="4" w:space="0" w:color="000000"/>
              <w:right w:val="single" w:sz="4" w:space="0" w:color="000000"/>
            </w:tcBorders>
            <w:vAlign w:val="center"/>
          </w:tcPr>
          <w:p w14:paraId="7DEA823B" w14:textId="77777777" w:rsidR="007C77A5" w:rsidRDefault="007C77A5">
            <w:pPr>
              <w:widowControl/>
              <w:spacing w:line="280" w:lineRule="exact"/>
              <w:jc w:val="left"/>
              <w:rPr>
                <w:rFonts w:ascii="宋体" w:hAnsi="宋体" w:cs="宋体"/>
                <w:color w:val="000000"/>
                <w:sz w:val="22"/>
                <w:szCs w:val="22"/>
              </w:rPr>
            </w:pPr>
          </w:p>
        </w:tc>
        <w:tc>
          <w:tcPr>
            <w:tcW w:w="532" w:type="dxa"/>
            <w:gridSpan w:val="2"/>
            <w:vMerge/>
            <w:tcBorders>
              <w:left w:val="single" w:sz="4" w:space="0" w:color="000000"/>
              <w:bottom w:val="nil"/>
              <w:right w:val="single" w:sz="4" w:space="0" w:color="000000"/>
            </w:tcBorders>
            <w:tcMar>
              <w:top w:w="15" w:type="dxa"/>
              <w:left w:w="15" w:type="dxa"/>
              <w:bottom w:w="15" w:type="dxa"/>
              <w:right w:w="15" w:type="dxa"/>
            </w:tcMar>
            <w:vAlign w:val="center"/>
          </w:tcPr>
          <w:p w14:paraId="28930593" w14:textId="77777777" w:rsidR="007C77A5" w:rsidRDefault="007C77A5">
            <w:pPr>
              <w:widowControl/>
              <w:spacing w:line="280" w:lineRule="exact"/>
              <w:jc w:val="left"/>
              <w:textAlignment w:val="center"/>
              <w:rPr>
                <w:rFonts w:ascii="宋体" w:hAnsi="宋体" w:cs="宋体"/>
                <w:color w:val="000000"/>
                <w:sz w:val="22"/>
                <w:szCs w:val="22"/>
              </w:rPr>
            </w:pPr>
          </w:p>
        </w:tc>
        <w:tc>
          <w:tcPr>
            <w:tcW w:w="4426" w:type="dxa"/>
            <w:gridSpan w:val="2"/>
            <w:vMerge/>
            <w:tcBorders>
              <w:left w:val="single" w:sz="4" w:space="0" w:color="000000"/>
              <w:bottom w:val="nil"/>
              <w:right w:val="single" w:sz="4" w:space="0" w:color="000000"/>
            </w:tcBorders>
            <w:tcMar>
              <w:top w:w="15" w:type="dxa"/>
              <w:left w:w="15" w:type="dxa"/>
              <w:bottom w:w="15" w:type="dxa"/>
              <w:right w:w="15" w:type="dxa"/>
            </w:tcMar>
            <w:vAlign w:val="center"/>
          </w:tcPr>
          <w:p w14:paraId="2B49A0DC" w14:textId="77777777" w:rsidR="007C77A5" w:rsidRDefault="007C77A5">
            <w:pPr>
              <w:widowControl/>
              <w:spacing w:line="280" w:lineRule="exact"/>
              <w:jc w:val="left"/>
              <w:textAlignment w:val="center"/>
              <w:rPr>
                <w:rFonts w:ascii="宋体" w:hAnsi="宋体" w:cs="宋体"/>
                <w:color w:val="000000"/>
                <w:sz w:val="22"/>
                <w:szCs w:val="22"/>
              </w:rPr>
            </w:pPr>
          </w:p>
        </w:tc>
        <w:tc>
          <w:tcPr>
            <w:tcW w:w="1292" w:type="dxa"/>
            <w:gridSpan w:val="2"/>
            <w:vMerge/>
            <w:tcBorders>
              <w:left w:val="single" w:sz="4" w:space="0" w:color="000000"/>
              <w:bottom w:val="nil"/>
              <w:right w:val="single" w:sz="4" w:space="0" w:color="000000"/>
            </w:tcBorders>
            <w:tcMar>
              <w:top w:w="15" w:type="dxa"/>
              <w:left w:w="15" w:type="dxa"/>
              <w:bottom w:w="15" w:type="dxa"/>
              <w:right w:w="15" w:type="dxa"/>
            </w:tcMar>
            <w:vAlign w:val="center"/>
          </w:tcPr>
          <w:p w14:paraId="42ACE433" w14:textId="77777777" w:rsidR="007C77A5" w:rsidRDefault="007C77A5">
            <w:pPr>
              <w:widowControl/>
              <w:spacing w:line="240" w:lineRule="exact"/>
              <w:jc w:val="center"/>
              <w:textAlignment w:val="center"/>
              <w:rPr>
                <w:sz w:val="22"/>
                <w:szCs w:val="22"/>
              </w:rPr>
            </w:pPr>
          </w:p>
        </w:tc>
        <w:tc>
          <w:tcPr>
            <w:tcW w:w="525" w:type="dxa"/>
            <w:gridSpan w:val="2"/>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7DBB4EEB" w14:textId="77777777" w:rsidR="007C77A5" w:rsidRDefault="007C77A5">
            <w:pPr>
              <w:spacing w:line="280" w:lineRule="exact"/>
              <w:jc w:val="center"/>
              <w:rPr>
                <w:rFonts w:ascii="宋体" w:hAnsi="宋体" w:cs="宋体"/>
                <w:color w:val="000000"/>
                <w:sz w:val="22"/>
                <w:szCs w:val="22"/>
              </w:rPr>
            </w:pPr>
          </w:p>
        </w:tc>
        <w:tc>
          <w:tcPr>
            <w:tcW w:w="540" w:type="dxa"/>
            <w:gridSpan w:val="2"/>
            <w:vMerge/>
            <w:tcBorders>
              <w:left w:val="single" w:sz="4" w:space="0" w:color="000000"/>
              <w:bottom w:val="single" w:sz="4" w:space="0" w:color="000000"/>
              <w:right w:val="single" w:sz="4" w:space="0" w:color="000000"/>
            </w:tcBorders>
            <w:tcMar>
              <w:top w:w="15" w:type="dxa"/>
              <w:left w:w="15" w:type="dxa"/>
              <w:bottom w:w="15" w:type="dxa"/>
              <w:right w:w="15" w:type="dxa"/>
            </w:tcMar>
            <w:vAlign w:val="center"/>
          </w:tcPr>
          <w:p w14:paraId="15CF77C6" w14:textId="77777777" w:rsidR="007C77A5" w:rsidRDefault="007C77A5">
            <w:pPr>
              <w:spacing w:line="240" w:lineRule="exact"/>
              <w:jc w:val="center"/>
              <w:rPr>
                <w:rFonts w:ascii="宋体" w:hAnsi="宋体" w:cs="宋体"/>
                <w:color w:val="000000"/>
                <w:sz w:val="22"/>
                <w:szCs w:val="22"/>
              </w:rPr>
            </w:pPr>
          </w:p>
        </w:tc>
        <w:tc>
          <w:tcPr>
            <w:tcW w:w="705" w:type="dxa"/>
            <w:gridSpan w:val="2"/>
            <w:vMerge/>
            <w:tcBorders>
              <w:top w:val="single" w:sz="4" w:space="0" w:color="000000"/>
              <w:left w:val="single" w:sz="4" w:space="0" w:color="000000"/>
              <w:bottom w:val="single" w:sz="4" w:space="0" w:color="000000"/>
              <w:right w:val="single" w:sz="4" w:space="0" w:color="000000"/>
            </w:tcBorders>
            <w:vAlign w:val="center"/>
          </w:tcPr>
          <w:p w14:paraId="533297B5" w14:textId="77777777" w:rsidR="007C77A5" w:rsidRDefault="007C77A5">
            <w:pPr>
              <w:widowControl/>
              <w:jc w:val="left"/>
              <w:rPr>
                <w:rFonts w:ascii="宋体" w:hAnsi="宋体" w:cs="宋体"/>
                <w:color w:val="000000"/>
                <w:sz w:val="22"/>
                <w:szCs w:val="22"/>
              </w:rPr>
            </w:pPr>
          </w:p>
        </w:tc>
        <w:tc>
          <w:tcPr>
            <w:tcW w:w="708" w:type="dxa"/>
            <w:gridSpan w:val="2"/>
            <w:vMerge/>
            <w:tcBorders>
              <w:top w:val="single" w:sz="4" w:space="0" w:color="000000"/>
              <w:left w:val="single" w:sz="4" w:space="0" w:color="000000"/>
              <w:bottom w:val="single" w:sz="4" w:space="0" w:color="000000"/>
              <w:right w:val="single" w:sz="4" w:space="0" w:color="000000"/>
            </w:tcBorders>
            <w:vAlign w:val="center"/>
          </w:tcPr>
          <w:p w14:paraId="56F2DE1C" w14:textId="77777777" w:rsidR="007C77A5" w:rsidRDefault="007C77A5">
            <w:pPr>
              <w:widowControl/>
              <w:jc w:val="left"/>
              <w:rPr>
                <w:rFonts w:ascii="宋体" w:hAnsi="宋体" w:cs="宋体"/>
                <w:color w:val="000000"/>
                <w:sz w:val="24"/>
              </w:rPr>
            </w:pPr>
          </w:p>
        </w:tc>
      </w:tr>
      <w:tr w:rsidR="007C77A5" w14:paraId="325596D8" w14:textId="77777777">
        <w:trPr>
          <w:trHeight w:val="370"/>
        </w:trPr>
        <w:tc>
          <w:tcPr>
            <w:tcW w:w="14778" w:type="dxa"/>
            <w:gridSpan w:val="28"/>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tbl>
            <w:tblPr>
              <w:tblW w:w="14955" w:type="dxa"/>
              <w:tblBorders>
                <w:insideH w:val="none" w:sz="4" w:space="0" w:color="auto"/>
                <w:insideV w:val="none" w:sz="4" w:space="0" w:color="auto"/>
              </w:tblBorders>
              <w:tblLayout w:type="fixed"/>
              <w:tblCellMar>
                <w:left w:w="0" w:type="dxa"/>
                <w:right w:w="0" w:type="dxa"/>
              </w:tblCellMar>
              <w:tblLook w:val="04A0" w:firstRow="1" w:lastRow="0" w:firstColumn="1" w:lastColumn="0" w:noHBand="0" w:noVBand="1"/>
            </w:tblPr>
            <w:tblGrid>
              <w:gridCol w:w="14955"/>
            </w:tblGrid>
            <w:tr w:rsidR="007C77A5" w14:paraId="3B25EC52" w14:textId="77777777">
              <w:trPr>
                <w:trHeight w:val="345"/>
              </w:trPr>
              <w:tc>
                <w:tcPr>
                  <w:tcW w:w="14955" w:type="dxa"/>
                  <w:tcMar>
                    <w:top w:w="15" w:type="dxa"/>
                    <w:left w:w="15" w:type="dxa"/>
                    <w:right w:w="15" w:type="dxa"/>
                  </w:tcMar>
                  <w:vAlign w:val="center"/>
                </w:tcPr>
                <w:p w14:paraId="2BC83855" w14:textId="77777777" w:rsidR="007C77A5" w:rsidRDefault="00000000">
                  <w:pPr>
                    <w:widowControl/>
                    <w:jc w:val="left"/>
                    <w:textAlignment w:val="center"/>
                    <w:rPr>
                      <w:rFonts w:ascii="宋体" w:hAnsi="宋体" w:cs="宋体"/>
                      <w:color w:val="000000"/>
                      <w:sz w:val="16"/>
                      <w:szCs w:val="16"/>
                    </w:rPr>
                  </w:pPr>
                  <w:r>
                    <w:rPr>
                      <w:rFonts w:ascii="宋体" w:hAnsi="宋体" w:cs="宋体" w:hint="eastAsia"/>
                      <w:color w:val="000000"/>
                      <w:kern w:val="0"/>
                      <w:sz w:val="22"/>
                      <w:szCs w:val="22"/>
                    </w:rPr>
                    <w:t>服务电话： 0375-8166107          投诉机构： 舞钢市住房和城乡规划建设局纪检监察室</w:t>
                  </w:r>
                  <w:r>
                    <w:rPr>
                      <w:rFonts w:ascii="宋体" w:hAnsi="宋体" w:cs="宋体"/>
                      <w:color w:val="000000"/>
                      <w:kern w:val="0"/>
                      <w:szCs w:val="21"/>
                    </w:rPr>
                    <w:t xml:space="preserve">   </w:t>
                  </w:r>
                  <w:r>
                    <w:rPr>
                      <w:rFonts w:ascii="宋体" w:hAnsi="宋体" w:cs="宋体" w:hint="eastAsia"/>
                      <w:color w:val="000000"/>
                      <w:kern w:val="0"/>
                      <w:sz w:val="22"/>
                      <w:szCs w:val="22"/>
                    </w:rPr>
                    <w:t xml:space="preserve">              投诉电话：</w:t>
                  </w:r>
                  <w:r>
                    <w:rPr>
                      <w:rFonts w:ascii="宋体" w:hAnsi="宋体" w:cs="宋体"/>
                      <w:color w:val="000000"/>
                      <w:kern w:val="0"/>
                      <w:szCs w:val="21"/>
                    </w:rPr>
                    <w:t>0375-8166899</w:t>
                  </w:r>
                </w:p>
              </w:tc>
            </w:tr>
          </w:tbl>
          <w:p w14:paraId="38E7DEA8" w14:textId="77777777" w:rsidR="007C77A5" w:rsidRDefault="007C77A5">
            <w:pPr>
              <w:widowControl/>
              <w:jc w:val="left"/>
              <w:textAlignment w:val="center"/>
              <w:rPr>
                <w:rFonts w:ascii="宋体" w:hAnsi="宋体" w:cs="宋体"/>
                <w:color w:val="000000"/>
                <w:sz w:val="22"/>
                <w:szCs w:val="22"/>
              </w:rPr>
            </w:pPr>
          </w:p>
        </w:tc>
      </w:tr>
      <w:tr w:rsidR="007C77A5" w14:paraId="4C3D4F1C" w14:textId="77777777">
        <w:trPr>
          <w:trHeight w:val="390"/>
        </w:trPr>
        <w:tc>
          <w:tcPr>
            <w:tcW w:w="14778" w:type="dxa"/>
            <w:gridSpan w:val="28"/>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8889EB5" w14:textId="77777777" w:rsidR="007C77A5"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 xml:space="preserve">受理地点：舞钢市行政服务中心住建局窗口                      </w:t>
            </w:r>
          </w:p>
        </w:tc>
      </w:tr>
      <w:tr w:rsidR="007C77A5" w14:paraId="5AC1ECF5" w14:textId="77777777">
        <w:trPr>
          <w:trHeight w:val="821"/>
        </w:trPr>
        <w:tc>
          <w:tcPr>
            <w:tcW w:w="14778" w:type="dxa"/>
            <w:gridSpan w:val="28"/>
            <w:tcBorders>
              <w:top w:val="nil"/>
              <w:left w:val="nil"/>
              <w:bottom w:val="single" w:sz="4" w:space="0" w:color="000000"/>
              <w:right w:val="nil"/>
            </w:tcBorders>
            <w:tcMar>
              <w:top w:w="15" w:type="dxa"/>
              <w:left w:w="15" w:type="dxa"/>
              <w:bottom w:w="15" w:type="dxa"/>
              <w:right w:w="15" w:type="dxa"/>
            </w:tcMar>
            <w:vAlign w:val="center"/>
          </w:tcPr>
          <w:p w14:paraId="6710B857" w14:textId="77777777" w:rsidR="007C77A5" w:rsidRDefault="00000000">
            <w:pPr>
              <w:widowControl/>
              <w:jc w:val="center"/>
              <w:textAlignment w:val="center"/>
              <w:rPr>
                <w:rFonts w:ascii="宋体" w:eastAsia="方正小标宋简体" w:hAnsi="宋体" w:cs="宋体"/>
                <w:color w:val="000000"/>
                <w:kern w:val="0"/>
                <w:sz w:val="44"/>
                <w:szCs w:val="44"/>
                <w:lang w:bidi="ar"/>
              </w:rPr>
            </w:pPr>
            <w:r>
              <w:rPr>
                <w:rFonts w:ascii="宋体" w:eastAsia="方正小标宋简体" w:hAnsi="宋体" w:cs="宋体" w:hint="eastAsia"/>
                <w:color w:val="000000"/>
                <w:kern w:val="0"/>
                <w:sz w:val="44"/>
                <w:szCs w:val="44"/>
                <w:lang w:bidi="ar"/>
              </w:rPr>
              <w:lastRenderedPageBreak/>
              <w:t>舞钢市住房和城乡建设局权力清单和责任清单统计表</w:t>
            </w:r>
          </w:p>
          <w:p w14:paraId="077CD347" w14:textId="77777777" w:rsidR="007C77A5" w:rsidRDefault="00000000">
            <w:pPr>
              <w:widowControl/>
              <w:jc w:val="left"/>
              <w:textAlignment w:val="center"/>
              <w:rPr>
                <w:rFonts w:ascii="宋体" w:hAnsi="宋体" w:cs="宋体"/>
                <w:color w:val="000000"/>
                <w:sz w:val="24"/>
              </w:rPr>
            </w:pPr>
            <w:r>
              <w:rPr>
                <w:rFonts w:ascii="宋体" w:hAnsi="宋体" w:cs="宋体" w:hint="eastAsia"/>
                <w:color w:val="000000"/>
                <w:kern w:val="0"/>
                <w:sz w:val="24"/>
              </w:rPr>
              <w:t>职权类别：行政许可</w:t>
            </w:r>
          </w:p>
        </w:tc>
      </w:tr>
      <w:tr w:rsidR="007C77A5" w14:paraId="30F51AE3" w14:textId="77777777">
        <w:trPr>
          <w:trHeight w:val="545"/>
        </w:trPr>
        <w:tc>
          <w:tcPr>
            <w:tcW w:w="815" w:type="dxa"/>
            <w:gridSpan w:val="4"/>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CAC6C9C"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序号</w:t>
            </w:r>
          </w:p>
        </w:tc>
        <w:tc>
          <w:tcPr>
            <w:tcW w:w="1064"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DCF954E"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职权名称</w:t>
            </w:r>
          </w:p>
        </w:tc>
        <w:tc>
          <w:tcPr>
            <w:tcW w:w="3176"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F9FBC1B"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实施依据</w:t>
            </w:r>
          </w:p>
        </w:tc>
        <w:tc>
          <w:tcPr>
            <w:tcW w:w="480"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E0051CB"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实施对象</w:t>
            </w:r>
          </w:p>
        </w:tc>
        <w:tc>
          <w:tcPr>
            <w:tcW w:w="51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D4EA77F"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实施机构</w:t>
            </w:r>
          </w:p>
        </w:tc>
        <w:tc>
          <w:tcPr>
            <w:tcW w:w="532"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D7C894E"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办理环节</w:t>
            </w:r>
          </w:p>
        </w:tc>
        <w:tc>
          <w:tcPr>
            <w:tcW w:w="4426"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DAC4AD5"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责任事项</w:t>
            </w:r>
          </w:p>
        </w:tc>
        <w:tc>
          <w:tcPr>
            <w:tcW w:w="1292"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5BF8A84"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责任</w:t>
            </w:r>
            <w:r>
              <w:rPr>
                <w:rFonts w:ascii="黑体" w:eastAsia="黑体" w:hAnsi="宋体" w:cs="黑体" w:hint="eastAsia"/>
                <w:color w:val="000000"/>
                <w:kern w:val="0"/>
                <w:sz w:val="22"/>
                <w:szCs w:val="22"/>
              </w:rPr>
              <w:br/>
              <w:t>科室</w:t>
            </w:r>
          </w:p>
        </w:tc>
        <w:tc>
          <w:tcPr>
            <w:tcW w:w="52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031F28C"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承诺时限</w:t>
            </w:r>
          </w:p>
        </w:tc>
        <w:tc>
          <w:tcPr>
            <w:tcW w:w="54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732C3CC"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法定时限</w:t>
            </w:r>
          </w:p>
        </w:tc>
        <w:tc>
          <w:tcPr>
            <w:tcW w:w="70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18E21E7"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收费情况及依据</w:t>
            </w:r>
          </w:p>
        </w:tc>
        <w:tc>
          <w:tcPr>
            <w:tcW w:w="708"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4B78EFC"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调整意见及理由</w:t>
            </w:r>
          </w:p>
        </w:tc>
      </w:tr>
      <w:tr w:rsidR="007C77A5" w14:paraId="613691D8" w14:textId="77777777">
        <w:trPr>
          <w:trHeight w:val="1111"/>
        </w:trPr>
        <w:tc>
          <w:tcPr>
            <w:tcW w:w="815" w:type="dxa"/>
            <w:gridSpan w:val="4"/>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61538ED" w14:textId="77777777" w:rsidR="007C77A5" w:rsidRDefault="00000000">
            <w:pPr>
              <w:widowControl/>
              <w:spacing w:line="280" w:lineRule="exact"/>
              <w:jc w:val="center"/>
              <w:textAlignment w:val="center"/>
              <w:rPr>
                <w:rFonts w:ascii="宋体" w:hAnsi="宋体" w:cs="宋体"/>
                <w:color w:val="000000"/>
                <w:sz w:val="22"/>
                <w:szCs w:val="22"/>
              </w:rPr>
            </w:pPr>
            <w:r>
              <w:rPr>
                <w:rFonts w:ascii="宋体" w:hAnsi="宋体" w:cs="宋体" w:hint="eastAsia"/>
                <w:color w:val="000000"/>
                <w:sz w:val="22"/>
                <w:szCs w:val="22"/>
              </w:rPr>
              <w:t>13</w:t>
            </w:r>
          </w:p>
        </w:tc>
        <w:tc>
          <w:tcPr>
            <w:tcW w:w="1064" w:type="dxa"/>
            <w:gridSpan w:val="3"/>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3735BA5C"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房地产开发企业资质核定（二级及以下）</w:t>
            </w:r>
          </w:p>
        </w:tc>
        <w:tc>
          <w:tcPr>
            <w:tcW w:w="3176"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33B223B" w14:textId="77777777" w:rsidR="007C77A5" w:rsidRDefault="00000000">
            <w:r>
              <w:rPr>
                <w:rFonts w:hint="eastAsia"/>
              </w:rPr>
              <w:t>《城市房地产开发经营管理条例》（</w:t>
            </w:r>
            <w:r>
              <w:rPr>
                <w:rFonts w:hint="eastAsia"/>
              </w:rPr>
              <w:t>1998</w:t>
            </w:r>
            <w:r>
              <w:rPr>
                <w:rFonts w:hint="eastAsia"/>
              </w:rPr>
              <w:t>年</w:t>
            </w:r>
            <w:r>
              <w:rPr>
                <w:rFonts w:hint="eastAsia"/>
              </w:rPr>
              <w:t>7</w:t>
            </w:r>
            <w:r>
              <w:rPr>
                <w:rFonts w:hint="eastAsia"/>
              </w:rPr>
              <w:t>月</w:t>
            </w:r>
            <w:r>
              <w:rPr>
                <w:rFonts w:hint="eastAsia"/>
              </w:rPr>
              <w:t>20</w:t>
            </w:r>
            <w:r>
              <w:rPr>
                <w:rFonts w:hint="eastAsia"/>
              </w:rPr>
              <w:t>日国务院令第</w:t>
            </w:r>
            <w:r>
              <w:rPr>
                <w:rFonts w:hint="eastAsia"/>
              </w:rPr>
              <w:t>248</w:t>
            </w:r>
            <w:r>
              <w:rPr>
                <w:rFonts w:hint="eastAsia"/>
              </w:rPr>
              <w:t>号，</w:t>
            </w:r>
            <w:r>
              <w:rPr>
                <w:rFonts w:hint="eastAsia"/>
              </w:rPr>
              <w:t>2010</w:t>
            </w:r>
            <w:r>
              <w:rPr>
                <w:rFonts w:hint="eastAsia"/>
              </w:rPr>
              <w:t>年</w:t>
            </w:r>
            <w:r>
              <w:rPr>
                <w:rFonts w:hint="eastAsia"/>
              </w:rPr>
              <w:t>12</w:t>
            </w:r>
            <w:r>
              <w:rPr>
                <w:rFonts w:hint="eastAsia"/>
              </w:rPr>
              <w:t>月</w:t>
            </w:r>
            <w:r>
              <w:rPr>
                <w:rFonts w:hint="eastAsia"/>
              </w:rPr>
              <w:t>29</w:t>
            </w:r>
            <w:r>
              <w:rPr>
                <w:rFonts w:hint="eastAsia"/>
              </w:rPr>
              <w:t>日予以修改）第九条：房地产开发主管部门应当根据房地产开发企业的资产、专业技术人员和开发经营业绩等，对备案的房地产开发企业核定资质等级。房地产开发企业应当按照核定的资质等级，承担相应的房地产开发项目。具体办法由国务院建设行政主管部门制定。</w:t>
            </w:r>
          </w:p>
          <w:p w14:paraId="2E9CFDDD" w14:textId="77777777" w:rsidR="007C77A5" w:rsidRDefault="00000000">
            <w:pPr>
              <w:rPr>
                <w:rFonts w:ascii="宋体" w:hAnsi="宋体" w:cs="宋体"/>
                <w:color w:val="000000"/>
                <w:sz w:val="22"/>
                <w:szCs w:val="22"/>
              </w:rPr>
            </w:pPr>
            <w:r>
              <w:rPr>
                <w:rFonts w:hint="eastAsia"/>
              </w:rPr>
              <w:t>《房地产开发企业资质管理规定》（</w:t>
            </w:r>
            <w:r>
              <w:rPr>
                <w:rFonts w:hint="eastAsia"/>
              </w:rPr>
              <w:t>2000</w:t>
            </w:r>
            <w:r>
              <w:rPr>
                <w:rFonts w:hint="eastAsia"/>
              </w:rPr>
              <w:t>年</w:t>
            </w:r>
            <w:r>
              <w:rPr>
                <w:rFonts w:hint="eastAsia"/>
              </w:rPr>
              <w:t>3</w:t>
            </w:r>
            <w:r>
              <w:rPr>
                <w:rFonts w:hint="eastAsia"/>
              </w:rPr>
              <w:t>月</w:t>
            </w:r>
            <w:r>
              <w:rPr>
                <w:rFonts w:hint="eastAsia"/>
              </w:rPr>
              <w:t>29</w:t>
            </w:r>
            <w:r>
              <w:rPr>
                <w:rFonts w:hint="eastAsia"/>
              </w:rPr>
              <w:t>日建设部令第</w:t>
            </w:r>
            <w:r>
              <w:rPr>
                <w:rFonts w:hint="eastAsia"/>
              </w:rPr>
              <w:t>77</w:t>
            </w:r>
            <w:r>
              <w:rPr>
                <w:rFonts w:hint="eastAsia"/>
              </w:rPr>
              <w:t>号，</w:t>
            </w:r>
            <w:r>
              <w:rPr>
                <w:rFonts w:hint="eastAsia"/>
              </w:rPr>
              <w:t>2015</w:t>
            </w:r>
            <w:r>
              <w:rPr>
                <w:rFonts w:hint="eastAsia"/>
              </w:rPr>
              <w:t>年</w:t>
            </w:r>
            <w:r>
              <w:rPr>
                <w:rFonts w:hint="eastAsia"/>
              </w:rPr>
              <w:t>5</w:t>
            </w:r>
            <w:r>
              <w:rPr>
                <w:rFonts w:hint="eastAsia"/>
              </w:rPr>
              <w:t>月</w:t>
            </w:r>
            <w:r>
              <w:rPr>
                <w:rFonts w:hint="eastAsia"/>
              </w:rPr>
              <w:t>7</w:t>
            </w:r>
            <w:r>
              <w:rPr>
                <w:rFonts w:hint="eastAsia"/>
              </w:rPr>
              <w:t>日予以修改）第十一条：……二级资质及二级资质以下的审批办法由省、自治区、直辖市人民政府建设行政主管部门</w:t>
            </w:r>
            <w:r>
              <w:rPr>
                <w:rFonts w:ascii="仿宋" w:eastAsia="仿宋" w:hAnsi="仿宋" w:cs="仿宋" w:hint="eastAsia"/>
                <w:color w:val="222222"/>
                <w:sz w:val="16"/>
                <w:szCs w:val="16"/>
              </w:rPr>
              <w:t>制定。……</w:t>
            </w:r>
          </w:p>
        </w:tc>
        <w:tc>
          <w:tcPr>
            <w:tcW w:w="480" w:type="dxa"/>
            <w:gridSpan w:val="3"/>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7C3C540" w14:textId="77777777" w:rsidR="007C77A5" w:rsidRDefault="00000000">
            <w:pPr>
              <w:widowControl/>
              <w:spacing w:line="280" w:lineRule="exact"/>
              <w:jc w:val="center"/>
              <w:textAlignment w:val="center"/>
              <w:rPr>
                <w:rFonts w:ascii="宋体" w:hAnsi="宋体" w:cs="宋体"/>
                <w:color w:val="000000"/>
                <w:sz w:val="22"/>
                <w:szCs w:val="22"/>
              </w:rPr>
            </w:pPr>
            <w:r>
              <w:rPr>
                <w:rFonts w:hint="eastAsia"/>
              </w:rPr>
              <w:t>法人和其他组织</w:t>
            </w:r>
          </w:p>
        </w:tc>
        <w:tc>
          <w:tcPr>
            <w:tcW w:w="515" w:type="dxa"/>
            <w:gridSpan w:val="2"/>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0C730A69" w14:textId="77777777" w:rsidR="007C77A5" w:rsidRDefault="00000000">
            <w:pPr>
              <w:widowControl/>
              <w:spacing w:line="280" w:lineRule="exact"/>
              <w:jc w:val="center"/>
              <w:textAlignment w:val="center"/>
              <w:rPr>
                <w:rFonts w:ascii="宋体" w:hAnsi="宋体" w:cs="宋体"/>
                <w:color w:val="000000"/>
                <w:sz w:val="22"/>
                <w:szCs w:val="22"/>
              </w:rPr>
            </w:pPr>
            <w:r>
              <w:rPr>
                <w:rFonts w:ascii="宋体" w:hAnsi="宋体" w:cs="宋体" w:hint="eastAsia"/>
                <w:color w:val="000000"/>
                <w:sz w:val="22"/>
                <w:szCs w:val="22"/>
              </w:rPr>
              <w:t>舞钢市住建局住房保障与房地产市场监管股</w:t>
            </w:r>
          </w:p>
        </w:tc>
        <w:tc>
          <w:tcPr>
            <w:tcW w:w="532"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4630FAC"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受理</w:t>
            </w:r>
          </w:p>
        </w:tc>
        <w:tc>
          <w:tcPr>
            <w:tcW w:w="4426"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75D15CC"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1.受理责任：公示依法应当提交的材料；一次性告知补正材料；依法受理或不予受理（不予受理应当告知理由）。</w:t>
            </w:r>
          </w:p>
        </w:tc>
        <w:tc>
          <w:tcPr>
            <w:tcW w:w="1292"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91A048F" w14:textId="77777777" w:rsidR="007C77A5" w:rsidRDefault="00000000">
            <w:pPr>
              <w:widowControl/>
              <w:spacing w:line="280" w:lineRule="exact"/>
              <w:jc w:val="center"/>
              <w:textAlignment w:val="center"/>
              <w:rPr>
                <w:rFonts w:ascii="宋体" w:hAnsi="宋体" w:cs="宋体"/>
                <w:color w:val="000000"/>
                <w:sz w:val="22"/>
                <w:szCs w:val="22"/>
              </w:rPr>
            </w:pPr>
            <w:r>
              <w:rPr>
                <w:rFonts w:ascii="宋体" w:hAnsi="宋体" w:cs="宋体" w:hint="eastAsia"/>
                <w:color w:val="000000"/>
                <w:sz w:val="22"/>
                <w:szCs w:val="22"/>
              </w:rPr>
              <w:t>住房保障与房地产市场监管股</w:t>
            </w:r>
          </w:p>
        </w:tc>
        <w:tc>
          <w:tcPr>
            <w:tcW w:w="52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62DA66F" w14:textId="77777777" w:rsidR="007C77A5" w:rsidRDefault="00000000">
            <w:pPr>
              <w:widowControl/>
              <w:spacing w:line="280" w:lineRule="exact"/>
              <w:jc w:val="center"/>
              <w:textAlignment w:val="center"/>
              <w:rPr>
                <w:rFonts w:ascii="宋体" w:hAnsi="宋体" w:cs="宋体"/>
                <w:color w:val="000000"/>
                <w:sz w:val="22"/>
                <w:szCs w:val="22"/>
              </w:rPr>
            </w:pPr>
            <w:r>
              <w:rPr>
                <w:rFonts w:ascii="宋体" w:hAnsi="宋体" w:cs="宋体" w:hint="eastAsia"/>
                <w:color w:val="000000"/>
                <w:sz w:val="22"/>
                <w:szCs w:val="22"/>
              </w:rPr>
              <w:t>1</w:t>
            </w:r>
          </w:p>
        </w:tc>
        <w:tc>
          <w:tcPr>
            <w:tcW w:w="540" w:type="dxa"/>
            <w:gridSpan w:val="2"/>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0056CAEB" w14:textId="77777777" w:rsidR="007C77A5" w:rsidRDefault="00000000">
            <w:pPr>
              <w:spacing w:line="240" w:lineRule="exact"/>
              <w:jc w:val="center"/>
              <w:rPr>
                <w:rFonts w:ascii="宋体" w:hAnsi="宋体" w:cs="宋体"/>
                <w:color w:val="000000"/>
                <w:sz w:val="22"/>
                <w:szCs w:val="22"/>
              </w:rPr>
            </w:pPr>
            <w:r>
              <w:rPr>
                <w:rFonts w:ascii="宋体" w:hAnsi="宋体" w:cs="宋体" w:hint="eastAsia"/>
                <w:color w:val="000000"/>
                <w:sz w:val="22"/>
                <w:szCs w:val="22"/>
              </w:rPr>
              <w:t>20天</w:t>
            </w:r>
          </w:p>
          <w:p w14:paraId="1CB33DA4" w14:textId="77777777" w:rsidR="007C77A5" w:rsidRDefault="007C77A5">
            <w:pPr>
              <w:spacing w:line="240" w:lineRule="exact"/>
              <w:jc w:val="center"/>
              <w:rPr>
                <w:rFonts w:ascii="宋体" w:hAnsi="宋体" w:cs="宋体"/>
                <w:color w:val="000000"/>
                <w:sz w:val="22"/>
                <w:szCs w:val="22"/>
              </w:rPr>
            </w:pPr>
          </w:p>
        </w:tc>
        <w:tc>
          <w:tcPr>
            <w:tcW w:w="705"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3506CC3" w14:textId="77777777" w:rsidR="007C77A5" w:rsidRDefault="00000000">
            <w:pPr>
              <w:jc w:val="center"/>
              <w:rPr>
                <w:rFonts w:ascii="宋体" w:hAnsi="宋体" w:cs="宋体"/>
                <w:color w:val="000000"/>
                <w:sz w:val="22"/>
                <w:szCs w:val="22"/>
              </w:rPr>
            </w:pPr>
            <w:r>
              <w:rPr>
                <w:rFonts w:ascii="宋体" w:hAnsi="宋体" w:cs="宋体" w:hint="eastAsia"/>
                <w:color w:val="000000"/>
                <w:sz w:val="22"/>
                <w:szCs w:val="22"/>
              </w:rPr>
              <w:t>不收费</w:t>
            </w:r>
          </w:p>
        </w:tc>
        <w:tc>
          <w:tcPr>
            <w:tcW w:w="708"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F692ED5" w14:textId="77777777" w:rsidR="007C77A5" w:rsidRDefault="00000000">
            <w:pPr>
              <w:spacing w:line="3360" w:lineRule="auto"/>
              <w:jc w:val="center"/>
              <w:rPr>
                <w:rFonts w:ascii="宋体" w:hAnsi="宋体" w:cs="宋体"/>
                <w:color w:val="000000"/>
                <w:sz w:val="24"/>
              </w:rPr>
            </w:pPr>
            <w:r>
              <w:rPr>
                <w:rFonts w:ascii="宋体" w:hAnsi="宋体" w:cs="宋体" w:hint="eastAsia"/>
                <w:color w:val="000000"/>
                <w:sz w:val="22"/>
                <w:szCs w:val="22"/>
              </w:rPr>
              <w:t>拟保留</w:t>
            </w:r>
          </w:p>
        </w:tc>
      </w:tr>
      <w:tr w:rsidR="007C77A5" w14:paraId="77F85648" w14:textId="77777777">
        <w:trPr>
          <w:trHeight w:val="887"/>
        </w:trPr>
        <w:tc>
          <w:tcPr>
            <w:tcW w:w="815" w:type="dxa"/>
            <w:gridSpan w:val="4"/>
            <w:vMerge/>
            <w:tcBorders>
              <w:top w:val="single" w:sz="4" w:space="0" w:color="000000"/>
              <w:left w:val="single" w:sz="4" w:space="0" w:color="000000"/>
              <w:bottom w:val="single" w:sz="4" w:space="0" w:color="000000"/>
              <w:right w:val="single" w:sz="4" w:space="0" w:color="000000"/>
            </w:tcBorders>
            <w:vAlign w:val="center"/>
          </w:tcPr>
          <w:p w14:paraId="0585FDF7" w14:textId="77777777" w:rsidR="007C77A5" w:rsidRDefault="007C77A5">
            <w:pPr>
              <w:widowControl/>
              <w:spacing w:line="280" w:lineRule="exact"/>
              <w:jc w:val="left"/>
              <w:rPr>
                <w:rFonts w:ascii="宋体" w:hAnsi="宋体" w:cs="宋体"/>
                <w:color w:val="000000"/>
                <w:sz w:val="22"/>
                <w:szCs w:val="22"/>
              </w:rPr>
            </w:pPr>
          </w:p>
        </w:tc>
        <w:tc>
          <w:tcPr>
            <w:tcW w:w="1064" w:type="dxa"/>
            <w:gridSpan w:val="3"/>
            <w:vMerge/>
            <w:tcBorders>
              <w:left w:val="single" w:sz="4" w:space="0" w:color="000000"/>
              <w:right w:val="single" w:sz="4" w:space="0" w:color="000000"/>
            </w:tcBorders>
            <w:vAlign w:val="center"/>
          </w:tcPr>
          <w:p w14:paraId="006C8ED4" w14:textId="77777777" w:rsidR="007C77A5" w:rsidRDefault="007C77A5">
            <w:pPr>
              <w:widowControl/>
              <w:spacing w:line="280" w:lineRule="exact"/>
              <w:jc w:val="left"/>
              <w:rPr>
                <w:rFonts w:ascii="宋体" w:hAnsi="宋体" w:cs="宋体"/>
                <w:color w:val="000000"/>
                <w:sz w:val="22"/>
                <w:szCs w:val="22"/>
              </w:rPr>
            </w:pPr>
          </w:p>
        </w:tc>
        <w:tc>
          <w:tcPr>
            <w:tcW w:w="3176" w:type="dxa"/>
            <w:gridSpan w:val="2"/>
            <w:vMerge/>
            <w:tcBorders>
              <w:top w:val="single" w:sz="4" w:space="0" w:color="000000"/>
              <w:left w:val="single" w:sz="4" w:space="0" w:color="000000"/>
              <w:bottom w:val="single" w:sz="4" w:space="0" w:color="000000"/>
              <w:right w:val="single" w:sz="4" w:space="0" w:color="000000"/>
            </w:tcBorders>
            <w:vAlign w:val="center"/>
          </w:tcPr>
          <w:p w14:paraId="5FB000EE" w14:textId="77777777" w:rsidR="007C77A5" w:rsidRDefault="007C77A5">
            <w:pPr>
              <w:widowControl/>
              <w:spacing w:line="280" w:lineRule="exact"/>
              <w:jc w:val="left"/>
              <w:rPr>
                <w:rFonts w:ascii="宋体" w:hAnsi="宋体" w:cs="宋体"/>
                <w:color w:val="000000"/>
                <w:sz w:val="22"/>
                <w:szCs w:val="22"/>
              </w:rPr>
            </w:pPr>
          </w:p>
        </w:tc>
        <w:tc>
          <w:tcPr>
            <w:tcW w:w="480" w:type="dxa"/>
            <w:gridSpan w:val="3"/>
            <w:vMerge/>
            <w:tcBorders>
              <w:top w:val="single" w:sz="4" w:space="0" w:color="000000"/>
              <w:left w:val="single" w:sz="4" w:space="0" w:color="000000"/>
              <w:bottom w:val="single" w:sz="4" w:space="0" w:color="000000"/>
              <w:right w:val="single" w:sz="4" w:space="0" w:color="000000"/>
            </w:tcBorders>
            <w:vAlign w:val="center"/>
          </w:tcPr>
          <w:p w14:paraId="7E2080DA" w14:textId="77777777" w:rsidR="007C77A5" w:rsidRDefault="007C77A5">
            <w:pPr>
              <w:widowControl/>
              <w:spacing w:line="280" w:lineRule="exact"/>
              <w:jc w:val="left"/>
              <w:rPr>
                <w:rFonts w:ascii="宋体" w:hAnsi="宋体" w:cs="宋体"/>
                <w:color w:val="000000"/>
                <w:sz w:val="22"/>
                <w:szCs w:val="22"/>
              </w:rPr>
            </w:pPr>
          </w:p>
        </w:tc>
        <w:tc>
          <w:tcPr>
            <w:tcW w:w="515" w:type="dxa"/>
            <w:gridSpan w:val="2"/>
            <w:vMerge/>
            <w:tcBorders>
              <w:left w:val="single" w:sz="4" w:space="0" w:color="000000"/>
              <w:right w:val="single" w:sz="4" w:space="0" w:color="000000"/>
            </w:tcBorders>
            <w:vAlign w:val="center"/>
          </w:tcPr>
          <w:p w14:paraId="3FFC210F" w14:textId="77777777" w:rsidR="007C77A5" w:rsidRDefault="007C77A5">
            <w:pPr>
              <w:widowControl/>
              <w:spacing w:line="280" w:lineRule="exact"/>
              <w:jc w:val="left"/>
              <w:rPr>
                <w:rFonts w:ascii="宋体" w:hAnsi="宋体" w:cs="宋体"/>
                <w:color w:val="000000"/>
                <w:sz w:val="22"/>
                <w:szCs w:val="22"/>
              </w:rPr>
            </w:pPr>
          </w:p>
        </w:tc>
        <w:tc>
          <w:tcPr>
            <w:tcW w:w="532"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68D0BA6"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审查</w:t>
            </w:r>
          </w:p>
        </w:tc>
        <w:tc>
          <w:tcPr>
            <w:tcW w:w="4426"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C04B8EC"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2.审查责任：材料审核，现场勘查，根据需要征求相关部门意见，提出初审意见。</w:t>
            </w:r>
          </w:p>
        </w:tc>
        <w:tc>
          <w:tcPr>
            <w:tcW w:w="1292"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C36F280" w14:textId="77777777" w:rsidR="007C77A5" w:rsidRDefault="00000000">
            <w:pPr>
              <w:widowControl/>
              <w:spacing w:line="240" w:lineRule="exact"/>
              <w:jc w:val="center"/>
              <w:textAlignment w:val="center"/>
              <w:rPr>
                <w:rFonts w:ascii="宋体" w:hAnsi="宋体" w:cs="宋体"/>
                <w:color w:val="000000"/>
                <w:sz w:val="22"/>
                <w:szCs w:val="22"/>
              </w:rPr>
            </w:pPr>
            <w:r>
              <w:rPr>
                <w:rFonts w:ascii="宋体" w:hAnsi="宋体" w:cs="宋体" w:hint="eastAsia"/>
                <w:color w:val="000000"/>
                <w:sz w:val="22"/>
                <w:szCs w:val="22"/>
              </w:rPr>
              <w:t>住房保障与房地产市场监管股</w:t>
            </w:r>
          </w:p>
        </w:tc>
        <w:tc>
          <w:tcPr>
            <w:tcW w:w="52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301FE40" w14:textId="77777777" w:rsidR="007C77A5" w:rsidRDefault="00000000">
            <w:pPr>
              <w:spacing w:line="280" w:lineRule="exact"/>
              <w:jc w:val="center"/>
              <w:rPr>
                <w:rFonts w:ascii="宋体" w:hAnsi="宋体" w:cs="宋体"/>
                <w:color w:val="000000"/>
                <w:sz w:val="22"/>
                <w:szCs w:val="22"/>
              </w:rPr>
            </w:pPr>
            <w:r>
              <w:rPr>
                <w:rFonts w:ascii="宋体" w:hAnsi="宋体" w:cs="宋体" w:hint="eastAsia"/>
                <w:color w:val="000000"/>
                <w:sz w:val="22"/>
                <w:szCs w:val="22"/>
              </w:rPr>
              <w:t>2</w:t>
            </w:r>
          </w:p>
        </w:tc>
        <w:tc>
          <w:tcPr>
            <w:tcW w:w="540" w:type="dxa"/>
            <w:gridSpan w:val="2"/>
            <w:vMerge/>
            <w:tcBorders>
              <w:left w:val="single" w:sz="4" w:space="0" w:color="000000"/>
              <w:right w:val="single" w:sz="4" w:space="0" w:color="000000"/>
            </w:tcBorders>
            <w:tcMar>
              <w:top w:w="15" w:type="dxa"/>
              <w:left w:w="15" w:type="dxa"/>
              <w:bottom w:w="15" w:type="dxa"/>
              <w:right w:w="15" w:type="dxa"/>
            </w:tcMar>
            <w:vAlign w:val="center"/>
          </w:tcPr>
          <w:p w14:paraId="2E83D0B7" w14:textId="77777777" w:rsidR="007C77A5" w:rsidRDefault="007C77A5">
            <w:pPr>
              <w:spacing w:line="240" w:lineRule="exact"/>
              <w:jc w:val="center"/>
              <w:rPr>
                <w:rFonts w:ascii="宋体" w:hAnsi="宋体" w:cs="宋体"/>
                <w:color w:val="000000"/>
                <w:sz w:val="22"/>
                <w:szCs w:val="22"/>
              </w:rPr>
            </w:pPr>
          </w:p>
        </w:tc>
        <w:tc>
          <w:tcPr>
            <w:tcW w:w="705" w:type="dxa"/>
            <w:gridSpan w:val="2"/>
            <w:vMerge/>
            <w:tcBorders>
              <w:top w:val="single" w:sz="4" w:space="0" w:color="000000"/>
              <w:left w:val="single" w:sz="4" w:space="0" w:color="000000"/>
              <w:bottom w:val="single" w:sz="4" w:space="0" w:color="000000"/>
              <w:right w:val="single" w:sz="4" w:space="0" w:color="000000"/>
            </w:tcBorders>
            <w:vAlign w:val="center"/>
          </w:tcPr>
          <w:p w14:paraId="11EAD2E0" w14:textId="77777777" w:rsidR="007C77A5" w:rsidRDefault="007C77A5">
            <w:pPr>
              <w:widowControl/>
              <w:jc w:val="left"/>
              <w:rPr>
                <w:rFonts w:ascii="宋体" w:hAnsi="宋体" w:cs="宋体"/>
                <w:color w:val="000000"/>
                <w:sz w:val="22"/>
                <w:szCs w:val="22"/>
              </w:rPr>
            </w:pPr>
          </w:p>
        </w:tc>
        <w:tc>
          <w:tcPr>
            <w:tcW w:w="708" w:type="dxa"/>
            <w:gridSpan w:val="2"/>
            <w:vMerge/>
            <w:tcBorders>
              <w:top w:val="single" w:sz="4" w:space="0" w:color="000000"/>
              <w:left w:val="single" w:sz="4" w:space="0" w:color="000000"/>
              <w:bottom w:val="single" w:sz="4" w:space="0" w:color="000000"/>
              <w:right w:val="single" w:sz="4" w:space="0" w:color="000000"/>
            </w:tcBorders>
            <w:vAlign w:val="center"/>
          </w:tcPr>
          <w:p w14:paraId="78A89F68" w14:textId="77777777" w:rsidR="007C77A5" w:rsidRDefault="007C77A5">
            <w:pPr>
              <w:widowControl/>
              <w:jc w:val="left"/>
              <w:rPr>
                <w:rFonts w:ascii="宋体" w:hAnsi="宋体" w:cs="宋体"/>
                <w:color w:val="000000"/>
                <w:sz w:val="24"/>
              </w:rPr>
            </w:pPr>
          </w:p>
        </w:tc>
      </w:tr>
      <w:tr w:rsidR="007C77A5" w14:paraId="2BBDEC7F" w14:textId="77777777">
        <w:trPr>
          <w:trHeight w:val="954"/>
        </w:trPr>
        <w:tc>
          <w:tcPr>
            <w:tcW w:w="815" w:type="dxa"/>
            <w:gridSpan w:val="4"/>
            <w:vMerge/>
            <w:tcBorders>
              <w:top w:val="single" w:sz="4" w:space="0" w:color="000000"/>
              <w:left w:val="single" w:sz="4" w:space="0" w:color="000000"/>
              <w:bottom w:val="single" w:sz="4" w:space="0" w:color="000000"/>
              <w:right w:val="single" w:sz="4" w:space="0" w:color="000000"/>
            </w:tcBorders>
            <w:vAlign w:val="center"/>
          </w:tcPr>
          <w:p w14:paraId="0D1311F4" w14:textId="77777777" w:rsidR="007C77A5" w:rsidRDefault="007C77A5">
            <w:pPr>
              <w:widowControl/>
              <w:spacing w:line="280" w:lineRule="exact"/>
              <w:jc w:val="left"/>
              <w:rPr>
                <w:rFonts w:ascii="宋体" w:hAnsi="宋体" w:cs="宋体"/>
                <w:color w:val="000000"/>
                <w:sz w:val="22"/>
                <w:szCs w:val="22"/>
              </w:rPr>
            </w:pPr>
          </w:p>
        </w:tc>
        <w:tc>
          <w:tcPr>
            <w:tcW w:w="1064" w:type="dxa"/>
            <w:gridSpan w:val="3"/>
            <w:vMerge/>
            <w:tcBorders>
              <w:left w:val="single" w:sz="4" w:space="0" w:color="000000"/>
              <w:right w:val="single" w:sz="4" w:space="0" w:color="000000"/>
            </w:tcBorders>
            <w:vAlign w:val="center"/>
          </w:tcPr>
          <w:p w14:paraId="2FA4729E" w14:textId="77777777" w:rsidR="007C77A5" w:rsidRDefault="007C77A5">
            <w:pPr>
              <w:widowControl/>
              <w:spacing w:line="280" w:lineRule="exact"/>
              <w:jc w:val="left"/>
              <w:rPr>
                <w:rFonts w:ascii="宋体" w:hAnsi="宋体" w:cs="宋体"/>
                <w:color w:val="000000"/>
                <w:sz w:val="22"/>
                <w:szCs w:val="22"/>
              </w:rPr>
            </w:pPr>
          </w:p>
        </w:tc>
        <w:tc>
          <w:tcPr>
            <w:tcW w:w="3176" w:type="dxa"/>
            <w:gridSpan w:val="2"/>
            <w:vMerge/>
            <w:tcBorders>
              <w:top w:val="single" w:sz="4" w:space="0" w:color="000000"/>
              <w:left w:val="single" w:sz="4" w:space="0" w:color="000000"/>
              <w:bottom w:val="single" w:sz="4" w:space="0" w:color="000000"/>
              <w:right w:val="single" w:sz="4" w:space="0" w:color="000000"/>
            </w:tcBorders>
            <w:vAlign w:val="center"/>
          </w:tcPr>
          <w:p w14:paraId="52CDDAFC" w14:textId="77777777" w:rsidR="007C77A5" w:rsidRDefault="007C77A5">
            <w:pPr>
              <w:widowControl/>
              <w:spacing w:line="280" w:lineRule="exact"/>
              <w:jc w:val="left"/>
              <w:rPr>
                <w:rFonts w:ascii="宋体" w:hAnsi="宋体" w:cs="宋体"/>
                <w:color w:val="000000"/>
                <w:sz w:val="22"/>
                <w:szCs w:val="22"/>
              </w:rPr>
            </w:pPr>
          </w:p>
        </w:tc>
        <w:tc>
          <w:tcPr>
            <w:tcW w:w="480" w:type="dxa"/>
            <w:gridSpan w:val="3"/>
            <w:vMerge/>
            <w:tcBorders>
              <w:top w:val="single" w:sz="4" w:space="0" w:color="000000"/>
              <w:left w:val="single" w:sz="4" w:space="0" w:color="000000"/>
              <w:bottom w:val="single" w:sz="4" w:space="0" w:color="000000"/>
              <w:right w:val="single" w:sz="4" w:space="0" w:color="000000"/>
            </w:tcBorders>
            <w:vAlign w:val="center"/>
          </w:tcPr>
          <w:p w14:paraId="3E56C93E" w14:textId="77777777" w:rsidR="007C77A5" w:rsidRDefault="007C77A5">
            <w:pPr>
              <w:widowControl/>
              <w:spacing w:line="280" w:lineRule="exact"/>
              <w:jc w:val="left"/>
              <w:rPr>
                <w:rFonts w:ascii="宋体" w:hAnsi="宋体" w:cs="宋体"/>
                <w:color w:val="000000"/>
                <w:sz w:val="22"/>
                <w:szCs w:val="22"/>
              </w:rPr>
            </w:pPr>
          </w:p>
        </w:tc>
        <w:tc>
          <w:tcPr>
            <w:tcW w:w="515" w:type="dxa"/>
            <w:gridSpan w:val="2"/>
            <w:vMerge/>
            <w:tcBorders>
              <w:left w:val="single" w:sz="4" w:space="0" w:color="000000"/>
              <w:right w:val="single" w:sz="4" w:space="0" w:color="000000"/>
            </w:tcBorders>
            <w:vAlign w:val="center"/>
          </w:tcPr>
          <w:p w14:paraId="2273253E" w14:textId="77777777" w:rsidR="007C77A5" w:rsidRDefault="007C77A5">
            <w:pPr>
              <w:widowControl/>
              <w:spacing w:line="280" w:lineRule="exact"/>
              <w:jc w:val="left"/>
              <w:rPr>
                <w:rFonts w:ascii="宋体" w:hAnsi="宋体" w:cs="宋体"/>
                <w:color w:val="000000"/>
                <w:sz w:val="22"/>
                <w:szCs w:val="22"/>
              </w:rPr>
            </w:pPr>
          </w:p>
        </w:tc>
        <w:tc>
          <w:tcPr>
            <w:tcW w:w="532"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6688D92"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决定</w:t>
            </w:r>
          </w:p>
        </w:tc>
        <w:tc>
          <w:tcPr>
            <w:tcW w:w="4426"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40BEFE8"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3.决定责任：作出决定（不予行政许可的应当告知理由）；按时办结；法定告知。</w:t>
            </w:r>
          </w:p>
        </w:tc>
        <w:tc>
          <w:tcPr>
            <w:tcW w:w="1292"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8FF7744" w14:textId="77777777" w:rsidR="007C77A5" w:rsidRDefault="00000000">
            <w:pPr>
              <w:widowControl/>
              <w:spacing w:line="240" w:lineRule="exact"/>
              <w:jc w:val="center"/>
              <w:textAlignment w:val="center"/>
              <w:rPr>
                <w:rFonts w:ascii="宋体" w:hAnsi="宋体" w:cs="宋体"/>
                <w:color w:val="000000"/>
                <w:sz w:val="22"/>
                <w:szCs w:val="22"/>
              </w:rPr>
            </w:pPr>
            <w:r>
              <w:rPr>
                <w:rFonts w:ascii="宋体" w:hAnsi="宋体" w:cs="宋体" w:hint="eastAsia"/>
                <w:color w:val="000000"/>
                <w:sz w:val="22"/>
                <w:szCs w:val="22"/>
              </w:rPr>
              <w:t>住房保障与房地产市场监管股</w:t>
            </w:r>
          </w:p>
        </w:tc>
        <w:tc>
          <w:tcPr>
            <w:tcW w:w="52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B8F3954" w14:textId="77777777" w:rsidR="007C77A5" w:rsidRDefault="00000000">
            <w:pPr>
              <w:spacing w:line="280" w:lineRule="exact"/>
              <w:jc w:val="center"/>
              <w:rPr>
                <w:rFonts w:ascii="宋体" w:hAnsi="宋体" w:cs="宋体"/>
                <w:color w:val="000000"/>
                <w:sz w:val="22"/>
                <w:szCs w:val="22"/>
              </w:rPr>
            </w:pPr>
            <w:r>
              <w:rPr>
                <w:rFonts w:ascii="宋体" w:hAnsi="宋体" w:cs="宋体" w:hint="eastAsia"/>
                <w:color w:val="000000"/>
                <w:sz w:val="22"/>
                <w:szCs w:val="22"/>
              </w:rPr>
              <w:t>2</w:t>
            </w:r>
          </w:p>
        </w:tc>
        <w:tc>
          <w:tcPr>
            <w:tcW w:w="540" w:type="dxa"/>
            <w:gridSpan w:val="2"/>
            <w:vMerge/>
            <w:tcBorders>
              <w:left w:val="single" w:sz="4" w:space="0" w:color="000000"/>
              <w:right w:val="single" w:sz="4" w:space="0" w:color="000000"/>
            </w:tcBorders>
            <w:tcMar>
              <w:top w:w="15" w:type="dxa"/>
              <w:left w:w="15" w:type="dxa"/>
              <w:bottom w:w="15" w:type="dxa"/>
              <w:right w:w="15" w:type="dxa"/>
            </w:tcMar>
            <w:vAlign w:val="center"/>
          </w:tcPr>
          <w:p w14:paraId="00972C41" w14:textId="77777777" w:rsidR="007C77A5" w:rsidRDefault="007C77A5">
            <w:pPr>
              <w:spacing w:line="240" w:lineRule="exact"/>
              <w:jc w:val="center"/>
              <w:rPr>
                <w:rFonts w:ascii="宋体" w:hAnsi="宋体" w:cs="宋体"/>
                <w:color w:val="000000"/>
                <w:sz w:val="22"/>
                <w:szCs w:val="22"/>
              </w:rPr>
            </w:pPr>
          </w:p>
        </w:tc>
        <w:tc>
          <w:tcPr>
            <w:tcW w:w="705" w:type="dxa"/>
            <w:gridSpan w:val="2"/>
            <w:vMerge/>
            <w:tcBorders>
              <w:top w:val="single" w:sz="4" w:space="0" w:color="000000"/>
              <w:left w:val="single" w:sz="4" w:space="0" w:color="000000"/>
              <w:bottom w:val="single" w:sz="4" w:space="0" w:color="000000"/>
              <w:right w:val="single" w:sz="4" w:space="0" w:color="000000"/>
            </w:tcBorders>
            <w:vAlign w:val="center"/>
          </w:tcPr>
          <w:p w14:paraId="428959D5" w14:textId="77777777" w:rsidR="007C77A5" w:rsidRDefault="007C77A5">
            <w:pPr>
              <w:widowControl/>
              <w:jc w:val="left"/>
              <w:rPr>
                <w:rFonts w:ascii="宋体" w:hAnsi="宋体" w:cs="宋体"/>
                <w:color w:val="000000"/>
                <w:sz w:val="22"/>
                <w:szCs w:val="22"/>
              </w:rPr>
            </w:pPr>
          </w:p>
        </w:tc>
        <w:tc>
          <w:tcPr>
            <w:tcW w:w="708" w:type="dxa"/>
            <w:gridSpan w:val="2"/>
            <w:vMerge/>
            <w:tcBorders>
              <w:top w:val="single" w:sz="4" w:space="0" w:color="000000"/>
              <w:left w:val="single" w:sz="4" w:space="0" w:color="000000"/>
              <w:bottom w:val="single" w:sz="4" w:space="0" w:color="000000"/>
              <w:right w:val="single" w:sz="4" w:space="0" w:color="000000"/>
            </w:tcBorders>
            <w:vAlign w:val="center"/>
          </w:tcPr>
          <w:p w14:paraId="2A481E44" w14:textId="77777777" w:rsidR="007C77A5" w:rsidRDefault="007C77A5">
            <w:pPr>
              <w:widowControl/>
              <w:jc w:val="left"/>
              <w:rPr>
                <w:rFonts w:ascii="宋体" w:hAnsi="宋体" w:cs="宋体"/>
                <w:color w:val="000000"/>
                <w:sz w:val="24"/>
              </w:rPr>
            </w:pPr>
          </w:p>
        </w:tc>
      </w:tr>
      <w:tr w:rsidR="007C77A5" w14:paraId="7DDAFC43" w14:textId="77777777">
        <w:trPr>
          <w:trHeight w:val="711"/>
        </w:trPr>
        <w:tc>
          <w:tcPr>
            <w:tcW w:w="815" w:type="dxa"/>
            <w:gridSpan w:val="4"/>
            <w:vMerge/>
            <w:tcBorders>
              <w:top w:val="single" w:sz="4" w:space="0" w:color="000000"/>
              <w:left w:val="single" w:sz="4" w:space="0" w:color="000000"/>
              <w:bottom w:val="single" w:sz="4" w:space="0" w:color="000000"/>
              <w:right w:val="single" w:sz="4" w:space="0" w:color="000000"/>
            </w:tcBorders>
            <w:vAlign w:val="center"/>
          </w:tcPr>
          <w:p w14:paraId="30269D27" w14:textId="77777777" w:rsidR="007C77A5" w:rsidRDefault="007C77A5">
            <w:pPr>
              <w:widowControl/>
              <w:spacing w:line="280" w:lineRule="exact"/>
              <w:jc w:val="left"/>
              <w:rPr>
                <w:rFonts w:ascii="宋体" w:hAnsi="宋体" w:cs="宋体"/>
                <w:color w:val="000000"/>
                <w:sz w:val="22"/>
                <w:szCs w:val="22"/>
              </w:rPr>
            </w:pPr>
          </w:p>
        </w:tc>
        <w:tc>
          <w:tcPr>
            <w:tcW w:w="1064" w:type="dxa"/>
            <w:gridSpan w:val="3"/>
            <w:vMerge/>
            <w:tcBorders>
              <w:left w:val="single" w:sz="4" w:space="0" w:color="000000"/>
              <w:bottom w:val="single" w:sz="4" w:space="0" w:color="000000"/>
              <w:right w:val="single" w:sz="4" w:space="0" w:color="000000"/>
            </w:tcBorders>
            <w:vAlign w:val="center"/>
          </w:tcPr>
          <w:p w14:paraId="5467B2EA" w14:textId="77777777" w:rsidR="007C77A5" w:rsidRDefault="007C77A5">
            <w:pPr>
              <w:widowControl/>
              <w:spacing w:line="280" w:lineRule="exact"/>
              <w:jc w:val="left"/>
              <w:rPr>
                <w:rFonts w:ascii="宋体" w:hAnsi="宋体" w:cs="宋体"/>
                <w:color w:val="000000"/>
                <w:sz w:val="22"/>
                <w:szCs w:val="22"/>
              </w:rPr>
            </w:pPr>
          </w:p>
        </w:tc>
        <w:tc>
          <w:tcPr>
            <w:tcW w:w="3176" w:type="dxa"/>
            <w:gridSpan w:val="2"/>
            <w:vMerge/>
            <w:tcBorders>
              <w:top w:val="single" w:sz="4" w:space="0" w:color="000000"/>
              <w:left w:val="single" w:sz="4" w:space="0" w:color="000000"/>
              <w:bottom w:val="single" w:sz="4" w:space="0" w:color="000000"/>
              <w:right w:val="single" w:sz="4" w:space="0" w:color="000000"/>
            </w:tcBorders>
            <w:vAlign w:val="center"/>
          </w:tcPr>
          <w:p w14:paraId="29479B5E" w14:textId="77777777" w:rsidR="007C77A5" w:rsidRDefault="007C77A5">
            <w:pPr>
              <w:widowControl/>
              <w:spacing w:line="280" w:lineRule="exact"/>
              <w:jc w:val="left"/>
              <w:rPr>
                <w:rFonts w:ascii="宋体" w:hAnsi="宋体" w:cs="宋体"/>
                <w:color w:val="000000"/>
                <w:sz w:val="22"/>
                <w:szCs w:val="22"/>
              </w:rPr>
            </w:pPr>
          </w:p>
        </w:tc>
        <w:tc>
          <w:tcPr>
            <w:tcW w:w="480" w:type="dxa"/>
            <w:gridSpan w:val="3"/>
            <w:vMerge/>
            <w:tcBorders>
              <w:top w:val="single" w:sz="4" w:space="0" w:color="000000"/>
              <w:left w:val="single" w:sz="4" w:space="0" w:color="000000"/>
              <w:bottom w:val="single" w:sz="4" w:space="0" w:color="000000"/>
              <w:right w:val="single" w:sz="4" w:space="0" w:color="000000"/>
            </w:tcBorders>
            <w:vAlign w:val="center"/>
          </w:tcPr>
          <w:p w14:paraId="3B202F41" w14:textId="77777777" w:rsidR="007C77A5" w:rsidRDefault="007C77A5">
            <w:pPr>
              <w:widowControl/>
              <w:spacing w:line="280" w:lineRule="exact"/>
              <w:jc w:val="left"/>
              <w:rPr>
                <w:rFonts w:ascii="宋体" w:hAnsi="宋体" w:cs="宋体"/>
                <w:color w:val="000000"/>
                <w:sz w:val="22"/>
                <w:szCs w:val="22"/>
              </w:rPr>
            </w:pPr>
          </w:p>
        </w:tc>
        <w:tc>
          <w:tcPr>
            <w:tcW w:w="515" w:type="dxa"/>
            <w:gridSpan w:val="2"/>
            <w:vMerge/>
            <w:tcBorders>
              <w:left w:val="single" w:sz="4" w:space="0" w:color="000000"/>
              <w:bottom w:val="single" w:sz="4" w:space="0" w:color="000000"/>
              <w:right w:val="single" w:sz="4" w:space="0" w:color="000000"/>
            </w:tcBorders>
            <w:vAlign w:val="center"/>
          </w:tcPr>
          <w:p w14:paraId="5CC19CBD" w14:textId="77777777" w:rsidR="007C77A5" w:rsidRDefault="007C77A5">
            <w:pPr>
              <w:widowControl/>
              <w:spacing w:line="280" w:lineRule="exact"/>
              <w:jc w:val="left"/>
              <w:rPr>
                <w:rFonts w:ascii="宋体" w:hAnsi="宋体" w:cs="宋体"/>
                <w:color w:val="000000"/>
                <w:sz w:val="22"/>
                <w:szCs w:val="22"/>
              </w:rPr>
            </w:pPr>
          </w:p>
        </w:tc>
        <w:tc>
          <w:tcPr>
            <w:tcW w:w="532" w:type="dxa"/>
            <w:gridSpan w:val="2"/>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0AA6ED7C"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送达</w:t>
            </w:r>
          </w:p>
        </w:tc>
        <w:tc>
          <w:tcPr>
            <w:tcW w:w="4426" w:type="dxa"/>
            <w:gridSpan w:val="2"/>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40F153F6"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4.送达责任：制发送达文书；信息公开。</w:t>
            </w:r>
          </w:p>
        </w:tc>
        <w:tc>
          <w:tcPr>
            <w:tcW w:w="1292" w:type="dxa"/>
            <w:gridSpan w:val="2"/>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052EDAC3" w14:textId="77777777" w:rsidR="007C77A5" w:rsidRDefault="00000000">
            <w:pPr>
              <w:widowControl/>
              <w:spacing w:line="240" w:lineRule="exact"/>
              <w:jc w:val="center"/>
              <w:textAlignment w:val="center"/>
              <w:rPr>
                <w:sz w:val="22"/>
                <w:szCs w:val="22"/>
              </w:rPr>
            </w:pPr>
            <w:r>
              <w:rPr>
                <w:rFonts w:ascii="宋体" w:hAnsi="宋体" w:cs="宋体" w:hint="eastAsia"/>
                <w:color w:val="000000"/>
                <w:sz w:val="22"/>
                <w:szCs w:val="22"/>
              </w:rPr>
              <w:t>住房保障与房地产市场监管股</w:t>
            </w:r>
          </w:p>
        </w:tc>
        <w:tc>
          <w:tcPr>
            <w:tcW w:w="525" w:type="dxa"/>
            <w:gridSpan w:val="2"/>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718B2EDF" w14:textId="77777777" w:rsidR="007C77A5" w:rsidRDefault="00000000">
            <w:pPr>
              <w:spacing w:line="280" w:lineRule="exact"/>
              <w:jc w:val="center"/>
              <w:rPr>
                <w:rFonts w:ascii="宋体" w:hAnsi="宋体" w:cs="宋体"/>
                <w:color w:val="000000"/>
                <w:sz w:val="22"/>
                <w:szCs w:val="22"/>
              </w:rPr>
            </w:pPr>
            <w:r>
              <w:rPr>
                <w:rFonts w:ascii="宋体" w:hAnsi="宋体" w:cs="宋体" w:hint="eastAsia"/>
                <w:color w:val="000000"/>
                <w:sz w:val="22"/>
                <w:szCs w:val="22"/>
              </w:rPr>
              <w:t>1</w:t>
            </w:r>
          </w:p>
        </w:tc>
        <w:tc>
          <w:tcPr>
            <w:tcW w:w="540" w:type="dxa"/>
            <w:gridSpan w:val="2"/>
            <w:vMerge/>
            <w:tcBorders>
              <w:left w:val="single" w:sz="4" w:space="0" w:color="000000"/>
              <w:right w:val="single" w:sz="4" w:space="0" w:color="000000"/>
            </w:tcBorders>
            <w:tcMar>
              <w:top w:w="15" w:type="dxa"/>
              <w:left w:w="15" w:type="dxa"/>
              <w:bottom w:w="15" w:type="dxa"/>
              <w:right w:w="15" w:type="dxa"/>
            </w:tcMar>
            <w:vAlign w:val="center"/>
          </w:tcPr>
          <w:p w14:paraId="03921E85" w14:textId="77777777" w:rsidR="007C77A5" w:rsidRDefault="007C77A5">
            <w:pPr>
              <w:spacing w:line="240" w:lineRule="exact"/>
              <w:jc w:val="center"/>
              <w:rPr>
                <w:rFonts w:ascii="宋体" w:hAnsi="宋体" w:cs="宋体"/>
                <w:color w:val="000000"/>
                <w:sz w:val="22"/>
                <w:szCs w:val="22"/>
              </w:rPr>
            </w:pPr>
          </w:p>
        </w:tc>
        <w:tc>
          <w:tcPr>
            <w:tcW w:w="705" w:type="dxa"/>
            <w:gridSpan w:val="2"/>
            <w:vMerge/>
            <w:tcBorders>
              <w:top w:val="single" w:sz="4" w:space="0" w:color="000000"/>
              <w:left w:val="single" w:sz="4" w:space="0" w:color="000000"/>
              <w:bottom w:val="single" w:sz="4" w:space="0" w:color="000000"/>
              <w:right w:val="single" w:sz="4" w:space="0" w:color="000000"/>
            </w:tcBorders>
            <w:vAlign w:val="center"/>
          </w:tcPr>
          <w:p w14:paraId="17A99163" w14:textId="77777777" w:rsidR="007C77A5" w:rsidRDefault="007C77A5">
            <w:pPr>
              <w:widowControl/>
              <w:jc w:val="left"/>
              <w:rPr>
                <w:rFonts w:ascii="宋体" w:hAnsi="宋体" w:cs="宋体"/>
                <w:color w:val="000000"/>
                <w:sz w:val="22"/>
                <w:szCs w:val="22"/>
              </w:rPr>
            </w:pPr>
          </w:p>
        </w:tc>
        <w:tc>
          <w:tcPr>
            <w:tcW w:w="708" w:type="dxa"/>
            <w:gridSpan w:val="2"/>
            <w:vMerge/>
            <w:tcBorders>
              <w:top w:val="single" w:sz="4" w:space="0" w:color="000000"/>
              <w:left w:val="single" w:sz="4" w:space="0" w:color="000000"/>
              <w:bottom w:val="single" w:sz="4" w:space="0" w:color="000000"/>
              <w:right w:val="single" w:sz="4" w:space="0" w:color="000000"/>
            </w:tcBorders>
            <w:vAlign w:val="center"/>
          </w:tcPr>
          <w:p w14:paraId="5F3B37DD" w14:textId="77777777" w:rsidR="007C77A5" w:rsidRDefault="007C77A5">
            <w:pPr>
              <w:widowControl/>
              <w:jc w:val="left"/>
              <w:rPr>
                <w:rFonts w:ascii="宋体" w:hAnsi="宋体" w:cs="宋体"/>
                <w:color w:val="000000"/>
                <w:sz w:val="24"/>
              </w:rPr>
            </w:pPr>
          </w:p>
        </w:tc>
      </w:tr>
      <w:tr w:rsidR="007C77A5" w14:paraId="4DA77E18" w14:textId="77777777">
        <w:trPr>
          <w:trHeight w:val="1385"/>
        </w:trPr>
        <w:tc>
          <w:tcPr>
            <w:tcW w:w="815" w:type="dxa"/>
            <w:gridSpan w:val="4"/>
            <w:vMerge/>
            <w:tcBorders>
              <w:top w:val="single" w:sz="4" w:space="0" w:color="000000"/>
              <w:left w:val="single" w:sz="4" w:space="0" w:color="000000"/>
              <w:bottom w:val="single" w:sz="4" w:space="0" w:color="000000"/>
              <w:right w:val="single" w:sz="4" w:space="0" w:color="000000"/>
            </w:tcBorders>
            <w:vAlign w:val="center"/>
          </w:tcPr>
          <w:p w14:paraId="550C9485" w14:textId="77777777" w:rsidR="007C77A5" w:rsidRDefault="007C77A5">
            <w:pPr>
              <w:widowControl/>
              <w:spacing w:line="280" w:lineRule="exact"/>
              <w:jc w:val="left"/>
              <w:rPr>
                <w:rFonts w:ascii="宋体" w:hAnsi="宋体" w:cs="宋体"/>
                <w:color w:val="000000"/>
                <w:sz w:val="22"/>
                <w:szCs w:val="22"/>
              </w:rPr>
            </w:pPr>
          </w:p>
        </w:tc>
        <w:tc>
          <w:tcPr>
            <w:tcW w:w="1064" w:type="dxa"/>
            <w:gridSpan w:val="3"/>
            <w:vMerge/>
            <w:tcBorders>
              <w:left w:val="single" w:sz="4" w:space="0" w:color="000000"/>
              <w:bottom w:val="single" w:sz="4" w:space="0" w:color="000000"/>
              <w:right w:val="single" w:sz="4" w:space="0" w:color="000000"/>
            </w:tcBorders>
            <w:vAlign w:val="center"/>
          </w:tcPr>
          <w:p w14:paraId="5EAA87A8" w14:textId="77777777" w:rsidR="007C77A5" w:rsidRDefault="007C77A5">
            <w:pPr>
              <w:widowControl/>
              <w:spacing w:line="280" w:lineRule="exact"/>
              <w:jc w:val="left"/>
              <w:rPr>
                <w:rFonts w:ascii="宋体" w:hAnsi="宋体" w:cs="宋体"/>
                <w:color w:val="000000"/>
                <w:sz w:val="22"/>
                <w:szCs w:val="22"/>
              </w:rPr>
            </w:pPr>
          </w:p>
        </w:tc>
        <w:tc>
          <w:tcPr>
            <w:tcW w:w="3176" w:type="dxa"/>
            <w:gridSpan w:val="2"/>
            <w:vMerge/>
            <w:tcBorders>
              <w:top w:val="single" w:sz="4" w:space="0" w:color="000000"/>
              <w:left w:val="single" w:sz="4" w:space="0" w:color="000000"/>
              <w:bottom w:val="single" w:sz="4" w:space="0" w:color="000000"/>
              <w:right w:val="single" w:sz="4" w:space="0" w:color="000000"/>
            </w:tcBorders>
            <w:vAlign w:val="center"/>
          </w:tcPr>
          <w:p w14:paraId="4F2333F6" w14:textId="77777777" w:rsidR="007C77A5" w:rsidRDefault="007C77A5">
            <w:pPr>
              <w:widowControl/>
              <w:spacing w:line="280" w:lineRule="exact"/>
              <w:jc w:val="left"/>
              <w:rPr>
                <w:rFonts w:ascii="宋体" w:hAnsi="宋体" w:cs="宋体"/>
                <w:color w:val="000000"/>
                <w:sz w:val="22"/>
                <w:szCs w:val="22"/>
              </w:rPr>
            </w:pPr>
          </w:p>
        </w:tc>
        <w:tc>
          <w:tcPr>
            <w:tcW w:w="480" w:type="dxa"/>
            <w:gridSpan w:val="3"/>
            <w:vMerge/>
            <w:tcBorders>
              <w:top w:val="single" w:sz="4" w:space="0" w:color="000000"/>
              <w:left w:val="single" w:sz="4" w:space="0" w:color="000000"/>
              <w:bottom w:val="single" w:sz="4" w:space="0" w:color="000000"/>
              <w:right w:val="single" w:sz="4" w:space="0" w:color="000000"/>
            </w:tcBorders>
            <w:vAlign w:val="center"/>
          </w:tcPr>
          <w:p w14:paraId="148D4ED8" w14:textId="77777777" w:rsidR="007C77A5" w:rsidRDefault="007C77A5">
            <w:pPr>
              <w:widowControl/>
              <w:spacing w:line="280" w:lineRule="exact"/>
              <w:jc w:val="left"/>
              <w:rPr>
                <w:rFonts w:ascii="宋体" w:hAnsi="宋体" w:cs="宋体"/>
                <w:color w:val="000000"/>
                <w:sz w:val="22"/>
                <w:szCs w:val="22"/>
              </w:rPr>
            </w:pPr>
          </w:p>
        </w:tc>
        <w:tc>
          <w:tcPr>
            <w:tcW w:w="515" w:type="dxa"/>
            <w:gridSpan w:val="2"/>
            <w:vMerge/>
            <w:tcBorders>
              <w:left w:val="single" w:sz="4" w:space="0" w:color="000000"/>
              <w:bottom w:val="single" w:sz="4" w:space="0" w:color="000000"/>
              <w:right w:val="single" w:sz="4" w:space="0" w:color="000000"/>
            </w:tcBorders>
            <w:vAlign w:val="center"/>
          </w:tcPr>
          <w:p w14:paraId="0C166C38" w14:textId="77777777" w:rsidR="007C77A5" w:rsidRDefault="007C77A5">
            <w:pPr>
              <w:widowControl/>
              <w:spacing w:line="280" w:lineRule="exact"/>
              <w:jc w:val="left"/>
              <w:rPr>
                <w:rFonts w:ascii="宋体" w:hAnsi="宋体" w:cs="宋体"/>
                <w:color w:val="000000"/>
                <w:sz w:val="22"/>
                <w:szCs w:val="22"/>
              </w:rPr>
            </w:pPr>
          </w:p>
        </w:tc>
        <w:tc>
          <w:tcPr>
            <w:tcW w:w="532" w:type="dxa"/>
            <w:gridSpan w:val="2"/>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53425937"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事后监管</w:t>
            </w:r>
          </w:p>
        </w:tc>
        <w:tc>
          <w:tcPr>
            <w:tcW w:w="4426" w:type="dxa"/>
            <w:gridSpan w:val="2"/>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336567A7"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5.事后监管责任：加强项目的监督检查，确保备案与核准内容一致。</w:t>
            </w:r>
          </w:p>
        </w:tc>
        <w:tc>
          <w:tcPr>
            <w:tcW w:w="1292" w:type="dxa"/>
            <w:gridSpan w:val="2"/>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54462EE2" w14:textId="77777777" w:rsidR="007C77A5" w:rsidRDefault="00000000">
            <w:pPr>
              <w:widowControl/>
              <w:spacing w:line="240" w:lineRule="exact"/>
              <w:jc w:val="center"/>
              <w:textAlignment w:val="center"/>
              <w:rPr>
                <w:sz w:val="22"/>
                <w:szCs w:val="22"/>
              </w:rPr>
            </w:pPr>
            <w:r>
              <w:rPr>
                <w:rFonts w:ascii="宋体" w:hAnsi="宋体" w:cs="宋体" w:hint="eastAsia"/>
                <w:color w:val="000000"/>
                <w:sz w:val="22"/>
                <w:szCs w:val="22"/>
              </w:rPr>
              <w:t>住房保障与房地产市场监管股</w:t>
            </w:r>
          </w:p>
        </w:tc>
        <w:tc>
          <w:tcPr>
            <w:tcW w:w="525" w:type="dxa"/>
            <w:gridSpan w:val="2"/>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23817D4E" w14:textId="77777777" w:rsidR="007C77A5" w:rsidRDefault="00000000">
            <w:pPr>
              <w:spacing w:line="280" w:lineRule="exact"/>
              <w:jc w:val="center"/>
              <w:rPr>
                <w:rFonts w:ascii="宋体" w:hAnsi="宋体" w:cs="宋体"/>
                <w:color w:val="000000"/>
                <w:sz w:val="22"/>
                <w:szCs w:val="22"/>
              </w:rPr>
            </w:pPr>
            <w:r>
              <w:rPr>
                <w:rFonts w:ascii="宋体" w:hAnsi="宋体" w:cs="宋体" w:hint="eastAsia"/>
                <w:color w:val="000000"/>
                <w:sz w:val="22"/>
                <w:szCs w:val="22"/>
              </w:rPr>
              <w:t>1</w:t>
            </w:r>
          </w:p>
        </w:tc>
        <w:tc>
          <w:tcPr>
            <w:tcW w:w="540" w:type="dxa"/>
            <w:gridSpan w:val="2"/>
            <w:vMerge/>
            <w:tcBorders>
              <w:left w:val="single" w:sz="4" w:space="0" w:color="000000"/>
              <w:bottom w:val="single" w:sz="4" w:space="0" w:color="000000"/>
              <w:right w:val="single" w:sz="4" w:space="0" w:color="000000"/>
            </w:tcBorders>
            <w:tcMar>
              <w:top w:w="15" w:type="dxa"/>
              <w:left w:w="15" w:type="dxa"/>
              <w:bottom w:w="15" w:type="dxa"/>
              <w:right w:w="15" w:type="dxa"/>
            </w:tcMar>
            <w:vAlign w:val="center"/>
          </w:tcPr>
          <w:p w14:paraId="39B0CDB6" w14:textId="77777777" w:rsidR="007C77A5" w:rsidRDefault="007C77A5">
            <w:pPr>
              <w:spacing w:line="240" w:lineRule="exact"/>
              <w:jc w:val="center"/>
              <w:rPr>
                <w:rFonts w:ascii="宋体" w:hAnsi="宋体" w:cs="宋体"/>
                <w:color w:val="000000"/>
                <w:sz w:val="22"/>
                <w:szCs w:val="22"/>
              </w:rPr>
            </w:pPr>
          </w:p>
        </w:tc>
        <w:tc>
          <w:tcPr>
            <w:tcW w:w="705" w:type="dxa"/>
            <w:gridSpan w:val="2"/>
            <w:vMerge/>
            <w:tcBorders>
              <w:top w:val="single" w:sz="4" w:space="0" w:color="000000"/>
              <w:left w:val="single" w:sz="4" w:space="0" w:color="000000"/>
              <w:bottom w:val="single" w:sz="4" w:space="0" w:color="000000"/>
              <w:right w:val="single" w:sz="4" w:space="0" w:color="000000"/>
            </w:tcBorders>
            <w:vAlign w:val="center"/>
          </w:tcPr>
          <w:p w14:paraId="4ED097AF" w14:textId="77777777" w:rsidR="007C77A5" w:rsidRDefault="007C77A5">
            <w:pPr>
              <w:widowControl/>
              <w:jc w:val="left"/>
              <w:rPr>
                <w:rFonts w:ascii="宋体" w:hAnsi="宋体" w:cs="宋体"/>
                <w:color w:val="000000"/>
                <w:sz w:val="22"/>
                <w:szCs w:val="22"/>
              </w:rPr>
            </w:pPr>
          </w:p>
        </w:tc>
        <w:tc>
          <w:tcPr>
            <w:tcW w:w="708" w:type="dxa"/>
            <w:gridSpan w:val="2"/>
            <w:vMerge/>
            <w:tcBorders>
              <w:top w:val="single" w:sz="4" w:space="0" w:color="000000"/>
              <w:left w:val="single" w:sz="4" w:space="0" w:color="000000"/>
              <w:bottom w:val="single" w:sz="4" w:space="0" w:color="000000"/>
              <w:right w:val="single" w:sz="4" w:space="0" w:color="000000"/>
            </w:tcBorders>
            <w:vAlign w:val="center"/>
          </w:tcPr>
          <w:p w14:paraId="3357E2E0" w14:textId="77777777" w:rsidR="007C77A5" w:rsidRDefault="007C77A5">
            <w:pPr>
              <w:widowControl/>
              <w:jc w:val="left"/>
              <w:rPr>
                <w:rFonts w:ascii="宋体" w:hAnsi="宋体" w:cs="宋体"/>
                <w:color w:val="000000"/>
                <w:sz w:val="24"/>
              </w:rPr>
            </w:pPr>
          </w:p>
        </w:tc>
      </w:tr>
      <w:tr w:rsidR="007C77A5" w14:paraId="6161458B" w14:textId="77777777">
        <w:trPr>
          <w:trHeight w:val="90"/>
        </w:trPr>
        <w:tc>
          <w:tcPr>
            <w:tcW w:w="14778" w:type="dxa"/>
            <w:gridSpan w:val="28"/>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tbl>
            <w:tblPr>
              <w:tblW w:w="14955" w:type="dxa"/>
              <w:tblBorders>
                <w:insideH w:val="none" w:sz="4" w:space="0" w:color="auto"/>
                <w:insideV w:val="none" w:sz="4" w:space="0" w:color="auto"/>
              </w:tblBorders>
              <w:tblLayout w:type="fixed"/>
              <w:tblCellMar>
                <w:left w:w="0" w:type="dxa"/>
                <w:right w:w="0" w:type="dxa"/>
              </w:tblCellMar>
              <w:tblLook w:val="04A0" w:firstRow="1" w:lastRow="0" w:firstColumn="1" w:lastColumn="0" w:noHBand="0" w:noVBand="1"/>
            </w:tblPr>
            <w:tblGrid>
              <w:gridCol w:w="14955"/>
            </w:tblGrid>
            <w:tr w:rsidR="007C77A5" w14:paraId="069D7473" w14:textId="77777777">
              <w:trPr>
                <w:trHeight w:val="345"/>
              </w:trPr>
              <w:tc>
                <w:tcPr>
                  <w:tcW w:w="14955" w:type="dxa"/>
                  <w:tcMar>
                    <w:top w:w="15" w:type="dxa"/>
                    <w:left w:w="15" w:type="dxa"/>
                    <w:right w:w="15" w:type="dxa"/>
                  </w:tcMar>
                  <w:vAlign w:val="center"/>
                </w:tcPr>
                <w:p w14:paraId="2D9D4CF1" w14:textId="77777777" w:rsidR="007C77A5" w:rsidRDefault="00000000">
                  <w:pPr>
                    <w:widowControl/>
                    <w:jc w:val="left"/>
                    <w:textAlignment w:val="center"/>
                    <w:rPr>
                      <w:rFonts w:ascii="宋体" w:hAnsi="宋体" w:cs="宋体"/>
                      <w:color w:val="000000"/>
                      <w:sz w:val="16"/>
                      <w:szCs w:val="16"/>
                    </w:rPr>
                  </w:pPr>
                  <w:r>
                    <w:rPr>
                      <w:rFonts w:ascii="宋体" w:hAnsi="宋体" w:cs="宋体" w:hint="eastAsia"/>
                      <w:color w:val="000000"/>
                      <w:kern w:val="0"/>
                      <w:sz w:val="22"/>
                      <w:szCs w:val="22"/>
                    </w:rPr>
                    <w:t>服务电话：7282578              投诉机构：     舞钢市行政审批服务中心住建局窗口                        投诉电话：0375-8123049</w:t>
                  </w:r>
                </w:p>
              </w:tc>
            </w:tr>
          </w:tbl>
          <w:p w14:paraId="61890A69" w14:textId="77777777" w:rsidR="007C77A5" w:rsidRDefault="007C77A5">
            <w:pPr>
              <w:widowControl/>
              <w:jc w:val="left"/>
              <w:textAlignment w:val="center"/>
              <w:rPr>
                <w:rFonts w:ascii="宋体" w:hAnsi="宋体" w:cs="宋体"/>
                <w:color w:val="000000"/>
                <w:sz w:val="22"/>
                <w:szCs w:val="22"/>
              </w:rPr>
            </w:pPr>
          </w:p>
        </w:tc>
      </w:tr>
      <w:tr w:rsidR="007C77A5" w14:paraId="3A4B6BF2" w14:textId="77777777">
        <w:trPr>
          <w:trHeight w:val="390"/>
        </w:trPr>
        <w:tc>
          <w:tcPr>
            <w:tcW w:w="14778" w:type="dxa"/>
            <w:gridSpan w:val="28"/>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BB5D8CF" w14:textId="77777777" w:rsidR="007C77A5"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 xml:space="preserve">受理地点：舞钢市行政服务中心住建局窗口                      </w:t>
            </w:r>
          </w:p>
        </w:tc>
      </w:tr>
      <w:tr w:rsidR="007C77A5" w14:paraId="7F9BFB4B" w14:textId="77777777">
        <w:trPr>
          <w:trHeight w:val="821"/>
        </w:trPr>
        <w:tc>
          <w:tcPr>
            <w:tcW w:w="14778" w:type="dxa"/>
            <w:gridSpan w:val="28"/>
            <w:tcBorders>
              <w:top w:val="nil"/>
              <w:left w:val="nil"/>
              <w:bottom w:val="single" w:sz="4" w:space="0" w:color="000000"/>
              <w:right w:val="nil"/>
            </w:tcBorders>
            <w:tcMar>
              <w:top w:w="15" w:type="dxa"/>
              <w:left w:w="15" w:type="dxa"/>
              <w:bottom w:w="15" w:type="dxa"/>
              <w:right w:w="15" w:type="dxa"/>
            </w:tcMar>
            <w:vAlign w:val="center"/>
          </w:tcPr>
          <w:p w14:paraId="7A78E85F" w14:textId="77777777" w:rsidR="007C77A5" w:rsidRDefault="00000000">
            <w:pPr>
              <w:widowControl/>
              <w:jc w:val="center"/>
              <w:textAlignment w:val="center"/>
              <w:rPr>
                <w:rFonts w:ascii="宋体" w:eastAsia="方正小标宋简体" w:hAnsi="宋体" w:cs="宋体"/>
                <w:color w:val="000000"/>
                <w:kern w:val="0"/>
                <w:sz w:val="44"/>
                <w:szCs w:val="44"/>
              </w:rPr>
            </w:pPr>
            <w:r>
              <w:rPr>
                <w:rFonts w:ascii="宋体" w:eastAsia="方正小标宋简体" w:hAnsi="宋体" w:cs="宋体" w:hint="eastAsia"/>
                <w:color w:val="000000"/>
                <w:kern w:val="0"/>
                <w:sz w:val="44"/>
                <w:szCs w:val="44"/>
              </w:rPr>
              <w:lastRenderedPageBreak/>
              <w:t>舞钢市住房和城乡建设局权力清单和责任清单统计表</w:t>
            </w:r>
          </w:p>
          <w:p w14:paraId="0B776CF7" w14:textId="77777777" w:rsidR="007C77A5" w:rsidRDefault="00000000">
            <w:pPr>
              <w:widowControl/>
              <w:jc w:val="left"/>
              <w:textAlignment w:val="center"/>
              <w:rPr>
                <w:rFonts w:ascii="宋体" w:cs="宋体"/>
                <w:color w:val="000000"/>
                <w:szCs w:val="21"/>
              </w:rPr>
            </w:pPr>
            <w:r>
              <w:rPr>
                <w:rFonts w:ascii="宋体" w:hAnsi="宋体" w:cs="宋体" w:hint="eastAsia"/>
                <w:color w:val="000000"/>
                <w:kern w:val="0"/>
                <w:szCs w:val="21"/>
              </w:rPr>
              <w:t>职权类别：行政许可</w:t>
            </w:r>
          </w:p>
        </w:tc>
      </w:tr>
      <w:tr w:rsidR="007C77A5" w14:paraId="4B60BCEA" w14:textId="77777777">
        <w:trPr>
          <w:trHeight w:val="642"/>
        </w:trPr>
        <w:tc>
          <w:tcPr>
            <w:tcW w:w="573"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E047BF6" w14:textId="77777777" w:rsidR="007C77A5" w:rsidRDefault="00000000">
            <w:pPr>
              <w:widowControl/>
              <w:spacing w:line="240" w:lineRule="exact"/>
              <w:jc w:val="center"/>
              <w:textAlignment w:val="center"/>
              <w:rPr>
                <w:rFonts w:ascii="黑体" w:eastAsia="黑体" w:hAnsi="宋体" w:cs="黑体"/>
                <w:color w:val="000000"/>
                <w:szCs w:val="21"/>
              </w:rPr>
            </w:pPr>
            <w:r>
              <w:rPr>
                <w:rFonts w:ascii="黑体" w:eastAsia="黑体" w:hAnsi="宋体" w:cs="黑体" w:hint="eastAsia"/>
                <w:color w:val="000000"/>
                <w:kern w:val="0"/>
                <w:szCs w:val="21"/>
              </w:rPr>
              <w:t>序号</w:t>
            </w:r>
          </w:p>
        </w:tc>
        <w:tc>
          <w:tcPr>
            <w:tcW w:w="540"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D144ED4" w14:textId="77777777" w:rsidR="007C77A5" w:rsidRDefault="00000000">
            <w:pPr>
              <w:widowControl/>
              <w:spacing w:line="240" w:lineRule="exact"/>
              <w:jc w:val="center"/>
              <w:textAlignment w:val="center"/>
              <w:rPr>
                <w:rFonts w:ascii="黑体" w:eastAsia="黑体" w:hAnsi="宋体" w:cs="黑体"/>
                <w:color w:val="000000"/>
                <w:szCs w:val="21"/>
              </w:rPr>
            </w:pPr>
            <w:r>
              <w:rPr>
                <w:rFonts w:ascii="黑体" w:eastAsia="黑体" w:hAnsi="宋体" w:cs="黑体" w:hint="eastAsia"/>
                <w:color w:val="000000"/>
                <w:kern w:val="0"/>
                <w:szCs w:val="21"/>
              </w:rPr>
              <w:t>职权名称</w:t>
            </w:r>
          </w:p>
        </w:tc>
        <w:tc>
          <w:tcPr>
            <w:tcW w:w="3960" w:type="dxa"/>
            <w:gridSpan w:val="5"/>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F20F946" w14:textId="77777777" w:rsidR="007C77A5" w:rsidRDefault="00000000">
            <w:pPr>
              <w:widowControl/>
              <w:spacing w:line="240" w:lineRule="exact"/>
              <w:jc w:val="center"/>
              <w:textAlignment w:val="center"/>
              <w:rPr>
                <w:rFonts w:ascii="黑体" w:eastAsia="黑体" w:hAnsi="宋体" w:cs="黑体"/>
                <w:color w:val="000000"/>
                <w:szCs w:val="21"/>
              </w:rPr>
            </w:pPr>
            <w:r>
              <w:rPr>
                <w:rFonts w:ascii="黑体" w:eastAsia="黑体" w:hAnsi="宋体" w:cs="黑体" w:hint="eastAsia"/>
                <w:color w:val="000000"/>
                <w:kern w:val="0"/>
                <w:szCs w:val="21"/>
              </w:rPr>
              <w:t>实施依据</w:t>
            </w:r>
          </w:p>
        </w:tc>
        <w:tc>
          <w:tcPr>
            <w:tcW w:w="462"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F07DF9A" w14:textId="77777777" w:rsidR="007C77A5" w:rsidRDefault="00000000">
            <w:pPr>
              <w:widowControl/>
              <w:spacing w:line="240" w:lineRule="exact"/>
              <w:jc w:val="center"/>
              <w:textAlignment w:val="center"/>
              <w:rPr>
                <w:rFonts w:ascii="黑体" w:eastAsia="黑体" w:hAnsi="宋体" w:cs="黑体"/>
                <w:color w:val="000000"/>
                <w:szCs w:val="21"/>
              </w:rPr>
            </w:pPr>
            <w:r>
              <w:rPr>
                <w:rFonts w:ascii="黑体" w:eastAsia="黑体" w:hAnsi="宋体" w:cs="黑体" w:hint="eastAsia"/>
                <w:color w:val="000000"/>
                <w:kern w:val="0"/>
                <w:szCs w:val="21"/>
              </w:rPr>
              <w:t>实施对象</w:t>
            </w:r>
          </w:p>
        </w:tc>
        <w:tc>
          <w:tcPr>
            <w:tcW w:w="51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C19E372" w14:textId="77777777" w:rsidR="007C77A5" w:rsidRDefault="00000000">
            <w:pPr>
              <w:widowControl/>
              <w:spacing w:line="240" w:lineRule="exact"/>
              <w:jc w:val="center"/>
              <w:textAlignment w:val="center"/>
              <w:rPr>
                <w:rFonts w:ascii="黑体" w:eastAsia="黑体" w:hAnsi="宋体" w:cs="黑体"/>
                <w:color w:val="000000"/>
                <w:szCs w:val="21"/>
              </w:rPr>
            </w:pPr>
            <w:r>
              <w:rPr>
                <w:rFonts w:ascii="黑体" w:eastAsia="黑体" w:hAnsi="宋体" w:cs="黑体" w:hint="eastAsia"/>
                <w:color w:val="000000"/>
                <w:kern w:val="0"/>
                <w:szCs w:val="21"/>
              </w:rPr>
              <w:t>实施机构</w:t>
            </w:r>
          </w:p>
        </w:tc>
        <w:tc>
          <w:tcPr>
            <w:tcW w:w="532"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83777B6" w14:textId="77777777" w:rsidR="007C77A5" w:rsidRDefault="00000000">
            <w:pPr>
              <w:widowControl/>
              <w:spacing w:line="240" w:lineRule="exact"/>
              <w:jc w:val="center"/>
              <w:textAlignment w:val="center"/>
              <w:rPr>
                <w:rFonts w:ascii="黑体" w:eastAsia="黑体" w:hAnsi="宋体" w:cs="黑体"/>
                <w:color w:val="000000"/>
                <w:szCs w:val="21"/>
              </w:rPr>
            </w:pPr>
            <w:r>
              <w:rPr>
                <w:rFonts w:ascii="黑体" w:eastAsia="黑体" w:hAnsi="宋体" w:cs="黑体" w:hint="eastAsia"/>
                <w:color w:val="000000"/>
                <w:kern w:val="0"/>
                <w:szCs w:val="21"/>
              </w:rPr>
              <w:t>办理环节</w:t>
            </w:r>
          </w:p>
        </w:tc>
        <w:tc>
          <w:tcPr>
            <w:tcW w:w="4426"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2F85F27" w14:textId="77777777" w:rsidR="007C77A5" w:rsidRDefault="00000000">
            <w:pPr>
              <w:widowControl/>
              <w:spacing w:line="240" w:lineRule="exact"/>
              <w:jc w:val="center"/>
              <w:textAlignment w:val="center"/>
              <w:rPr>
                <w:rFonts w:ascii="黑体" w:eastAsia="黑体" w:hAnsi="宋体" w:cs="黑体"/>
                <w:color w:val="000000"/>
                <w:szCs w:val="21"/>
              </w:rPr>
            </w:pPr>
            <w:r>
              <w:rPr>
                <w:rFonts w:ascii="黑体" w:eastAsia="黑体" w:hAnsi="宋体" w:cs="黑体" w:hint="eastAsia"/>
                <w:color w:val="000000"/>
                <w:kern w:val="0"/>
                <w:szCs w:val="21"/>
              </w:rPr>
              <w:t>责任事项</w:t>
            </w:r>
          </w:p>
        </w:tc>
        <w:tc>
          <w:tcPr>
            <w:tcW w:w="1292"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D67336E" w14:textId="77777777" w:rsidR="007C77A5" w:rsidRDefault="00000000">
            <w:pPr>
              <w:widowControl/>
              <w:spacing w:line="240" w:lineRule="exact"/>
              <w:jc w:val="center"/>
              <w:textAlignment w:val="center"/>
              <w:rPr>
                <w:rFonts w:ascii="黑体" w:eastAsia="黑体" w:hAnsi="宋体" w:cs="黑体"/>
                <w:color w:val="000000"/>
                <w:szCs w:val="21"/>
              </w:rPr>
            </w:pPr>
            <w:r>
              <w:rPr>
                <w:rFonts w:ascii="黑体" w:eastAsia="黑体" w:hAnsi="宋体" w:cs="黑体" w:hint="eastAsia"/>
                <w:color w:val="000000"/>
                <w:kern w:val="0"/>
                <w:szCs w:val="21"/>
              </w:rPr>
              <w:t>责任</w:t>
            </w:r>
            <w:r>
              <w:rPr>
                <w:rFonts w:ascii="黑体" w:eastAsia="黑体" w:hAnsi="宋体" w:cs="黑体"/>
                <w:color w:val="000000"/>
                <w:kern w:val="0"/>
                <w:szCs w:val="21"/>
              </w:rPr>
              <w:br/>
            </w:r>
            <w:r>
              <w:rPr>
                <w:rFonts w:ascii="黑体" w:eastAsia="黑体" w:hAnsi="宋体" w:cs="黑体" w:hint="eastAsia"/>
                <w:color w:val="000000"/>
                <w:kern w:val="0"/>
                <w:szCs w:val="21"/>
              </w:rPr>
              <w:t>科室</w:t>
            </w:r>
          </w:p>
        </w:tc>
        <w:tc>
          <w:tcPr>
            <w:tcW w:w="52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B2D021C" w14:textId="77777777" w:rsidR="007C77A5" w:rsidRDefault="00000000">
            <w:pPr>
              <w:widowControl/>
              <w:spacing w:line="240" w:lineRule="exact"/>
              <w:jc w:val="center"/>
              <w:textAlignment w:val="center"/>
              <w:rPr>
                <w:rFonts w:ascii="黑体" w:eastAsia="黑体" w:hAnsi="宋体" w:cs="黑体"/>
                <w:color w:val="000000"/>
                <w:szCs w:val="21"/>
              </w:rPr>
            </w:pPr>
            <w:r>
              <w:rPr>
                <w:rFonts w:ascii="黑体" w:eastAsia="黑体" w:hAnsi="宋体" w:cs="黑体" w:hint="eastAsia"/>
                <w:color w:val="000000"/>
                <w:kern w:val="0"/>
                <w:szCs w:val="21"/>
              </w:rPr>
              <w:t>承诺时限</w:t>
            </w:r>
          </w:p>
        </w:tc>
        <w:tc>
          <w:tcPr>
            <w:tcW w:w="54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8B6F5D2" w14:textId="77777777" w:rsidR="007C77A5" w:rsidRDefault="00000000">
            <w:pPr>
              <w:widowControl/>
              <w:spacing w:line="240" w:lineRule="exact"/>
              <w:jc w:val="center"/>
              <w:textAlignment w:val="center"/>
              <w:rPr>
                <w:rFonts w:ascii="黑体" w:eastAsia="黑体" w:hAnsi="宋体" w:cs="黑体"/>
                <w:color w:val="000000"/>
                <w:szCs w:val="21"/>
              </w:rPr>
            </w:pPr>
            <w:r>
              <w:rPr>
                <w:rFonts w:ascii="黑体" w:eastAsia="黑体" w:hAnsi="宋体" w:cs="黑体" w:hint="eastAsia"/>
                <w:color w:val="000000"/>
                <w:kern w:val="0"/>
                <w:szCs w:val="21"/>
              </w:rPr>
              <w:t>法定时限</w:t>
            </w:r>
          </w:p>
        </w:tc>
        <w:tc>
          <w:tcPr>
            <w:tcW w:w="70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E012053" w14:textId="77777777" w:rsidR="007C77A5" w:rsidRDefault="00000000">
            <w:pPr>
              <w:widowControl/>
              <w:spacing w:line="240" w:lineRule="exact"/>
              <w:jc w:val="center"/>
              <w:textAlignment w:val="center"/>
              <w:rPr>
                <w:rFonts w:ascii="黑体" w:eastAsia="黑体" w:hAnsi="宋体" w:cs="黑体"/>
                <w:color w:val="000000"/>
                <w:szCs w:val="21"/>
              </w:rPr>
            </w:pPr>
            <w:r>
              <w:rPr>
                <w:rFonts w:ascii="黑体" w:eastAsia="黑体" w:hAnsi="宋体" w:cs="黑体" w:hint="eastAsia"/>
                <w:color w:val="000000"/>
                <w:kern w:val="0"/>
                <w:szCs w:val="21"/>
              </w:rPr>
              <w:t>收费情况及依据</w:t>
            </w:r>
          </w:p>
        </w:tc>
        <w:tc>
          <w:tcPr>
            <w:tcW w:w="708"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C420258" w14:textId="77777777" w:rsidR="007C77A5" w:rsidRDefault="00000000">
            <w:pPr>
              <w:widowControl/>
              <w:spacing w:line="240" w:lineRule="exact"/>
              <w:jc w:val="center"/>
              <w:textAlignment w:val="center"/>
              <w:rPr>
                <w:rFonts w:ascii="黑体" w:eastAsia="黑体" w:hAnsi="宋体" w:cs="黑体"/>
                <w:color w:val="000000"/>
                <w:szCs w:val="21"/>
              </w:rPr>
            </w:pPr>
            <w:r>
              <w:rPr>
                <w:rFonts w:ascii="黑体" w:eastAsia="黑体" w:hAnsi="宋体" w:cs="黑体" w:hint="eastAsia"/>
                <w:color w:val="000000"/>
                <w:kern w:val="0"/>
                <w:szCs w:val="21"/>
              </w:rPr>
              <w:t>调整意见及理由</w:t>
            </w:r>
          </w:p>
        </w:tc>
      </w:tr>
      <w:tr w:rsidR="007C77A5" w14:paraId="2038E67D" w14:textId="77777777">
        <w:trPr>
          <w:trHeight w:val="1154"/>
        </w:trPr>
        <w:tc>
          <w:tcPr>
            <w:tcW w:w="573"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93C39C5" w14:textId="77777777" w:rsidR="007C77A5" w:rsidRDefault="00000000">
            <w:pPr>
              <w:widowControl/>
              <w:spacing w:line="280" w:lineRule="exact"/>
              <w:jc w:val="center"/>
              <w:textAlignment w:val="center"/>
              <w:rPr>
                <w:rFonts w:ascii="宋体" w:cs="宋体"/>
                <w:color w:val="000000"/>
                <w:szCs w:val="21"/>
              </w:rPr>
            </w:pPr>
            <w:r>
              <w:rPr>
                <w:rFonts w:ascii="宋体" w:cs="宋体" w:hint="eastAsia"/>
                <w:color w:val="000000"/>
                <w:szCs w:val="21"/>
              </w:rPr>
              <w:t>14</w:t>
            </w:r>
          </w:p>
        </w:tc>
        <w:tc>
          <w:tcPr>
            <w:tcW w:w="540" w:type="dxa"/>
            <w:gridSpan w:val="3"/>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76810F75" w14:textId="77777777" w:rsidR="007C77A5" w:rsidRDefault="00000000">
            <w:pPr>
              <w:widowControl/>
              <w:spacing w:line="280" w:lineRule="exact"/>
              <w:jc w:val="center"/>
              <w:textAlignment w:val="center"/>
              <w:rPr>
                <w:rFonts w:ascii="宋体" w:cs="宋体"/>
                <w:color w:val="000000"/>
                <w:szCs w:val="21"/>
              </w:rPr>
            </w:pPr>
            <w:r>
              <w:rPr>
                <w:rFonts w:hint="eastAsia"/>
              </w:rPr>
              <w:t>建筑业企业资质审批权限（省辖市级）</w:t>
            </w:r>
          </w:p>
        </w:tc>
        <w:tc>
          <w:tcPr>
            <w:tcW w:w="3960" w:type="dxa"/>
            <w:gridSpan w:val="5"/>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03AF3FD" w14:textId="77777777" w:rsidR="007C77A5" w:rsidRDefault="00000000">
            <w:pPr>
              <w:widowControl/>
              <w:spacing w:line="280" w:lineRule="exact"/>
              <w:jc w:val="left"/>
              <w:textAlignment w:val="center"/>
              <w:rPr>
                <w:rFonts w:ascii="宋体" w:cs="宋体"/>
                <w:color w:val="000000"/>
                <w:szCs w:val="21"/>
              </w:rPr>
            </w:pPr>
            <w:r>
              <w:rPr>
                <w:rFonts w:ascii="宋体" w:cs="宋体" w:hint="eastAsia"/>
                <w:color w:val="000000"/>
                <w:szCs w:val="21"/>
              </w:rPr>
              <w:t>《中华人民共和国建筑法》（1997年11月1日主席令第九十一号，2011年4月22日予以修改）第十三条：从事建筑活动的建筑施工企业、勘察单位、设计单位和工程监理单位，按照其拥有的注册资本、专业技术人员、技术装备和已完成的建筑工程业绩等资质条件，划分为不同的资质等级，经资质审查合格，取得相应等级的资质证书后，方可在其资质等级许可的范围内从事建筑活动。</w:t>
            </w:r>
          </w:p>
          <w:p w14:paraId="00AF0DC0" w14:textId="77777777" w:rsidR="007C77A5" w:rsidRDefault="00000000">
            <w:pPr>
              <w:widowControl/>
              <w:spacing w:line="280" w:lineRule="exact"/>
              <w:jc w:val="left"/>
              <w:textAlignment w:val="center"/>
              <w:rPr>
                <w:rFonts w:ascii="宋体" w:cs="宋体"/>
                <w:color w:val="000000"/>
                <w:szCs w:val="21"/>
              </w:rPr>
            </w:pPr>
            <w:r>
              <w:rPr>
                <w:rFonts w:ascii="宋体" w:cs="宋体" w:hint="eastAsia"/>
                <w:color w:val="000000"/>
                <w:szCs w:val="21"/>
              </w:rPr>
              <w:t>《建设工程安全生产管理条例》（2003年11月24日国务院令第393号）第二十条：施工单位从事建设工程的新建、扩建、改建和拆除等活动，应当具备国家规定的注册资本、专业技术人员、技术装备和安全生产等条件，依法取得相应等级的资质证书，并在其资质等级许可的范围内承揽工程。</w:t>
            </w:r>
          </w:p>
          <w:p w14:paraId="56AF343F" w14:textId="77777777" w:rsidR="007C77A5" w:rsidRDefault="00000000">
            <w:pPr>
              <w:widowControl/>
              <w:spacing w:line="280" w:lineRule="exact"/>
              <w:jc w:val="left"/>
              <w:textAlignment w:val="center"/>
              <w:rPr>
                <w:rFonts w:ascii="宋体" w:cs="宋体"/>
                <w:color w:val="000000"/>
                <w:szCs w:val="21"/>
              </w:rPr>
            </w:pPr>
            <w:r>
              <w:rPr>
                <w:rFonts w:ascii="宋体" w:cs="宋体" w:hint="eastAsia"/>
                <w:color w:val="000000"/>
                <w:szCs w:val="21"/>
              </w:rPr>
              <w:t>《建筑业企业资质管理规定》（2015年1月22日住房城乡建设部令第30号）第十条：下列建筑业企业资质，由企业工商注册所在地省、自治区、直辖市人民政府住房城乡建设主管部门许可：（一）施工总承包资质序列二级资质及铁路、通信工程施工总承包三级资质；（二）专业承包资质序列一级资质</w:t>
            </w:r>
            <w:r>
              <w:rPr>
                <w:rFonts w:ascii="宋体" w:cs="宋体" w:hint="eastAsia"/>
                <w:color w:val="000000"/>
                <w:szCs w:val="21"/>
              </w:rPr>
              <w:lastRenderedPageBreak/>
              <w:t>（不含公路、水运、水利、铁路、民航方面的专业承包一级资质及涉及多个专业的专业承包一级资质）；（三）专业承包资质序列二级资质（不含铁路、民航方面的专业承包二级资质）；铁路方面专业承包三级资质；特种工程专业承包资质。第十一条：下列建筑业企业资质，由企业工商注册所在地设区的市人民政府住房城乡建设主管部门许可：（一）施工总承包资质序列三级资质（不含铁路、通信工程施工总承包三级资质）；（二）专业承包资质序列三级资质（不含铁路方面专业承包资质）及预拌混凝土、模板脚手架专业承包资质；（三）施工劳务资质；（四）燃气燃烧器具安装、维修企业资质。</w:t>
            </w:r>
          </w:p>
        </w:tc>
        <w:tc>
          <w:tcPr>
            <w:tcW w:w="462"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A744941" w14:textId="77777777" w:rsidR="007C77A5" w:rsidRDefault="00000000">
            <w:pPr>
              <w:widowControl/>
              <w:spacing w:line="280" w:lineRule="exact"/>
              <w:jc w:val="center"/>
              <w:textAlignment w:val="center"/>
              <w:rPr>
                <w:rFonts w:ascii="宋体" w:cs="宋体"/>
                <w:color w:val="000000"/>
                <w:szCs w:val="21"/>
              </w:rPr>
            </w:pPr>
            <w:r>
              <w:rPr>
                <w:rFonts w:hint="eastAsia"/>
              </w:rPr>
              <w:lastRenderedPageBreak/>
              <w:t>法人</w:t>
            </w:r>
          </w:p>
        </w:tc>
        <w:tc>
          <w:tcPr>
            <w:tcW w:w="515" w:type="dxa"/>
            <w:gridSpan w:val="2"/>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7A2B04EC" w14:textId="77777777" w:rsidR="007C77A5" w:rsidRDefault="00000000">
            <w:pPr>
              <w:widowControl/>
              <w:spacing w:line="280" w:lineRule="exact"/>
              <w:jc w:val="center"/>
              <w:textAlignment w:val="center"/>
              <w:rPr>
                <w:rFonts w:ascii="宋体" w:cs="宋体"/>
                <w:color w:val="000000"/>
                <w:szCs w:val="21"/>
              </w:rPr>
            </w:pPr>
            <w:r>
              <w:rPr>
                <w:rFonts w:ascii="宋体" w:hAnsi="宋体" w:cs="宋体" w:hint="eastAsia"/>
                <w:color w:val="000000"/>
                <w:sz w:val="22"/>
                <w:szCs w:val="22"/>
              </w:rPr>
              <w:t>舞钢市住建局建筑管理股</w:t>
            </w:r>
          </w:p>
        </w:tc>
        <w:tc>
          <w:tcPr>
            <w:tcW w:w="532"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F68C86B" w14:textId="77777777" w:rsidR="007C77A5" w:rsidRDefault="00000000">
            <w:pPr>
              <w:widowControl/>
              <w:spacing w:line="280" w:lineRule="exact"/>
              <w:jc w:val="left"/>
              <w:textAlignment w:val="center"/>
              <w:rPr>
                <w:rFonts w:ascii="宋体" w:cs="宋体"/>
                <w:color w:val="000000"/>
                <w:szCs w:val="21"/>
              </w:rPr>
            </w:pPr>
            <w:r>
              <w:rPr>
                <w:rFonts w:ascii="宋体" w:hAnsi="宋体" w:cs="宋体" w:hint="eastAsia"/>
                <w:color w:val="000000"/>
                <w:szCs w:val="21"/>
              </w:rPr>
              <w:t>受理</w:t>
            </w:r>
          </w:p>
        </w:tc>
        <w:tc>
          <w:tcPr>
            <w:tcW w:w="4426"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1DDA648" w14:textId="77777777" w:rsidR="007C77A5" w:rsidRDefault="00000000">
            <w:pPr>
              <w:widowControl/>
              <w:spacing w:line="280" w:lineRule="exact"/>
              <w:jc w:val="left"/>
              <w:textAlignment w:val="center"/>
              <w:rPr>
                <w:rFonts w:ascii="宋体" w:cs="宋体"/>
                <w:color w:val="000000"/>
                <w:szCs w:val="21"/>
              </w:rPr>
            </w:pPr>
            <w:r>
              <w:rPr>
                <w:rFonts w:ascii="宋体" w:hAnsi="宋体" w:cs="宋体"/>
                <w:color w:val="000000"/>
                <w:szCs w:val="21"/>
              </w:rPr>
              <w:t>1.</w:t>
            </w:r>
            <w:r>
              <w:rPr>
                <w:rFonts w:ascii="宋体" w:hAnsi="宋体" w:cs="宋体" w:hint="eastAsia"/>
                <w:color w:val="000000"/>
                <w:szCs w:val="21"/>
              </w:rPr>
              <w:t>受理责任：</w:t>
            </w:r>
            <w:r>
              <w:rPr>
                <w:rFonts w:ascii="宋体" w:hAnsi="宋体" w:cs="宋体" w:hint="eastAsia"/>
                <w:color w:val="000000"/>
                <w:kern w:val="0"/>
                <w:sz w:val="22"/>
                <w:szCs w:val="22"/>
              </w:rPr>
              <w:t>公示依法应当提交的材料；一次性告知补正材料；依法受理或不予受理（不予受理的依法告知理由）。</w:t>
            </w:r>
          </w:p>
        </w:tc>
        <w:tc>
          <w:tcPr>
            <w:tcW w:w="1292"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F410A33" w14:textId="77777777" w:rsidR="007C77A5" w:rsidRDefault="00000000">
            <w:pPr>
              <w:widowControl/>
              <w:spacing w:line="280" w:lineRule="exact"/>
              <w:jc w:val="center"/>
              <w:textAlignment w:val="center"/>
              <w:rPr>
                <w:rFonts w:ascii="宋体" w:cs="宋体"/>
                <w:color w:val="000000"/>
                <w:sz w:val="22"/>
                <w:szCs w:val="22"/>
              </w:rPr>
            </w:pPr>
            <w:r>
              <w:rPr>
                <w:rFonts w:ascii="宋体" w:hAnsi="宋体" w:cs="宋体" w:hint="eastAsia"/>
                <w:color w:val="000000"/>
                <w:sz w:val="22"/>
                <w:szCs w:val="22"/>
              </w:rPr>
              <w:t>建筑管理股</w:t>
            </w:r>
          </w:p>
        </w:tc>
        <w:tc>
          <w:tcPr>
            <w:tcW w:w="52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D310B89" w14:textId="77777777" w:rsidR="007C77A5" w:rsidRDefault="00000000">
            <w:pPr>
              <w:widowControl/>
              <w:spacing w:line="280" w:lineRule="exact"/>
              <w:jc w:val="center"/>
              <w:textAlignment w:val="center"/>
              <w:rPr>
                <w:rFonts w:ascii="宋体" w:cs="宋体"/>
                <w:color w:val="000000"/>
                <w:sz w:val="22"/>
                <w:szCs w:val="22"/>
              </w:rPr>
            </w:pPr>
            <w:r>
              <w:rPr>
                <w:rFonts w:ascii="宋体" w:hAnsi="宋体" w:cs="宋体" w:hint="eastAsia"/>
                <w:color w:val="000000"/>
                <w:kern w:val="0"/>
                <w:sz w:val="22"/>
                <w:szCs w:val="22"/>
              </w:rPr>
              <w:t>1日</w:t>
            </w:r>
          </w:p>
        </w:tc>
        <w:tc>
          <w:tcPr>
            <w:tcW w:w="540" w:type="dxa"/>
            <w:gridSpan w:val="2"/>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1D946BC6" w14:textId="77777777" w:rsidR="007C77A5" w:rsidRDefault="00000000">
            <w:pPr>
              <w:spacing w:line="240" w:lineRule="exact"/>
              <w:jc w:val="center"/>
              <w:rPr>
                <w:rFonts w:ascii="宋体" w:cs="宋体"/>
                <w:color w:val="000000"/>
                <w:szCs w:val="21"/>
              </w:rPr>
            </w:pPr>
            <w:r>
              <w:rPr>
                <w:rFonts w:ascii="宋体" w:cs="宋体"/>
                <w:color w:val="000000"/>
                <w:szCs w:val="21"/>
              </w:rPr>
              <w:t>20</w:t>
            </w:r>
            <w:r>
              <w:rPr>
                <w:rFonts w:ascii="宋体" w:cs="宋体" w:hint="eastAsia"/>
                <w:color w:val="000000"/>
                <w:szCs w:val="21"/>
              </w:rPr>
              <w:t>日</w:t>
            </w:r>
          </w:p>
          <w:p w14:paraId="61F75F13" w14:textId="77777777" w:rsidR="007C77A5" w:rsidRDefault="007C77A5">
            <w:pPr>
              <w:spacing w:line="240" w:lineRule="exact"/>
              <w:jc w:val="center"/>
              <w:rPr>
                <w:rFonts w:ascii="宋体" w:cs="宋体"/>
                <w:color w:val="000000"/>
                <w:szCs w:val="21"/>
              </w:rPr>
            </w:pPr>
          </w:p>
          <w:p w14:paraId="6A073511" w14:textId="77777777" w:rsidR="007C77A5" w:rsidRDefault="007C77A5">
            <w:pPr>
              <w:spacing w:line="240" w:lineRule="exact"/>
              <w:jc w:val="center"/>
              <w:rPr>
                <w:rFonts w:ascii="宋体" w:cs="宋体"/>
                <w:color w:val="000000"/>
                <w:szCs w:val="21"/>
              </w:rPr>
            </w:pPr>
          </w:p>
        </w:tc>
        <w:tc>
          <w:tcPr>
            <w:tcW w:w="705"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18BACDC" w14:textId="77777777" w:rsidR="007C77A5" w:rsidRDefault="00000000">
            <w:pPr>
              <w:jc w:val="center"/>
              <w:rPr>
                <w:rFonts w:ascii="宋体" w:cs="宋体"/>
                <w:color w:val="000000"/>
                <w:szCs w:val="21"/>
              </w:rPr>
            </w:pPr>
            <w:r>
              <w:rPr>
                <w:rFonts w:ascii="宋体" w:hAnsi="宋体" w:cs="宋体" w:hint="eastAsia"/>
                <w:color w:val="000000"/>
                <w:szCs w:val="21"/>
              </w:rPr>
              <w:t>不收费</w:t>
            </w:r>
          </w:p>
        </w:tc>
        <w:tc>
          <w:tcPr>
            <w:tcW w:w="708"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6734C09" w14:textId="77777777" w:rsidR="007C77A5" w:rsidRDefault="00000000">
            <w:pPr>
              <w:spacing w:line="3360" w:lineRule="auto"/>
              <w:jc w:val="center"/>
              <w:rPr>
                <w:rFonts w:ascii="宋体" w:cs="宋体"/>
                <w:color w:val="000000"/>
                <w:szCs w:val="21"/>
              </w:rPr>
            </w:pPr>
            <w:r>
              <w:rPr>
                <w:rFonts w:ascii="宋体" w:hAnsi="宋体" w:cs="宋体" w:hint="eastAsia"/>
                <w:color w:val="000000"/>
                <w:szCs w:val="21"/>
              </w:rPr>
              <w:t>拟保留</w:t>
            </w:r>
          </w:p>
        </w:tc>
      </w:tr>
      <w:tr w:rsidR="007C77A5" w14:paraId="6861AEAA" w14:textId="77777777">
        <w:trPr>
          <w:trHeight w:val="1152"/>
        </w:trPr>
        <w:tc>
          <w:tcPr>
            <w:tcW w:w="573" w:type="dxa"/>
            <w:gridSpan w:val="2"/>
            <w:vMerge/>
            <w:tcBorders>
              <w:top w:val="single" w:sz="4" w:space="0" w:color="000000"/>
              <w:left w:val="single" w:sz="4" w:space="0" w:color="000000"/>
              <w:bottom w:val="single" w:sz="4" w:space="0" w:color="000000"/>
              <w:right w:val="single" w:sz="4" w:space="0" w:color="000000"/>
            </w:tcBorders>
            <w:vAlign w:val="center"/>
          </w:tcPr>
          <w:p w14:paraId="41EF0E7F" w14:textId="77777777" w:rsidR="007C77A5" w:rsidRDefault="007C77A5">
            <w:pPr>
              <w:widowControl/>
              <w:spacing w:line="280" w:lineRule="exact"/>
              <w:jc w:val="left"/>
              <w:rPr>
                <w:rFonts w:ascii="宋体" w:cs="宋体"/>
                <w:color w:val="000000"/>
                <w:szCs w:val="21"/>
              </w:rPr>
            </w:pPr>
          </w:p>
        </w:tc>
        <w:tc>
          <w:tcPr>
            <w:tcW w:w="540" w:type="dxa"/>
            <w:gridSpan w:val="3"/>
            <w:vMerge/>
            <w:tcBorders>
              <w:left w:val="single" w:sz="4" w:space="0" w:color="000000"/>
              <w:right w:val="single" w:sz="4" w:space="0" w:color="000000"/>
            </w:tcBorders>
            <w:vAlign w:val="center"/>
          </w:tcPr>
          <w:p w14:paraId="0B0BE3C0" w14:textId="77777777" w:rsidR="007C77A5" w:rsidRDefault="007C77A5">
            <w:pPr>
              <w:widowControl/>
              <w:spacing w:line="280" w:lineRule="exact"/>
              <w:jc w:val="left"/>
              <w:rPr>
                <w:rFonts w:ascii="宋体" w:cs="宋体"/>
                <w:color w:val="000000"/>
                <w:szCs w:val="21"/>
              </w:rPr>
            </w:pPr>
          </w:p>
        </w:tc>
        <w:tc>
          <w:tcPr>
            <w:tcW w:w="3960" w:type="dxa"/>
            <w:gridSpan w:val="5"/>
            <w:vMerge/>
            <w:tcBorders>
              <w:top w:val="single" w:sz="4" w:space="0" w:color="000000"/>
              <w:left w:val="single" w:sz="4" w:space="0" w:color="000000"/>
              <w:bottom w:val="single" w:sz="4" w:space="0" w:color="000000"/>
              <w:right w:val="single" w:sz="4" w:space="0" w:color="000000"/>
            </w:tcBorders>
            <w:vAlign w:val="center"/>
          </w:tcPr>
          <w:p w14:paraId="622CE669" w14:textId="77777777" w:rsidR="007C77A5" w:rsidRDefault="007C77A5">
            <w:pPr>
              <w:widowControl/>
              <w:spacing w:line="280" w:lineRule="exact"/>
              <w:jc w:val="left"/>
              <w:rPr>
                <w:rFonts w:ascii="宋体" w:cs="宋体"/>
                <w:color w:val="000000"/>
                <w:szCs w:val="21"/>
              </w:rPr>
            </w:pPr>
          </w:p>
        </w:tc>
        <w:tc>
          <w:tcPr>
            <w:tcW w:w="462" w:type="dxa"/>
            <w:gridSpan w:val="2"/>
            <w:vMerge/>
            <w:tcBorders>
              <w:top w:val="single" w:sz="4" w:space="0" w:color="000000"/>
              <w:left w:val="single" w:sz="4" w:space="0" w:color="000000"/>
              <w:bottom w:val="single" w:sz="4" w:space="0" w:color="000000"/>
              <w:right w:val="single" w:sz="4" w:space="0" w:color="000000"/>
            </w:tcBorders>
            <w:vAlign w:val="center"/>
          </w:tcPr>
          <w:p w14:paraId="6F9023AE" w14:textId="77777777" w:rsidR="007C77A5" w:rsidRDefault="007C77A5">
            <w:pPr>
              <w:widowControl/>
              <w:spacing w:line="280" w:lineRule="exact"/>
              <w:jc w:val="left"/>
              <w:rPr>
                <w:rFonts w:ascii="宋体" w:cs="宋体"/>
                <w:color w:val="000000"/>
                <w:szCs w:val="21"/>
              </w:rPr>
            </w:pPr>
          </w:p>
        </w:tc>
        <w:tc>
          <w:tcPr>
            <w:tcW w:w="515" w:type="dxa"/>
            <w:gridSpan w:val="2"/>
            <w:vMerge/>
            <w:tcBorders>
              <w:left w:val="single" w:sz="4" w:space="0" w:color="000000"/>
              <w:right w:val="single" w:sz="4" w:space="0" w:color="000000"/>
            </w:tcBorders>
            <w:vAlign w:val="center"/>
          </w:tcPr>
          <w:p w14:paraId="07B5CCBD" w14:textId="77777777" w:rsidR="007C77A5" w:rsidRDefault="007C77A5">
            <w:pPr>
              <w:widowControl/>
              <w:spacing w:line="280" w:lineRule="exact"/>
              <w:jc w:val="left"/>
              <w:rPr>
                <w:rFonts w:ascii="宋体" w:cs="宋体"/>
                <w:color w:val="000000"/>
                <w:szCs w:val="21"/>
              </w:rPr>
            </w:pPr>
          </w:p>
        </w:tc>
        <w:tc>
          <w:tcPr>
            <w:tcW w:w="532"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47C3252" w14:textId="77777777" w:rsidR="007C77A5" w:rsidRDefault="00000000">
            <w:pPr>
              <w:widowControl/>
              <w:spacing w:line="280" w:lineRule="exact"/>
              <w:jc w:val="left"/>
              <w:textAlignment w:val="center"/>
              <w:rPr>
                <w:rFonts w:ascii="宋体" w:cs="宋体"/>
                <w:color w:val="000000"/>
                <w:szCs w:val="21"/>
              </w:rPr>
            </w:pPr>
            <w:r>
              <w:rPr>
                <w:rFonts w:ascii="宋体" w:hAnsi="宋体" w:cs="宋体" w:hint="eastAsia"/>
                <w:color w:val="000000"/>
                <w:szCs w:val="21"/>
              </w:rPr>
              <w:t>审查</w:t>
            </w:r>
          </w:p>
        </w:tc>
        <w:tc>
          <w:tcPr>
            <w:tcW w:w="4426"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BA34E75" w14:textId="77777777" w:rsidR="007C77A5" w:rsidRDefault="00000000">
            <w:pPr>
              <w:widowControl/>
              <w:spacing w:line="280" w:lineRule="exact"/>
              <w:jc w:val="left"/>
              <w:textAlignment w:val="center"/>
              <w:rPr>
                <w:rFonts w:ascii="宋体" w:cs="宋体"/>
                <w:color w:val="000000"/>
                <w:szCs w:val="21"/>
              </w:rPr>
            </w:pPr>
            <w:r>
              <w:rPr>
                <w:rFonts w:ascii="宋体" w:hAnsi="宋体" w:cs="宋体"/>
                <w:color w:val="000000"/>
                <w:szCs w:val="21"/>
              </w:rPr>
              <w:t>2.</w:t>
            </w:r>
            <w:r>
              <w:rPr>
                <w:rFonts w:ascii="宋体" w:hAnsi="宋体" w:cs="宋体" w:hint="eastAsia"/>
                <w:color w:val="000000"/>
                <w:szCs w:val="21"/>
              </w:rPr>
              <w:t>审查责任：</w:t>
            </w:r>
            <w:r>
              <w:rPr>
                <w:rFonts w:ascii="宋体" w:hAnsi="宋体" w:cs="宋体" w:hint="eastAsia"/>
                <w:color w:val="000000"/>
                <w:kern w:val="0"/>
                <w:sz w:val="22"/>
                <w:szCs w:val="22"/>
              </w:rPr>
              <w:t>材料审核（按照《燃气经营许可管理办法》第五条、第六条的规定，组织专家进行材料审查和现场评审）；项目审批前公示；提出初审意见。</w:t>
            </w:r>
          </w:p>
        </w:tc>
        <w:tc>
          <w:tcPr>
            <w:tcW w:w="1292"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30589BE" w14:textId="77777777" w:rsidR="007C77A5" w:rsidRDefault="00000000">
            <w:pPr>
              <w:widowControl/>
              <w:spacing w:line="240" w:lineRule="exact"/>
              <w:jc w:val="center"/>
              <w:textAlignment w:val="center"/>
              <w:rPr>
                <w:rFonts w:ascii="宋体" w:cs="宋体"/>
                <w:color w:val="000000"/>
                <w:sz w:val="22"/>
                <w:szCs w:val="22"/>
              </w:rPr>
            </w:pPr>
            <w:r>
              <w:rPr>
                <w:rFonts w:ascii="宋体" w:hAnsi="宋体" w:cs="宋体" w:hint="eastAsia"/>
                <w:color w:val="000000"/>
                <w:sz w:val="22"/>
                <w:szCs w:val="22"/>
              </w:rPr>
              <w:t>建筑管理股</w:t>
            </w:r>
          </w:p>
        </w:tc>
        <w:tc>
          <w:tcPr>
            <w:tcW w:w="52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681EA15" w14:textId="77777777" w:rsidR="007C77A5" w:rsidRDefault="00000000">
            <w:pPr>
              <w:spacing w:line="280" w:lineRule="exact"/>
              <w:jc w:val="center"/>
              <w:rPr>
                <w:rFonts w:ascii="宋体" w:cs="宋体"/>
                <w:color w:val="000000"/>
                <w:sz w:val="22"/>
                <w:szCs w:val="22"/>
              </w:rPr>
            </w:pPr>
            <w:r>
              <w:rPr>
                <w:rFonts w:ascii="宋体" w:hAnsi="宋体" w:cs="宋体" w:hint="eastAsia"/>
                <w:color w:val="000000"/>
                <w:sz w:val="22"/>
                <w:szCs w:val="22"/>
              </w:rPr>
              <w:t>2日</w:t>
            </w:r>
          </w:p>
        </w:tc>
        <w:tc>
          <w:tcPr>
            <w:tcW w:w="540" w:type="dxa"/>
            <w:gridSpan w:val="2"/>
            <w:vMerge/>
            <w:tcBorders>
              <w:left w:val="single" w:sz="4" w:space="0" w:color="000000"/>
              <w:right w:val="single" w:sz="4" w:space="0" w:color="000000"/>
            </w:tcBorders>
            <w:tcMar>
              <w:top w:w="15" w:type="dxa"/>
              <w:left w:w="15" w:type="dxa"/>
              <w:bottom w:w="15" w:type="dxa"/>
              <w:right w:w="15" w:type="dxa"/>
            </w:tcMar>
            <w:vAlign w:val="center"/>
          </w:tcPr>
          <w:p w14:paraId="50FDF9F9" w14:textId="77777777" w:rsidR="007C77A5" w:rsidRDefault="007C77A5">
            <w:pPr>
              <w:spacing w:line="240" w:lineRule="exact"/>
              <w:jc w:val="center"/>
              <w:rPr>
                <w:rFonts w:ascii="宋体" w:cs="宋体"/>
                <w:color w:val="000000"/>
                <w:szCs w:val="21"/>
              </w:rPr>
            </w:pPr>
          </w:p>
        </w:tc>
        <w:tc>
          <w:tcPr>
            <w:tcW w:w="705" w:type="dxa"/>
            <w:gridSpan w:val="2"/>
            <w:vMerge/>
            <w:tcBorders>
              <w:top w:val="single" w:sz="4" w:space="0" w:color="000000"/>
              <w:left w:val="single" w:sz="4" w:space="0" w:color="000000"/>
              <w:bottom w:val="single" w:sz="4" w:space="0" w:color="000000"/>
              <w:right w:val="single" w:sz="4" w:space="0" w:color="000000"/>
            </w:tcBorders>
            <w:vAlign w:val="center"/>
          </w:tcPr>
          <w:p w14:paraId="3A6BB733" w14:textId="77777777" w:rsidR="007C77A5" w:rsidRDefault="007C77A5">
            <w:pPr>
              <w:widowControl/>
              <w:jc w:val="left"/>
              <w:rPr>
                <w:rFonts w:ascii="宋体" w:cs="宋体"/>
                <w:color w:val="000000"/>
                <w:szCs w:val="21"/>
              </w:rPr>
            </w:pPr>
          </w:p>
        </w:tc>
        <w:tc>
          <w:tcPr>
            <w:tcW w:w="708" w:type="dxa"/>
            <w:gridSpan w:val="2"/>
            <w:vMerge/>
            <w:tcBorders>
              <w:top w:val="single" w:sz="4" w:space="0" w:color="000000"/>
              <w:left w:val="single" w:sz="4" w:space="0" w:color="000000"/>
              <w:bottom w:val="single" w:sz="4" w:space="0" w:color="000000"/>
              <w:right w:val="single" w:sz="4" w:space="0" w:color="000000"/>
            </w:tcBorders>
            <w:vAlign w:val="center"/>
          </w:tcPr>
          <w:p w14:paraId="515FEF07" w14:textId="77777777" w:rsidR="007C77A5" w:rsidRDefault="007C77A5">
            <w:pPr>
              <w:widowControl/>
              <w:jc w:val="left"/>
              <w:rPr>
                <w:rFonts w:ascii="宋体" w:cs="宋体"/>
                <w:color w:val="000000"/>
                <w:szCs w:val="21"/>
              </w:rPr>
            </w:pPr>
          </w:p>
        </w:tc>
      </w:tr>
      <w:tr w:rsidR="007C77A5" w14:paraId="40656626" w14:textId="77777777">
        <w:trPr>
          <w:trHeight w:val="954"/>
        </w:trPr>
        <w:tc>
          <w:tcPr>
            <w:tcW w:w="573" w:type="dxa"/>
            <w:gridSpan w:val="2"/>
            <w:vMerge/>
            <w:tcBorders>
              <w:top w:val="single" w:sz="4" w:space="0" w:color="000000"/>
              <w:left w:val="single" w:sz="4" w:space="0" w:color="000000"/>
              <w:bottom w:val="single" w:sz="4" w:space="0" w:color="000000"/>
              <w:right w:val="single" w:sz="4" w:space="0" w:color="000000"/>
            </w:tcBorders>
            <w:vAlign w:val="center"/>
          </w:tcPr>
          <w:p w14:paraId="0676A8C5" w14:textId="77777777" w:rsidR="007C77A5" w:rsidRDefault="007C77A5">
            <w:pPr>
              <w:widowControl/>
              <w:spacing w:line="280" w:lineRule="exact"/>
              <w:jc w:val="left"/>
              <w:rPr>
                <w:rFonts w:ascii="宋体" w:cs="宋体"/>
                <w:color w:val="000000"/>
                <w:szCs w:val="21"/>
              </w:rPr>
            </w:pPr>
          </w:p>
        </w:tc>
        <w:tc>
          <w:tcPr>
            <w:tcW w:w="540" w:type="dxa"/>
            <w:gridSpan w:val="3"/>
            <w:vMerge/>
            <w:tcBorders>
              <w:left w:val="single" w:sz="4" w:space="0" w:color="000000"/>
              <w:right w:val="single" w:sz="4" w:space="0" w:color="000000"/>
            </w:tcBorders>
            <w:vAlign w:val="center"/>
          </w:tcPr>
          <w:p w14:paraId="11354E75" w14:textId="77777777" w:rsidR="007C77A5" w:rsidRDefault="007C77A5">
            <w:pPr>
              <w:widowControl/>
              <w:spacing w:line="280" w:lineRule="exact"/>
              <w:jc w:val="left"/>
              <w:rPr>
                <w:rFonts w:ascii="宋体" w:cs="宋体"/>
                <w:color w:val="000000"/>
                <w:szCs w:val="21"/>
              </w:rPr>
            </w:pPr>
          </w:p>
        </w:tc>
        <w:tc>
          <w:tcPr>
            <w:tcW w:w="3960" w:type="dxa"/>
            <w:gridSpan w:val="5"/>
            <w:vMerge/>
            <w:tcBorders>
              <w:top w:val="single" w:sz="4" w:space="0" w:color="000000"/>
              <w:left w:val="single" w:sz="4" w:space="0" w:color="000000"/>
              <w:bottom w:val="single" w:sz="4" w:space="0" w:color="000000"/>
              <w:right w:val="single" w:sz="4" w:space="0" w:color="000000"/>
            </w:tcBorders>
            <w:vAlign w:val="center"/>
          </w:tcPr>
          <w:p w14:paraId="450F9D85" w14:textId="77777777" w:rsidR="007C77A5" w:rsidRDefault="007C77A5">
            <w:pPr>
              <w:widowControl/>
              <w:spacing w:line="280" w:lineRule="exact"/>
              <w:jc w:val="left"/>
              <w:rPr>
                <w:rFonts w:ascii="宋体" w:cs="宋体"/>
                <w:color w:val="000000"/>
                <w:szCs w:val="21"/>
              </w:rPr>
            </w:pPr>
          </w:p>
        </w:tc>
        <w:tc>
          <w:tcPr>
            <w:tcW w:w="462" w:type="dxa"/>
            <w:gridSpan w:val="2"/>
            <w:vMerge/>
            <w:tcBorders>
              <w:top w:val="single" w:sz="4" w:space="0" w:color="000000"/>
              <w:left w:val="single" w:sz="4" w:space="0" w:color="000000"/>
              <w:bottom w:val="single" w:sz="4" w:space="0" w:color="000000"/>
              <w:right w:val="single" w:sz="4" w:space="0" w:color="000000"/>
            </w:tcBorders>
            <w:vAlign w:val="center"/>
          </w:tcPr>
          <w:p w14:paraId="031AC7F1" w14:textId="77777777" w:rsidR="007C77A5" w:rsidRDefault="007C77A5">
            <w:pPr>
              <w:widowControl/>
              <w:spacing w:line="280" w:lineRule="exact"/>
              <w:jc w:val="left"/>
              <w:rPr>
                <w:rFonts w:ascii="宋体" w:cs="宋体"/>
                <w:color w:val="000000"/>
                <w:szCs w:val="21"/>
              </w:rPr>
            </w:pPr>
          </w:p>
        </w:tc>
        <w:tc>
          <w:tcPr>
            <w:tcW w:w="515" w:type="dxa"/>
            <w:gridSpan w:val="2"/>
            <w:vMerge/>
            <w:tcBorders>
              <w:left w:val="single" w:sz="4" w:space="0" w:color="000000"/>
              <w:right w:val="single" w:sz="4" w:space="0" w:color="000000"/>
            </w:tcBorders>
            <w:vAlign w:val="center"/>
          </w:tcPr>
          <w:p w14:paraId="35752D1C" w14:textId="77777777" w:rsidR="007C77A5" w:rsidRDefault="007C77A5">
            <w:pPr>
              <w:widowControl/>
              <w:spacing w:line="280" w:lineRule="exact"/>
              <w:jc w:val="left"/>
              <w:rPr>
                <w:rFonts w:ascii="宋体" w:cs="宋体"/>
                <w:color w:val="000000"/>
                <w:szCs w:val="21"/>
              </w:rPr>
            </w:pPr>
          </w:p>
        </w:tc>
        <w:tc>
          <w:tcPr>
            <w:tcW w:w="532"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B506CBB" w14:textId="77777777" w:rsidR="007C77A5" w:rsidRDefault="00000000">
            <w:pPr>
              <w:widowControl/>
              <w:spacing w:line="280" w:lineRule="exact"/>
              <w:jc w:val="left"/>
              <w:textAlignment w:val="center"/>
              <w:rPr>
                <w:rFonts w:ascii="宋体" w:cs="宋体"/>
                <w:color w:val="000000"/>
                <w:szCs w:val="21"/>
              </w:rPr>
            </w:pPr>
            <w:r>
              <w:rPr>
                <w:rFonts w:ascii="宋体" w:hAnsi="宋体" w:cs="宋体" w:hint="eastAsia"/>
                <w:color w:val="000000"/>
                <w:szCs w:val="21"/>
              </w:rPr>
              <w:t>决定</w:t>
            </w:r>
          </w:p>
        </w:tc>
        <w:tc>
          <w:tcPr>
            <w:tcW w:w="4426"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7681F73" w14:textId="77777777" w:rsidR="007C77A5" w:rsidRDefault="00000000">
            <w:pPr>
              <w:widowControl/>
              <w:spacing w:line="280" w:lineRule="exact"/>
              <w:jc w:val="left"/>
              <w:textAlignment w:val="center"/>
              <w:rPr>
                <w:rFonts w:ascii="宋体" w:cs="宋体"/>
                <w:color w:val="000000"/>
                <w:szCs w:val="21"/>
              </w:rPr>
            </w:pPr>
            <w:r>
              <w:rPr>
                <w:rFonts w:ascii="宋体" w:hAnsi="宋体" w:cs="宋体"/>
                <w:color w:val="000000"/>
                <w:szCs w:val="21"/>
              </w:rPr>
              <w:t>3.</w:t>
            </w:r>
            <w:r>
              <w:rPr>
                <w:rFonts w:ascii="宋体" w:hAnsi="宋体" w:cs="宋体" w:hint="eastAsia"/>
                <w:color w:val="000000"/>
                <w:szCs w:val="21"/>
              </w:rPr>
              <w:t>决定责任：</w:t>
            </w:r>
            <w:r>
              <w:rPr>
                <w:rFonts w:ascii="宋体" w:hAnsi="宋体" w:cs="宋体" w:hint="eastAsia"/>
                <w:color w:val="000000"/>
                <w:kern w:val="0"/>
                <w:sz w:val="22"/>
                <w:szCs w:val="22"/>
              </w:rPr>
              <w:t>作出决定，核发</w:t>
            </w:r>
            <w:r>
              <w:rPr>
                <w:rFonts w:hint="eastAsia"/>
                <w:sz w:val="22"/>
                <w:szCs w:val="22"/>
              </w:rPr>
              <w:t>《</w:t>
            </w:r>
            <w:r>
              <w:rPr>
                <w:rFonts w:ascii="宋体" w:hAnsi="宋体" w:cs="宋体" w:hint="eastAsia"/>
                <w:color w:val="000000"/>
                <w:sz w:val="22"/>
                <w:szCs w:val="22"/>
              </w:rPr>
              <w:t>燃气经营许可证</w:t>
            </w:r>
            <w:r>
              <w:rPr>
                <w:rFonts w:hint="eastAsia"/>
                <w:sz w:val="22"/>
                <w:szCs w:val="22"/>
              </w:rPr>
              <w:t>》</w:t>
            </w:r>
            <w:r>
              <w:rPr>
                <w:rFonts w:ascii="宋体" w:hAnsi="宋体" w:cs="宋体" w:hint="eastAsia"/>
                <w:color w:val="000000"/>
                <w:kern w:val="0"/>
                <w:sz w:val="22"/>
                <w:szCs w:val="22"/>
              </w:rPr>
              <w:t>（对于不予行政许可的，书面告知申请人，并说明理由）；按时办结；法定告知。</w:t>
            </w:r>
          </w:p>
        </w:tc>
        <w:tc>
          <w:tcPr>
            <w:tcW w:w="1292"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08B2644" w14:textId="77777777" w:rsidR="007C77A5" w:rsidRDefault="00000000">
            <w:pPr>
              <w:widowControl/>
              <w:spacing w:line="240" w:lineRule="exact"/>
              <w:jc w:val="center"/>
              <w:textAlignment w:val="center"/>
              <w:rPr>
                <w:rFonts w:ascii="宋体" w:cs="宋体"/>
                <w:color w:val="000000"/>
                <w:sz w:val="22"/>
                <w:szCs w:val="22"/>
              </w:rPr>
            </w:pPr>
            <w:r>
              <w:rPr>
                <w:rFonts w:ascii="宋体" w:hAnsi="宋体" w:cs="宋体" w:hint="eastAsia"/>
                <w:color w:val="000000"/>
                <w:sz w:val="22"/>
                <w:szCs w:val="22"/>
              </w:rPr>
              <w:t>建筑管理股</w:t>
            </w:r>
          </w:p>
        </w:tc>
        <w:tc>
          <w:tcPr>
            <w:tcW w:w="52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547CDFA" w14:textId="77777777" w:rsidR="007C77A5" w:rsidRDefault="00000000">
            <w:pPr>
              <w:spacing w:line="280" w:lineRule="exact"/>
              <w:jc w:val="center"/>
              <w:rPr>
                <w:rFonts w:ascii="宋体" w:cs="宋体"/>
                <w:color w:val="000000"/>
                <w:sz w:val="22"/>
                <w:szCs w:val="22"/>
              </w:rPr>
            </w:pPr>
            <w:r>
              <w:rPr>
                <w:rFonts w:ascii="宋体" w:hAnsi="宋体" w:cs="宋体" w:hint="eastAsia"/>
                <w:color w:val="000000"/>
                <w:sz w:val="22"/>
                <w:szCs w:val="22"/>
              </w:rPr>
              <w:t>2日</w:t>
            </w:r>
          </w:p>
        </w:tc>
        <w:tc>
          <w:tcPr>
            <w:tcW w:w="540" w:type="dxa"/>
            <w:gridSpan w:val="2"/>
            <w:vMerge/>
            <w:tcBorders>
              <w:left w:val="single" w:sz="4" w:space="0" w:color="000000"/>
              <w:right w:val="single" w:sz="4" w:space="0" w:color="000000"/>
            </w:tcBorders>
            <w:tcMar>
              <w:top w:w="15" w:type="dxa"/>
              <w:left w:w="15" w:type="dxa"/>
              <w:bottom w:w="15" w:type="dxa"/>
              <w:right w:w="15" w:type="dxa"/>
            </w:tcMar>
            <w:vAlign w:val="center"/>
          </w:tcPr>
          <w:p w14:paraId="1EB5D068" w14:textId="77777777" w:rsidR="007C77A5" w:rsidRDefault="007C77A5">
            <w:pPr>
              <w:spacing w:line="240" w:lineRule="exact"/>
              <w:jc w:val="center"/>
              <w:rPr>
                <w:rFonts w:ascii="宋体" w:cs="宋体"/>
                <w:color w:val="000000"/>
                <w:szCs w:val="21"/>
              </w:rPr>
            </w:pPr>
          </w:p>
        </w:tc>
        <w:tc>
          <w:tcPr>
            <w:tcW w:w="705" w:type="dxa"/>
            <w:gridSpan w:val="2"/>
            <w:vMerge/>
            <w:tcBorders>
              <w:top w:val="single" w:sz="4" w:space="0" w:color="000000"/>
              <w:left w:val="single" w:sz="4" w:space="0" w:color="000000"/>
              <w:bottom w:val="single" w:sz="4" w:space="0" w:color="000000"/>
              <w:right w:val="single" w:sz="4" w:space="0" w:color="000000"/>
            </w:tcBorders>
            <w:vAlign w:val="center"/>
          </w:tcPr>
          <w:p w14:paraId="4008DE6D" w14:textId="77777777" w:rsidR="007C77A5" w:rsidRDefault="007C77A5">
            <w:pPr>
              <w:widowControl/>
              <w:jc w:val="left"/>
              <w:rPr>
                <w:rFonts w:ascii="宋体" w:cs="宋体"/>
                <w:color w:val="000000"/>
                <w:szCs w:val="21"/>
              </w:rPr>
            </w:pPr>
          </w:p>
        </w:tc>
        <w:tc>
          <w:tcPr>
            <w:tcW w:w="708" w:type="dxa"/>
            <w:gridSpan w:val="2"/>
            <w:vMerge/>
            <w:tcBorders>
              <w:top w:val="single" w:sz="4" w:space="0" w:color="000000"/>
              <w:left w:val="single" w:sz="4" w:space="0" w:color="000000"/>
              <w:bottom w:val="single" w:sz="4" w:space="0" w:color="000000"/>
              <w:right w:val="single" w:sz="4" w:space="0" w:color="000000"/>
            </w:tcBorders>
            <w:vAlign w:val="center"/>
          </w:tcPr>
          <w:p w14:paraId="2F49E1BA" w14:textId="77777777" w:rsidR="007C77A5" w:rsidRDefault="007C77A5">
            <w:pPr>
              <w:widowControl/>
              <w:jc w:val="left"/>
              <w:rPr>
                <w:rFonts w:ascii="宋体" w:cs="宋体"/>
                <w:color w:val="000000"/>
                <w:szCs w:val="21"/>
              </w:rPr>
            </w:pPr>
          </w:p>
        </w:tc>
      </w:tr>
      <w:tr w:rsidR="007C77A5" w14:paraId="1C822A70" w14:textId="77777777">
        <w:trPr>
          <w:trHeight w:val="643"/>
        </w:trPr>
        <w:tc>
          <w:tcPr>
            <w:tcW w:w="573" w:type="dxa"/>
            <w:gridSpan w:val="2"/>
            <w:vMerge/>
            <w:tcBorders>
              <w:top w:val="single" w:sz="4" w:space="0" w:color="000000"/>
              <w:left w:val="single" w:sz="4" w:space="0" w:color="000000"/>
              <w:bottom w:val="single" w:sz="4" w:space="0" w:color="000000"/>
              <w:right w:val="single" w:sz="4" w:space="0" w:color="000000"/>
            </w:tcBorders>
            <w:vAlign w:val="center"/>
          </w:tcPr>
          <w:p w14:paraId="0D0CA7E2" w14:textId="77777777" w:rsidR="007C77A5" w:rsidRDefault="007C77A5">
            <w:pPr>
              <w:widowControl/>
              <w:spacing w:line="280" w:lineRule="exact"/>
              <w:jc w:val="left"/>
              <w:rPr>
                <w:rFonts w:ascii="宋体" w:cs="宋体"/>
                <w:color w:val="000000"/>
                <w:szCs w:val="21"/>
              </w:rPr>
            </w:pPr>
          </w:p>
        </w:tc>
        <w:tc>
          <w:tcPr>
            <w:tcW w:w="540" w:type="dxa"/>
            <w:gridSpan w:val="3"/>
            <w:vMerge/>
            <w:tcBorders>
              <w:left w:val="single" w:sz="4" w:space="0" w:color="000000"/>
              <w:bottom w:val="single" w:sz="4" w:space="0" w:color="000000"/>
              <w:right w:val="single" w:sz="4" w:space="0" w:color="000000"/>
            </w:tcBorders>
            <w:vAlign w:val="center"/>
          </w:tcPr>
          <w:p w14:paraId="3991480B" w14:textId="77777777" w:rsidR="007C77A5" w:rsidRDefault="007C77A5">
            <w:pPr>
              <w:widowControl/>
              <w:spacing w:line="280" w:lineRule="exact"/>
              <w:jc w:val="left"/>
              <w:rPr>
                <w:rFonts w:ascii="宋体" w:cs="宋体"/>
                <w:color w:val="000000"/>
                <w:szCs w:val="21"/>
              </w:rPr>
            </w:pPr>
          </w:p>
        </w:tc>
        <w:tc>
          <w:tcPr>
            <w:tcW w:w="3960" w:type="dxa"/>
            <w:gridSpan w:val="5"/>
            <w:vMerge/>
            <w:tcBorders>
              <w:top w:val="single" w:sz="4" w:space="0" w:color="000000"/>
              <w:left w:val="single" w:sz="4" w:space="0" w:color="000000"/>
              <w:bottom w:val="single" w:sz="4" w:space="0" w:color="000000"/>
              <w:right w:val="single" w:sz="4" w:space="0" w:color="000000"/>
            </w:tcBorders>
            <w:vAlign w:val="center"/>
          </w:tcPr>
          <w:p w14:paraId="158597A7" w14:textId="77777777" w:rsidR="007C77A5" w:rsidRDefault="007C77A5">
            <w:pPr>
              <w:widowControl/>
              <w:spacing w:line="280" w:lineRule="exact"/>
              <w:jc w:val="left"/>
              <w:rPr>
                <w:rFonts w:ascii="宋体" w:cs="宋体"/>
                <w:color w:val="000000"/>
                <w:szCs w:val="21"/>
              </w:rPr>
            </w:pPr>
          </w:p>
        </w:tc>
        <w:tc>
          <w:tcPr>
            <w:tcW w:w="462" w:type="dxa"/>
            <w:gridSpan w:val="2"/>
            <w:vMerge/>
            <w:tcBorders>
              <w:top w:val="single" w:sz="4" w:space="0" w:color="000000"/>
              <w:left w:val="single" w:sz="4" w:space="0" w:color="000000"/>
              <w:bottom w:val="single" w:sz="4" w:space="0" w:color="000000"/>
              <w:right w:val="single" w:sz="4" w:space="0" w:color="000000"/>
            </w:tcBorders>
            <w:vAlign w:val="center"/>
          </w:tcPr>
          <w:p w14:paraId="4117AA59" w14:textId="77777777" w:rsidR="007C77A5" w:rsidRDefault="007C77A5">
            <w:pPr>
              <w:widowControl/>
              <w:spacing w:line="280" w:lineRule="exact"/>
              <w:jc w:val="left"/>
              <w:rPr>
                <w:rFonts w:ascii="宋体" w:cs="宋体"/>
                <w:color w:val="000000"/>
                <w:szCs w:val="21"/>
              </w:rPr>
            </w:pPr>
          </w:p>
        </w:tc>
        <w:tc>
          <w:tcPr>
            <w:tcW w:w="515" w:type="dxa"/>
            <w:gridSpan w:val="2"/>
            <w:vMerge/>
            <w:tcBorders>
              <w:left w:val="single" w:sz="4" w:space="0" w:color="000000"/>
              <w:bottom w:val="single" w:sz="4" w:space="0" w:color="000000"/>
              <w:right w:val="single" w:sz="4" w:space="0" w:color="000000"/>
            </w:tcBorders>
            <w:vAlign w:val="center"/>
          </w:tcPr>
          <w:p w14:paraId="43EEF984" w14:textId="77777777" w:rsidR="007C77A5" w:rsidRDefault="007C77A5">
            <w:pPr>
              <w:widowControl/>
              <w:spacing w:line="280" w:lineRule="exact"/>
              <w:jc w:val="left"/>
              <w:rPr>
                <w:rFonts w:ascii="宋体" w:cs="宋体"/>
                <w:color w:val="000000"/>
                <w:szCs w:val="21"/>
              </w:rPr>
            </w:pPr>
          </w:p>
        </w:tc>
        <w:tc>
          <w:tcPr>
            <w:tcW w:w="532" w:type="dxa"/>
            <w:gridSpan w:val="2"/>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41E706FC" w14:textId="77777777" w:rsidR="007C77A5" w:rsidRDefault="00000000">
            <w:pPr>
              <w:widowControl/>
              <w:spacing w:line="280" w:lineRule="exact"/>
              <w:jc w:val="left"/>
              <w:textAlignment w:val="center"/>
              <w:rPr>
                <w:rFonts w:ascii="宋体" w:cs="宋体"/>
                <w:color w:val="000000"/>
                <w:szCs w:val="21"/>
              </w:rPr>
            </w:pPr>
            <w:r>
              <w:rPr>
                <w:rFonts w:ascii="宋体" w:hAnsi="宋体" w:cs="宋体" w:hint="eastAsia"/>
                <w:color w:val="000000"/>
                <w:szCs w:val="21"/>
              </w:rPr>
              <w:t>送达</w:t>
            </w:r>
          </w:p>
        </w:tc>
        <w:tc>
          <w:tcPr>
            <w:tcW w:w="4426" w:type="dxa"/>
            <w:gridSpan w:val="2"/>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5703B6B4" w14:textId="77777777" w:rsidR="007C77A5" w:rsidRDefault="00000000">
            <w:pPr>
              <w:widowControl/>
              <w:spacing w:line="280" w:lineRule="exact"/>
              <w:jc w:val="left"/>
              <w:textAlignment w:val="center"/>
              <w:rPr>
                <w:rFonts w:ascii="宋体" w:cs="宋体"/>
                <w:color w:val="000000"/>
                <w:szCs w:val="21"/>
              </w:rPr>
            </w:pPr>
            <w:r>
              <w:rPr>
                <w:rFonts w:ascii="宋体" w:hAnsi="宋体" w:cs="宋体"/>
                <w:color w:val="000000"/>
                <w:szCs w:val="21"/>
              </w:rPr>
              <w:t>4.</w:t>
            </w:r>
            <w:r>
              <w:rPr>
                <w:rFonts w:ascii="宋体" w:hAnsi="宋体" w:cs="宋体" w:hint="eastAsia"/>
                <w:color w:val="000000"/>
                <w:szCs w:val="21"/>
              </w:rPr>
              <w:t>送达责任：</w:t>
            </w:r>
            <w:r>
              <w:rPr>
                <w:rFonts w:ascii="宋体" w:hAnsi="宋体" w:cs="宋体" w:hint="eastAsia"/>
                <w:color w:val="000000"/>
                <w:kern w:val="0"/>
                <w:sz w:val="22"/>
                <w:szCs w:val="22"/>
              </w:rPr>
              <w:t>制作送达文书；按规定送达当事人；信息公开。</w:t>
            </w:r>
          </w:p>
        </w:tc>
        <w:tc>
          <w:tcPr>
            <w:tcW w:w="1292" w:type="dxa"/>
            <w:gridSpan w:val="2"/>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44850A55" w14:textId="77777777" w:rsidR="007C77A5" w:rsidRDefault="00000000">
            <w:pPr>
              <w:widowControl/>
              <w:spacing w:line="240" w:lineRule="exact"/>
              <w:jc w:val="center"/>
              <w:textAlignment w:val="center"/>
              <w:rPr>
                <w:rFonts w:ascii="宋体" w:cs="宋体"/>
                <w:color w:val="000000"/>
                <w:sz w:val="22"/>
                <w:szCs w:val="22"/>
              </w:rPr>
            </w:pPr>
            <w:r>
              <w:rPr>
                <w:rFonts w:ascii="宋体" w:hAnsi="宋体" w:cs="宋体" w:hint="eastAsia"/>
                <w:color w:val="000000"/>
                <w:sz w:val="22"/>
                <w:szCs w:val="22"/>
              </w:rPr>
              <w:t>建筑管理股</w:t>
            </w:r>
          </w:p>
        </w:tc>
        <w:tc>
          <w:tcPr>
            <w:tcW w:w="525" w:type="dxa"/>
            <w:gridSpan w:val="2"/>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3EEA2AC8" w14:textId="77777777" w:rsidR="007C77A5" w:rsidRDefault="00000000">
            <w:pPr>
              <w:spacing w:line="280" w:lineRule="exact"/>
              <w:jc w:val="center"/>
              <w:rPr>
                <w:rFonts w:ascii="宋体" w:cs="宋体"/>
                <w:color w:val="000000"/>
                <w:sz w:val="22"/>
                <w:szCs w:val="22"/>
              </w:rPr>
            </w:pPr>
            <w:r>
              <w:rPr>
                <w:rFonts w:ascii="宋体" w:hAnsi="宋体" w:cs="宋体"/>
                <w:color w:val="000000"/>
                <w:sz w:val="22"/>
                <w:szCs w:val="22"/>
              </w:rPr>
              <w:t>1</w:t>
            </w:r>
            <w:r>
              <w:rPr>
                <w:rFonts w:ascii="宋体" w:hAnsi="宋体" w:cs="宋体" w:hint="eastAsia"/>
                <w:color w:val="000000"/>
                <w:sz w:val="22"/>
                <w:szCs w:val="22"/>
              </w:rPr>
              <w:t>日</w:t>
            </w:r>
          </w:p>
        </w:tc>
        <w:tc>
          <w:tcPr>
            <w:tcW w:w="540" w:type="dxa"/>
            <w:gridSpan w:val="2"/>
            <w:vMerge/>
            <w:tcBorders>
              <w:left w:val="single" w:sz="4" w:space="0" w:color="000000"/>
              <w:right w:val="single" w:sz="4" w:space="0" w:color="000000"/>
            </w:tcBorders>
            <w:tcMar>
              <w:top w:w="15" w:type="dxa"/>
              <w:left w:w="15" w:type="dxa"/>
              <w:bottom w:w="15" w:type="dxa"/>
              <w:right w:w="15" w:type="dxa"/>
            </w:tcMar>
            <w:vAlign w:val="center"/>
          </w:tcPr>
          <w:p w14:paraId="38781492" w14:textId="77777777" w:rsidR="007C77A5" w:rsidRDefault="007C77A5">
            <w:pPr>
              <w:spacing w:line="240" w:lineRule="exact"/>
              <w:jc w:val="center"/>
              <w:rPr>
                <w:rFonts w:ascii="宋体" w:cs="宋体"/>
                <w:color w:val="000000"/>
                <w:szCs w:val="21"/>
              </w:rPr>
            </w:pPr>
          </w:p>
        </w:tc>
        <w:tc>
          <w:tcPr>
            <w:tcW w:w="705" w:type="dxa"/>
            <w:gridSpan w:val="2"/>
            <w:vMerge/>
            <w:tcBorders>
              <w:top w:val="single" w:sz="4" w:space="0" w:color="000000"/>
              <w:left w:val="single" w:sz="4" w:space="0" w:color="000000"/>
              <w:bottom w:val="single" w:sz="4" w:space="0" w:color="000000"/>
              <w:right w:val="single" w:sz="4" w:space="0" w:color="000000"/>
            </w:tcBorders>
            <w:vAlign w:val="center"/>
          </w:tcPr>
          <w:p w14:paraId="71B9FDAD" w14:textId="77777777" w:rsidR="007C77A5" w:rsidRDefault="007C77A5">
            <w:pPr>
              <w:widowControl/>
              <w:jc w:val="left"/>
              <w:rPr>
                <w:rFonts w:ascii="宋体" w:cs="宋体"/>
                <w:color w:val="000000"/>
                <w:szCs w:val="21"/>
              </w:rPr>
            </w:pPr>
          </w:p>
        </w:tc>
        <w:tc>
          <w:tcPr>
            <w:tcW w:w="708" w:type="dxa"/>
            <w:gridSpan w:val="2"/>
            <w:vMerge/>
            <w:tcBorders>
              <w:top w:val="single" w:sz="4" w:space="0" w:color="000000"/>
              <w:left w:val="single" w:sz="4" w:space="0" w:color="000000"/>
              <w:bottom w:val="single" w:sz="4" w:space="0" w:color="000000"/>
              <w:right w:val="single" w:sz="4" w:space="0" w:color="000000"/>
            </w:tcBorders>
            <w:vAlign w:val="center"/>
          </w:tcPr>
          <w:p w14:paraId="0745D17C" w14:textId="77777777" w:rsidR="007C77A5" w:rsidRDefault="007C77A5">
            <w:pPr>
              <w:widowControl/>
              <w:jc w:val="left"/>
              <w:rPr>
                <w:rFonts w:ascii="宋体" w:cs="宋体"/>
                <w:color w:val="000000"/>
                <w:szCs w:val="21"/>
              </w:rPr>
            </w:pPr>
          </w:p>
        </w:tc>
      </w:tr>
      <w:tr w:rsidR="007C77A5" w14:paraId="0FF70FA5" w14:textId="77777777">
        <w:trPr>
          <w:trHeight w:val="937"/>
        </w:trPr>
        <w:tc>
          <w:tcPr>
            <w:tcW w:w="573" w:type="dxa"/>
            <w:gridSpan w:val="2"/>
            <w:vMerge/>
            <w:tcBorders>
              <w:top w:val="single" w:sz="4" w:space="0" w:color="000000"/>
              <w:left w:val="single" w:sz="4" w:space="0" w:color="000000"/>
              <w:bottom w:val="single" w:sz="4" w:space="0" w:color="000000"/>
              <w:right w:val="single" w:sz="4" w:space="0" w:color="000000"/>
            </w:tcBorders>
            <w:vAlign w:val="center"/>
          </w:tcPr>
          <w:p w14:paraId="48A2BA7E" w14:textId="77777777" w:rsidR="007C77A5" w:rsidRDefault="007C77A5">
            <w:pPr>
              <w:widowControl/>
              <w:spacing w:line="280" w:lineRule="exact"/>
              <w:jc w:val="left"/>
              <w:rPr>
                <w:rFonts w:ascii="宋体" w:cs="宋体"/>
                <w:color w:val="000000"/>
                <w:szCs w:val="21"/>
              </w:rPr>
            </w:pPr>
          </w:p>
        </w:tc>
        <w:tc>
          <w:tcPr>
            <w:tcW w:w="540" w:type="dxa"/>
            <w:gridSpan w:val="3"/>
            <w:vMerge/>
            <w:tcBorders>
              <w:left w:val="single" w:sz="4" w:space="0" w:color="000000"/>
              <w:bottom w:val="single" w:sz="4" w:space="0" w:color="000000"/>
              <w:right w:val="single" w:sz="4" w:space="0" w:color="000000"/>
            </w:tcBorders>
            <w:vAlign w:val="center"/>
          </w:tcPr>
          <w:p w14:paraId="25D94945" w14:textId="77777777" w:rsidR="007C77A5" w:rsidRDefault="007C77A5">
            <w:pPr>
              <w:widowControl/>
              <w:spacing w:line="280" w:lineRule="exact"/>
              <w:jc w:val="left"/>
              <w:rPr>
                <w:rFonts w:ascii="宋体" w:cs="宋体"/>
                <w:color w:val="000000"/>
                <w:szCs w:val="21"/>
              </w:rPr>
            </w:pPr>
          </w:p>
        </w:tc>
        <w:tc>
          <w:tcPr>
            <w:tcW w:w="3960" w:type="dxa"/>
            <w:gridSpan w:val="5"/>
            <w:vMerge/>
            <w:tcBorders>
              <w:top w:val="single" w:sz="4" w:space="0" w:color="000000"/>
              <w:left w:val="single" w:sz="4" w:space="0" w:color="000000"/>
              <w:bottom w:val="single" w:sz="4" w:space="0" w:color="000000"/>
              <w:right w:val="single" w:sz="4" w:space="0" w:color="000000"/>
            </w:tcBorders>
            <w:vAlign w:val="center"/>
          </w:tcPr>
          <w:p w14:paraId="1BDC9936" w14:textId="77777777" w:rsidR="007C77A5" w:rsidRDefault="007C77A5">
            <w:pPr>
              <w:widowControl/>
              <w:spacing w:line="280" w:lineRule="exact"/>
              <w:jc w:val="left"/>
              <w:rPr>
                <w:rFonts w:ascii="宋体" w:cs="宋体"/>
                <w:color w:val="000000"/>
                <w:szCs w:val="21"/>
              </w:rPr>
            </w:pPr>
          </w:p>
        </w:tc>
        <w:tc>
          <w:tcPr>
            <w:tcW w:w="462" w:type="dxa"/>
            <w:gridSpan w:val="2"/>
            <w:vMerge/>
            <w:tcBorders>
              <w:top w:val="single" w:sz="4" w:space="0" w:color="000000"/>
              <w:left w:val="single" w:sz="4" w:space="0" w:color="000000"/>
              <w:bottom w:val="single" w:sz="4" w:space="0" w:color="000000"/>
              <w:right w:val="single" w:sz="4" w:space="0" w:color="000000"/>
            </w:tcBorders>
            <w:vAlign w:val="center"/>
          </w:tcPr>
          <w:p w14:paraId="78EE687B" w14:textId="77777777" w:rsidR="007C77A5" w:rsidRDefault="007C77A5">
            <w:pPr>
              <w:widowControl/>
              <w:spacing w:line="280" w:lineRule="exact"/>
              <w:jc w:val="left"/>
              <w:rPr>
                <w:rFonts w:ascii="宋体" w:cs="宋体"/>
                <w:color w:val="000000"/>
                <w:szCs w:val="21"/>
              </w:rPr>
            </w:pPr>
          </w:p>
        </w:tc>
        <w:tc>
          <w:tcPr>
            <w:tcW w:w="515" w:type="dxa"/>
            <w:gridSpan w:val="2"/>
            <w:vMerge/>
            <w:tcBorders>
              <w:left w:val="single" w:sz="4" w:space="0" w:color="000000"/>
              <w:bottom w:val="single" w:sz="4" w:space="0" w:color="000000"/>
              <w:right w:val="single" w:sz="4" w:space="0" w:color="auto"/>
            </w:tcBorders>
            <w:vAlign w:val="center"/>
          </w:tcPr>
          <w:p w14:paraId="6D2B3BE7" w14:textId="77777777" w:rsidR="007C77A5" w:rsidRDefault="007C77A5">
            <w:pPr>
              <w:widowControl/>
              <w:spacing w:line="280" w:lineRule="exact"/>
              <w:jc w:val="left"/>
              <w:rPr>
                <w:rFonts w:ascii="宋体" w:cs="宋体"/>
                <w:color w:val="000000"/>
                <w:szCs w:val="21"/>
              </w:rPr>
            </w:pPr>
          </w:p>
        </w:tc>
        <w:tc>
          <w:tcPr>
            <w:tcW w:w="532" w:type="dxa"/>
            <w:gridSpan w:val="2"/>
            <w:tcBorders>
              <w:top w:val="single" w:sz="4" w:space="0" w:color="auto"/>
              <w:left w:val="single" w:sz="4" w:space="0" w:color="auto"/>
              <w:bottom w:val="single" w:sz="4" w:space="0" w:color="auto"/>
              <w:right w:val="single" w:sz="4" w:space="0" w:color="000000"/>
            </w:tcBorders>
            <w:tcMar>
              <w:top w:w="15" w:type="dxa"/>
              <w:left w:w="15" w:type="dxa"/>
              <w:bottom w:w="15" w:type="dxa"/>
              <w:right w:w="15" w:type="dxa"/>
            </w:tcMar>
            <w:vAlign w:val="center"/>
          </w:tcPr>
          <w:p w14:paraId="2EA60BA0" w14:textId="77777777" w:rsidR="007C77A5" w:rsidRDefault="00000000">
            <w:pPr>
              <w:widowControl/>
              <w:spacing w:line="280" w:lineRule="exact"/>
              <w:jc w:val="left"/>
              <w:textAlignment w:val="center"/>
              <w:rPr>
                <w:rFonts w:ascii="宋体" w:cs="宋体"/>
                <w:color w:val="000000"/>
                <w:szCs w:val="21"/>
              </w:rPr>
            </w:pPr>
            <w:r>
              <w:rPr>
                <w:rFonts w:ascii="宋体" w:hAnsi="宋体" w:cs="宋体" w:hint="eastAsia"/>
                <w:color w:val="000000"/>
                <w:szCs w:val="21"/>
              </w:rPr>
              <w:t>事后监管</w:t>
            </w:r>
          </w:p>
        </w:tc>
        <w:tc>
          <w:tcPr>
            <w:tcW w:w="4426" w:type="dxa"/>
            <w:gridSpan w:val="2"/>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14:paraId="3318B299" w14:textId="77777777" w:rsidR="007C77A5" w:rsidRDefault="00000000">
            <w:pPr>
              <w:widowControl/>
              <w:spacing w:line="280" w:lineRule="exact"/>
              <w:jc w:val="left"/>
              <w:textAlignment w:val="center"/>
              <w:rPr>
                <w:rFonts w:ascii="宋体" w:cs="宋体"/>
                <w:color w:val="000000"/>
                <w:szCs w:val="21"/>
              </w:rPr>
            </w:pPr>
            <w:r>
              <w:rPr>
                <w:rFonts w:ascii="宋体" w:hAnsi="宋体" w:cs="宋体"/>
                <w:color w:val="000000"/>
                <w:szCs w:val="21"/>
              </w:rPr>
              <w:t>5.</w:t>
            </w:r>
            <w:r>
              <w:rPr>
                <w:rFonts w:ascii="宋体" w:hAnsi="宋体" w:cs="宋体" w:hint="eastAsia"/>
                <w:color w:val="000000"/>
                <w:szCs w:val="21"/>
              </w:rPr>
              <w:t>事后监管责任：</w:t>
            </w:r>
            <w:r>
              <w:rPr>
                <w:rFonts w:ascii="宋体" w:hAnsi="宋体" w:cs="宋体" w:hint="eastAsia"/>
                <w:color w:val="000000"/>
                <w:kern w:val="0"/>
                <w:sz w:val="22"/>
                <w:szCs w:val="22"/>
              </w:rPr>
              <w:t>加强对燃气企业</w:t>
            </w:r>
            <w:r>
              <w:rPr>
                <w:rFonts w:ascii="宋体" w:hAnsi="宋体" w:cs="宋体" w:hint="eastAsia"/>
                <w:color w:val="000000"/>
                <w:sz w:val="22"/>
                <w:szCs w:val="22"/>
              </w:rPr>
              <w:t>经营及服务情况</w:t>
            </w:r>
            <w:r>
              <w:rPr>
                <w:rFonts w:ascii="宋体" w:hAnsi="宋体" w:cs="宋体" w:hint="eastAsia"/>
                <w:color w:val="000000"/>
                <w:kern w:val="0"/>
                <w:sz w:val="22"/>
                <w:szCs w:val="22"/>
              </w:rPr>
              <w:t>进行监督管理。</w:t>
            </w:r>
          </w:p>
        </w:tc>
        <w:tc>
          <w:tcPr>
            <w:tcW w:w="1292" w:type="dxa"/>
            <w:gridSpan w:val="2"/>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14:paraId="55885745" w14:textId="77777777" w:rsidR="007C77A5" w:rsidRDefault="00000000">
            <w:pPr>
              <w:widowControl/>
              <w:spacing w:line="240" w:lineRule="exact"/>
              <w:jc w:val="center"/>
              <w:textAlignment w:val="center"/>
              <w:rPr>
                <w:rFonts w:ascii="宋体" w:cs="宋体"/>
                <w:color w:val="000000"/>
                <w:sz w:val="22"/>
                <w:szCs w:val="22"/>
              </w:rPr>
            </w:pPr>
            <w:r>
              <w:rPr>
                <w:rFonts w:ascii="宋体" w:hAnsi="宋体" w:cs="宋体" w:hint="eastAsia"/>
                <w:color w:val="000000"/>
                <w:sz w:val="22"/>
                <w:szCs w:val="22"/>
              </w:rPr>
              <w:t>建筑管理股</w:t>
            </w:r>
          </w:p>
        </w:tc>
        <w:tc>
          <w:tcPr>
            <w:tcW w:w="525" w:type="dxa"/>
            <w:gridSpan w:val="2"/>
            <w:tcBorders>
              <w:top w:val="single" w:sz="4" w:space="0" w:color="auto"/>
              <w:left w:val="single" w:sz="4" w:space="0" w:color="000000"/>
              <w:bottom w:val="single" w:sz="4" w:space="0" w:color="auto"/>
              <w:right w:val="single" w:sz="4" w:space="0" w:color="auto"/>
            </w:tcBorders>
            <w:tcMar>
              <w:top w:w="15" w:type="dxa"/>
              <w:left w:w="15" w:type="dxa"/>
              <w:bottom w:w="15" w:type="dxa"/>
              <w:right w:w="15" w:type="dxa"/>
            </w:tcMar>
            <w:vAlign w:val="center"/>
          </w:tcPr>
          <w:p w14:paraId="6A88DB0A" w14:textId="77777777" w:rsidR="007C77A5" w:rsidRDefault="00000000">
            <w:pPr>
              <w:widowControl/>
              <w:spacing w:line="280" w:lineRule="exact"/>
              <w:jc w:val="center"/>
              <w:textAlignment w:val="center"/>
              <w:rPr>
                <w:rFonts w:ascii="宋体" w:cs="宋体"/>
                <w:color w:val="000000"/>
                <w:sz w:val="22"/>
                <w:szCs w:val="22"/>
              </w:rPr>
            </w:pPr>
            <w:r>
              <w:rPr>
                <w:rFonts w:ascii="宋体" w:hAnsi="宋体" w:cs="宋体" w:hint="eastAsia"/>
                <w:color w:val="000000"/>
                <w:kern w:val="0"/>
                <w:sz w:val="22"/>
                <w:szCs w:val="22"/>
              </w:rPr>
              <w:t>1日</w:t>
            </w:r>
          </w:p>
        </w:tc>
        <w:tc>
          <w:tcPr>
            <w:tcW w:w="540" w:type="dxa"/>
            <w:gridSpan w:val="2"/>
            <w:vMerge/>
            <w:tcBorders>
              <w:left w:val="single" w:sz="4" w:space="0" w:color="auto"/>
              <w:bottom w:val="single" w:sz="4" w:space="0" w:color="000000"/>
              <w:right w:val="single" w:sz="4" w:space="0" w:color="000000"/>
            </w:tcBorders>
            <w:tcMar>
              <w:top w:w="15" w:type="dxa"/>
              <w:left w:w="15" w:type="dxa"/>
              <w:bottom w:w="15" w:type="dxa"/>
              <w:right w:w="15" w:type="dxa"/>
            </w:tcMar>
            <w:vAlign w:val="center"/>
          </w:tcPr>
          <w:p w14:paraId="1F47FAD5" w14:textId="77777777" w:rsidR="007C77A5" w:rsidRDefault="007C77A5">
            <w:pPr>
              <w:spacing w:line="240" w:lineRule="exact"/>
              <w:jc w:val="center"/>
              <w:rPr>
                <w:rFonts w:ascii="宋体" w:cs="宋体"/>
                <w:color w:val="000000"/>
                <w:szCs w:val="21"/>
              </w:rPr>
            </w:pPr>
          </w:p>
        </w:tc>
        <w:tc>
          <w:tcPr>
            <w:tcW w:w="705" w:type="dxa"/>
            <w:gridSpan w:val="2"/>
            <w:vMerge/>
            <w:tcBorders>
              <w:top w:val="single" w:sz="4" w:space="0" w:color="000000"/>
              <w:left w:val="single" w:sz="4" w:space="0" w:color="000000"/>
              <w:bottom w:val="single" w:sz="4" w:space="0" w:color="000000"/>
              <w:right w:val="single" w:sz="4" w:space="0" w:color="000000"/>
            </w:tcBorders>
            <w:vAlign w:val="center"/>
          </w:tcPr>
          <w:p w14:paraId="276E7BF2" w14:textId="77777777" w:rsidR="007C77A5" w:rsidRDefault="007C77A5">
            <w:pPr>
              <w:widowControl/>
              <w:jc w:val="left"/>
              <w:rPr>
                <w:rFonts w:ascii="宋体" w:cs="宋体"/>
                <w:color w:val="000000"/>
                <w:szCs w:val="21"/>
              </w:rPr>
            </w:pPr>
          </w:p>
        </w:tc>
        <w:tc>
          <w:tcPr>
            <w:tcW w:w="708" w:type="dxa"/>
            <w:gridSpan w:val="2"/>
            <w:vMerge/>
            <w:tcBorders>
              <w:top w:val="single" w:sz="4" w:space="0" w:color="000000"/>
              <w:left w:val="single" w:sz="4" w:space="0" w:color="000000"/>
              <w:bottom w:val="single" w:sz="4" w:space="0" w:color="000000"/>
              <w:right w:val="single" w:sz="4" w:space="0" w:color="000000"/>
            </w:tcBorders>
            <w:vAlign w:val="center"/>
          </w:tcPr>
          <w:p w14:paraId="5495C017" w14:textId="77777777" w:rsidR="007C77A5" w:rsidRDefault="007C77A5">
            <w:pPr>
              <w:widowControl/>
              <w:jc w:val="left"/>
              <w:rPr>
                <w:rFonts w:ascii="宋体" w:cs="宋体"/>
                <w:color w:val="000000"/>
                <w:szCs w:val="21"/>
              </w:rPr>
            </w:pPr>
          </w:p>
        </w:tc>
      </w:tr>
      <w:tr w:rsidR="007C77A5" w14:paraId="0F14147F" w14:textId="77777777">
        <w:trPr>
          <w:trHeight w:val="370"/>
        </w:trPr>
        <w:tc>
          <w:tcPr>
            <w:tcW w:w="14778" w:type="dxa"/>
            <w:gridSpan w:val="28"/>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tbl>
            <w:tblPr>
              <w:tblW w:w="14955" w:type="dxa"/>
              <w:tblBorders>
                <w:insideH w:val="none" w:sz="4" w:space="0" w:color="auto"/>
                <w:insideV w:val="none" w:sz="4" w:space="0" w:color="auto"/>
              </w:tblBorders>
              <w:tblLayout w:type="fixed"/>
              <w:tblCellMar>
                <w:left w:w="0" w:type="dxa"/>
                <w:right w:w="0" w:type="dxa"/>
              </w:tblCellMar>
              <w:tblLook w:val="04A0" w:firstRow="1" w:lastRow="0" w:firstColumn="1" w:lastColumn="0" w:noHBand="0" w:noVBand="1"/>
            </w:tblPr>
            <w:tblGrid>
              <w:gridCol w:w="14955"/>
            </w:tblGrid>
            <w:tr w:rsidR="007C77A5" w14:paraId="26C3111B" w14:textId="77777777">
              <w:trPr>
                <w:trHeight w:val="345"/>
              </w:trPr>
              <w:tc>
                <w:tcPr>
                  <w:tcW w:w="14955" w:type="dxa"/>
                  <w:tcMar>
                    <w:top w:w="15" w:type="dxa"/>
                    <w:left w:w="15" w:type="dxa"/>
                    <w:right w:w="15" w:type="dxa"/>
                  </w:tcMar>
                  <w:vAlign w:val="center"/>
                </w:tcPr>
                <w:p w14:paraId="141FE5E4" w14:textId="77777777" w:rsidR="007C77A5" w:rsidRDefault="00000000">
                  <w:pPr>
                    <w:widowControl/>
                    <w:jc w:val="left"/>
                    <w:textAlignment w:val="center"/>
                    <w:rPr>
                      <w:rFonts w:ascii="宋体" w:cs="宋体"/>
                      <w:color w:val="000000"/>
                      <w:szCs w:val="21"/>
                    </w:rPr>
                  </w:pPr>
                  <w:r>
                    <w:rPr>
                      <w:rFonts w:ascii="宋体" w:hAnsi="宋体" w:cs="宋体" w:hint="eastAsia"/>
                      <w:color w:val="000000"/>
                      <w:kern w:val="0"/>
                      <w:szCs w:val="21"/>
                    </w:rPr>
                    <w:t>服务电话：</w:t>
                  </w:r>
                  <w:r>
                    <w:rPr>
                      <w:rFonts w:ascii="宋体" w:hAnsi="宋体" w:cs="宋体"/>
                      <w:color w:val="000000"/>
                      <w:kern w:val="0"/>
                      <w:szCs w:val="21"/>
                    </w:rPr>
                    <w:t xml:space="preserve">0375-8168156               </w:t>
                  </w:r>
                  <w:r>
                    <w:rPr>
                      <w:rFonts w:ascii="宋体" w:hAnsi="宋体" w:cs="宋体" w:hint="eastAsia"/>
                      <w:color w:val="000000"/>
                      <w:kern w:val="0"/>
                      <w:szCs w:val="21"/>
                    </w:rPr>
                    <w:t>投诉机构：</w:t>
                  </w:r>
                  <w:r>
                    <w:rPr>
                      <w:rFonts w:ascii="宋体" w:hAnsi="宋体" w:cs="宋体" w:hint="eastAsia"/>
                      <w:color w:val="000000"/>
                      <w:kern w:val="0"/>
                      <w:sz w:val="22"/>
                      <w:szCs w:val="22"/>
                    </w:rPr>
                    <w:t>舞钢市住房和城乡规划建设局纪检监察室</w:t>
                  </w:r>
                  <w:r>
                    <w:rPr>
                      <w:rFonts w:ascii="宋体" w:hAnsi="宋体" w:cs="宋体"/>
                      <w:color w:val="000000"/>
                      <w:kern w:val="0"/>
                      <w:szCs w:val="21"/>
                    </w:rPr>
                    <w:t xml:space="preserve">         </w:t>
                  </w:r>
                  <w:r>
                    <w:rPr>
                      <w:rFonts w:ascii="宋体" w:hAnsi="宋体" w:cs="宋体" w:hint="eastAsia"/>
                      <w:color w:val="000000"/>
                      <w:kern w:val="0"/>
                      <w:szCs w:val="21"/>
                    </w:rPr>
                    <w:t>投诉电话：</w:t>
                  </w:r>
                  <w:r>
                    <w:rPr>
                      <w:rFonts w:ascii="宋体" w:hAnsi="宋体" w:cs="宋体"/>
                      <w:color w:val="000000"/>
                      <w:kern w:val="0"/>
                      <w:szCs w:val="21"/>
                    </w:rPr>
                    <w:t>0375-8166899</w:t>
                  </w:r>
                </w:p>
              </w:tc>
            </w:tr>
          </w:tbl>
          <w:p w14:paraId="2473F1E8" w14:textId="77777777" w:rsidR="007C77A5" w:rsidRDefault="007C77A5">
            <w:pPr>
              <w:widowControl/>
              <w:jc w:val="left"/>
              <w:textAlignment w:val="center"/>
              <w:rPr>
                <w:rFonts w:ascii="宋体" w:cs="宋体"/>
                <w:color w:val="000000"/>
                <w:szCs w:val="21"/>
              </w:rPr>
            </w:pPr>
          </w:p>
        </w:tc>
      </w:tr>
      <w:tr w:rsidR="007C77A5" w14:paraId="4090603C" w14:textId="77777777">
        <w:trPr>
          <w:trHeight w:val="390"/>
        </w:trPr>
        <w:tc>
          <w:tcPr>
            <w:tcW w:w="14778" w:type="dxa"/>
            <w:gridSpan w:val="28"/>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062FCFE" w14:textId="77777777" w:rsidR="007C77A5" w:rsidRDefault="00000000">
            <w:pPr>
              <w:widowControl/>
              <w:jc w:val="left"/>
              <w:textAlignment w:val="center"/>
              <w:rPr>
                <w:rFonts w:ascii="宋体" w:cs="宋体"/>
                <w:color w:val="000000"/>
                <w:szCs w:val="21"/>
              </w:rPr>
            </w:pPr>
            <w:r>
              <w:rPr>
                <w:rFonts w:ascii="宋体" w:hAnsi="宋体" w:cs="宋体" w:hint="eastAsia"/>
                <w:color w:val="000000"/>
                <w:kern w:val="0"/>
                <w:szCs w:val="21"/>
              </w:rPr>
              <w:t>受理地点：舞钢市行政服务中心住建局窗口</w:t>
            </w:r>
            <w:r>
              <w:rPr>
                <w:rFonts w:ascii="宋体" w:hAnsi="宋体" w:cs="宋体"/>
                <w:color w:val="000000"/>
                <w:kern w:val="0"/>
                <w:szCs w:val="21"/>
              </w:rPr>
              <w:t xml:space="preserve">                      </w:t>
            </w:r>
          </w:p>
        </w:tc>
      </w:tr>
      <w:tr w:rsidR="007C77A5" w14:paraId="6C5914A4" w14:textId="77777777">
        <w:trPr>
          <w:trHeight w:val="821"/>
        </w:trPr>
        <w:tc>
          <w:tcPr>
            <w:tcW w:w="14778" w:type="dxa"/>
            <w:gridSpan w:val="28"/>
            <w:tcBorders>
              <w:top w:val="nil"/>
              <w:left w:val="nil"/>
              <w:bottom w:val="single" w:sz="4" w:space="0" w:color="000000"/>
              <w:right w:val="nil"/>
            </w:tcBorders>
            <w:tcMar>
              <w:top w:w="15" w:type="dxa"/>
              <w:left w:w="15" w:type="dxa"/>
              <w:bottom w:w="15" w:type="dxa"/>
              <w:right w:w="15" w:type="dxa"/>
            </w:tcMar>
            <w:vAlign w:val="center"/>
          </w:tcPr>
          <w:p w14:paraId="7DC8ADF7" w14:textId="77777777" w:rsidR="007C77A5" w:rsidRDefault="007C77A5">
            <w:pPr>
              <w:widowControl/>
              <w:jc w:val="center"/>
              <w:textAlignment w:val="center"/>
              <w:rPr>
                <w:rFonts w:ascii="宋体" w:eastAsia="方正小标宋简体" w:hAnsi="宋体" w:cs="宋体"/>
                <w:color w:val="000000"/>
                <w:kern w:val="0"/>
                <w:sz w:val="44"/>
                <w:szCs w:val="44"/>
                <w:lang w:bidi="ar"/>
              </w:rPr>
            </w:pPr>
          </w:p>
          <w:p w14:paraId="16C6EA93" w14:textId="77777777" w:rsidR="007C77A5" w:rsidRDefault="007C77A5">
            <w:pPr>
              <w:widowControl/>
              <w:jc w:val="center"/>
              <w:textAlignment w:val="center"/>
              <w:rPr>
                <w:rFonts w:ascii="宋体" w:eastAsia="方正小标宋简体" w:hAnsi="宋体" w:cs="宋体"/>
                <w:color w:val="000000"/>
                <w:kern w:val="0"/>
                <w:sz w:val="44"/>
                <w:szCs w:val="44"/>
                <w:lang w:bidi="ar"/>
              </w:rPr>
            </w:pPr>
          </w:p>
          <w:p w14:paraId="6821B708" w14:textId="77777777" w:rsidR="007C77A5" w:rsidRDefault="007C77A5">
            <w:pPr>
              <w:widowControl/>
              <w:jc w:val="center"/>
              <w:textAlignment w:val="center"/>
              <w:rPr>
                <w:rFonts w:ascii="宋体" w:eastAsia="方正小标宋简体" w:hAnsi="宋体" w:cs="宋体"/>
                <w:color w:val="000000"/>
                <w:kern w:val="0"/>
                <w:sz w:val="44"/>
                <w:szCs w:val="44"/>
                <w:lang w:bidi="ar"/>
              </w:rPr>
            </w:pPr>
          </w:p>
          <w:p w14:paraId="70779F7F" w14:textId="77777777" w:rsidR="007C77A5" w:rsidRDefault="007C77A5">
            <w:pPr>
              <w:widowControl/>
              <w:jc w:val="center"/>
              <w:textAlignment w:val="center"/>
              <w:rPr>
                <w:rFonts w:ascii="宋体" w:eastAsia="方正小标宋简体" w:hAnsi="宋体" w:cs="宋体"/>
                <w:color w:val="000000"/>
                <w:kern w:val="0"/>
                <w:sz w:val="44"/>
                <w:szCs w:val="44"/>
                <w:lang w:bidi="ar"/>
              </w:rPr>
            </w:pPr>
          </w:p>
          <w:p w14:paraId="382EB310" w14:textId="77777777" w:rsidR="007C77A5" w:rsidRDefault="007C77A5">
            <w:pPr>
              <w:widowControl/>
              <w:jc w:val="center"/>
              <w:textAlignment w:val="center"/>
              <w:rPr>
                <w:rFonts w:ascii="宋体" w:eastAsia="方正小标宋简体" w:hAnsi="宋体" w:cs="宋体"/>
                <w:color w:val="000000"/>
                <w:kern w:val="0"/>
                <w:sz w:val="44"/>
                <w:szCs w:val="44"/>
                <w:lang w:bidi="ar"/>
              </w:rPr>
            </w:pPr>
          </w:p>
          <w:p w14:paraId="72984440" w14:textId="77777777" w:rsidR="007C77A5" w:rsidRDefault="00000000">
            <w:pPr>
              <w:widowControl/>
              <w:jc w:val="center"/>
              <w:textAlignment w:val="center"/>
              <w:rPr>
                <w:rFonts w:ascii="宋体" w:eastAsia="方正小标宋简体" w:hAnsi="宋体" w:cs="宋体"/>
                <w:color w:val="000000"/>
                <w:kern w:val="0"/>
                <w:sz w:val="44"/>
                <w:szCs w:val="44"/>
                <w:lang w:bidi="ar"/>
              </w:rPr>
            </w:pPr>
            <w:r>
              <w:rPr>
                <w:rFonts w:ascii="宋体" w:eastAsia="方正小标宋简体" w:hAnsi="宋体" w:cs="宋体" w:hint="eastAsia"/>
                <w:color w:val="000000"/>
                <w:kern w:val="0"/>
                <w:sz w:val="44"/>
                <w:szCs w:val="44"/>
                <w:lang w:bidi="ar"/>
              </w:rPr>
              <w:lastRenderedPageBreak/>
              <w:t>舞钢市住房和城乡建设局权力清单和责任清单统计表</w:t>
            </w:r>
          </w:p>
          <w:p w14:paraId="567F4A7A" w14:textId="77777777" w:rsidR="007C77A5" w:rsidRDefault="00000000">
            <w:pPr>
              <w:widowControl/>
              <w:jc w:val="left"/>
              <w:textAlignment w:val="center"/>
              <w:rPr>
                <w:rFonts w:ascii="宋体" w:hAnsi="宋体" w:cs="宋体"/>
                <w:color w:val="000000"/>
                <w:sz w:val="24"/>
              </w:rPr>
            </w:pPr>
            <w:r>
              <w:rPr>
                <w:rFonts w:ascii="宋体" w:hAnsi="宋体" w:cs="宋体" w:hint="eastAsia"/>
                <w:color w:val="000000"/>
                <w:kern w:val="0"/>
                <w:sz w:val="24"/>
              </w:rPr>
              <w:t>职权类别：行政许可</w:t>
            </w:r>
          </w:p>
        </w:tc>
      </w:tr>
      <w:tr w:rsidR="007C77A5" w14:paraId="029BC341" w14:textId="77777777">
        <w:trPr>
          <w:trHeight w:val="818"/>
        </w:trPr>
        <w:tc>
          <w:tcPr>
            <w:tcW w:w="815" w:type="dxa"/>
            <w:gridSpan w:val="4"/>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079CE1E" w14:textId="77777777" w:rsidR="007C77A5" w:rsidRDefault="00000000">
            <w:pPr>
              <w:widowControl/>
              <w:spacing w:line="240" w:lineRule="exact"/>
              <w:jc w:val="center"/>
              <w:textAlignment w:val="center"/>
              <w:rPr>
                <w:rFonts w:ascii="宋体" w:hAnsi="宋体" w:cs="宋体"/>
                <w:color w:val="000000"/>
                <w:sz w:val="22"/>
                <w:szCs w:val="22"/>
              </w:rPr>
            </w:pPr>
            <w:r>
              <w:rPr>
                <w:rFonts w:ascii="宋体" w:hAnsi="宋体" w:cs="宋体" w:hint="eastAsia"/>
                <w:color w:val="000000"/>
                <w:kern w:val="0"/>
                <w:sz w:val="22"/>
                <w:szCs w:val="22"/>
              </w:rPr>
              <w:lastRenderedPageBreak/>
              <w:t>序号</w:t>
            </w:r>
          </w:p>
        </w:tc>
        <w:tc>
          <w:tcPr>
            <w:tcW w:w="1064"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BE51629" w14:textId="77777777" w:rsidR="007C77A5" w:rsidRDefault="00000000">
            <w:pPr>
              <w:widowControl/>
              <w:spacing w:line="240" w:lineRule="exact"/>
              <w:jc w:val="center"/>
              <w:textAlignment w:val="center"/>
              <w:rPr>
                <w:rFonts w:ascii="宋体" w:hAnsi="宋体" w:cs="宋体"/>
                <w:color w:val="000000"/>
                <w:sz w:val="22"/>
                <w:szCs w:val="22"/>
              </w:rPr>
            </w:pPr>
            <w:r>
              <w:rPr>
                <w:rFonts w:ascii="宋体" w:hAnsi="宋体" w:cs="宋体" w:hint="eastAsia"/>
                <w:color w:val="000000"/>
                <w:kern w:val="0"/>
                <w:sz w:val="22"/>
                <w:szCs w:val="22"/>
              </w:rPr>
              <w:t>职权名称</w:t>
            </w:r>
          </w:p>
        </w:tc>
        <w:tc>
          <w:tcPr>
            <w:tcW w:w="3176"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E9004C1" w14:textId="77777777" w:rsidR="007C77A5" w:rsidRDefault="00000000">
            <w:pPr>
              <w:widowControl/>
              <w:spacing w:line="240" w:lineRule="exact"/>
              <w:jc w:val="center"/>
              <w:textAlignment w:val="center"/>
              <w:rPr>
                <w:rFonts w:ascii="宋体" w:hAnsi="宋体" w:cs="宋体"/>
                <w:color w:val="000000"/>
                <w:sz w:val="22"/>
                <w:szCs w:val="22"/>
              </w:rPr>
            </w:pPr>
            <w:r>
              <w:rPr>
                <w:rFonts w:ascii="宋体" w:hAnsi="宋体" w:cs="宋体" w:hint="eastAsia"/>
                <w:color w:val="000000"/>
                <w:kern w:val="0"/>
                <w:sz w:val="22"/>
                <w:szCs w:val="22"/>
              </w:rPr>
              <w:t>实施依据</w:t>
            </w:r>
          </w:p>
        </w:tc>
        <w:tc>
          <w:tcPr>
            <w:tcW w:w="480"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6131C21" w14:textId="77777777" w:rsidR="007C77A5" w:rsidRDefault="00000000">
            <w:pPr>
              <w:widowControl/>
              <w:spacing w:line="240" w:lineRule="exact"/>
              <w:jc w:val="center"/>
              <w:textAlignment w:val="center"/>
              <w:rPr>
                <w:rFonts w:ascii="宋体" w:hAnsi="宋体" w:cs="宋体"/>
                <w:color w:val="000000"/>
                <w:sz w:val="22"/>
                <w:szCs w:val="22"/>
              </w:rPr>
            </w:pPr>
            <w:r>
              <w:rPr>
                <w:rFonts w:ascii="宋体" w:hAnsi="宋体" w:cs="宋体" w:hint="eastAsia"/>
                <w:color w:val="000000"/>
                <w:kern w:val="0"/>
                <w:sz w:val="22"/>
                <w:szCs w:val="22"/>
              </w:rPr>
              <w:t>实施对象</w:t>
            </w:r>
          </w:p>
        </w:tc>
        <w:tc>
          <w:tcPr>
            <w:tcW w:w="51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62B0ACA" w14:textId="77777777" w:rsidR="007C77A5" w:rsidRDefault="00000000">
            <w:pPr>
              <w:widowControl/>
              <w:spacing w:line="240" w:lineRule="exact"/>
              <w:jc w:val="center"/>
              <w:textAlignment w:val="center"/>
              <w:rPr>
                <w:rFonts w:ascii="宋体" w:hAnsi="宋体" w:cs="宋体"/>
                <w:color w:val="000000"/>
                <w:sz w:val="22"/>
                <w:szCs w:val="22"/>
              </w:rPr>
            </w:pPr>
            <w:r>
              <w:rPr>
                <w:rFonts w:ascii="宋体" w:hAnsi="宋体" w:cs="宋体" w:hint="eastAsia"/>
                <w:color w:val="000000"/>
                <w:kern w:val="0"/>
                <w:sz w:val="22"/>
                <w:szCs w:val="22"/>
              </w:rPr>
              <w:t>实施机构</w:t>
            </w:r>
          </w:p>
        </w:tc>
        <w:tc>
          <w:tcPr>
            <w:tcW w:w="532"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C4990F8" w14:textId="77777777" w:rsidR="007C77A5" w:rsidRDefault="00000000">
            <w:pPr>
              <w:widowControl/>
              <w:spacing w:line="240" w:lineRule="exact"/>
              <w:jc w:val="center"/>
              <w:textAlignment w:val="center"/>
              <w:rPr>
                <w:rFonts w:ascii="宋体" w:hAnsi="宋体" w:cs="宋体"/>
                <w:color w:val="000000"/>
                <w:sz w:val="22"/>
                <w:szCs w:val="22"/>
              </w:rPr>
            </w:pPr>
            <w:r>
              <w:rPr>
                <w:rFonts w:ascii="宋体" w:hAnsi="宋体" w:cs="宋体" w:hint="eastAsia"/>
                <w:color w:val="000000"/>
                <w:kern w:val="0"/>
                <w:sz w:val="22"/>
                <w:szCs w:val="22"/>
              </w:rPr>
              <w:t>办理环节</w:t>
            </w:r>
          </w:p>
        </w:tc>
        <w:tc>
          <w:tcPr>
            <w:tcW w:w="4426"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D4B4CAA" w14:textId="77777777" w:rsidR="007C77A5" w:rsidRDefault="00000000">
            <w:pPr>
              <w:widowControl/>
              <w:spacing w:line="240" w:lineRule="exact"/>
              <w:jc w:val="center"/>
              <w:textAlignment w:val="center"/>
              <w:rPr>
                <w:rFonts w:ascii="宋体" w:hAnsi="宋体" w:cs="宋体"/>
                <w:color w:val="000000"/>
                <w:sz w:val="22"/>
                <w:szCs w:val="22"/>
              </w:rPr>
            </w:pPr>
            <w:r>
              <w:rPr>
                <w:rFonts w:ascii="宋体" w:hAnsi="宋体" w:cs="宋体" w:hint="eastAsia"/>
                <w:color w:val="000000"/>
                <w:kern w:val="0"/>
                <w:sz w:val="22"/>
                <w:szCs w:val="22"/>
              </w:rPr>
              <w:t>责任事项</w:t>
            </w:r>
          </w:p>
        </w:tc>
        <w:tc>
          <w:tcPr>
            <w:tcW w:w="1292"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CC8F60A" w14:textId="77777777" w:rsidR="007C77A5" w:rsidRDefault="00000000">
            <w:pPr>
              <w:widowControl/>
              <w:spacing w:line="240" w:lineRule="exact"/>
              <w:jc w:val="center"/>
              <w:textAlignment w:val="center"/>
              <w:rPr>
                <w:rFonts w:ascii="宋体" w:hAnsi="宋体" w:cs="宋体"/>
                <w:color w:val="000000"/>
                <w:sz w:val="22"/>
                <w:szCs w:val="22"/>
              </w:rPr>
            </w:pPr>
            <w:r>
              <w:rPr>
                <w:rFonts w:ascii="宋体" w:hAnsi="宋体" w:cs="宋体" w:hint="eastAsia"/>
                <w:color w:val="000000"/>
                <w:kern w:val="0"/>
                <w:sz w:val="22"/>
                <w:szCs w:val="22"/>
              </w:rPr>
              <w:t>责任</w:t>
            </w:r>
            <w:r>
              <w:rPr>
                <w:rFonts w:ascii="宋体" w:hAnsi="宋体" w:cs="宋体" w:hint="eastAsia"/>
                <w:color w:val="000000"/>
                <w:kern w:val="0"/>
                <w:sz w:val="22"/>
                <w:szCs w:val="22"/>
              </w:rPr>
              <w:br/>
              <w:t>科室</w:t>
            </w:r>
          </w:p>
        </w:tc>
        <w:tc>
          <w:tcPr>
            <w:tcW w:w="525" w:type="dxa"/>
            <w:gridSpan w:val="2"/>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4493C735" w14:textId="77777777" w:rsidR="007C77A5" w:rsidRDefault="00000000">
            <w:pPr>
              <w:widowControl/>
              <w:spacing w:line="240" w:lineRule="exact"/>
              <w:jc w:val="center"/>
              <w:textAlignment w:val="center"/>
              <w:rPr>
                <w:rFonts w:ascii="宋体" w:hAnsi="宋体" w:cs="宋体"/>
                <w:color w:val="000000"/>
                <w:sz w:val="22"/>
                <w:szCs w:val="22"/>
              </w:rPr>
            </w:pPr>
            <w:r>
              <w:rPr>
                <w:rFonts w:ascii="宋体" w:hAnsi="宋体" w:cs="宋体" w:hint="eastAsia"/>
                <w:color w:val="000000"/>
                <w:kern w:val="0"/>
                <w:sz w:val="22"/>
                <w:szCs w:val="22"/>
              </w:rPr>
              <w:t>承诺时限</w:t>
            </w:r>
          </w:p>
        </w:tc>
        <w:tc>
          <w:tcPr>
            <w:tcW w:w="540" w:type="dxa"/>
            <w:gridSpan w:val="2"/>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744E138B" w14:textId="77777777" w:rsidR="007C77A5" w:rsidRDefault="00000000">
            <w:pPr>
              <w:widowControl/>
              <w:spacing w:line="240" w:lineRule="exact"/>
              <w:jc w:val="center"/>
              <w:textAlignment w:val="center"/>
              <w:rPr>
                <w:rFonts w:ascii="宋体" w:hAnsi="宋体" w:cs="宋体"/>
                <w:color w:val="000000"/>
                <w:sz w:val="22"/>
                <w:szCs w:val="22"/>
              </w:rPr>
            </w:pPr>
            <w:r>
              <w:rPr>
                <w:rFonts w:ascii="宋体" w:hAnsi="宋体" w:cs="宋体" w:hint="eastAsia"/>
                <w:color w:val="000000"/>
                <w:kern w:val="0"/>
                <w:sz w:val="22"/>
                <w:szCs w:val="22"/>
              </w:rPr>
              <w:t>法定时限</w:t>
            </w:r>
          </w:p>
        </w:tc>
        <w:tc>
          <w:tcPr>
            <w:tcW w:w="70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250ACC9" w14:textId="77777777" w:rsidR="007C77A5" w:rsidRDefault="00000000">
            <w:pPr>
              <w:widowControl/>
              <w:spacing w:line="240" w:lineRule="exact"/>
              <w:jc w:val="center"/>
              <w:textAlignment w:val="center"/>
              <w:rPr>
                <w:rFonts w:ascii="宋体" w:hAnsi="宋体" w:cs="宋体"/>
                <w:color w:val="000000"/>
                <w:sz w:val="22"/>
                <w:szCs w:val="22"/>
              </w:rPr>
            </w:pPr>
            <w:r>
              <w:rPr>
                <w:rFonts w:ascii="宋体" w:hAnsi="宋体" w:cs="宋体" w:hint="eastAsia"/>
                <w:color w:val="000000"/>
                <w:kern w:val="0"/>
                <w:sz w:val="22"/>
                <w:szCs w:val="22"/>
              </w:rPr>
              <w:t>收费情况及依据</w:t>
            </w:r>
          </w:p>
        </w:tc>
        <w:tc>
          <w:tcPr>
            <w:tcW w:w="708"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C018D70" w14:textId="77777777" w:rsidR="007C77A5" w:rsidRDefault="00000000">
            <w:pPr>
              <w:widowControl/>
              <w:spacing w:line="240" w:lineRule="exact"/>
              <w:jc w:val="center"/>
              <w:textAlignment w:val="center"/>
              <w:rPr>
                <w:rFonts w:ascii="宋体" w:hAnsi="宋体" w:cs="宋体"/>
                <w:color w:val="000000"/>
                <w:sz w:val="22"/>
                <w:szCs w:val="22"/>
              </w:rPr>
            </w:pPr>
            <w:r>
              <w:rPr>
                <w:rFonts w:ascii="宋体" w:hAnsi="宋体" w:cs="宋体" w:hint="eastAsia"/>
                <w:color w:val="000000"/>
                <w:kern w:val="0"/>
                <w:sz w:val="22"/>
                <w:szCs w:val="22"/>
              </w:rPr>
              <w:t>调整意见及理由</w:t>
            </w:r>
          </w:p>
        </w:tc>
      </w:tr>
      <w:tr w:rsidR="007C77A5" w14:paraId="78F8603F" w14:textId="77777777">
        <w:trPr>
          <w:trHeight w:val="1276"/>
        </w:trPr>
        <w:tc>
          <w:tcPr>
            <w:tcW w:w="815" w:type="dxa"/>
            <w:gridSpan w:val="4"/>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C9E459E" w14:textId="77777777" w:rsidR="007C77A5" w:rsidRDefault="00000000">
            <w:pPr>
              <w:widowControl/>
              <w:spacing w:line="280" w:lineRule="exact"/>
              <w:jc w:val="center"/>
              <w:textAlignment w:val="center"/>
              <w:rPr>
                <w:rFonts w:ascii="宋体" w:hAnsi="宋体" w:cs="宋体"/>
                <w:color w:val="000000"/>
                <w:sz w:val="22"/>
                <w:szCs w:val="22"/>
              </w:rPr>
            </w:pPr>
            <w:r>
              <w:rPr>
                <w:rFonts w:ascii="宋体" w:hAnsi="宋体" w:cs="宋体" w:hint="eastAsia"/>
                <w:color w:val="000000"/>
                <w:sz w:val="22"/>
                <w:szCs w:val="22"/>
              </w:rPr>
              <w:t>15</w:t>
            </w:r>
          </w:p>
        </w:tc>
        <w:tc>
          <w:tcPr>
            <w:tcW w:w="1064" w:type="dxa"/>
            <w:gridSpan w:val="3"/>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4EE1904C" w14:textId="77777777" w:rsidR="007C77A5"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工程监理企业资质审批（省辖市级）</w:t>
            </w:r>
          </w:p>
        </w:tc>
        <w:tc>
          <w:tcPr>
            <w:tcW w:w="3176"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E69928B" w14:textId="77777777" w:rsidR="007C77A5"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 xml:space="preserve">《中华人民共和国建筑法》（1997年11月1日主席令第九十一号，2011年4月22日予以修改）第十三条：从事建筑活动的建筑施工企业、勘察单位、设计单位和工程监理单位，按照其拥有的注册资本、专业技术人员、技术装备和已完成的建筑工程业绩等资质条件，划分为不同的资质等级，经资质审查合格，取得相应等级的资质证书后，方可在其资质等级许可的范围内从事建筑活动。     </w:t>
            </w:r>
            <w:r>
              <w:rPr>
                <w:rFonts w:ascii="宋体" w:hAnsi="宋体" w:cs="宋体" w:hint="eastAsia"/>
                <w:color w:val="000000"/>
                <w:kern w:val="0"/>
                <w:sz w:val="22"/>
                <w:szCs w:val="22"/>
                <w:lang w:bidi="ar"/>
              </w:rPr>
              <w:br/>
              <w:t>《工程监理企业资质管理规定》（2007年6月26日建设部令第158号，2015年5月4日、2016年9月13日、2018年12月22日予以修改）第十条：专业乙级、丙级资质和事务所资质由企业所在地省、自治区、直辖市人民政府住房城乡建设主管部门审批。</w:t>
            </w:r>
          </w:p>
        </w:tc>
        <w:tc>
          <w:tcPr>
            <w:tcW w:w="480" w:type="dxa"/>
            <w:gridSpan w:val="3"/>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327BDA7" w14:textId="77777777" w:rsidR="007C77A5"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法人和其他组织</w:t>
            </w:r>
          </w:p>
        </w:tc>
        <w:tc>
          <w:tcPr>
            <w:tcW w:w="515" w:type="dxa"/>
            <w:gridSpan w:val="2"/>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56A3A3BB" w14:textId="77777777" w:rsidR="007C77A5"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舞钢市住房和城乡建设局</w:t>
            </w:r>
          </w:p>
        </w:tc>
        <w:tc>
          <w:tcPr>
            <w:tcW w:w="532"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ECD24B5"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受理</w:t>
            </w:r>
          </w:p>
        </w:tc>
        <w:tc>
          <w:tcPr>
            <w:tcW w:w="4426"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F06238B" w14:textId="77777777" w:rsidR="007C77A5" w:rsidRDefault="00000000">
            <w:pPr>
              <w:widowControl/>
              <w:textAlignment w:val="center"/>
              <w:rPr>
                <w:rFonts w:ascii="宋体" w:hAnsi="宋体" w:cs="宋体"/>
                <w:color w:val="000000"/>
                <w:sz w:val="22"/>
                <w:szCs w:val="22"/>
              </w:rPr>
            </w:pPr>
            <w:r>
              <w:rPr>
                <w:rFonts w:ascii="宋体" w:hAnsi="宋体" w:cs="宋体" w:hint="eastAsia"/>
                <w:color w:val="000000"/>
                <w:kern w:val="0"/>
                <w:sz w:val="22"/>
                <w:szCs w:val="22"/>
                <w:lang w:bidi="ar"/>
              </w:rPr>
              <w:t>1.受理责任：公示依法应当提交的材料；一次性告知补正材料；依法受理或不予受理（不予受理应当告知理由）。</w:t>
            </w:r>
          </w:p>
        </w:tc>
        <w:tc>
          <w:tcPr>
            <w:tcW w:w="1292" w:type="dxa"/>
            <w:gridSpan w:val="2"/>
            <w:tcBorders>
              <w:top w:val="single" w:sz="4" w:space="0" w:color="000000"/>
              <w:left w:val="single" w:sz="4" w:space="0" w:color="000000"/>
              <w:bottom w:val="single" w:sz="4" w:space="0" w:color="000000"/>
              <w:right w:val="single" w:sz="4" w:space="0" w:color="auto"/>
            </w:tcBorders>
            <w:tcMar>
              <w:top w:w="15" w:type="dxa"/>
              <w:left w:w="15" w:type="dxa"/>
              <w:bottom w:w="15" w:type="dxa"/>
              <w:right w:w="15" w:type="dxa"/>
            </w:tcMar>
            <w:vAlign w:val="center"/>
          </w:tcPr>
          <w:p w14:paraId="298E8C00" w14:textId="77777777" w:rsidR="007C77A5"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建筑管理股</w:t>
            </w:r>
          </w:p>
        </w:tc>
        <w:tc>
          <w:tcPr>
            <w:tcW w:w="525" w:type="dxa"/>
            <w:gridSpan w:val="2"/>
            <w:tcBorders>
              <w:top w:val="single" w:sz="4" w:space="0" w:color="auto"/>
              <w:left w:val="single" w:sz="4" w:space="0" w:color="auto"/>
              <w:bottom w:val="single" w:sz="4" w:space="0" w:color="000000"/>
              <w:right w:val="single" w:sz="4" w:space="0" w:color="000000"/>
            </w:tcBorders>
            <w:tcMar>
              <w:top w:w="15" w:type="dxa"/>
              <w:left w:w="15" w:type="dxa"/>
              <w:bottom w:w="15" w:type="dxa"/>
              <w:right w:w="15" w:type="dxa"/>
            </w:tcMar>
            <w:vAlign w:val="center"/>
          </w:tcPr>
          <w:p w14:paraId="5C9DA341" w14:textId="77777777" w:rsidR="007C77A5"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1日</w:t>
            </w:r>
          </w:p>
        </w:tc>
        <w:tc>
          <w:tcPr>
            <w:tcW w:w="540" w:type="dxa"/>
            <w:gridSpan w:val="2"/>
            <w:vMerge w:val="restart"/>
            <w:tcBorders>
              <w:top w:val="single" w:sz="4" w:space="0" w:color="auto"/>
              <w:left w:val="single" w:sz="4" w:space="0" w:color="000000"/>
              <w:right w:val="single" w:sz="4" w:space="0" w:color="auto"/>
            </w:tcBorders>
            <w:tcMar>
              <w:top w:w="15" w:type="dxa"/>
              <w:left w:w="15" w:type="dxa"/>
              <w:bottom w:w="15" w:type="dxa"/>
              <w:right w:w="15" w:type="dxa"/>
            </w:tcMar>
            <w:vAlign w:val="center"/>
          </w:tcPr>
          <w:p w14:paraId="268CEADA" w14:textId="77777777" w:rsidR="007C77A5" w:rsidRDefault="00000000">
            <w:pPr>
              <w:spacing w:line="240" w:lineRule="exact"/>
              <w:jc w:val="center"/>
              <w:rPr>
                <w:rFonts w:ascii="宋体" w:hAnsi="宋体" w:cs="宋体"/>
                <w:color w:val="000000"/>
                <w:sz w:val="22"/>
                <w:szCs w:val="22"/>
              </w:rPr>
            </w:pPr>
            <w:r>
              <w:rPr>
                <w:rFonts w:ascii="宋体" w:hAnsi="宋体" w:cs="宋体" w:hint="eastAsia"/>
                <w:color w:val="000000"/>
                <w:sz w:val="22"/>
                <w:szCs w:val="22"/>
              </w:rPr>
              <w:t>20日</w:t>
            </w:r>
          </w:p>
          <w:p w14:paraId="071A78CD" w14:textId="77777777" w:rsidR="007C77A5" w:rsidRDefault="007C77A5">
            <w:pPr>
              <w:spacing w:line="240" w:lineRule="exact"/>
              <w:rPr>
                <w:rFonts w:ascii="宋体" w:hAnsi="宋体" w:cs="宋体"/>
                <w:color w:val="000000"/>
                <w:sz w:val="22"/>
                <w:szCs w:val="22"/>
              </w:rPr>
            </w:pPr>
          </w:p>
        </w:tc>
        <w:tc>
          <w:tcPr>
            <w:tcW w:w="705" w:type="dxa"/>
            <w:gridSpan w:val="2"/>
            <w:vMerge w:val="restart"/>
            <w:tcBorders>
              <w:top w:val="single" w:sz="4" w:space="0" w:color="000000"/>
              <w:left w:val="single" w:sz="4" w:space="0" w:color="auto"/>
              <w:bottom w:val="single" w:sz="4" w:space="0" w:color="000000"/>
              <w:right w:val="single" w:sz="4" w:space="0" w:color="000000"/>
            </w:tcBorders>
            <w:tcMar>
              <w:top w:w="15" w:type="dxa"/>
              <w:left w:w="15" w:type="dxa"/>
              <w:bottom w:w="15" w:type="dxa"/>
              <w:right w:w="15" w:type="dxa"/>
            </w:tcMar>
            <w:vAlign w:val="center"/>
          </w:tcPr>
          <w:p w14:paraId="1D990E84" w14:textId="77777777" w:rsidR="007C77A5" w:rsidRDefault="00000000">
            <w:pPr>
              <w:jc w:val="center"/>
              <w:rPr>
                <w:rFonts w:ascii="宋体" w:hAnsi="宋体" w:cs="宋体"/>
                <w:color w:val="000000"/>
                <w:sz w:val="22"/>
                <w:szCs w:val="22"/>
              </w:rPr>
            </w:pPr>
            <w:r>
              <w:rPr>
                <w:rFonts w:ascii="宋体" w:hAnsi="宋体" w:cs="宋体" w:hint="eastAsia"/>
                <w:color w:val="000000"/>
                <w:sz w:val="22"/>
                <w:szCs w:val="22"/>
              </w:rPr>
              <w:t>不收费</w:t>
            </w:r>
          </w:p>
        </w:tc>
        <w:tc>
          <w:tcPr>
            <w:tcW w:w="708"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3CEA0B8" w14:textId="77777777" w:rsidR="007C77A5"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依据豫发【2021】23号文件新增</w:t>
            </w:r>
          </w:p>
        </w:tc>
      </w:tr>
      <w:tr w:rsidR="007C77A5" w14:paraId="6EF96A3D" w14:textId="77777777">
        <w:trPr>
          <w:trHeight w:val="1152"/>
        </w:trPr>
        <w:tc>
          <w:tcPr>
            <w:tcW w:w="815" w:type="dxa"/>
            <w:gridSpan w:val="4"/>
            <w:vMerge/>
            <w:tcBorders>
              <w:top w:val="single" w:sz="4" w:space="0" w:color="000000"/>
              <w:left w:val="single" w:sz="4" w:space="0" w:color="000000"/>
              <w:bottom w:val="single" w:sz="4" w:space="0" w:color="000000"/>
              <w:right w:val="single" w:sz="4" w:space="0" w:color="000000"/>
            </w:tcBorders>
            <w:vAlign w:val="center"/>
          </w:tcPr>
          <w:p w14:paraId="6B9153EF" w14:textId="77777777" w:rsidR="007C77A5" w:rsidRDefault="007C77A5">
            <w:pPr>
              <w:widowControl/>
              <w:spacing w:line="280" w:lineRule="exact"/>
              <w:jc w:val="left"/>
              <w:rPr>
                <w:rFonts w:ascii="宋体" w:hAnsi="宋体" w:cs="宋体"/>
                <w:color w:val="000000"/>
                <w:sz w:val="22"/>
                <w:szCs w:val="22"/>
              </w:rPr>
            </w:pPr>
          </w:p>
        </w:tc>
        <w:tc>
          <w:tcPr>
            <w:tcW w:w="1064" w:type="dxa"/>
            <w:gridSpan w:val="3"/>
            <w:vMerge/>
            <w:tcBorders>
              <w:left w:val="single" w:sz="4" w:space="0" w:color="000000"/>
              <w:right w:val="single" w:sz="4" w:space="0" w:color="000000"/>
            </w:tcBorders>
            <w:vAlign w:val="center"/>
          </w:tcPr>
          <w:p w14:paraId="414DEC30" w14:textId="77777777" w:rsidR="007C77A5" w:rsidRDefault="007C77A5">
            <w:pPr>
              <w:widowControl/>
              <w:spacing w:line="280" w:lineRule="exact"/>
              <w:jc w:val="left"/>
              <w:rPr>
                <w:rFonts w:ascii="宋体" w:hAnsi="宋体" w:cs="宋体"/>
                <w:color w:val="000000"/>
                <w:sz w:val="22"/>
                <w:szCs w:val="22"/>
              </w:rPr>
            </w:pPr>
          </w:p>
        </w:tc>
        <w:tc>
          <w:tcPr>
            <w:tcW w:w="3176" w:type="dxa"/>
            <w:gridSpan w:val="2"/>
            <w:vMerge/>
            <w:tcBorders>
              <w:top w:val="single" w:sz="4" w:space="0" w:color="000000"/>
              <w:left w:val="single" w:sz="4" w:space="0" w:color="000000"/>
              <w:bottom w:val="single" w:sz="4" w:space="0" w:color="000000"/>
              <w:right w:val="single" w:sz="4" w:space="0" w:color="000000"/>
            </w:tcBorders>
            <w:vAlign w:val="center"/>
          </w:tcPr>
          <w:p w14:paraId="656ACAB9" w14:textId="77777777" w:rsidR="007C77A5" w:rsidRDefault="007C77A5">
            <w:pPr>
              <w:widowControl/>
              <w:spacing w:line="280" w:lineRule="exact"/>
              <w:jc w:val="left"/>
              <w:rPr>
                <w:rFonts w:ascii="宋体" w:hAnsi="宋体" w:cs="宋体"/>
                <w:color w:val="000000"/>
                <w:sz w:val="22"/>
                <w:szCs w:val="22"/>
              </w:rPr>
            </w:pPr>
          </w:p>
        </w:tc>
        <w:tc>
          <w:tcPr>
            <w:tcW w:w="480" w:type="dxa"/>
            <w:gridSpan w:val="3"/>
            <w:vMerge/>
            <w:tcBorders>
              <w:top w:val="single" w:sz="4" w:space="0" w:color="000000"/>
              <w:left w:val="single" w:sz="4" w:space="0" w:color="000000"/>
              <w:bottom w:val="single" w:sz="4" w:space="0" w:color="000000"/>
              <w:right w:val="single" w:sz="4" w:space="0" w:color="000000"/>
            </w:tcBorders>
            <w:vAlign w:val="center"/>
          </w:tcPr>
          <w:p w14:paraId="4CEFFA84" w14:textId="77777777" w:rsidR="007C77A5" w:rsidRDefault="007C77A5">
            <w:pPr>
              <w:widowControl/>
              <w:spacing w:line="280" w:lineRule="exact"/>
              <w:jc w:val="left"/>
              <w:rPr>
                <w:rFonts w:ascii="宋体" w:hAnsi="宋体" w:cs="宋体"/>
                <w:color w:val="000000"/>
                <w:sz w:val="22"/>
                <w:szCs w:val="22"/>
              </w:rPr>
            </w:pPr>
          </w:p>
        </w:tc>
        <w:tc>
          <w:tcPr>
            <w:tcW w:w="515" w:type="dxa"/>
            <w:gridSpan w:val="2"/>
            <w:vMerge/>
            <w:tcBorders>
              <w:left w:val="single" w:sz="4" w:space="0" w:color="000000"/>
              <w:right w:val="single" w:sz="4" w:space="0" w:color="000000"/>
            </w:tcBorders>
            <w:vAlign w:val="center"/>
          </w:tcPr>
          <w:p w14:paraId="2D6A7598" w14:textId="77777777" w:rsidR="007C77A5" w:rsidRDefault="007C77A5">
            <w:pPr>
              <w:widowControl/>
              <w:spacing w:line="280" w:lineRule="exact"/>
              <w:jc w:val="left"/>
              <w:rPr>
                <w:rFonts w:ascii="宋体" w:hAnsi="宋体" w:cs="宋体"/>
                <w:color w:val="000000"/>
                <w:sz w:val="22"/>
                <w:szCs w:val="22"/>
              </w:rPr>
            </w:pPr>
          </w:p>
        </w:tc>
        <w:tc>
          <w:tcPr>
            <w:tcW w:w="532"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82E0150"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审查</w:t>
            </w:r>
          </w:p>
        </w:tc>
        <w:tc>
          <w:tcPr>
            <w:tcW w:w="4426"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7F543A3" w14:textId="77777777" w:rsidR="007C77A5" w:rsidRDefault="00000000">
            <w:pPr>
              <w:widowControl/>
              <w:textAlignment w:val="center"/>
              <w:rPr>
                <w:rFonts w:ascii="宋体" w:hAnsi="宋体" w:cs="宋体"/>
                <w:color w:val="000000"/>
                <w:sz w:val="22"/>
                <w:szCs w:val="22"/>
              </w:rPr>
            </w:pPr>
            <w:r>
              <w:rPr>
                <w:rFonts w:ascii="宋体" w:hAnsi="宋体" w:cs="宋体" w:hint="eastAsia"/>
                <w:color w:val="000000"/>
                <w:kern w:val="0"/>
                <w:sz w:val="22"/>
                <w:szCs w:val="22"/>
                <w:lang w:bidi="ar"/>
              </w:rPr>
              <w:t>2.审查责任：材料审核，现场勘查，根据需要征求相关部门意见，提出初审意见。</w:t>
            </w:r>
          </w:p>
        </w:tc>
        <w:tc>
          <w:tcPr>
            <w:tcW w:w="1292" w:type="dxa"/>
            <w:gridSpan w:val="2"/>
            <w:tcBorders>
              <w:top w:val="single" w:sz="4" w:space="0" w:color="000000"/>
              <w:left w:val="single" w:sz="4" w:space="0" w:color="000000"/>
              <w:bottom w:val="single" w:sz="4" w:space="0" w:color="000000"/>
              <w:right w:val="single" w:sz="4" w:space="0" w:color="auto"/>
            </w:tcBorders>
            <w:tcMar>
              <w:top w:w="15" w:type="dxa"/>
              <w:left w:w="15" w:type="dxa"/>
              <w:bottom w:w="15" w:type="dxa"/>
              <w:right w:w="15" w:type="dxa"/>
            </w:tcMar>
            <w:vAlign w:val="center"/>
          </w:tcPr>
          <w:p w14:paraId="27309B6F" w14:textId="77777777" w:rsidR="007C77A5"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建筑管理股</w:t>
            </w:r>
          </w:p>
        </w:tc>
        <w:tc>
          <w:tcPr>
            <w:tcW w:w="525" w:type="dxa"/>
            <w:gridSpan w:val="2"/>
            <w:tcBorders>
              <w:top w:val="single" w:sz="4" w:space="0" w:color="000000"/>
              <w:left w:val="single" w:sz="4" w:space="0" w:color="auto"/>
              <w:bottom w:val="single" w:sz="4" w:space="0" w:color="000000"/>
              <w:right w:val="single" w:sz="4" w:space="0" w:color="000000"/>
            </w:tcBorders>
            <w:tcMar>
              <w:top w:w="15" w:type="dxa"/>
              <w:left w:w="15" w:type="dxa"/>
              <w:bottom w:w="15" w:type="dxa"/>
              <w:right w:w="15" w:type="dxa"/>
            </w:tcMar>
            <w:vAlign w:val="center"/>
          </w:tcPr>
          <w:p w14:paraId="0EC7B54A" w14:textId="77777777" w:rsidR="007C77A5"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2日</w:t>
            </w:r>
          </w:p>
        </w:tc>
        <w:tc>
          <w:tcPr>
            <w:tcW w:w="540" w:type="dxa"/>
            <w:gridSpan w:val="2"/>
            <w:vMerge/>
            <w:tcBorders>
              <w:left w:val="single" w:sz="4" w:space="0" w:color="000000"/>
              <w:right w:val="single" w:sz="4" w:space="0" w:color="auto"/>
            </w:tcBorders>
            <w:tcMar>
              <w:top w:w="15" w:type="dxa"/>
              <w:left w:w="15" w:type="dxa"/>
              <w:bottom w:w="15" w:type="dxa"/>
              <w:right w:w="15" w:type="dxa"/>
            </w:tcMar>
            <w:vAlign w:val="center"/>
          </w:tcPr>
          <w:p w14:paraId="1E8281B2" w14:textId="77777777" w:rsidR="007C77A5" w:rsidRDefault="007C77A5">
            <w:pPr>
              <w:spacing w:line="240" w:lineRule="exact"/>
              <w:jc w:val="center"/>
              <w:rPr>
                <w:rFonts w:ascii="宋体" w:hAnsi="宋体" w:cs="宋体"/>
                <w:color w:val="000000"/>
                <w:sz w:val="22"/>
                <w:szCs w:val="22"/>
              </w:rPr>
            </w:pPr>
          </w:p>
        </w:tc>
        <w:tc>
          <w:tcPr>
            <w:tcW w:w="705" w:type="dxa"/>
            <w:gridSpan w:val="2"/>
            <w:vMerge/>
            <w:tcBorders>
              <w:top w:val="single" w:sz="4" w:space="0" w:color="000000"/>
              <w:left w:val="single" w:sz="4" w:space="0" w:color="auto"/>
              <w:bottom w:val="single" w:sz="4" w:space="0" w:color="000000"/>
              <w:right w:val="single" w:sz="4" w:space="0" w:color="000000"/>
            </w:tcBorders>
            <w:vAlign w:val="center"/>
          </w:tcPr>
          <w:p w14:paraId="0FB64AC8" w14:textId="77777777" w:rsidR="007C77A5" w:rsidRDefault="007C77A5">
            <w:pPr>
              <w:widowControl/>
              <w:jc w:val="left"/>
              <w:rPr>
                <w:rFonts w:ascii="宋体" w:hAnsi="宋体" w:cs="宋体"/>
                <w:color w:val="000000"/>
                <w:sz w:val="22"/>
                <w:szCs w:val="22"/>
              </w:rPr>
            </w:pPr>
          </w:p>
        </w:tc>
        <w:tc>
          <w:tcPr>
            <w:tcW w:w="708" w:type="dxa"/>
            <w:gridSpan w:val="2"/>
            <w:vMerge/>
            <w:tcBorders>
              <w:top w:val="single" w:sz="4" w:space="0" w:color="000000"/>
              <w:left w:val="single" w:sz="4" w:space="0" w:color="000000"/>
              <w:bottom w:val="single" w:sz="4" w:space="0" w:color="000000"/>
              <w:right w:val="single" w:sz="4" w:space="0" w:color="000000"/>
            </w:tcBorders>
            <w:vAlign w:val="center"/>
          </w:tcPr>
          <w:p w14:paraId="5F5F8836" w14:textId="77777777" w:rsidR="007C77A5" w:rsidRDefault="007C77A5">
            <w:pPr>
              <w:widowControl/>
              <w:jc w:val="left"/>
              <w:rPr>
                <w:rFonts w:ascii="宋体" w:hAnsi="宋体" w:cs="宋体"/>
                <w:color w:val="000000"/>
                <w:sz w:val="22"/>
                <w:szCs w:val="22"/>
              </w:rPr>
            </w:pPr>
          </w:p>
        </w:tc>
      </w:tr>
      <w:tr w:rsidR="007C77A5" w14:paraId="55A6219B" w14:textId="77777777">
        <w:trPr>
          <w:trHeight w:val="954"/>
        </w:trPr>
        <w:tc>
          <w:tcPr>
            <w:tcW w:w="815" w:type="dxa"/>
            <w:gridSpan w:val="4"/>
            <w:vMerge/>
            <w:tcBorders>
              <w:top w:val="single" w:sz="4" w:space="0" w:color="000000"/>
              <w:left w:val="single" w:sz="4" w:space="0" w:color="000000"/>
              <w:bottom w:val="single" w:sz="4" w:space="0" w:color="000000"/>
              <w:right w:val="single" w:sz="4" w:space="0" w:color="000000"/>
            </w:tcBorders>
            <w:vAlign w:val="center"/>
          </w:tcPr>
          <w:p w14:paraId="716D9234" w14:textId="77777777" w:rsidR="007C77A5" w:rsidRDefault="007C77A5">
            <w:pPr>
              <w:widowControl/>
              <w:spacing w:line="280" w:lineRule="exact"/>
              <w:jc w:val="left"/>
              <w:rPr>
                <w:rFonts w:ascii="宋体" w:hAnsi="宋体" w:cs="宋体"/>
                <w:color w:val="000000"/>
                <w:sz w:val="22"/>
                <w:szCs w:val="22"/>
              </w:rPr>
            </w:pPr>
          </w:p>
        </w:tc>
        <w:tc>
          <w:tcPr>
            <w:tcW w:w="1064" w:type="dxa"/>
            <w:gridSpan w:val="3"/>
            <w:vMerge/>
            <w:tcBorders>
              <w:left w:val="single" w:sz="4" w:space="0" w:color="000000"/>
              <w:right w:val="single" w:sz="4" w:space="0" w:color="000000"/>
            </w:tcBorders>
            <w:vAlign w:val="center"/>
          </w:tcPr>
          <w:p w14:paraId="138ED266" w14:textId="77777777" w:rsidR="007C77A5" w:rsidRDefault="007C77A5">
            <w:pPr>
              <w:widowControl/>
              <w:spacing w:line="280" w:lineRule="exact"/>
              <w:jc w:val="left"/>
              <w:rPr>
                <w:rFonts w:ascii="宋体" w:hAnsi="宋体" w:cs="宋体"/>
                <w:color w:val="000000"/>
                <w:sz w:val="22"/>
                <w:szCs w:val="22"/>
              </w:rPr>
            </w:pPr>
          </w:p>
        </w:tc>
        <w:tc>
          <w:tcPr>
            <w:tcW w:w="3176" w:type="dxa"/>
            <w:gridSpan w:val="2"/>
            <w:vMerge/>
            <w:tcBorders>
              <w:top w:val="single" w:sz="4" w:space="0" w:color="000000"/>
              <w:left w:val="single" w:sz="4" w:space="0" w:color="000000"/>
              <w:bottom w:val="single" w:sz="4" w:space="0" w:color="000000"/>
              <w:right w:val="single" w:sz="4" w:space="0" w:color="000000"/>
            </w:tcBorders>
            <w:vAlign w:val="center"/>
          </w:tcPr>
          <w:p w14:paraId="692A501E" w14:textId="77777777" w:rsidR="007C77A5" w:rsidRDefault="007C77A5">
            <w:pPr>
              <w:widowControl/>
              <w:spacing w:line="280" w:lineRule="exact"/>
              <w:jc w:val="left"/>
              <w:rPr>
                <w:rFonts w:ascii="宋体" w:hAnsi="宋体" w:cs="宋体"/>
                <w:color w:val="000000"/>
                <w:sz w:val="22"/>
                <w:szCs w:val="22"/>
              </w:rPr>
            </w:pPr>
          </w:p>
        </w:tc>
        <w:tc>
          <w:tcPr>
            <w:tcW w:w="480" w:type="dxa"/>
            <w:gridSpan w:val="3"/>
            <w:vMerge/>
            <w:tcBorders>
              <w:top w:val="single" w:sz="4" w:space="0" w:color="000000"/>
              <w:left w:val="single" w:sz="4" w:space="0" w:color="000000"/>
              <w:bottom w:val="single" w:sz="4" w:space="0" w:color="000000"/>
              <w:right w:val="single" w:sz="4" w:space="0" w:color="000000"/>
            </w:tcBorders>
            <w:vAlign w:val="center"/>
          </w:tcPr>
          <w:p w14:paraId="17509087" w14:textId="77777777" w:rsidR="007C77A5" w:rsidRDefault="007C77A5">
            <w:pPr>
              <w:widowControl/>
              <w:spacing w:line="280" w:lineRule="exact"/>
              <w:jc w:val="left"/>
              <w:rPr>
                <w:rFonts w:ascii="宋体" w:hAnsi="宋体" w:cs="宋体"/>
                <w:color w:val="000000"/>
                <w:sz w:val="22"/>
                <w:szCs w:val="22"/>
              </w:rPr>
            </w:pPr>
          </w:p>
        </w:tc>
        <w:tc>
          <w:tcPr>
            <w:tcW w:w="515" w:type="dxa"/>
            <w:gridSpan w:val="2"/>
            <w:vMerge/>
            <w:tcBorders>
              <w:left w:val="single" w:sz="4" w:space="0" w:color="000000"/>
              <w:right w:val="single" w:sz="4" w:space="0" w:color="000000"/>
            </w:tcBorders>
            <w:vAlign w:val="center"/>
          </w:tcPr>
          <w:p w14:paraId="08C547AA" w14:textId="77777777" w:rsidR="007C77A5" w:rsidRDefault="007C77A5">
            <w:pPr>
              <w:widowControl/>
              <w:spacing w:line="280" w:lineRule="exact"/>
              <w:jc w:val="left"/>
              <w:rPr>
                <w:rFonts w:ascii="宋体" w:hAnsi="宋体" w:cs="宋体"/>
                <w:color w:val="000000"/>
                <w:sz w:val="22"/>
                <w:szCs w:val="22"/>
              </w:rPr>
            </w:pPr>
          </w:p>
        </w:tc>
        <w:tc>
          <w:tcPr>
            <w:tcW w:w="532"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35AF637"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决定</w:t>
            </w:r>
          </w:p>
        </w:tc>
        <w:tc>
          <w:tcPr>
            <w:tcW w:w="4426"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3A44AF6" w14:textId="77777777" w:rsidR="007C77A5" w:rsidRDefault="00000000">
            <w:pPr>
              <w:widowControl/>
              <w:textAlignment w:val="center"/>
              <w:rPr>
                <w:rFonts w:ascii="宋体" w:hAnsi="宋体" w:cs="宋体"/>
                <w:color w:val="000000"/>
                <w:sz w:val="22"/>
                <w:szCs w:val="22"/>
              </w:rPr>
            </w:pPr>
            <w:r>
              <w:rPr>
                <w:rFonts w:ascii="宋体" w:hAnsi="宋体" w:cs="宋体" w:hint="eastAsia"/>
                <w:color w:val="000000"/>
                <w:kern w:val="0"/>
                <w:sz w:val="22"/>
                <w:szCs w:val="22"/>
                <w:lang w:bidi="ar"/>
              </w:rPr>
              <w:t>3.决定责任：作出决定（不予行政许可的应当告知理由）；按时办结；法定告知。</w:t>
            </w:r>
          </w:p>
        </w:tc>
        <w:tc>
          <w:tcPr>
            <w:tcW w:w="1292" w:type="dxa"/>
            <w:gridSpan w:val="2"/>
            <w:tcBorders>
              <w:top w:val="single" w:sz="4" w:space="0" w:color="000000"/>
              <w:left w:val="single" w:sz="4" w:space="0" w:color="000000"/>
              <w:bottom w:val="single" w:sz="4" w:space="0" w:color="000000"/>
              <w:right w:val="single" w:sz="4" w:space="0" w:color="auto"/>
            </w:tcBorders>
            <w:tcMar>
              <w:top w:w="15" w:type="dxa"/>
              <w:left w:w="15" w:type="dxa"/>
              <w:bottom w:w="15" w:type="dxa"/>
              <w:right w:w="15" w:type="dxa"/>
            </w:tcMar>
            <w:vAlign w:val="center"/>
          </w:tcPr>
          <w:p w14:paraId="70DC94EF" w14:textId="77777777" w:rsidR="007C77A5"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建筑管理股</w:t>
            </w:r>
          </w:p>
        </w:tc>
        <w:tc>
          <w:tcPr>
            <w:tcW w:w="525" w:type="dxa"/>
            <w:gridSpan w:val="2"/>
            <w:tcBorders>
              <w:top w:val="single" w:sz="4" w:space="0" w:color="000000"/>
              <w:left w:val="single" w:sz="4" w:space="0" w:color="auto"/>
              <w:bottom w:val="single" w:sz="4" w:space="0" w:color="000000"/>
              <w:right w:val="single" w:sz="4" w:space="0" w:color="000000"/>
            </w:tcBorders>
            <w:tcMar>
              <w:top w:w="15" w:type="dxa"/>
              <w:left w:w="15" w:type="dxa"/>
              <w:bottom w:w="15" w:type="dxa"/>
              <w:right w:w="15" w:type="dxa"/>
            </w:tcMar>
            <w:vAlign w:val="center"/>
          </w:tcPr>
          <w:p w14:paraId="594A7F4C" w14:textId="77777777" w:rsidR="007C77A5"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2日</w:t>
            </w:r>
          </w:p>
        </w:tc>
        <w:tc>
          <w:tcPr>
            <w:tcW w:w="540" w:type="dxa"/>
            <w:gridSpan w:val="2"/>
            <w:vMerge/>
            <w:tcBorders>
              <w:left w:val="single" w:sz="4" w:space="0" w:color="000000"/>
              <w:right w:val="single" w:sz="4" w:space="0" w:color="auto"/>
            </w:tcBorders>
            <w:tcMar>
              <w:top w:w="15" w:type="dxa"/>
              <w:left w:w="15" w:type="dxa"/>
              <w:bottom w:w="15" w:type="dxa"/>
              <w:right w:w="15" w:type="dxa"/>
            </w:tcMar>
            <w:vAlign w:val="center"/>
          </w:tcPr>
          <w:p w14:paraId="1A0264CC" w14:textId="77777777" w:rsidR="007C77A5" w:rsidRDefault="007C77A5">
            <w:pPr>
              <w:spacing w:line="240" w:lineRule="exact"/>
              <w:jc w:val="center"/>
              <w:rPr>
                <w:rFonts w:ascii="宋体" w:hAnsi="宋体" w:cs="宋体"/>
                <w:color w:val="000000"/>
                <w:sz w:val="22"/>
                <w:szCs w:val="22"/>
              </w:rPr>
            </w:pPr>
          </w:p>
        </w:tc>
        <w:tc>
          <w:tcPr>
            <w:tcW w:w="705" w:type="dxa"/>
            <w:gridSpan w:val="2"/>
            <w:vMerge/>
            <w:tcBorders>
              <w:top w:val="single" w:sz="4" w:space="0" w:color="000000"/>
              <w:left w:val="single" w:sz="4" w:space="0" w:color="auto"/>
              <w:bottom w:val="single" w:sz="4" w:space="0" w:color="000000"/>
              <w:right w:val="single" w:sz="4" w:space="0" w:color="000000"/>
            </w:tcBorders>
            <w:vAlign w:val="center"/>
          </w:tcPr>
          <w:p w14:paraId="68E1A5F2" w14:textId="77777777" w:rsidR="007C77A5" w:rsidRDefault="007C77A5">
            <w:pPr>
              <w:widowControl/>
              <w:jc w:val="left"/>
              <w:rPr>
                <w:rFonts w:ascii="宋体" w:hAnsi="宋体" w:cs="宋体"/>
                <w:color w:val="000000"/>
                <w:sz w:val="22"/>
                <w:szCs w:val="22"/>
              </w:rPr>
            </w:pPr>
          </w:p>
        </w:tc>
        <w:tc>
          <w:tcPr>
            <w:tcW w:w="708" w:type="dxa"/>
            <w:gridSpan w:val="2"/>
            <w:vMerge/>
            <w:tcBorders>
              <w:top w:val="single" w:sz="4" w:space="0" w:color="000000"/>
              <w:left w:val="single" w:sz="4" w:space="0" w:color="000000"/>
              <w:bottom w:val="single" w:sz="4" w:space="0" w:color="000000"/>
              <w:right w:val="single" w:sz="4" w:space="0" w:color="000000"/>
            </w:tcBorders>
            <w:vAlign w:val="center"/>
          </w:tcPr>
          <w:p w14:paraId="33A82BD4" w14:textId="77777777" w:rsidR="007C77A5" w:rsidRDefault="007C77A5">
            <w:pPr>
              <w:widowControl/>
              <w:jc w:val="left"/>
              <w:rPr>
                <w:rFonts w:ascii="宋体" w:hAnsi="宋体" w:cs="宋体"/>
                <w:color w:val="000000"/>
                <w:sz w:val="22"/>
                <w:szCs w:val="22"/>
              </w:rPr>
            </w:pPr>
          </w:p>
        </w:tc>
      </w:tr>
      <w:tr w:rsidR="007C77A5" w14:paraId="0B325DEF" w14:textId="77777777">
        <w:trPr>
          <w:trHeight w:val="711"/>
        </w:trPr>
        <w:tc>
          <w:tcPr>
            <w:tcW w:w="815" w:type="dxa"/>
            <w:gridSpan w:val="4"/>
            <w:vMerge/>
            <w:tcBorders>
              <w:top w:val="single" w:sz="4" w:space="0" w:color="000000"/>
              <w:left w:val="single" w:sz="4" w:space="0" w:color="000000"/>
              <w:bottom w:val="single" w:sz="4" w:space="0" w:color="000000"/>
              <w:right w:val="single" w:sz="4" w:space="0" w:color="000000"/>
            </w:tcBorders>
            <w:vAlign w:val="center"/>
          </w:tcPr>
          <w:p w14:paraId="61641CFC" w14:textId="77777777" w:rsidR="007C77A5" w:rsidRDefault="007C77A5">
            <w:pPr>
              <w:widowControl/>
              <w:spacing w:line="280" w:lineRule="exact"/>
              <w:jc w:val="left"/>
              <w:rPr>
                <w:rFonts w:ascii="宋体" w:hAnsi="宋体" w:cs="宋体"/>
                <w:color w:val="000000"/>
                <w:sz w:val="22"/>
                <w:szCs w:val="22"/>
              </w:rPr>
            </w:pPr>
          </w:p>
        </w:tc>
        <w:tc>
          <w:tcPr>
            <w:tcW w:w="1064" w:type="dxa"/>
            <w:gridSpan w:val="3"/>
            <w:vMerge/>
            <w:tcBorders>
              <w:left w:val="single" w:sz="4" w:space="0" w:color="000000"/>
              <w:bottom w:val="single" w:sz="4" w:space="0" w:color="000000"/>
              <w:right w:val="single" w:sz="4" w:space="0" w:color="000000"/>
            </w:tcBorders>
            <w:vAlign w:val="center"/>
          </w:tcPr>
          <w:p w14:paraId="58B8DC0B" w14:textId="77777777" w:rsidR="007C77A5" w:rsidRDefault="007C77A5">
            <w:pPr>
              <w:widowControl/>
              <w:spacing w:line="280" w:lineRule="exact"/>
              <w:jc w:val="left"/>
              <w:rPr>
                <w:rFonts w:ascii="宋体" w:hAnsi="宋体" w:cs="宋体"/>
                <w:color w:val="000000"/>
                <w:sz w:val="22"/>
                <w:szCs w:val="22"/>
              </w:rPr>
            </w:pPr>
          </w:p>
        </w:tc>
        <w:tc>
          <w:tcPr>
            <w:tcW w:w="3176" w:type="dxa"/>
            <w:gridSpan w:val="2"/>
            <w:vMerge/>
            <w:tcBorders>
              <w:top w:val="single" w:sz="4" w:space="0" w:color="000000"/>
              <w:left w:val="single" w:sz="4" w:space="0" w:color="000000"/>
              <w:bottom w:val="single" w:sz="4" w:space="0" w:color="000000"/>
              <w:right w:val="single" w:sz="4" w:space="0" w:color="000000"/>
            </w:tcBorders>
            <w:vAlign w:val="center"/>
          </w:tcPr>
          <w:p w14:paraId="46DE6C6F" w14:textId="77777777" w:rsidR="007C77A5" w:rsidRDefault="007C77A5">
            <w:pPr>
              <w:widowControl/>
              <w:spacing w:line="280" w:lineRule="exact"/>
              <w:jc w:val="left"/>
              <w:rPr>
                <w:rFonts w:ascii="宋体" w:hAnsi="宋体" w:cs="宋体"/>
                <w:color w:val="000000"/>
                <w:sz w:val="22"/>
                <w:szCs w:val="22"/>
              </w:rPr>
            </w:pPr>
          </w:p>
        </w:tc>
        <w:tc>
          <w:tcPr>
            <w:tcW w:w="480" w:type="dxa"/>
            <w:gridSpan w:val="3"/>
            <w:vMerge/>
            <w:tcBorders>
              <w:top w:val="single" w:sz="4" w:space="0" w:color="000000"/>
              <w:left w:val="single" w:sz="4" w:space="0" w:color="000000"/>
              <w:bottom w:val="single" w:sz="4" w:space="0" w:color="000000"/>
              <w:right w:val="single" w:sz="4" w:space="0" w:color="000000"/>
            </w:tcBorders>
            <w:vAlign w:val="center"/>
          </w:tcPr>
          <w:p w14:paraId="5DF2C161" w14:textId="77777777" w:rsidR="007C77A5" w:rsidRDefault="007C77A5">
            <w:pPr>
              <w:widowControl/>
              <w:spacing w:line="280" w:lineRule="exact"/>
              <w:jc w:val="left"/>
              <w:rPr>
                <w:rFonts w:ascii="宋体" w:hAnsi="宋体" w:cs="宋体"/>
                <w:color w:val="000000"/>
                <w:sz w:val="22"/>
                <w:szCs w:val="22"/>
              </w:rPr>
            </w:pPr>
          </w:p>
        </w:tc>
        <w:tc>
          <w:tcPr>
            <w:tcW w:w="515" w:type="dxa"/>
            <w:gridSpan w:val="2"/>
            <w:vMerge/>
            <w:tcBorders>
              <w:left w:val="single" w:sz="4" w:space="0" w:color="000000"/>
              <w:bottom w:val="single" w:sz="4" w:space="0" w:color="000000"/>
              <w:right w:val="single" w:sz="4" w:space="0" w:color="000000"/>
            </w:tcBorders>
            <w:vAlign w:val="center"/>
          </w:tcPr>
          <w:p w14:paraId="44F18506" w14:textId="77777777" w:rsidR="007C77A5" w:rsidRDefault="007C77A5">
            <w:pPr>
              <w:widowControl/>
              <w:spacing w:line="280" w:lineRule="exact"/>
              <w:jc w:val="left"/>
              <w:rPr>
                <w:rFonts w:ascii="宋体" w:hAnsi="宋体" w:cs="宋体"/>
                <w:color w:val="000000"/>
                <w:sz w:val="22"/>
                <w:szCs w:val="22"/>
              </w:rPr>
            </w:pPr>
          </w:p>
        </w:tc>
        <w:tc>
          <w:tcPr>
            <w:tcW w:w="532" w:type="dxa"/>
            <w:gridSpan w:val="2"/>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00890868"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送达</w:t>
            </w:r>
          </w:p>
        </w:tc>
        <w:tc>
          <w:tcPr>
            <w:tcW w:w="4426" w:type="dxa"/>
            <w:gridSpan w:val="2"/>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24142D5D" w14:textId="77777777" w:rsidR="007C77A5" w:rsidRDefault="00000000">
            <w:pPr>
              <w:widowControl/>
              <w:textAlignment w:val="center"/>
              <w:rPr>
                <w:rFonts w:ascii="宋体" w:hAnsi="宋体" w:cs="宋体"/>
                <w:color w:val="000000"/>
                <w:sz w:val="22"/>
                <w:szCs w:val="22"/>
              </w:rPr>
            </w:pPr>
            <w:r>
              <w:rPr>
                <w:rFonts w:ascii="宋体" w:hAnsi="宋体" w:cs="宋体" w:hint="eastAsia"/>
                <w:color w:val="000000"/>
                <w:kern w:val="0"/>
                <w:sz w:val="22"/>
                <w:szCs w:val="22"/>
                <w:lang w:bidi="ar"/>
              </w:rPr>
              <w:t>4、送达责任：制作送达文书；按规定送达当事人；信息公开。</w:t>
            </w:r>
          </w:p>
        </w:tc>
        <w:tc>
          <w:tcPr>
            <w:tcW w:w="1292" w:type="dxa"/>
            <w:gridSpan w:val="2"/>
            <w:tcBorders>
              <w:top w:val="single" w:sz="4" w:space="0" w:color="000000"/>
              <w:left w:val="single" w:sz="4" w:space="0" w:color="000000"/>
              <w:bottom w:val="single" w:sz="4" w:space="0" w:color="auto"/>
              <w:right w:val="single" w:sz="4" w:space="0" w:color="auto"/>
            </w:tcBorders>
            <w:tcMar>
              <w:top w:w="15" w:type="dxa"/>
              <w:left w:w="15" w:type="dxa"/>
              <w:bottom w:w="15" w:type="dxa"/>
              <w:right w:w="15" w:type="dxa"/>
            </w:tcMar>
            <w:vAlign w:val="center"/>
          </w:tcPr>
          <w:p w14:paraId="351D0960" w14:textId="77777777" w:rsidR="007C77A5" w:rsidRDefault="00000000">
            <w:pPr>
              <w:widowControl/>
              <w:jc w:val="left"/>
              <w:textAlignment w:val="center"/>
              <w:rPr>
                <w:rFonts w:ascii="宋体" w:hAnsi="宋体" w:cs="宋体"/>
                <w:sz w:val="22"/>
                <w:szCs w:val="22"/>
              </w:rPr>
            </w:pPr>
            <w:r>
              <w:rPr>
                <w:rFonts w:ascii="宋体" w:hAnsi="宋体" w:cs="宋体" w:hint="eastAsia"/>
                <w:color w:val="000000"/>
                <w:kern w:val="0"/>
                <w:sz w:val="22"/>
                <w:szCs w:val="22"/>
                <w:lang w:bidi="ar"/>
              </w:rPr>
              <w:t>建筑管理股</w:t>
            </w:r>
          </w:p>
        </w:tc>
        <w:tc>
          <w:tcPr>
            <w:tcW w:w="525" w:type="dxa"/>
            <w:gridSpan w:val="2"/>
            <w:tcBorders>
              <w:top w:val="single" w:sz="4" w:space="0" w:color="000000"/>
              <w:left w:val="single" w:sz="4" w:space="0" w:color="auto"/>
              <w:bottom w:val="nil"/>
              <w:right w:val="single" w:sz="4" w:space="0" w:color="000000"/>
            </w:tcBorders>
            <w:tcMar>
              <w:top w:w="15" w:type="dxa"/>
              <w:left w:w="15" w:type="dxa"/>
              <w:bottom w:w="15" w:type="dxa"/>
              <w:right w:w="15" w:type="dxa"/>
            </w:tcMar>
            <w:vAlign w:val="center"/>
          </w:tcPr>
          <w:p w14:paraId="35FD7CE2" w14:textId="77777777" w:rsidR="007C77A5"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1日</w:t>
            </w:r>
          </w:p>
        </w:tc>
        <w:tc>
          <w:tcPr>
            <w:tcW w:w="540" w:type="dxa"/>
            <w:gridSpan w:val="2"/>
            <w:vMerge/>
            <w:tcBorders>
              <w:left w:val="single" w:sz="4" w:space="0" w:color="000000"/>
              <w:right w:val="single" w:sz="4" w:space="0" w:color="auto"/>
            </w:tcBorders>
            <w:tcMar>
              <w:top w:w="15" w:type="dxa"/>
              <w:left w:w="15" w:type="dxa"/>
              <w:bottom w:w="15" w:type="dxa"/>
              <w:right w:w="15" w:type="dxa"/>
            </w:tcMar>
            <w:vAlign w:val="center"/>
          </w:tcPr>
          <w:p w14:paraId="58ACB37E" w14:textId="77777777" w:rsidR="007C77A5" w:rsidRDefault="007C77A5">
            <w:pPr>
              <w:spacing w:line="240" w:lineRule="exact"/>
              <w:jc w:val="center"/>
              <w:rPr>
                <w:rFonts w:ascii="宋体" w:hAnsi="宋体" w:cs="宋体"/>
                <w:color w:val="000000"/>
                <w:sz w:val="22"/>
                <w:szCs w:val="22"/>
              </w:rPr>
            </w:pPr>
          </w:p>
        </w:tc>
        <w:tc>
          <w:tcPr>
            <w:tcW w:w="705" w:type="dxa"/>
            <w:gridSpan w:val="2"/>
            <w:vMerge/>
            <w:tcBorders>
              <w:top w:val="single" w:sz="4" w:space="0" w:color="000000"/>
              <w:left w:val="single" w:sz="4" w:space="0" w:color="auto"/>
              <w:bottom w:val="single" w:sz="4" w:space="0" w:color="000000"/>
              <w:right w:val="single" w:sz="4" w:space="0" w:color="000000"/>
            </w:tcBorders>
            <w:vAlign w:val="center"/>
          </w:tcPr>
          <w:p w14:paraId="746ED292" w14:textId="77777777" w:rsidR="007C77A5" w:rsidRDefault="007C77A5">
            <w:pPr>
              <w:widowControl/>
              <w:jc w:val="left"/>
              <w:rPr>
                <w:rFonts w:ascii="宋体" w:hAnsi="宋体" w:cs="宋体"/>
                <w:color w:val="000000"/>
                <w:sz w:val="22"/>
                <w:szCs w:val="22"/>
              </w:rPr>
            </w:pPr>
          </w:p>
        </w:tc>
        <w:tc>
          <w:tcPr>
            <w:tcW w:w="708" w:type="dxa"/>
            <w:gridSpan w:val="2"/>
            <w:vMerge/>
            <w:tcBorders>
              <w:top w:val="single" w:sz="4" w:space="0" w:color="000000"/>
              <w:left w:val="single" w:sz="4" w:space="0" w:color="000000"/>
              <w:bottom w:val="single" w:sz="4" w:space="0" w:color="000000"/>
              <w:right w:val="single" w:sz="4" w:space="0" w:color="000000"/>
            </w:tcBorders>
            <w:vAlign w:val="center"/>
          </w:tcPr>
          <w:p w14:paraId="5A911729" w14:textId="77777777" w:rsidR="007C77A5" w:rsidRDefault="007C77A5">
            <w:pPr>
              <w:widowControl/>
              <w:jc w:val="left"/>
              <w:rPr>
                <w:rFonts w:ascii="宋体" w:hAnsi="宋体" w:cs="宋体"/>
                <w:color w:val="000000"/>
                <w:sz w:val="22"/>
                <w:szCs w:val="22"/>
              </w:rPr>
            </w:pPr>
          </w:p>
        </w:tc>
      </w:tr>
      <w:tr w:rsidR="007C77A5" w14:paraId="73AF0315" w14:textId="77777777">
        <w:trPr>
          <w:trHeight w:val="937"/>
        </w:trPr>
        <w:tc>
          <w:tcPr>
            <w:tcW w:w="815" w:type="dxa"/>
            <w:gridSpan w:val="4"/>
            <w:vMerge/>
            <w:tcBorders>
              <w:top w:val="single" w:sz="4" w:space="0" w:color="000000"/>
              <w:left w:val="single" w:sz="4" w:space="0" w:color="000000"/>
              <w:bottom w:val="single" w:sz="4" w:space="0" w:color="000000"/>
              <w:right w:val="single" w:sz="4" w:space="0" w:color="000000"/>
            </w:tcBorders>
            <w:vAlign w:val="center"/>
          </w:tcPr>
          <w:p w14:paraId="264A4BBA" w14:textId="77777777" w:rsidR="007C77A5" w:rsidRDefault="007C77A5">
            <w:pPr>
              <w:widowControl/>
              <w:spacing w:line="280" w:lineRule="exact"/>
              <w:jc w:val="left"/>
              <w:rPr>
                <w:rFonts w:ascii="宋体" w:hAnsi="宋体" w:cs="宋体"/>
                <w:color w:val="000000"/>
                <w:sz w:val="22"/>
                <w:szCs w:val="22"/>
              </w:rPr>
            </w:pPr>
          </w:p>
        </w:tc>
        <w:tc>
          <w:tcPr>
            <w:tcW w:w="1064" w:type="dxa"/>
            <w:gridSpan w:val="3"/>
            <w:vMerge/>
            <w:tcBorders>
              <w:left w:val="single" w:sz="4" w:space="0" w:color="000000"/>
              <w:bottom w:val="single" w:sz="4" w:space="0" w:color="000000"/>
              <w:right w:val="single" w:sz="4" w:space="0" w:color="000000"/>
            </w:tcBorders>
            <w:vAlign w:val="center"/>
          </w:tcPr>
          <w:p w14:paraId="0B47F75D" w14:textId="77777777" w:rsidR="007C77A5" w:rsidRDefault="007C77A5">
            <w:pPr>
              <w:widowControl/>
              <w:spacing w:line="280" w:lineRule="exact"/>
              <w:jc w:val="left"/>
              <w:rPr>
                <w:rFonts w:ascii="宋体" w:hAnsi="宋体" w:cs="宋体"/>
                <w:color w:val="000000"/>
                <w:sz w:val="22"/>
                <w:szCs w:val="22"/>
              </w:rPr>
            </w:pPr>
          </w:p>
        </w:tc>
        <w:tc>
          <w:tcPr>
            <w:tcW w:w="3176" w:type="dxa"/>
            <w:gridSpan w:val="2"/>
            <w:vMerge/>
            <w:tcBorders>
              <w:top w:val="single" w:sz="4" w:space="0" w:color="000000"/>
              <w:left w:val="single" w:sz="4" w:space="0" w:color="000000"/>
              <w:bottom w:val="single" w:sz="4" w:space="0" w:color="000000"/>
              <w:right w:val="single" w:sz="4" w:space="0" w:color="000000"/>
            </w:tcBorders>
            <w:vAlign w:val="center"/>
          </w:tcPr>
          <w:p w14:paraId="62E967A0" w14:textId="77777777" w:rsidR="007C77A5" w:rsidRDefault="007C77A5">
            <w:pPr>
              <w:widowControl/>
              <w:spacing w:line="280" w:lineRule="exact"/>
              <w:jc w:val="left"/>
              <w:rPr>
                <w:rFonts w:ascii="宋体" w:hAnsi="宋体" w:cs="宋体"/>
                <w:color w:val="000000"/>
                <w:sz w:val="22"/>
                <w:szCs w:val="22"/>
              </w:rPr>
            </w:pPr>
          </w:p>
        </w:tc>
        <w:tc>
          <w:tcPr>
            <w:tcW w:w="480" w:type="dxa"/>
            <w:gridSpan w:val="3"/>
            <w:vMerge/>
            <w:tcBorders>
              <w:top w:val="single" w:sz="4" w:space="0" w:color="000000"/>
              <w:left w:val="single" w:sz="4" w:space="0" w:color="000000"/>
              <w:bottom w:val="single" w:sz="4" w:space="0" w:color="000000"/>
              <w:right w:val="single" w:sz="4" w:space="0" w:color="000000"/>
            </w:tcBorders>
            <w:vAlign w:val="center"/>
          </w:tcPr>
          <w:p w14:paraId="2F3951D9" w14:textId="77777777" w:rsidR="007C77A5" w:rsidRDefault="007C77A5">
            <w:pPr>
              <w:widowControl/>
              <w:spacing w:line="280" w:lineRule="exact"/>
              <w:jc w:val="left"/>
              <w:rPr>
                <w:rFonts w:ascii="宋体" w:hAnsi="宋体" w:cs="宋体"/>
                <w:color w:val="000000"/>
                <w:sz w:val="22"/>
                <w:szCs w:val="22"/>
              </w:rPr>
            </w:pPr>
          </w:p>
        </w:tc>
        <w:tc>
          <w:tcPr>
            <w:tcW w:w="515" w:type="dxa"/>
            <w:gridSpan w:val="2"/>
            <w:vMerge/>
            <w:tcBorders>
              <w:left w:val="single" w:sz="4" w:space="0" w:color="000000"/>
              <w:bottom w:val="single" w:sz="4" w:space="0" w:color="000000"/>
              <w:right w:val="single" w:sz="4" w:space="0" w:color="auto"/>
            </w:tcBorders>
            <w:vAlign w:val="center"/>
          </w:tcPr>
          <w:p w14:paraId="4505BAD0" w14:textId="77777777" w:rsidR="007C77A5" w:rsidRDefault="007C77A5">
            <w:pPr>
              <w:widowControl/>
              <w:spacing w:line="280" w:lineRule="exact"/>
              <w:jc w:val="left"/>
              <w:rPr>
                <w:rFonts w:ascii="宋体" w:hAnsi="宋体" w:cs="宋体"/>
                <w:color w:val="000000"/>
                <w:sz w:val="22"/>
                <w:szCs w:val="22"/>
              </w:rPr>
            </w:pPr>
          </w:p>
        </w:tc>
        <w:tc>
          <w:tcPr>
            <w:tcW w:w="532"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7DC9442"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事后监管</w:t>
            </w:r>
          </w:p>
        </w:tc>
        <w:tc>
          <w:tcPr>
            <w:tcW w:w="4426"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4306186" w14:textId="77777777" w:rsidR="007C77A5" w:rsidRDefault="00000000">
            <w:pPr>
              <w:widowControl/>
              <w:textAlignment w:val="center"/>
              <w:rPr>
                <w:rFonts w:ascii="宋体" w:hAnsi="宋体" w:cs="宋体"/>
                <w:color w:val="000000"/>
                <w:sz w:val="22"/>
                <w:szCs w:val="22"/>
              </w:rPr>
            </w:pPr>
            <w:r>
              <w:rPr>
                <w:rStyle w:val="font11"/>
                <w:rFonts w:ascii="宋体" w:hAnsi="宋体" w:cs="宋体" w:hint="eastAsia"/>
                <w:sz w:val="22"/>
                <w:szCs w:val="22"/>
                <w:lang w:bidi="ar"/>
              </w:rPr>
              <w:t>5.</w:t>
            </w:r>
            <w:r>
              <w:rPr>
                <w:rFonts w:ascii="宋体" w:hAnsi="宋体" w:cs="宋体" w:hint="eastAsia"/>
                <w:color w:val="000000"/>
                <w:kern w:val="0"/>
                <w:sz w:val="22"/>
                <w:szCs w:val="22"/>
                <w:lang w:bidi="ar"/>
              </w:rPr>
              <w:t>事后监管责任：加强项目的监督检查，确保备案与核准内容一致。6、其他法律法规规章规定应履行的责任。</w:t>
            </w:r>
          </w:p>
        </w:tc>
        <w:tc>
          <w:tcPr>
            <w:tcW w:w="1292"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F1A1856" w14:textId="77777777" w:rsidR="007C77A5" w:rsidRDefault="00000000">
            <w:pPr>
              <w:widowControl/>
              <w:jc w:val="left"/>
              <w:textAlignment w:val="center"/>
              <w:rPr>
                <w:rFonts w:ascii="宋体" w:hAnsi="宋体" w:cs="宋体"/>
                <w:sz w:val="22"/>
                <w:szCs w:val="22"/>
              </w:rPr>
            </w:pPr>
            <w:r>
              <w:rPr>
                <w:rFonts w:ascii="宋体" w:hAnsi="宋体" w:cs="宋体" w:hint="eastAsia"/>
                <w:color w:val="000000"/>
                <w:kern w:val="0"/>
                <w:sz w:val="22"/>
                <w:szCs w:val="22"/>
                <w:lang w:bidi="ar"/>
              </w:rPr>
              <w:t>建筑管理股</w:t>
            </w:r>
          </w:p>
        </w:tc>
        <w:tc>
          <w:tcPr>
            <w:tcW w:w="525" w:type="dxa"/>
            <w:gridSpan w:val="2"/>
            <w:tcBorders>
              <w:top w:val="single" w:sz="4" w:space="0" w:color="000000"/>
              <w:left w:val="single" w:sz="4" w:space="0" w:color="auto"/>
              <w:bottom w:val="single" w:sz="4" w:space="0" w:color="auto"/>
              <w:right w:val="single" w:sz="4" w:space="0" w:color="000000"/>
            </w:tcBorders>
            <w:tcMar>
              <w:top w:w="15" w:type="dxa"/>
              <w:left w:w="15" w:type="dxa"/>
              <w:bottom w:w="15" w:type="dxa"/>
              <w:right w:w="15" w:type="dxa"/>
            </w:tcMar>
            <w:vAlign w:val="center"/>
          </w:tcPr>
          <w:p w14:paraId="67248018" w14:textId="77777777" w:rsidR="007C77A5" w:rsidRDefault="007C77A5">
            <w:pPr>
              <w:spacing w:line="280" w:lineRule="exact"/>
              <w:jc w:val="center"/>
              <w:rPr>
                <w:rFonts w:ascii="宋体" w:hAnsi="宋体" w:cs="宋体"/>
                <w:color w:val="000000"/>
                <w:sz w:val="22"/>
                <w:szCs w:val="22"/>
              </w:rPr>
            </w:pPr>
          </w:p>
        </w:tc>
        <w:tc>
          <w:tcPr>
            <w:tcW w:w="540" w:type="dxa"/>
            <w:gridSpan w:val="2"/>
            <w:vMerge/>
            <w:tcBorders>
              <w:left w:val="single" w:sz="4" w:space="0" w:color="000000"/>
              <w:bottom w:val="single" w:sz="4" w:space="0" w:color="auto"/>
              <w:right w:val="single" w:sz="4" w:space="0" w:color="auto"/>
            </w:tcBorders>
            <w:tcMar>
              <w:top w:w="15" w:type="dxa"/>
              <w:left w:w="15" w:type="dxa"/>
              <w:bottom w:w="15" w:type="dxa"/>
              <w:right w:w="15" w:type="dxa"/>
            </w:tcMar>
            <w:vAlign w:val="center"/>
          </w:tcPr>
          <w:p w14:paraId="7E530549" w14:textId="77777777" w:rsidR="007C77A5" w:rsidRDefault="007C77A5">
            <w:pPr>
              <w:spacing w:line="240" w:lineRule="exact"/>
              <w:jc w:val="center"/>
              <w:rPr>
                <w:rFonts w:ascii="宋体" w:hAnsi="宋体" w:cs="宋体"/>
                <w:color w:val="000000"/>
                <w:sz w:val="22"/>
                <w:szCs w:val="22"/>
              </w:rPr>
            </w:pPr>
          </w:p>
        </w:tc>
        <w:tc>
          <w:tcPr>
            <w:tcW w:w="705" w:type="dxa"/>
            <w:gridSpan w:val="2"/>
            <w:vMerge/>
            <w:tcBorders>
              <w:top w:val="single" w:sz="4" w:space="0" w:color="000000"/>
              <w:left w:val="single" w:sz="4" w:space="0" w:color="auto"/>
              <w:bottom w:val="single" w:sz="4" w:space="0" w:color="000000"/>
              <w:right w:val="single" w:sz="4" w:space="0" w:color="000000"/>
            </w:tcBorders>
            <w:vAlign w:val="center"/>
          </w:tcPr>
          <w:p w14:paraId="51FEC94A" w14:textId="77777777" w:rsidR="007C77A5" w:rsidRDefault="007C77A5">
            <w:pPr>
              <w:widowControl/>
              <w:jc w:val="left"/>
              <w:rPr>
                <w:rFonts w:ascii="宋体" w:hAnsi="宋体" w:cs="宋体"/>
                <w:color w:val="000000"/>
                <w:sz w:val="22"/>
                <w:szCs w:val="22"/>
              </w:rPr>
            </w:pPr>
          </w:p>
        </w:tc>
        <w:tc>
          <w:tcPr>
            <w:tcW w:w="708" w:type="dxa"/>
            <w:gridSpan w:val="2"/>
            <w:vMerge/>
            <w:tcBorders>
              <w:top w:val="single" w:sz="4" w:space="0" w:color="000000"/>
              <w:left w:val="single" w:sz="4" w:space="0" w:color="000000"/>
              <w:bottom w:val="single" w:sz="4" w:space="0" w:color="000000"/>
              <w:right w:val="single" w:sz="4" w:space="0" w:color="000000"/>
            </w:tcBorders>
            <w:vAlign w:val="center"/>
          </w:tcPr>
          <w:p w14:paraId="367CFAD1" w14:textId="77777777" w:rsidR="007C77A5" w:rsidRDefault="007C77A5">
            <w:pPr>
              <w:widowControl/>
              <w:jc w:val="left"/>
              <w:rPr>
                <w:rFonts w:ascii="宋体" w:hAnsi="宋体" w:cs="宋体"/>
                <w:color w:val="000000"/>
                <w:sz w:val="22"/>
                <w:szCs w:val="22"/>
              </w:rPr>
            </w:pPr>
          </w:p>
        </w:tc>
      </w:tr>
      <w:tr w:rsidR="007C77A5" w14:paraId="1A56DE14" w14:textId="77777777">
        <w:trPr>
          <w:trHeight w:val="370"/>
        </w:trPr>
        <w:tc>
          <w:tcPr>
            <w:tcW w:w="14778" w:type="dxa"/>
            <w:gridSpan w:val="28"/>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C1630B2" w14:textId="77777777" w:rsidR="007C77A5"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lastRenderedPageBreak/>
              <w:t xml:space="preserve"> 服务电话：0375-7282578                           投诉机构：舞钢市住房和城乡规划建设局纪检监察室                                       投诉电话：0375-8166899</w:t>
            </w:r>
          </w:p>
        </w:tc>
      </w:tr>
      <w:tr w:rsidR="007C77A5" w14:paraId="39AD7CCE" w14:textId="77777777">
        <w:trPr>
          <w:trHeight w:val="390"/>
        </w:trPr>
        <w:tc>
          <w:tcPr>
            <w:tcW w:w="14778" w:type="dxa"/>
            <w:gridSpan w:val="28"/>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1926EB3" w14:textId="77777777" w:rsidR="007C77A5"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受理地点：舞钢市行政审批服务中心舞钢市住房和城乡建设局窗口</w:t>
            </w:r>
          </w:p>
        </w:tc>
      </w:tr>
      <w:tr w:rsidR="007C77A5" w14:paraId="3759B2EE" w14:textId="77777777">
        <w:trPr>
          <w:trHeight w:val="821"/>
        </w:trPr>
        <w:tc>
          <w:tcPr>
            <w:tcW w:w="14778" w:type="dxa"/>
            <w:gridSpan w:val="28"/>
            <w:tcBorders>
              <w:top w:val="nil"/>
              <w:left w:val="nil"/>
              <w:bottom w:val="single" w:sz="4" w:space="0" w:color="000000"/>
              <w:right w:val="nil"/>
            </w:tcBorders>
            <w:noWrap/>
            <w:tcMar>
              <w:top w:w="15" w:type="dxa"/>
              <w:left w:w="15" w:type="dxa"/>
              <w:bottom w:w="15" w:type="dxa"/>
              <w:right w:w="15" w:type="dxa"/>
            </w:tcMar>
            <w:vAlign w:val="center"/>
          </w:tcPr>
          <w:p w14:paraId="686ED5EC" w14:textId="77777777" w:rsidR="002B07FB" w:rsidRDefault="002B07FB" w:rsidP="002B07FB">
            <w:pPr>
              <w:widowControl/>
              <w:jc w:val="center"/>
              <w:textAlignment w:val="center"/>
              <w:rPr>
                <w:rFonts w:ascii="宋体" w:eastAsia="方正小标宋简体" w:hAnsi="宋体" w:cs="宋体"/>
                <w:color w:val="000000"/>
                <w:kern w:val="0"/>
                <w:sz w:val="44"/>
                <w:szCs w:val="44"/>
                <w:lang w:bidi="ar"/>
              </w:rPr>
            </w:pPr>
            <w:r>
              <w:rPr>
                <w:rFonts w:ascii="宋体" w:eastAsia="方正小标宋简体" w:hAnsi="宋体" w:cs="宋体" w:hint="eastAsia"/>
                <w:color w:val="000000"/>
                <w:kern w:val="0"/>
                <w:sz w:val="44"/>
                <w:szCs w:val="44"/>
                <w:lang w:bidi="ar"/>
              </w:rPr>
              <w:t>舞钢市住房和城乡建设局权力清单和责任清单统计表</w:t>
            </w:r>
          </w:p>
          <w:p w14:paraId="0684FECF" w14:textId="7F11A396" w:rsidR="002B07FB" w:rsidRDefault="002B07FB" w:rsidP="002B07FB">
            <w:pPr>
              <w:widowControl/>
              <w:jc w:val="left"/>
              <w:textAlignment w:val="center"/>
              <w:rPr>
                <w:rFonts w:ascii="宋体" w:eastAsia="方正小标宋简体" w:hAnsi="宋体" w:cs="宋体"/>
                <w:color w:val="000000"/>
                <w:kern w:val="0"/>
                <w:sz w:val="44"/>
                <w:szCs w:val="44"/>
              </w:rPr>
            </w:pPr>
            <w:r>
              <w:rPr>
                <w:rFonts w:ascii="宋体" w:hAnsi="宋体" w:cs="宋体" w:hint="eastAsia"/>
                <w:color w:val="000000"/>
                <w:kern w:val="0"/>
                <w:sz w:val="24"/>
              </w:rPr>
              <w:t>职权类别：行政许可</w:t>
            </w:r>
          </w:p>
          <w:tbl>
            <w:tblPr>
              <w:tblW w:w="14347" w:type="dxa"/>
              <w:tblLayout w:type="fixed"/>
              <w:tblLook w:val="04A0" w:firstRow="1" w:lastRow="0" w:firstColumn="1" w:lastColumn="0" w:noHBand="0" w:noVBand="1"/>
            </w:tblPr>
            <w:tblGrid>
              <w:gridCol w:w="606"/>
              <w:gridCol w:w="1045"/>
              <w:gridCol w:w="3124"/>
              <w:gridCol w:w="470"/>
              <w:gridCol w:w="505"/>
              <w:gridCol w:w="522"/>
              <w:gridCol w:w="4354"/>
              <w:gridCol w:w="1270"/>
              <w:gridCol w:w="515"/>
              <w:gridCol w:w="530"/>
              <w:gridCol w:w="692"/>
              <w:gridCol w:w="699"/>
              <w:gridCol w:w="15"/>
            </w:tblGrid>
            <w:tr w:rsidR="001567C5" w14:paraId="6EDF0555" w14:textId="77777777" w:rsidTr="001567C5">
              <w:trPr>
                <w:gridAfter w:val="1"/>
                <w:wAfter w:w="15" w:type="dxa"/>
                <w:trHeight w:val="575"/>
              </w:trPr>
              <w:tc>
                <w:tcPr>
                  <w:tcW w:w="60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E8FEA52" w14:textId="77777777" w:rsidR="002B07FB" w:rsidRDefault="002B07FB" w:rsidP="002B07FB">
                  <w:pPr>
                    <w:widowControl/>
                    <w:spacing w:line="240" w:lineRule="exact"/>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序号</w:t>
                  </w:r>
                </w:p>
              </w:tc>
              <w:tc>
                <w:tcPr>
                  <w:tcW w:w="104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21D12AC" w14:textId="77777777" w:rsidR="002B07FB" w:rsidRDefault="002B07FB" w:rsidP="002B07FB">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职权名称</w:t>
                  </w:r>
                </w:p>
              </w:tc>
              <w:tc>
                <w:tcPr>
                  <w:tcW w:w="312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06223E0" w14:textId="77777777" w:rsidR="002B07FB" w:rsidRDefault="002B07FB" w:rsidP="002B07FB">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实施依据</w:t>
                  </w:r>
                </w:p>
              </w:tc>
              <w:tc>
                <w:tcPr>
                  <w:tcW w:w="47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0074EF3" w14:textId="77777777" w:rsidR="002B07FB" w:rsidRDefault="002B07FB" w:rsidP="002B07FB">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实施对象</w:t>
                  </w:r>
                </w:p>
              </w:tc>
              <w:tc>
                <w:tcPr>
                  <w:tcW w:w="50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36C7C72" w14:textId="77777777" w:rsidR="002B07FB" w:rsidRDefault="002B07FB" w:rsidP="002B07FB">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实施机构</w:t>
                  </w:r>
                </w:p>
              </w:tc>
              <w:tc>
                <w:tcPr>
                  <w:tcW w:w="52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3EEF5C8" w14:textId="77777777" w:rsidR="002B07FB" w:rsidRDefault="002B07FB" w:rsidP="002B07FB">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办理环节</w:t>
                  </w:r>
                </w:p>
              </w:tc>
              <w:tc>
                <w:tcPr>
                  <w:tcW w:w="435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157F55C" w14:textId="77777777" w:rsidR="002B07FB" w:rsidRDefault="002B07FB" w:rsidP="002B07FB">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责任事项</w:t>
                  </w:r>
                </w:p>
              </w:tc>
              <w:tc>
                <w:tcPr>
                  <w:tcW w:w="127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66CC65B" w14:textId="77777777" w:rsidR="002B07FB" w:rsidRDefault="002B07FB" w:rsidP="002B07FB">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责任</w:t>
                  </w:r>
                  <w:r>
                    <w:rPr>
                      <w:rFonts w:ascii="黑体" w:eastAsia="黑体" w:hAnsi="宋体" w:cs="黑体"/>
                      <w:color w:val="000000"/>
                      <w:kern w:val="0"/>
                      <w:sz w:val="22"/>
                      <w:szCs w:val="22"/>
                    </w:rPr>
                    <w:br/>
                  </w:r>
                  <w:r>
                    <w:rPr>
                      <w:rFonts w:ascii="黑体" w:eastAsia="黑体" w:hAnsi="宋体" w:cs="黑体" w:hint="eastAsia"/>
                      <w:color w:val="000000"/>
                      <w:kern w:val="0"/>
                      <w:sz w:val="22"/>
                      <w:szCs w:val="22"/>
                    </w:rPr>
                    <w:t>科室</w:t>
                  </w:r>
                </w:p>
              </w:tc>
              <w:tc>
                <w:tcPr>
                  <w:tcW w:w="51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602552C" w14:textId="77777777" w:rsidR="002B07FB" w:rsidRDefault="002B07FB" w:rsidP="002B07FB">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承诺时限</w:t>
                  </w:r>
                </w:p>
              </w:tc>
              <w:tc>
                <w:tcPr>
                  <w:tcW w:w="53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28A30BA" w14:textId="77777777" w:rsidR="002B07FB" w:rsidRDefault="002B07FB" w:rsidP="002B07FB">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法定时限</w:t>
                  </w:r>
                </w:p>
              </w:tc>
              <w:tc>
                <w:tcPr>
                  <w:tcW w:w="6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A7C552B" w14:textId="77777777" w:rsidR="002B07FB" w:rsidRDefault="002B07FB" w:rsidP="002B07FB">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收费情况及依据</w:t>
                  </w:r>
                </w:p>
              </w:tc>
              <w:tc>
                <w:tcPr>
                  <w:tcW w:w="69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EDC275D" w14:textId="77777777" w:rsidR="002B07FB" w:rsidRDefault="002B07FB" w:rsidP="002B07FB">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调整意见及理由</w:t>
                  </w:r>
                </w:p>
              </w:tc>
            </w:tr>
            <w:tr w:rsidR="001567C5" w14:paraId="747995AD" w14:textId="77777777" w:rsidTr="001567C5">
              <w:trPr>
                <w:gridAfter w:val="1"/>
                <w:wAfter w:w="15" w:type="dxa"/>
                <w:trHeight w:val="531"/>
              </w:trPr>
              <w:tc>
                <w:tcPr>
                  <w:tcW w:w="606"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CDC72F4" w14:textId="44AA7D24" w:rsidR="002B07FB" w:rsidRDefault="002B07FB" w:rsidP="002B07FB">
                  <w:pPr>
                    <w:widowControl/>
                    <w:spacing w:line="280" w:lineRule="exact"/>
                    <w:jc w:val="center"/>
                    <w:textAlignment w:val="center"/>
                    <w:rPr>
                      <w:rFonts w:ascii="宋体" w:hAnsi="宋体" w:cs="宋体"/>
                      <w:color w:val="000000"/>
                      <w:sz w:val="22"/>
                      <w:szCs w:val="22"/>
                    </w:rPr>
                  </w:pPr>
                  <w:r>
                    <w:rPr>
                      <w:rFonts w:ascii="宋体" w:hAnsi="宋体" w:cs="宋体" w:hint="eastAsia"/>
                      <w:color w:val="000000"/>
                      <w:sz w:val="22"/>
                      <w:szCs w:val="22"/>
                    </w:rPr>
                    <w:t>1</w:t>
                  </w:r>
                  <w:r>
                    <w:rPr>
                      <w:rFonts w:ascii="宋体" w:hAnsi="宋体" w:cs="宋体"/>
                      <w:color w:val="000000"/>
                      <w:sz w:val="22"/>
                      <w:szCs w:val="22"/>
                    </w:rPr>
                    <w:t>6</w:t>
                  </w:r>
                </w:p>
              </w:tc>
              <w:tc>
                <w:tcPr>
                  <w:tcW w:w="1045" w:type="dxa"/>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3032FC31" w14:textId="2F1BABB6" w:rsidR="002B07FB" w:rsidRDefault="002B07FB" w:rsidP="002B07FB">
                  <w:pPr>
                    <w:widowControl/>
                    <w:spacing w:line="280" w:lineRule="exact"/>
                    <w:jc w:val="left"/>
                    <w:textAlignment w:val="center"/>
                    <w:rPr>
                      <w:rFonts w:ascii="宋体" w:hAnsi="宋体" w:cs="宋体"/>
                      <w:color w:val="000000"/>
                      <w:sz w:val="22"/>
                      <w:szCs w:val="22"/>
                    </w:rPr>
                  </w:pPr>
                  <w:r w:rsidRPr="002B07FB">
                    <w:rPr>
                      <w:rFonts w:ascii="宋体" w:hAnsi="宋体" w:cs="宋体" w:hint="eastAsia"/>
                      <w:color w:val="000000"/>
                      <w:sz w:val="22"/>
                      <w:szCs w:val="22"/>
                    </w:rPr>
                    <w:t>建筑施工特种作业人员资格认定</w:t>
                  </w:r>
                </w:p>
              </w:tc>
              <w:tc>
                <w:tcPr>
                  <w:tcW w:w="3124"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1D8BBA1" w14:textId="77777777" w:rsidR="002B07FB" w:rsidRPr="002B07FB" w:rsidRDefault="002B07FB" w:rsidP="002B07FB">
                  <w:pPr>
                    <w:widowControl/>
                    <w:spacing w:line="280" w:lineRule="exact"/>
                    <w:jc w:val="left"/>
                    <w:textAlignment w:val="center"/>
                    <w:rPr>
                      <w:rFonts w:ascii="宋体" w:hAnsi="宋体" w:cs="宋体" w:hint="eastAsia"/>
                      <w:color w:val="000000"/>
                      <w:sz w:val="22"/>
                      <w:szCs w:val="22"/>
                    </w:rPr>
                  </w:pPr>
                  <w:r w:rsidRPr="002B07FB">
                    <w:rPr>
                      <w:rFonts w:ascii="宋体" w:hAnsi="宋体" w:cs="宋体" w:hint="eastAsia"/>
                      <w:color w:val="000000"/>
                      <w:sz w:val="22"/>
                      <w:szCs w:val="22"/>
                    </w:rPr>
                    <w:t xml:space="preserve">.《安全生产法》（2002年6月通过，2014年8月第二次修正）第二十七条 </w:t>
                  </w:r>
                </w:p>
                <w:p w14:paraId="12A2CC1C" w14:textId="77777777" w:rsidR="002B07FB" w:rsidRPr="002B07FB" w:rsidRDefault="002B07FB" w:rsidP="002B07FB">
                  <w:pPr>
                    <w:widowControl/>
                    <w:spacing w:line="280" w:lineRule="exact"/>
                    <w:jc w:val="left"/>
                    <w:textAlignment w:val="center"/>
                    <w:rPr>
                      <w:rFonts w:ascii="宋体" w:hAnsi="宋体" w:cs="宋体" w:hint="eastAsia"/>
                      <w:color w:val="000000"/>
                      <w:sz w:val="22"/>
                      <w:szCs w:val="22"/>
                    </w:rPr>
                  </w:pPr>
                  <w:r w:rsidRPr="002B07FB">
                    <w:rPr>
                      <w:rFonts w:ascii="宋体" w:hAnsi="宋体" w:cs="宋体" w:hint="eastAsia"/>
                      <w:color w:val="000000"/>
                      <w:sz w:val="22"/>
                      <w:szCs w:val="22"/>
                    </w:rPr>
                    <w:t xml:space="preserve"> 2.《建设工程安全生产管理条例》（2003年11月国务院令第393号）第二十五条　</w:t>
                  </w:r>
                </w:p>
                <w:p w14:paraId="0A7CFFA1" w14:textId="77777777" w:rsidR="002B07FB" w:rsidRPr="002B07FB" w:rsidRDefault="002B07FB" w:rsidP="002B07FB">
                  <w:pPr>
                    <w:widowControl/>
                    <w:spacing w:line="280" w:lineRule="exact"/>
                    <w:jc w:val="left"/>
                    <w:textAlignment w:val="center"/>
                    <w:rPr>
                      <w:rFonts w:ascii="宋体" w:hAnsi="宋体" w:cs="宋体" w:hint="eastAsia"/>
                      <w:color w:val="000000"/>
                      <w:sz w:val="22"/>
                      <w:szCs w:val="22"/>
                    </w:rPr>
                  </w:pPr>
                  <w:r w:rsidRPr="002B07FB">
                    <w:rPr>
                      <w:rFonts w:ascii="宋体" w:hAnsi="宋体" w:cs="宋体" w:hint="eastAsia"/>
                      <w:color w:val="000000"/>
                      <w:sz w:val="22"/>
                      <w:szCs w:val="22"/>
                    </w:rPr>
                    <w:t>3.《安全生产许可证条例》（2004年1月国务院令第397号，2014年7月国务院令第653号修改）第六条</w:t>
                  </w:r>
                </w:p>
                <w:p w14:paraId="2F01BFE4" w14:textId="78677277" w:rsidR="002B07FB" w:rsidRDefault="002B07FB" w:rsidP="002B07FB">
                  <w:pPr>
                    <w:widowControl/>
                    <w:spacing w:line="280" w:lineRule="exact"/>
                    <w:jc w:val="left"/>
                    <w:textAlignment w:val="center"/>
                    <w:rPr>
                      <w:rFonts w:ascii="宋体" w:hAnsi="宋体" w:cs="宋体"/>
                      <w:color w:val="000000"/>
                      <w:sz w:val="22"/>
                      <w:szCs w:val="22"/>
                    </w:rPr>
                  </w:pPr>
                  <w:r w:rsidRPr="002B07FB">
                    <w:rPr>
                      <w:rFonts w:ascii="宋体" w:hAnsi="宋体" w:cs="宋体" w:hint="eastAsia"/>
                      <w:color w:val="000000"/>
                      <w:sz w:val="22"/>
                      <w:szCs w:val="22"/>
                    </w:rPr>
                    <w:t xml:space="preserve">4.《建筑起重机械安全监督管理规定》（2008年1月建设部令第166号）第二十五条　</w:t>
                  </w:r>
                </w:p>
              </w:tc>
              <w:tc>
                <w:tcPr>
                  <w:tcW w:w="470"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12B4A5E" w14:textId="5EE42924" w:rsidR="002B07FB" w:rsidRDefault="002B07FB" w:rsidP="002B07FB">
                  <w:pPr>
                    <w:widowControl/>
                    <w:spacing w:line="280" w:lineRule="exact"/>
                    <w:jc w:val="center"/>
                    <w:textAlignment w:val="center"/>
                    <w:rPr>
                      <w:rFonts w:ascii="宋体" w:hAnsi="宋体" w:cs="宋体"/>
                      <w:color w:val="000000"/>
                      <w:sz w:val="22"/>
                      <w:szCs w:val="22"/>
                    </w:rPr>
                  </w:pPr>
                  <w:r w:rsidRPr="002B07FB">
                    <w:rPr>
                      <w:rFonts w:ascii="宋体" w:hAnsi="宋体" w:cs="宋体" w:hint="eastAsia"/>
                      <w:color w:val="000000"/>
                      <w:sz w:val="22"/>
                      <w:szCs w:val="22"/>
                    </w:rPr>
                    <w:t>个人</w:t>
                  </w:r>
                </w:p>
              </w:tc>
              <w:tc>
                <w:tcPr>
                  <w:tcW w:w="505" w:type="dxa"/>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24D0EF5D" w14:textId="060430D1" w:rsidR="002B07FB" w:rsidRDefault="002B07FB" w:rsidP="002B07FB">
                  <w:pPr>
                    <w:widowControl/>
                    <w:spacing w:line="280" w:lineRule="exact"/>
                    <w:jc w:val="center"/>
                    <w:textAlignment w:val="center"/>
                    <w:rPr>
                      <w:rFonts w:ascii="宋体" w:hAnsi="宋体" w:cs="宋体"/>
                      <w:color w:val="000000"/>
                      <w:sz w:val="22"/>
                      <w:szCs w:val="22"/>
                    </w:rPr>
                  </w:pPr>
                  <w:r w:rsidRPr="002B07FB">
                    <w:rPr>
                      <w:rFonts w:ascii="宋体" w:cs="宋体" w:hint="eastAsia"/>
                      <w:color w:val="000000"/>
                      <w:sz w:val="22"/>
                      <w:szCs w:val="22"/>
                    </w:rPr>
                    <w:t>舞钢市住房和城乡建设局</w:t>
                  </w:r>
                </w:p>
              </w:tc>
              <w:tc>
                <w:tcPr>
                  <w:tcW w:w="52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E7B75F5" w14:textId="77777777" w:rsidR="002B07FB" w:rsidRDefault="002B07FB" w:rsidP="002B07FB">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受理</w:t>
                  </w:r>
                </w:p>
              </w:tc>
              <w:tc>
                <w:tcPr>
                  <w:tcW w:w="435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1693A87" w14:textId="429CB0D3" w:rsidR="002B07FB" w:rsidRDefault="002B07FB" w:rsidP="002B07FB">
                  <w:pPr>
                    <w:widowControl/>
                    <w:spacing w:line="280" w:lineRule="exact"/>
                    <w:jc w:val="left"/>
                    <w:textAlignment w:val="center"/>
                    <w:rPr>
                      <w:rFonts w:ascii="宋体" w:hAnsi="宋体" w:cs="宋体"/>
                      <w:color w:val="000000"/>
                      <w:sz w:val="22"/>
                      <w:szCs w:val="22"/>
                    </w:rPr>
                  </w:pPr>
                  <w:r w:rsidRPr="002B07FB">
                    <w:rPr>
                      <w:rFonts w:ascii="宋体" w:hAnsi="宋体" w:cs="宋体" w:hint="eastAsia"/>
                      <w:color w:val="000000"/>
                      <w:sz w:val="22"/>
                      <w:szCs w:val="22"/>
                    </w:rPr>
                    <w:t>1.受理责任：公示依法应当提交的材料；一次性告知补正材料；依法受理或不予受理（不予受理应当告知理由）。</w:t>
                  </w:r>
                </w:p>
              </w:tc>
              <w:tc>
                <w:tcPr>
                  <w:tcW w:w="127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CF73712" w14:textId="067E41BF" w:rsidR="002B07FB" w:rsidRDefault="002B07FB" w:rsidP="002B07FB">
                  <w:pPr>
                    <w:widowControl/>
                    <w:spacing w:line="280" w:lineRule="exact"/>
                    <w:jc w:val="center"/>
                    <w:textAlignment w:val="center"/>
                    <w:rPr>
                      <w:rFonts w:ascii="宋体" w:hAnsi="宋体" w:cs="宋体"/>
                      <w:color w:val="000000"/>
                      <w:sz w:val="22"/>
                      <w:szCs w:val="22"/>
                    </w:rPr>
                  </w:pPr>
                  <w:r w:rsidRPr="002B07FB">
                    <w:rPr>
                      <w:rFonts w:ascii="宋体" w:cs="宋体" w:hint="eastAsia"/>
                      <w:color w:val="000000"/>
                      <w:sz w:val="22"/>
                      <w:szCs w:val="22"/>
                    </w:rPr>
                    <w:t>工程质量安全监管股</w:t>
                  </w:r>
                </w:p>
              </w:tc>
              <w:tc>
                <w:tcPr>
                  <w:tcW w:w="51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30861D7" w14:textId="03298497" w:rsidR="002B07FB" w:rsidRDefault="002B07FB" w:rsidP="002B07FB">
                  <w:pPr>
                    <w:widowControl/>
                    <w:spacing w:line="280" w:lineRule="exact"/>
                    <w:jc w:val="center"/>
                    <w:textAlignment w:val="center"/>
                    <w:rPr>
                      <w:rFonts w:ascii="宋体" w:hAnsi="宋体" w:cs="宋体"/>
                      <w:color w:val="000000"/>
                      <w:sz w:val="22"/>
                      <w:szCs w:val="22"/>
                    </w:rPr>
                  </w:pPr>
                  <w:r>
                    <w:rPr>
                      <w:rFonts w:ascii="宋体" w:cs="宋体"/>
                      <w:color w:val="000000"/>
                      <w:sz w:val="22"/>
                      <w:szCs w:val="22"/>
                    </w:rPr>
                    <w:t>5</w:t>
                  </w:r>
                  <w:r>
                    <w:rPr>
                      <w:rFonts w:ascii="宋体" w:cs="宋体" w:hint="eastAsia"/>
                      <w:color w:val="000000"/>
                      <w:sz w:val="22"/>
                      <w:szCs w:val="22"/>
                    </w:rPr>
                    <w:t>日</w:t>
                  </w:r>
                </w:p>
              </w:tc>
              <w:tc>
                <w:tcPr>
                  <w:tcW w:w="530" w:type="dxa"/>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039E46B5" w14:textId="52BD584B" w:rsidR="002B07FB" w:rsidRDefault="001567C5" w:rsidP="002B07FB">
                  <w:pPr>
                    <w:spacing w:line="240" w:lineRule="exact"/>
                    <w:jc w:val="center"/>
                    <w:rPr>
                      <w:rFonts w:ascii="宋体" w:cs="宋体"/>
                      <w:color w:val="000000"/>
                      <w:sz w:val="22"/>
                      <w:szCs w:val="22"/>
                    </w:rPr>
                  </w:pPr>
                  <w:r>
                    <w:rPr>
                      <w:rFonts w:ascii="宋体" w:cs="宋体"/>
                      <w:color w:val="000000"/>
                      <w:sz w:val="22"/>
                      <w:szCs w:val="22"/>
                    </w:rPr>
                    <w:t>1</w:t>
                  </w:r>
                  <w:r w:rsidR="002B07FB">
                    <w:rPr>
                      <w:rFonts w:ascii="宋体" w:cs="宋体"/>
                      <w:color w:val="000000"/>
                      <w:sz w:val="22"/>
                      <w:szCs w:val="22"/>
                    </w:rPr>
                    <w:t>0</w:t>
                  </w:r>
                  <w:r w:rsidR="002B07FB">
                    <w:rPr>
                      <w:rFonts w:ascii="宋体" w:cs="宋体" w:hint="eastAsia"/>
                      <w:color w:val="000000"/>
                      <w:sz w:val="22"/>
                      <w:szCs w:val="22"/>
                    </w:rPr>
                    <w:t>日</w:t>
                  </w:r>
                </w:p>
                <w:p w14:paraId="6A0B39CF" w14:textId="77777777" w:rsidR="002B07FB" w:rsidRDefault="002B07FB" w:rsidP="002B07FB">
                  <w:pPr>
                    <w:spacing w:line="240" w:lineRule="exact"/>
                    <w:jc w:val="center"/>
                    <w:rPr>
                      <w:rFonts w:ascii="宋体" w:hAnsi="宋体" w:cs="宋体"/>
                      <w:color w:val="000000"/>
                      <w:sz w:val="22"/>
                      <w:szCs w:val="22"/>
                    </w:rPr>
                  </w:pPr>
                </w:p>
              </w:tc>
              <w:tc>
                <w:tcPr>
                  <w:tcW w:w="692"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BB5B2E9" w14:textId="44F128EF" w:rsidR="002B07FB" w:rsidRDefault="002B07FB" w:rsidP="002B07FB">
                  <w:pPr>
                    <w:jc w:val="center"/>
                    <w:rPr>
                      <w:rFonts w:ascii="宋体" w:hAnsi="宋体" w:cs="宋体"/>
                      <w:color w:val="000000"/>
                      <w:sz w:val="22"/>
                      <w:szCs w:val="22"/>
                    </w:rPr>
                  </w:pPr>
                  <w:r>
                    <w:rPr>
                      <w:rFonts w:ascii="宋体" w:hAnsi="宋体" w:cs="宋体" w:hint="eastAsia"/>
                      <w:color w:val="000000"/>
                      <w:sz w:val="22"/>
                      <w:szCs w:val="22"/>
                    </w:rPr>
                    <w:t>不收费</w:t>
                  </w:r>
                </w:p>
              </w:tc>
              <w:tc>
                <w:tcPr>
                  <w:tcW w:w="699"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49D6006" w14:textId="09E7EFF1" w:rsidR="002B07FB" w:rsidRDefault="001567C5" w:rsidP="001567C5">
                  <w:pPr>
                    <w:rPr>
                      <w:rFonts w:ascii="宋体" w:hAnsi="宋体" w:cs="宋体" w:hint="eastAsia"/>
                      <w:color w:val="000000"/>
                      <w:sz w:val="24"/>
                    </w:rPr>
                  </w:pPr>
                  <w:r>
                    <w:rPr>
                      <w:rFonts w:ascii="宋体" w:hAnsi="宋体" w:cs="宋体" w:hint="eastAsia"/>
                      <w:color w:val="000000"/>
                      <w:sz w:val="13"/>
                      <w:szCs w:val="13"/>
                    </w:rPr>
                    <w:t>豫政办［2</w:t>
                  </w:r>
                  <w:r>
                    <w:rPr>
                      <w:rFonts w:ascii="宋体" w:hAnsi="宋体" w:cs="宋体"/>
                      <w:color w:val="000000"/>
                      <w:sz w:val="13"/>
                      <w:szCs w:val="13"/>
                    </w:rPr>
                    <w:t>022</w:t>
                  </w:r>
                  <w:r>
                    <w:rPr>
                      <w:rFonts w:ascii="宋体" w:hAnsi="宋体" w:cs="宋体" w:hint="eastAsia"/>
                      <w:color w:val="000000"/>
                      <w:sz w:val="13"/>
                      <w:szCs w:val="13"/>
                    </w:rPr>
                    <w:t>］9</w:t>
                  </w:r>
                  <w:r>
                    <w:rPr>
                      <w:rFonts w:ascii="宋体" w:hAnsi="宋体" w:cs="宋体"/>
                      <w:color w:val="000000"/>
                      <w:sz w:val="13"/>
                      <w:szCs w:val="13"/>
                    </w:rPr>
                    <w:t>9</w:t>
                  </w:r>
                  <w:r>
                    <w:rPr>
                      <w:rFonts w:ascii="宋体" w:hAnsi="宋体" w:cs="宋体" w:hint="eastAsia"/>
                      <w:color w:val="000000"/>
                      <w:sz w:val="13"/>
                      <w:szCs w:val="13"/>
                    </w:rPr>
                    <w:t>号文承接</w:t>
                  </w:r>
                </w:p>
              </w:tc>
            </w:tr>
            <w:tr w:rsidR="001567C5" w14:paraId="095EBFB7" w14:textId="77777777" w:rsidTr="001567C5">
              <w:trPr>
                <w:gridAfter w:val="1"/>
                <w:wAfter w:w="15" w:type="dxa"/>
                <w:trHeight w:val="511"/>
              </w:trPr>
              <w:tc>
                <w:tcPr>
                  <w:tcW w:w="606" w:type="dxa"/>
                  <w:vMerge/>
                  <w:tcBorders>
                    <w:top w:val="single" w:sz="4" w:space="0" w:color="000000"/>
                    <w:left w:val="single" w:sz="4" w:space="0" w:color="000000"/>
                    <w:bottom w:val="single" w:sz="4" w:space="0" w:color="000000"/>
                    <w:right w:val="single" w:sz="4" w:space="0" w:color="000000"/>
                  </w:tcBorders>
                  <w:vAlign w:val="center"/>
                </w:tcPr>
                <w:p w14:paraId="77700355" w14:textId="77777777" w:rsidR="002B07FB" w:rsidRDefault="002B07FB" w:rsidP="002B07FB">
                  <w:pPr>
                    <w:widowControl/>
                    <w:spacing w:line="280" w:lineRule="exact"/>
                    <w:jc w:val="left"/>
                    <w:rPr>
                      <w:rFonts w:ascii="宋体" w:hAnsi="宋体" w:cs="宋体"/>
                      <w:color w:val="000000"/>
                      <w:sz w:val="22"/>
                      <w:szCs w:val="22"/>
                    </w:rPr>
                  </w:pPr>
                </w:p>
              </w:tc>
              <w:tc>
                <w:tcPr>
                  <w:tcW w:w="1045" w:type="dxa"/>
                  <w:vMerge/>
                  <w:tcBorders>
                    <w:left w:val="single" w:sz="4" w:space="0" w:color="000000"/>
                    <w:right w:val="single" w:sz="4" w:space="0" w:color="000000"/>
                  </w:tcBorders>
                  <w:vAlign w:val="center"/>
                </w:tcPr>
                <w:p w14:paraId="1F3CCCE4" w14:textId="77777777" w:rsidR="002B07FB" w:rsidRDefault="002B07FB" w:rsidP="002B07FB">
                  <w:pPr>
                    <w:widowControl/>
                    <w:spacing w:line="280" w:lineRule="exact"/>
                    <w:jc w:val="left"/>
                    <w:rPr>
                      <w:rFonts w:ascii="宋体" w:hAnsi="宋体" w:cs="宋体"/>
                      <w:color w:val="000000"/>
                      <w:sz w:val="22"/>
                      <w:szCs w:val="22"/>
                    </w:rPr>
                  </w:pPr>
                </w:p>
              </w:tc>
              <w:tc>
                <w:tcPr>
                  <w:tcW w:w="3124" w:type="dxa"/>
                  <w:vMerge/>
                  <w:tcBorders>
                    <w:top w:val="single" w:sz="4" w:space="0" w:color="000000"/>
                    <w:left w:val="single" w:sz="4" w:space="0" w:color="000000"/>
                    <w:bottom w:val="single" w:sz="4" w:space="0" w:color="000000"/>
                    <w:right w:val="single" w:sz="4" w:space="0" w:color="000000"/>
                  </w:tcBorders>
                  <w:vAlign w:val="center"/>
                </w:tcPr>
                <w:p w14:paraId="7A8D07CA" w14:textId="77777777" w:rsidR="002B07FB" w:rsidRDefault="002B07FB" w:rsidP="002B07FB">
                  <w:pPr>
                    <w:widowControl/>
                    <w:spacing w:line="280" w:lineRule="exact"/>
                    <w:jc w:val="left"/>
                    <w:rPr>
                      <w:rFonts w:ascii="宋体" w:hAnsi="宋体" w:cs="宋体"/>
                      <w:color w:val="000000"/>
                      <w:sz w:val="22"/>
                      <w:szCs w:val="22"/>
                    </w:rPr>
                  </w:pPr>
                </w:p>
              </w:tc>
              <w:tc>
                <w:tcPr>
                  <w:tcW w:w="470" w:type="dxa"/>
                  <w:vMerge/>
                  <w:tcBorders>
                    <w:top w:val="single" w:sz="4" w:space="0" w:color="000000"/>
                    <w:left w:val="single" w:sz="4" w:space="0" w:color="000000"/>
                    <w:bottom w:val="single" w:sz="4" w:space="0" w:color="000000"/>
                    <w:right w:val="single" w:sz="4" w:space="0" w:color="000000"/>
                  </w:tcBorders>
                  <w:vAlign w:val="center"/>
                </w:tcPr>
                <w:p w14:paraId="0F70BCBC" w14:textId="77777777" w:rsidR="002B07FB" w:rsidRDefault="002B07FB" w:rsidP="002B07FB">
                  <w:pPr>
                    <w:widowControl/>
                    <w:spacing w:line="280" w:lineRule="exact"/>
                    <w:jc w:val="left"/>
                    <w:rPr>
                      <w:rFonts w:ascii="宋体" w:hAnsi="宋体" w:cs="宋体"/>
                      <w:color w:val="000000"/>
                      <w:sz w:val="22"/>
                      <w:szCs w:val="22"/>
                    </w:rPr>
                  </w:pPr>
                </w:p>
              </w:tc>
              <w:tc>
                <w:tcPr>
                  <w:tcW w:w="505" w:type="dxa"/>
                  <w:vMerge/>
                  <w:tcBorders>
                    <w:left w:val="single" w:sz="4" w:space="0" w:color="000000"/>
                    <w:right w:val="single" w:sz="4" w:space="0" w:color="000000"/>
                  </w:tcBorders>
                  <w:vAlign w:val="center"/>
                </w:tcPr>
                <w:p w14:paraId="73051E95" w14:textId="77777777" w:rsidR="002B07FB" w:rsidRDefault="002B07FB" w:rsidP="002B07FB">
                  <w:pPr>
                    <w:widowControl/>
                    <w:spacing w:line="280" w:lineRule="exact"/>
                    <w:jc w:val="left"/>
                    <w:rPr>
                      <w:rFonts w:ascii="宋体" w:hAnsi="宋体" w:cs="宋体"/>
                      <w:color w:val="000000"/>
                      <w:sz w:val="22"/>
                      <w:szCs w:val="22"/>
                    </w:rPr>
                  </w:pPr>
                </w:p>
              </w:tc>
              <w:tc>
                <w:tcPr>
                  <w:tcW w:w="52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673335D" w14:textId="77777777" w:rsidR="002B07FB" w:rsidRDefault="002B07FB" w:rsidP="002B07FB">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审查</w:t>
                  </w:r>
                </w:p>
              </w:tc>
              <w:tc>
                <w:tcPr>
                  <w:tcW w:w="435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C864CBB" w14:textId="6DAFA915" w:rsidR="002B07FB" w:rsidRDefault="002B07FB" w:rsidP="002B07FB">
                  <w:pPr>
                    <w:widowControl/>
                    <w:spacing w:line="280" w:lineRule="exact"/>
                    <w:jc w:val="left"/>
                    <w:textAlignment w:val="center"/>
                    <w:rPr>
                      <w:rFonts w:ascii="宋体" w:hAnsi="宋体" w:cs="宋体"/>
                      <w:color w:val="000000"/>
                      <w:sz w:val="22"/>
                      <w:szCs w:val="22"/>
                    </w:rPr>
                  </w:pPr>
                  <w:r w:rsidRPr="002B07FB">
                    <w:rPr>
                      <w:rFonts w:ascii="宋体" w:hAnsi="宋体" w:cs="宋体" w:hint="eastAsia"/>
                      <w:color w:val="000000"/>
                      <w:sz w:val="22"/>
                      <w:szCs w:val="22"/>
                    </w:rPr>
                    <w:t>2.审查责任：材料审核，现场勘查，根据需要征求相关部门意见，提出初审意见。</w:t>
                  </w:r>
                </w:p>
              </w:tc>
              <w:tc>
                <w:tcPr>
                  <w:tcW w:w="127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73A6286" w14:textId="7630596C" w:rsidR="002B07FB" w:rsidRDefault="002B07FB" w:rsidP="002B07FB">
                  <w:pPr>
                    <w:widowControl/>
                    <w:spacing w:line="240" w:lineRule="exact"/>
                    <w:jc w:val="center"/>
                    <w:textAlignment w:val="center"/>
                    <w:rPr>
                      <w:rFonts w:ascii="宋体" w:hAnsi="宋体" w:cs="宋体"/>
                      <w:color w:val="000000"/>
                      <w:sz w:val="22"/>
                      <w:szCs w:val="22"/>
                    </w:rPr>
                  </w:pPr>
                  <w:r w:rsidRPr="002B07FB">
                    <w:rPr>
                      <w:rFonts w:ascii="宋体" w:cs="宋体" w:hint="eastAsia"/>
                      <w:color w:val="000000"/>
                      <w:sz w:val="22"/>
                      <w:szCs w:val="22"/>
                    </w:rPr>
                    <w:t>工程质量安全监管股</w:t>
                  </w:r>
                </w:p>
              </w:tc>
              <w:tc>
                <w:tcPr>
                  <w:tcW w:w="51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5E2782F" w14:textId="19101283" w:rsidR="002B07FB" w:rsidRDefault="002B07FB" w:rsidP="002B07FB">
                  <w:pPr>
                    <w:spacing w:line="280" w:lineRule="exact"/>
                    <w:jc w:val="center"/>
                    <w:rPr>
                      <w:rFonts w:ascii="宋体" w:hAnsi="宋体" w:cs="宋体"/>
                      <w:color w:val="000000"/>
                      <w:sz w:val="22"/>
                      <w:szCs w:val="22"/>
                    </w:rPr>
                  </w:pPr>
                  <w:r>
                    <w:rPr>
                      <w:rFonts w:ascii="宋体" w:cs="宋体"/>
                      <w:color w:val="000000"/>
                      <w:sz w:val="22"/>
                      <w:szCs w:val="22"/>
                    </w:rPr>
                    <w:t>2</w:t>
                  </w:r>
                  <w:r>
                    <w:rPr>
                      <w:rFonts w:ascii="宋体" w:cs="宋体" w:hint="eastAsia"/>
                      <w:color w:val="000000"/>
                      <w:sz w:val="22"/>
                      <w:szCs w:val="22"/>
                    </w:rPr>
                    <w:t>日</w:t>
                  </w:r>
                </w:p>
              </w:tc>
              <w:tc>
                <w:tcPr>
                  <w:tcW w:w="530" w:type="dxa"/>
                  <w:vMerge/>
                  <w:tcBorders>
                    <w:left w:val="single" w:sz="4" w:space="0" w:color="000000"/>
                    <w:right w:val="single" w:sz="4" w:space="0" w:color="000000"/>
                  </w:tcBorders>
                  <w:tcMar>
                    <w:top w:w="15" w:type="dxa"/>
                    <w:left w:w="15" w:type="dxa"/>
                    <w:bottom w:w="15" w:type="dxa"/>
                    <w:right w:w="15" w:type="dxa"/>
                  </w:tcMar>
                  <w:vAlign w:val="center"/>
                </w:tcPr>
                <w:p w14:paraId="6C29842E" w14:textId="77777777" w:rsidR="002B07FB" w:rsidRDefault="002B07FB" w:rsidP="002B07FB">
                  <w:pPr>
                    <w:spacing w:line="240" w:lineRule="exact"/>
                    <w:jc w:val="center"/>
                    <w:rPr>
                      <w:rFonts w:ascii="宋体" w:hAnsi="宋体" w:cs="宋体"/>
                      <w:color w:val="000000"/>
                      <w:sz w:val="22"/>
                      <w:szCs w:val="22"/>
                    </w:rPr>
                  </w:pPr>
                </w:p>
              </w:tc>
              <w:tc>
                <w:tcPr>
                  <w:tcW w:w="692" w:type="dxa"/>
                  <w:vMerge/>
                  <w:tcBorders>
                    <w:top w:val="single" w:sz="4" w:space="0" w:color="000000"/>
                    <w:left w:val="single" w:sz="4" w:space="0" w:color="000000"/>
                    <w:bottom w:val="single" w:sz="4" w:space="0" w:color="000000"/>
                    <w:right w:val="single" w:sz="4" w:space="0" w:color="000000"/>
                  </w:tcBorders>
                  <w:vAlign w:val="center"/>
                </w:tcPr>
                <w:p w14:paraId="0FC0C223" w14:textId="77777777" w:rsidR="002B07FB" w:rsidRDefault="002B07FB" w:rsidP="002B07FB">
                  <w:pPr>
                    <w:widowControl/>
                    <w:jc w:val="left"/>
                    <w:rPr>
                      <w:rFonts w:ascii="宋体" w:hAnsi="宋体" w:cs="宋体"/>
                      <w:color w:val="000000"/>
                      <w:sz w:val="22"/>
                      <w:szCs w:val="22"/>
                    </w:rPr>
                  </w:pPr>
                </w:p>
              </w:tc>
              <w:tc>
                <w:tcPr>
                  <w:tcW w:w="699" w:type="dxa"/>
                  <w:vMerge/>
                  <w:tcBorders>
                    <w:top w:val="single" w:sz="4" w:space="0" w:color="000000"/>
                    <w:left w:val="single" w:sz="4" w:space="0" w:color="000000"/>
                    <w:bottom w:val="single" w:sz="4" w:space="0" w:color="000000"/>
                    <w:right w:val="single" w:sz="4" w:space="0" w:color="000000"/>
                  </w:tcBorders>
                  <w:vAlign w:val="center"/>
                </w:tcPr>
                <w:p w14:paraId="70E48211" w14:textId="77777777" w:rsidR="002B07FB" w:rsidRDefault="002B07FB" w:rsidP="002B07FB">
                  <w:pPr>
                    <w:widowControl/>
                    <w:jc w:val="left"/>
                    <w:rPr>
                      <w:rFonts w:ascii="宋体" w:hAnsi="宋体" w:cs="宋体"/>
                      <w:color w:val="000000"/>
                      <w:sz w:val="24"/>
                    </w:rPr>
                  </w:pPr>
                </w:p>
              </w:tc>
            </w:tr>
            <w:tr w:rsidR="001567C5" w14:paraId="20D63096" w14:textId="77777777" w:rsidTr="001567C5">
              <w:trPr>
                <w:gridAfter w:val="1"/>
                <w:wAfter w:w="15" w:type="dxa"/>
                <w:trHeight w:val="468"/>
              </w:trPr>
              <w:tc>
                <w:tcPr>
                  <w:tcW w:w="606" w:type="dxa"/>
                  <w:vMerge/>
                  <w:tcBorders>
                    <w:top w:val="single" w:sz="4" w:space="0" w:color="000000"/>
                    <w:left w:val="single" w:sz="4" w:space="0" w:color="000000"/>
                    <w:bottom w:val="single" w:sz="4" w:space="0" w:color="000000"/>
                    <w:right w:val="single" w:sz="4" w:space="0" w:color="000000"/>
                  </w:tcBorders>
                  <w:vAlign w:val="center"/>
                </w:tcPr>
                <w:p w14:paraId="12ED7493" w14:textId="77777777" w:rsidR="002B07FB" w:rsidRDefault="002B07FB" w:rsidP="002B07FB">
                  <w:pPr>
                    <w:widowControl/>
                    <w:spacing w:line="280" w:lineRule="exact"/>
                    <w:jc w:val="left"/>
                    <w:rPr>
                      <w:rFonts w:ascii="宋体" w:hAnsi="宋体" w:cs="宋体"/>
                      <w:color w:val="000000"/>
                      <w:sz w:val="22"/>
                      <w:szCs w:val="22"/>
                    </w:rPr>
                  </w:pPr>
                </w:p>
              </w:tc>
              <w:tc>
                <w:tcPr>
                  <w:tcW w:w="1045" w:type="dxa"/>
                  <w:vMerge/>
                  <w:tcBorders>
                    <w:left w:val="single" w:sz="4" w:space="0" w:color="000000"/>
                    <w:right w:val="single" w:sz="4" w:space="0" w:color="000000"/>
                  </w:tcBorders>
                  <w:vAlign w:val="center"/>
                </w:tcPr>
                <w:p w14:paraId="3A9DDB82" w14:textId="77777777" w:rsidR="002B07FB" w:rsidRDefault="002B07FB" w:rsidP="002B07FB">
                  <w:pPr>
                    <w:widowControl/>
                    <w:spacing w:line="280" w:lineRule="exact"/>
                    <w:jc w:val="left"/>
                    <w:rPr>
                      <w:rFonts w:ascii="宋体" w:hAnsi="宋体" w:cs="宋体"/>
                      <w:color w:val="000000"/>
                      <w:sz w:val="22"/>
                      <w:szCs w:val="22"/>
                    </w:rPr>
                  </w:pPr>
                </w:p>
              </w:tc>
              <w:tc>
                <w:tcPr>
                  <w:tcW w:w="3124" w:type="dxa"/>
                  <w:vMerge/>
                  <w:tcBorders>
                    <w:top w:val="single" w:sz="4" w:space="0" w:color="000000"/>
                    <w:left w:val="single" w:sz="4" w:space="0" w:color="000000"/>
                    <w:bottom w:val="single" w:sz="4" w:space="0" w:color="000000"/>
                    <w:right w:val="single" w:sz="4" w:space="0" w:color="000000"/>
                  </w:tcBorders>
                  <w:vAlign w:val="center"/>
                </w:tcPr>
                <w:p w14:paraId="54FAD53B" w14:textId="77777777" w:rsidR="002B07FB" w:rsidRDefault="002B07FB" w:rsidP="002B07FB">
                  <w:pPr>
                    <w:widowControl/>
                    <w:spacing w:line="280" w:lineRule="exact"/>
                    <w:jc w:val="left"/>
                    <w:rPr>
                      <w:rFonts w:ascii="宋体" w:hAnsi="宋体" w:cs="宋体"/>
                      <w:color w:val="000000"/>
                      <w:sz w:val="22"/>
                      <w:szCs w:val="22"/>
                    </w:rPr>
                  </w:pPr>
                </w:p>
              </w:tc>
              <w:tc>
                <w:tcPr>
                  <w:tcW w:w="470" w:type="dxa"/>
                  <w:vMerge/>
                  <w:tcBorders>
                    <w:top w:val="single" w:sz="4" w:space="0" w:color="000000"/>
                    <w:left w:val="single" w:sz="4" w:space="0" w:color="000000"/>
                    <w:bottom w:val="single" w:sz="4" w:space="0" w:color="000000"/>
                    <w:right w:val="single" w:sz="4" w:space="0" w:color="000000"/>
                  </w:tcBorders>
                  <w:vAlign w:val="center"/>
                </w:tcPr>
                <w:p w14:paraId="35D30B75" w14:textId="77777777" w:rsidR="002B07FB" w:rsidRDefault="002B07FB" w:rsidP="002B07FB">
                  <w:pPr>
                    <w:widowControl/>
                    <w:spacing w:line="280" w:lineRule="exact"/>
                    <w:jc w:val="left"/>
                    <w:rPr>
                      <w:rFonts w:ascii="宋体" w:hAnsi="宋体" w:cs="宋体"/>
                      <w:color w:val="000000"/>
                      <w:sz w:val="22"/>
                      <w:szCs w:val="22"/>
                    </w:rPr>
                  </w:pPr>
                </w:p>
              </w:tc>
              <w:tc>
                <w:tcPr>
                  <w:tcW w:w="505" w:type="dxa"/>
                  <w:vMerge/>
                  <w:tcBorders>
                    <w:left w:val="single" w:sz="4" w:space="0" w:color="000000"/>
                    <w:right w:val="single" w:sz="4" w:space="0" w:color="000000"/>
                  </w:tcBorders>
                  <w:vAlign w:val="center"/>
                </w:tcPr>
                <w:p w14:paraId="7C6B44DE" w14:textId="77777777" w:rsidR="002B07FB" w:rsidRDefault="002B07FB" w:rsidP="002B07FB">
                  <w:pPr>
                    <w:widowControl/>
                    <w:spacing w:line="280" w:lineRule="exact"/>
                    <w:jc w:val="left"/>
                    <w:rPr>
                      <w:rFonts w:ascii="宋体" w:hAnsi="宋体" w:cs="宋体"/>
                      <w:color w:val="000000"/>
                      <w:sz w:val="22"/>
                      <w:szCs w:val="22"/>
                    </w:rPr>
                  </w:pPr>
                </w:p>
              </w:tc>
              <w:tc>
                <w:tcPr>
                  <w:tcW w:w="52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A3DEFC9" w14:textId="77777777" w:rsidR="002B07FB" w:rsidRDefault="002B07FB" w:rsidP="002B07FB">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决定</w:t>
                  </w:r>
                </w:p>
              </w:tc>
              <w:tc>
                <w:tcPr>
                  <w:tcW w:w="435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524C4AA" w14:textId="2E2AD08E" w:rsidR="002B07FB" w:rsidRDefault="002B07FB" w:rsidP="002B07FB">
                  <w:pPr>
                    <w:widowControl/>
                    <w:spacing w:line="280" w:lineRule="exact"/>
                    <w:jc w:val="left"/>
                    <w:textAlignment w:val="center"/>
                    <w:rPr>
                      <w:rFonts w:ascii="宋体" w:hAnsi="宋体" w:cs="宋体"/>
                      <w:color w:val="000000"/>
                      <w:sz w:val="22"/>
                      <w:szCs w:val="22"/>
                    </w:rPr>
                  </w:pPr>
                  <w:r w:rsidRPr="002B07FB">
                    <w:rPr>
                      <w:rFonts w:ascii="宋体" w:hAnsi="宋体" w:cs="宋体" w:hint="eastAsia"/>
                      <w:color w:val="000000"/>
                      <w:sz w:val="22"/>
                      <w:szCs w:val="22"/>
                    </w:rPr>
                    <w:t>3.决定责任：作出决定（不予行政许可的应当告知理由）；按时办结；法定告知。</w:t>
                  </w:r>
                </w:p>
              </w:tc>
              <w:tc>
                <w:tcPr>
                  <w:tcW w:w="127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E999503" w14:textId="2B2C332A" w:rsidR="002B07FB" w:rsidRDefault="002B07FB" w:rsidP="002B07FB">
                  <w:pPr>
                    <w:widowControl/>
                    <w:spacing w:line="240" w:lineRule="exact"/>
                    <w:jc w:val="center"/>
                    <w:textAlignment w:val="center"/>
                    <w:rPr>
                      <w:rFonts w:ascii="宋体" w:hAnsi="宋体" w:cs="宋体"/>
                      <w:color w:val="000000"/>
                      <w:sz w:val="22"/>
                      <w:szCs w:val="22"/>
                    </w:rPr>
                  </w:pPr>
                  <w:r w:rsidRPr="002B07FB">
                    <w:rPr>
                      <w:rFonts w:ascii="宋体" w:cs="宋体" w:hint="eastAsia"/>
                      <w:color w:val="000000"/>
                      <w:sz w:val="22"/>
                      <w:szCs w:val="22"/>
                    </w:rPr>
                    <w:t>工程质量安全监管股</w:t>
                  </w:r>
                </w:p>
              </w:tc>
              <w:tc>
                <w:tcPr>
                  <w:tcW w:w="51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4F65342" w14:textId="77777777" w:rsidR="002B07FB" w:rsidRDefault="002B07FB" w:rsidP="002B07FB">
                  <w:pPr>
                    <w:spacing w:line="280" w:lineRule="exact"/>
                    <w:rPr>
                      <w:rFonts w:ascii="宋体" w:hAnsi="宋体" w:cs="宋体"/>
                      <w:color w:val="000000"/>
                      <w:sz w:val="22"/>
                      <w:szCs w:val="22"/>
                    </w:rPr>
                  </w:pPr>
                  <w:r>
                    <w:rPr>
                      <w:rFonts w:ascii="宋体" w:cs="宋体"/>
                      <w:color w:val="000000"/>
                      <w:sz w:val="22"/>
                      <w:szCs w:val="22"/>
                    </w:rPr>
                    <w:t>2</w:t>
                  </w:r>
                  <w:r>
                    <w:rPr>
                      <w:rFonts w:ascii="宋体" w:cs="宋体" w:hint="eastAsia"/>
                      <w:color w:val="000000"/>
                      <w:sz w:val="22"/>
                      <w:szCs w:val="22"/>
                    </w:rPr>
                    <w:t>日</w:t>
                  </w:r>
                </w:p>
              </w:tc>
              <w:tc>
                <w:tcPr>
                  <w:tcW w:w="530" w:type="dxa"/>
                  <w:vMerge/>
                  <w:tcBorders>
                    <w:left w:val="single" w:sz="4" w:space="0" w:color="000000"/>
                    <w:right w:val="single" w:sz="4" w:space="0" w:color="000000"/>
                  </w:tcBorders>
                  <w:tcMar>
                    <w:top w:w="15" w:type="dxa"/>
                    <w:left w:w="15" w:type="dxa"/>
                    <w:bottom w:w="15" w:type="dxa"/>
                    <w:right w:w="15" w:type="dxa"/>
                  </w:tcMar>
                  <w:vAlign w:val="center"/>
                </w:tcPr>
                <w:p w14:paraId="78E4C32B" w14:textId="77777777" w:rsidR="002B07FB" w:rsidRDefault="002B07FB" w:rsidP="002B07FB">
                  <w:pPr>
                    <w:spacing w:line="240" w:lineRule="exact"/>
                    <w:jc w:val="center"/>
                    <w:rPr>
                      <w:rFonts w:ascii="宋体" w:hAnsi="宋体" w:cs="宋体"/>
                      <w:color w:val="000000"/>
                      <w:sz w:val="22"/>
                      <w:szCs w:val="22"/>
                    </w:rPr>
                  </w:pPr>
                </w:p>
              </w:tc>
              <w:tc>
                <w:tcPr>
                  <w:tcW w:w="692" w:type="dxa"/>
                  <w:vMerge/>
                  <w:tcBorders>
                    <w:top w:val="single" w:sz="4" w:space="0" w:color="000000"/>
                    <w:left w:val="single" w:sz="4" w:space="0" w:color="000000"/>
                    <w:bottom w:val="single" w:sz="4" w:space="0" w:color="000000"/>
                    <w:right w:val="single" w:sz="4" w:space="0" w:color="000000"/>
                  </w:tcBorders>
                  <w:vAlign w:val="center"/>
                </w:tcPr>
                <w:p w14:paraId="7B2051A9" w14:textId="77777777" w:rsidR="002B07FB" w:rsidRDefault="002B07FB" w:rsidP="002B07FB">
                  <w:pPr>
                    <w:widowControl/>
                    <w:jc w:val="left"/>
                    <w:rPr>
                      <w:rFonts w:ascii="宋体" w:hAnsi="宋体" w:cs="宋体"/>
                      <w:color w:val="000000"/>
                      <w:sz w:val="22"/>
                      <w:szCs w:val="22"/>
                    </w:rPr>
                  </w:pPr>
                </w:p>
              </w:tc>
              <w:tc>
                <w:tcPr>
                  <w:tcW w:w="699" w:type="dxa"/>
                  <w:vMerge/>
                  <w:tcBorders>
                    <w:top w:val="single" w:sz="4" w:space="0" w:color="000000"/>
                    <w:left w:val="single" w:sz="4" w:space="0" w:color="000000"/>
                    <w:bottom w:val="single" w:sz="4" w:space="0" w:color="000000"/>
                    <w:right w:val="single" w:sz="4" w:space="0" w:color="000000"/>
                  </w:tcBorders>
                  <w:vAlign w:val="center"/>
                </w:tcPr>
                <w:p w14:paraId="21E9C924" w14:textId="77777777" w:rsidR="002B07FB" w:rsidRDefault="002B07FB" w:rsidP="002B07FB">
                  <w:pPr>
                    <w:widowControl/>
                    <w:jc w:val="left"/>
                    <w:rPr>
                      <w:rFonts w:ascii="宋体" w:hAnsi="宋体" w:cs="宋体"/>
                      <w:color w:val="000000"/>
                      <w:sz w:val="24"/>
                    </w:rPr>
                  </w:pPr>
                </w:p>
              </w:tc>
            </w:tr>
            <w:tr w:rsidR="001567C5" w14:paraId="435D1080" w14:textId="77777777" w:rsidTr="001567C5">
              <w:trPr>
                <w:gridAfter w:val="1"/>
                <w:wAfter w:w="15" w:type="dxa"/>
                <w:trHeight w:val="476"/>
              </w:trPr>
              <w:tc>
                <w:tcPr>
                  <w:tcW w:w="606" w:type="dxa"/>
                  <w:vMerge/>
                  <w:tcBorders>
                    <w:top w:val="single" w:sz="4" w:space="0" w:color="000000"/>
                    <w:left w:val="single" w:sz="4" w:space="0" w:color="000000"/>
                    <w:bottom w:val="single" w:sz="4" w:space="0" w:color="000000"/>
                    <w:right w:val="single" w:sz="4" w:space="0" w:color="000000"/>
                  </w:tcBorders>
                  <w:vAlign w:val="center"/>
                </w:tcPr>
                <w:p w14:paraId="5412C168" w14:textId="77777777" w:rsidR="002B07FB" w:rsidRDefault="002B07FB" w:rsidP="002B07FB">
                  <w:pPr>
                    <w:widowControl/>
                    <w:spacing w:line="280" w:lineRule="exact"/>
                    <w:jc w:val="left"/>
                    <w:rPr>
                      <w:rFonts w:ascii="宋体" w:hAnsi="宋体" w:cs="宋体"/>
                      <w:color w:val="000000"/>
                      <w:sz w:val="22"/>
                      <w:szCs w:val="22"/>
                    </w:rPr>
                  </w:pPr>
                </w:p>
              </w:tc>
              <w:tc>
                <w:tcPr>
                  <w:tcW w:w="1045" w:type="dxa"/>
                  <w:vMerge/>
                  <w:tcBorders>
                    <w:left w:val="single" w:sz="4" w:space="0" w:color="000000"/>
                    <w:bottom w:val="single" w:sz="4" w:space="0" w:color="000000"/>
                    <w:right w:val="single" w:sz="4" w:space="0" w:color="000000"/>
                  </w:tcBorders>
                  <w:vAlign w:val="center"/>
                </w:tcPr>
                <w:p w14:paraId="6E92A798" w14:textId="77777777" w:rsidR="002B07FB" w:rsidRDefault="002B07FB" w:rsidP="002B07FB">
                  <w:pPr>
                    <w:widowControl/>
                    <w:spacing w:line="280" w:lineRule="exact"/>
                    <w:jc w:val="left"/>
                    <w:rPr>
                      <w:rFonts w:ascii="宋体" w:hAnsi="宋体" w:cs="宋体"/>
                      <w:color w:val="000000"/>
                      <w:sz w:val="22"/>
                      <w:szCs w:val="22"/>
                    </w:rPr>
                  </w:pPr>
                </w:p>
              </w:tc>
              <w:tc>
                <w:tcPr>
                  <w:tcW w:w="3124" w:type="dxa"/>
                  <w:vMerge/>
                  <w:tcBorders>
                    <w:top w:val="single" w:sz="4" w:space="0" w:color="000000"/>
                    <w:left w:val="single" w:sz="4" w:space="0" w:color="000000"/>
                    <w:bottom w:val="single" w:sz="4" w:space="0" w:color="000000"/>
                    <w:right w:val="single" w:sz="4" w:space="0" w:color="000000"/>
                  </w:tcBorders>
                  <w:vAlign w:val="center"/>
                </w:tcPr>
                <w:p w14:paraId="0B3452E1" w14:textId="77777777" w:rsidR="002B07FB" w:rsidRDefault="002B07FB" w:rsidP="002B07FB">
                  <w:pPr>
                    <w:widowControl/>
                    <w:spacing w:line="280" w:lineRule="exact"/>
                    <w:jc w:val="left"/>
                    <w:rPr>
                      <w:rFonts w:ascii="宋体" w:hAnsi="宋体" w:cs="宋体"/>
                      <w:color w:val="000000"/>
                      <w:sz w:val="22"/>
                      <w:szCs w:val="22"/>
                    </w:rPr>
                  </w:pPr>
                </w:p>
              </w:tc>
              <w:tc>
                <w:tcPr>
                  <w:tcW w:w="470" w:type="dxa"/>
                  <w:vMerge/>
                  <w:tcBorders>
                    <w:top w:val="single" w:sz="4" w:space="0" w:color="000000"/>
                    <w:left w:val="single" w:sz="4" w:space="0" w:color="000000"/>
                    <w:bottom w:val="single" w:sz="4" w:space="0" w:color="000000"/>
                    <w:right w:val="single" w:sz="4" w:space="0" w:color="000000"/>
                  </w:tcBorders>
                  <w:vAlign w:val="center"/>
                </w:tcPr>
                <w:p w14:paraId="715C4180" w14:textId="77777777" w:rsidR="002B07FB" w:rsidRDefault="002B07FB" w:rsidP="002B07FB">
                  <w:pPr>
                    <w:widowControl/>
                    <w:spacing w:line="280" w:lineRule="exact"/>
                    <w:jc w:val="left"/>
                    <w:rPr>
                      <w:rFonts w:ascii="宋体" w:hAnsi="宋体" w:cs="宋体"/>
                      <w:color w:val="000000"/>
                      <w:sz w:val="22"/>
                      <w:szCs w:val="22"/>
                    </w:rPr>
                  </w:pPr>
                </w:p>
              </w:tc>
              <w:tc>
                <w:tcPr>
                  <w:tcW w:w="505" w:type="dxa"/>
                  <w:vMerge/>
                  <w:tcBorders>
                    <w:left w:val="single" w:sz="4" w:space="0" w:color="000000"/>
                    <w:bottom w:val="single" w:sz="4" w:space="0" w:color="000000"/>
                    <w:right w:val="single" w:sz="4" w:space="0" w:color="000000"/>
                  </w:tcBorders>
                  <w:vAlign w:val="center"/>
                </w:tcPr>
                <w:p w14:paraId="7B49BB71" w14:textId="77777777" w:rsidR="002B07FB" w:rsidRDefault="002B07FB" w:rsidP="002B07FB">
                  <w:pPr>
                    <w:widowControl/>
                    <w:spacing w:line="280" w:lineRule="exact"/>
                    <w:jc w:val="left"/>
                    <w:rPr>
                      <w:rFonts w:ascii="宋体" w:hAnsi="宋体" w:cs="宋体"/>
                      <w:color w:val="000000"/>
                      <w:sz w:val="22"/>
                      <w:szCs w:val="22"/>
                    </w:rPr>
                  </w:pPr>
                </w:p>
              </w:tc>
              <w:tc>
                <w:tcPr>
                  <w:tcW w:w="522"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56A8C646" w14:textId="77777777" w:rsidR="002B07FB" w:rsidRDefault="002B07FB" w:rsidP="002B07FB">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送达</w:t>
                  </w:r>
                </w:p>
              </w:tc>
              <w:tc>
                <w:tcPr>
                  <w:tcW w:w="4354"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23CB5EBF" w14:textId="5E98CFD8" w:rsidR="002B07FB" w:rsidRDefault="002B07FB" w:rsidP="002B07FB">
                  <w:pPr>
                    <w:widowControl/>
                    <w:spacing w:line="280" w:lineRule="exact"/>
                    <w:jc w:val="left"/>
                    <w:textAlignment w:val="center"/>
                    <w:rPr>
                      <w:rFonts w:ascii="宋体" w:hAnsi="宋体" w:cs="宋体"/>
                      <w:color w:val="000000"/>
                      <w:sz w:val="22"/>
                      <w:szCs w:val="22"/>
                    </w:rPr>
                  </w:pPr>
                  <w:r w:rsidRPr="002B07FB">
                    <w:rPr>
                      <w:rFonts w:ascii="宋体" w:hAnsi="宋体" w:cs="宋体" w:hint="eastAsia"/>
                      <w:color w:val="000000"/>
                      <w:sz w:val="22"/>
                      <w:szCs w:val="22"/>
                    </w:rPr>
                    <w:t>4、送达责任：制作送达文书；按规定送达当事人；信息公开。</w:t>
                  </w:r>
                </w:p>
              </w:tc>
              <w:tc>
                <w:tcPr>
                  <w:tcW w:w="1270"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4BFE8DC4" w14:textId="5B03C217" w:rsidR="002B07FB" w:rsidRDefault="002B07FB" w:rsidP="002B07FB">
                  <w:pPr>
                    <w:widowControl/>
                    <w:spacing w:line="240" w:lineRule="exact"/>
                    <w:jc w:val="center"/>
                    <w:textAlignment w:val="center"/>
                    <w:rPr>
                      <w:sz w:val="22"/>
                      <w:szCs w:val="22"/>
                    </w:rPr>
                  </w:pPr>
                  <w:r w:rsidRPr="002B07FB">
                    <w:rPr>
                      <w:rFonts w:ascii="宋体" w:cs="宋体" w:hint="eastAsia"/>
                      <w:color w:val="000000"/>
                      <w:sz w:val="22"/>
                      <w:szCs w:val="22"/>
                    </w:rPr>
                    <w:t>工程质量安全监管股</w:t>
                  </w:r>
                </w:p>
              </w:tc>
              <w:tc>
                <w:tcPr>
                  <w:tcW w:w="515"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7F9183DF" w14:textId="1E606236" w:rsidR="002B07FB" w:rsidRDefault="001567C5" w:rsidP="002B07FB">
                  <w:pPr>
                    <w:spacing w:line="280" w:lineRule="exact"/>
                    <w:jc w:val="center"/>
                    <w:rPr>
                      <w:rFonts w:ascii="宋体" w:hAnsi="宋体" w:cs="宋体"/>
                      <w:color w:val="000000"/>
                      <w:sz w:val="22"/>
                      <w:szCs w:val="22"/>
                    </w:rPr>
                  </w:pPr>
                  <w:r>
                    <w:rPr>
                      <w:rFonts w:ascii="宋体" w:cs="宋体"/>
                      <w:color w:val="000000"/>
                      <w:sz w:val="22"/>
                      <w:szCs w:val="22"/>
                    </w:rPr>
                    <w:t>1</w:t>
                  </w:r>
                  <w:r w:rsidR="002B07FB">
                    <w:rPr>
                      <w:rFonts w:ascii="宋体" w:cs="宋体" w:hint="eastAsia"/>
                      <w:color w:val="000000"/>
                      <w:sz w:val="22"/>
                      <w:szCs w:val="22"/>
                    </w:rPr>
                    <w:t>日</w:t>
                  </w:r>
                </w:p>
              </w:tc>
              <w:tc>
                <w:tcPr>
                  <w:tcW w:w="530" w:type="dxa"/>
                  <w:vMerge/>
                  <w:tcBorders>
                    <w:left w:val="single" w:sz="4" w:space="0" w:color="000000"/>
                    <w:right w:val="single" w:sz="4" w:space="0" w:color="000000"/>
                  </w:tcBorders>
                  <w:tcMar>
                    <w:top w:w="15" w:type="dxa"/>
                    <w:left w:w="15" w:type="dxa"/>
                    <w:bottom w:w="15" w:type="dxa"/>
                    <w:right w:w="15" w:type="dxa"/>
                  </w:tcMar>
                  <w:vAlign w:val="center"/>
                </w:tcPr>
                <w:p w14:paraId="0C7D02E4" w14:textId="77777777" w:rsidR="002B07FB" w:rsidRDefault="002B07FB" w:rsidP="002B07FB">
                  <w:pPr>
                    <w:spacing w:line="240" w:lineRule="exact"/>
                    <w:jc w:val="center"/>
                    <w:rPr>
                      <w:rFonts w:ascii="宋体" w:hAnsi="宋体" w:cs="宋体"/>
                      <w:color w:val="000000"/>
                      <w:sz w:val="22"/>
                      <w:szCs w:val="22"/>
                    </w:rPr>
                  </w:pPr>
                </w:p>
              </w:tc>
              <w:tc>
                <w:tcPr>
                  <w:tcW w:w="692" w:type="dxa"/>
                  <w:vMerge/>
                  <w:tcBorders>
                    <w:top w:val="single" w:sz="4" w:space="0" w:color="000000"/>
                    <w:left w:val="single" w:sz="4" w:space="0" w:color="000000"/>
                    <w:bottom w:val="single" w:sz="4" w:space="0" w:color="000000"/>
                    <w:right w:val="single" w:sz="4" w:space="0" w:color="000000"/>
                  </w:tcBorders>
                  <w:vAlign w:val="center"/>
                </w:tcPr>
                <w:p w14:paraId="32E4A87D" w14:textId="77777777" w:rsidR="002B07FB" w:rsidRDefault="002B07FB" w:rsidP="002B07FB">
                  <w:pPr>
                    <w:widowControl/>
                    <w:jc w:val="left"/>
                    <w:rPr>
                      <w:rFonts w:ascii="宋体" w:hAnsi="宋体" w:cs="宋体"/>
                      <w:color w:val="000000"/>
                      <w:sz w:val="22"/>
                      <w:szCs w:val="22"/>
                    </w:rPr>
                  </w:pPr>
                </w:p>
              </w:tc>
              <w:tc>
                <w:tcPr>
                  <w:tcW w:w="699" w:type="dxa"/>
                  <w:vMerge/>
                  <w:tcBorders>
                    <w:top w:val="single" w:sz="4" w:space="0" w:color="000000"/>
                    <w:left w:val="single" w:sz="4" w:space="0" w:color="000000"/>
                    <w:bottom w:val="single" w:sz="4" w:space="0" w:color="000000"/>
                    <w:right w:val="single" w:sz="4" w:space="0" w:color="000000"/>
                  </w:tcBorders>
                  <w:vAlign w:val="center"/>
                </w:tcPr>
                <w:p w14:paraId="09209E14" w14:textId="77777777" w:rsidR="002B07FB" w:rsidRDefault="002B07FB" w:rsidP="002B07FB">
                  <w:pPr>
                    <w:widowControl/>
                    <w:jc w:val="left"/>
                    <w:rPr>
                      <w:rFonts w:ascii="宋体" w:hAnsi="宋体" w:cs="宋体"/>
                      <w:color w:val="000000"/>
                      <w:sz w:val="24"/>
                    </w:rPr>
                  </w:pPr>
                </w:p>
              </w:tc>
            </w:tr>
            <w:tr w:rsidR="001567C5" w14:paraId="052718D1" w14:textId="77777777" w:rsidTr="001567C5">
              <w:trPr>
                <w:gridAfter w:val="1"/>
                <w:wAfter w:w="15" w:type="dxa"/>
                <w:trHeight w:val="878"/>
              </w:trPr>
              <w:tc>
                <w:tcPr>
                  <w:tcW w:w="606" w:type="dxa"/>
                  <w:vMerge/>
                  <w:tcBorders>
                    <w:top w:val="single" w:sz="4" w:space="0" w:color="000000"/>
                    <w:left w:val="single" w:sz="4" w:space="0" w:color="000000"/>
                    <w:bottom w:val="single" w:sz="4" w:space="0" w:color="000000"/>
                    <w:right w:val="single" w:sz="4" w:space="0" w:color="000000"/>
                  </w:tcBorders>
                  <w:vAlign w:val="center"/>
                </w:tcPr>
                <w:p w14:paraId="644ED0EB" w14:textId="77777777" w:rsidR="002B07FB" w:rsidRDefault="002B07FB" w:rsidP="002B07FB">
                  <w:pPr>
                    <w:widowControl/>
                    <w:spacing w:line="280" w:lineRule="exact"/>
                    <w:jc w:val="left"/>
                    <w:rPr>
                      <w:rFonts w:ascii="宋体" w:hAnsi="宋体" w:cs="宋体"/>
                      <w:color w:val="000000"/>
                      <w:sz w:val="22"/>
                      <w:szCs w:val="22"/>
                    </w:rPr>
                  </w:pPr>
                </w:p>
              </w:tc>
              <w:tc>
                <w:tcPr>
                  <w:tcW w:w="1045" w:type="dxa"/>
                  <w:vMerge/>
                  <w:tcBorders>
                    <w:left w:val="single" w:sz="4" w:space="0" w:color="000000"/>
                    <w:bottom w:val="single" w:sz="4" w:space="0" w:color="000000"/>
                    <w:right w:val="single" w:sz="4" w:space="0" w:color="000000"/>
                  </w:tcBorders>
                  <w:vAlign w:val="center"/>
                </w:tcPr>
                <w:p w14:paraId="3EB1C015" w14:textId="77777777" w:rsidR="002B07FB" w:rsidRDefault="002B07FB" w:rsidP="002B07FB">
                  <w:pPr>
                    <w:widowControl/>
                    <w:spacing w:line="280" w:lineRule="exact"/>
                    <w:jc w:val="left"/>
                    <w:rPr>
                      <w:rFonts w:ascii="宋体" w:hAnsi="宋体" w:cs="宋体"/>
                      <w:color w:val="000000"/>
                      <w:sz w:val="22"/>
                      <w:szCs w:val="22"/>
                    </w:rPr>
                  </w:pPr>
                </w:p>
              </w:tc>
              <w:tc>
                <w:tcPr>
                  <w:tcW w:w="3124" w:type="dxa"/>
                  <w:vMerge/>
                  <w:tcBorders>
                    <w:top w:val="single" w:sz="4" w:space="0" w:color="000000"/>
                    <w:left w:val="single" w:sz="4" w:space="0" w:color="000000"/>
                    <w:bottom w:val="single" w:sz="4" w:space="0" w:color="000000"/>
                    <w:right w:val="single" w:sz="4" w:space="0" w:color="000000"/>
                  </w:tcBorders>
                  <w:vAlign w:val="center"/>
                </w:tcPr>
                <w:p w14:paraId="4422B102" w14:textId="77777777" w:rsidR="002B07FB" w:rsidRDefault="002B07FB" w:rsidP="002B07FB">
                  <w:pPr>
                    <w:widowControl/>
                    <w:spacing w:line="280" w:lineRule="exact"/>
                    <w:jc w:val="left"/>
                    <w:rPr>
                      <w:rFonts w:ascii="宋体" w:hAnsi="宋体" w:cs="宋体"/>
                      <w:color w:val="000000"/>
                      <w:sz w:val="22"/>
                      <w:szCs w:val="22"/>
                    </w:rPr>
                  </w:pPr>
                </w:p>
              </w:tc>
              <w:tc>
                <w:tcPr>
                  <w:tcW w:w="470" w:type="dxa"/>
                  <w:vMerge/>
                  <w:tcBorders>
                    <w:top w:val="single" w:sz="4" w:space="0" w:color="000000"/>
                    <w:left w:val="single" w:sz="4" w:space="0" w:color="000000"/>
                    <w:bottom w:val="single" w:sz="4" w:space="0" w:color="000000"/>
                    <w:right w:val="single" w:sz="4" w:space="0" w:color="000000"/>
                  </w:tcBorders>
                  <w:vAlign w:val="center"/>
                </w:tcPr>
                <w:p w14:paraId="01ED693B" w14:textId="77777777" w:rsidR="002B07FB" w:rsidRDefault="002B07FB" w:rsidP="002B07FB">
                  <w:pPr>
                    <w:widowControl/>
                    <w:spacing w:line="280" w:lineRule="exact"/>
                    <w:jc w:val="left"/>
                    <w:rPr>
                      <w:rFonts w:ascii="宋体" w:hAnsi="宋体" w:cs="宋体"/>
                      <w:color w:val="000000"/>
                      <w:sz w:val="22"/>
                      <w:szCs w:val="22"/>
                    </w:rPr>
                  </w:pPr>
                </w:p>
              </w:tc>
              <w:tc>
                <w:tcPr>
                  <w:tcW w:w="505" w:type="dxa"/>
                  <w:vMerge/>
                  <w:tcBorders>
                    <w:left w:val="single" w:sz="4" w:space="0" w:color="000000"/>
                    <w:bottom w:val="single" w:sz="4" w:space="0" w:color="000000"/>
                    <w:right w:val="single" w:sz="4" w:space="0" w:color="000000"/>
                  </w:tcBorders>
                  <w:vAlign w:val="center"/>
                </w:tcPr>
                <w:p w14:paraId="0BEAA533" w14:textId="77777777" w:rsidR="002B07FB" w:rsidRDefault="002B07FB" w:rsidP="002B07FB">
                  <w:pPr>
                    <w:widowControl/>
                    <w:spacing w:line="280" w:lineRule="exact"/>
                    <w:jc w:val="left"/>
                    <w:rPr>
                      <w:rFonts w:ascii="宋体" w:hAnsi="宋体" w:cs="宋体"/>
                      <w:color w:val="000000"/>
                      <w:sz w:val="22"/>
                      <w:szCs w:val="22"/>
                    </w:rPr>
                  </w:pPr>
                </w:p>
              </w:tc>
              <w:tc>
                <w:tcPr>
                  <w:tcW w:w="522"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43D041D0" w14:textId="77777777" w:rsidR="002B07FB" w:rsidRDefault="002B07FB" w:rsidP="002B07FB">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事后监管</w:t>
                  </w:r>
                </w:p>
              </w:tc>
              <w:tc>
                <w:tcPr>
                  <w:tcW w:w="4354"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2779A072" w14:textId="21D21F9C" w:rsidR="002B07FB" w:rsidRDefault="002B07FB" w:rsidP="002B07FB">
                  <w:pPr>
                    <w:widowControl/>
                    <w:spacing w:line="280" w:lineRule="exact"/>
                    <w:jc w:val="left"/>
                    <w:textAlignment w:val="center"/>
                    <w:rPr>
                      <w:rFonts w:ascii="宋体" w:hAnsi="宋体" w:cs="宋体"/>
                      <w:color w:val="000000"/>
                      <w:sz w:val="22"/>
                      <w:szCs w:val="22"/>
                    </w:rPr>
                  </w:pPr>
                  <w:r w:rsidRPr="002B07FB">
                    <w:rPr>
                      <w:rFonts w:ascii="宋体" w:hAnsi="宋体" w:cs="宋体" w:hint="eastAsia"/>
                      <w:color w:val="000000"/>
                      <w:sz w:val="22"/>
                      <w:szCs w:val="22"/>
                    </w:rPr>
                    <w:t>5.事后监管责任：加强项目的监督检查，确保备案与核准内容一致。</w:t>
                  </w:r>
                </w:p>
              </w:tc>
              <w:tc>
                <w:tcPr>
                  <w:tcW w:w="1270"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000D0272" w14:textId="598E6EA1" w:rsidR="002B07FB" w:rsidRDefault="002B07FB" w:rsidP="002B07FB">
                  <w:pPr>
                    <w:widowControl/>
                    <w:spacing w:line="240" w:lineRule="exact"/>
                    <w:jc w:val="center"/>
                    <w:textAlignment w:val="center"/>
                    <w:rPr>
                      <w:sz w:val="22"/>
                      <w:szCs w:val="22"/>
                    </w:rPr>
                  </w:pPr>
                  <w:r w:rsidRPr="002B07FB">
                    <w:rPr>
                      <w:rFonts w:ascii="宋体" w:cs="宋体" w:hint="eastAsia"/>
                      <w:color w:val="000000"/>
                      <w:sz w:val="22"/>
                      <w:szCs w:val="22"/>
                    </w:rPr>
                    <w:t>工程质量安全监管股</w:t>
                  </w:r>
                </w:p>
              </w:tc>
              <w:tc>
                <w:tcPr>
                  <w:tcW w:w="515"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0E237867" w14:textId="77777777" w:rsidR="002B07FB" w:rsidRDefault="002B07FB" w:rsidP="002B07FB">
                  <w:pPr>
                    <w:spacing w:line="280" w:lineRule="exact"/>
                    <w:jc w:val="center"/>
                    <w:rPr>
                      <w:rFonts w:ascii="宋体" w:hAnsi="宋体" w:cs="宋体"/>
                      <w:color w:val="000000"/>
                      <w:sz w:val="22"/>
                      <w:szCs w:val="22"/>
                    </w:rPr>
                  </w:pPr>
                </w:p>
              </w:tc>
              <w:tc>
                <w:tcPr>
                  <w:tcW w:w="530" w:type="dxa"/>
                  <w:vMerge/>
                  <w:tcBorders>
                    <w:left w:val="single" w:sz="4" w:space="0" w:color="000000"/>
                    <w:bottom w:val="single" w:sz="4" w:space="0" w:color="000000"/>
                    <w:right w:val="single" w:sz="4" w:space="0" w:color="000000"/>
                  </w:tcBorders>
                  <w:tcMar>
                    <w:top w:w="15" w:type="dxa"/>
                    <w:left w:w="15" w:type="dxa"/>
                    <w:bottom w:w="15" w:type="dxa"/>
                    <w:right w:w="15" w:type="dxa"/>
                  </w:tcMar>
                  <w:vAlign w:val="center"/>
                </w:tcPr>
                <w:p w14:paraId="01CEC89C" w14:textId="77777777" w:rsidR="002B07FB" w:rsidRDefault="002B07FB" w:rsidP="002B07FB">
                  <w:pPr>
                    <w:spacing w:line="240" w:lineRule="exact"/>
                    <w:jc w:val="center"/>
                    <w:rPr>
                      <w:rFonts w:ascii="宋体" w:hAnsi="宋体" w:cs="宋体"/>
                      <w:color w:val="000000"/>
                      <w:sz w:val="22"/>
                      <w:szCs w:val="22"/>
                    </w:rPr>
                  </w:pPr>
                </w:p>
              </w:tc>
              <w:tc>
                <w:tcPr>
                  <w:tcW w:w="692" w:type="dxa"/>
                  <w:vMerge/>
                  <w:tcBorders>
                    <w:top w:val="single" w:sz="4" w:space="0" w:color="000000"/>
                    <w:left w:val="single" w:sz="4" w:space="0" w:color="000000"/>
                    <w:bottom w:val="single" w:sz="4" w:space="0" w:color="000000"/>
                    <w:right w:val="single" w:sz="4" w:space="0" w:color="000000"/>
                  </w:tcBorders>
                  <w:vAlign w:val="center"/>
                </w:tcPr>
                <w:p w14:paraId="74F2CAD9" w14:textId="77777777" w:rsidR="002B07FB" w:rsidRDefault="002B07FB" w:rsidP="002B07FB">
                  <w:pPr>
                    <w:widowControl/>
                    <w:jc w:val="left"/>
                    <w:rPr>
                      <w:rFonts w:ascii="宋体" w:hAnsi="宋体" w:cs="宋体"/>
                      <w:color w:val="000000"/>
                      <w:sz w:val="22"/>
                      <w:szCs w:val="22"/>
                    </w:rPr>
                  </w:pPr>
                </w:p>
              </w:tc>
              <w:tc>
                <w:tcPr>
                  <w:tcW w:w="699" w:type="dxa"/>
                  <w:vMerge/>
                  <w:tcBorders>
                    <w:top w:val="single" w:sz="4" w:space="0" w:color="000000"/>
                    <w:left w:val="single" w:sz="4" w:space="0" w:color="000000"/>
                    <w:bottom w:val="single" w:sz="4" w:space="0" w:color="000000"/>
                    <w:right w:val="single" w:sz="4" w:space="0" w:color="000000"/>
                  </w:tcBorders>
                  <w:vAlign w:val="center"/>
                </w:tcPr>
                <w:p w14:paraId="215CEE1A" w14:textId="77777777" w:rsidR="002B07FB" w:rsidRDefault="002B07FB" w:rsidP="002B07FB">
                  <w:pPr>
                    <w:widowControl/>
                    <w:jc w:val="left"/>
                    <w:rPr>
                      <w:rFonts w:ascii="宋体" w:hAnsi="宋体" w:cs="宋体"/>
                      <w:color w:val="000000"/>
                      <w:sz w:val="24"/>
                    </w:rPr>
                  </w:pPr>
                </w:p>
              </w:tc>
            </w:tr>
            <w:tr w:rsidR="001567C5" w14:paraId="64BD5761" w14:textId="77777777" w:rsidTr="001567C5">
              <w:trPr>
                <w:gridAfter w:val="1"/>
                <w:wAfter w:w="15" w:type="dxa"/>
                <w:trHeight w:val="914"/>
              </w:trPr>
              <w:tc>
                <w:tcPr>
                  <w:tcW w:w="606" w:type="dxa"/>
                  <w:tcBorders>
                    <w:top w:val="single" w:sz="4" w:space="0" w:color="000000"/>
                    <w:left w:val="single" w:sz="4" w:space="0" w:color="000000"/>
                    <w:bottom w:val="single" w:sz="4" w:space="0" w:color="000000"/>
                    <w:right w:val="single" w:sz="4" w:space="0" w:color="000000"/>
                  </w:tcBorders>
                  <w:vAlign w:val="center"/>
                </w:tcPr>
                <w:p w14:paraId="2AF2606E" w14:textId="77777777" w:rsidR="002B07FB" w:rsidRDefault="002B07FB" w:rsidP="002B07FB">
                  <w:pPr>
                    <w:widowControl/>
                    <w:spacing w:line="280" w:lineRule="exact"/>
                    <w:jc w:val="left"/>
                    <w:rPr>
                      <w:rFonts w:ascii="宋体" w:hAnsi="宋体" w:cs="宋体"/>
                      <w:color w:val="000000"/>
                      <w:sz w:val="22"/>
                      <w:szCs w:val="22"/>
                    </w:rPr>
                  </w:pPr>
                </w:p>
              </w:tc>
              <w:tc>
                <w:tcPr>
                  <w:tcW w:w="1045" w:type="dxa"/>
                  <w:tcBorders>
                    <w:left w:val="single" w:sz="4" w:space="0" w:color="000000"/>
                    <w:bottom w:val="single" w:sz="4" w:space="0" w:color="000000"/>
                    <w:right w:val="single" w:sz="4" w:space="0" w:color="000000"/>
                  </w:tcBorders>
                  <w:vAlign w:val="center"/>
                </w:tcPr>
                <w:p w14:paraId="2F6A386C" w14:textId="77777777" w:rsidR="002B07FB" w:rsidRDefault="002B07FB" w:rsidP="002B07FB">
                  <w:pPr>
                    <w:widowControl/>
                    <w:spacing w:line="280" w:lineRule="exact"/>
                    <w:jc w:val="left"/>
                    <w:rPr>
                      <w:rFonts w:ascii="宋体" w:hAnsi="宋体" w:cs="宋体"/>
                      <w:color w:val="000000"/>
                      <w:sz w:val="22"/>
                      <w:szCs w:val="22"/>
                    </w:rPr>
                  </w:pPr>
                </w:p>
              </w:tc>
              <w:tc>
                <w:tcPr>
                  <w:tcW w:w="3124" w:type="dxa"/>
                  <w:tcBorders>
                    <w:top w:val="single" w:sz="4" w:space="0" w:color="000000"/>
                    <w:left w:val="single" w:sz="4" w:space="0" w:color="000000"/>
                    <w:bottom w:val="single" w:sz="4" w:space="0" w:color="000000"/>
                    <w:right w:val="single" w:sz="4" w:space="0" w:color="000000"/>
                  </w:tcBorders>
                  <w:vAlign w:val="center"/>
                </w:tcPr>
                <w:p w14:paraId="1903669F" w14:textId="77777777" w:rsidR="002B07FB" w:rsidRDefault="002B07FB" w:rsidP="002B07FB">
                  <w:pPr>
                    <w:widowControl/>
                    <w:spacing w:line="280" w:lineRule="exact"/>
                    <w:jc w:val="left"/>
                    <w:rPr>
                      <w:rFonts w:ascii="宋体" w:hAnsi="宋体" w:cs="宋体"/>
                      <w:color w:val="000000"/>
                      <w:sz w:val="22"/>
                      <w:szCs w:val="22"/>
                    </w:rPr>
                  </w:pPr>
                </w:p>
              </w:tc>
              <w:tc>
                <w:tcPr>
                  <w:tcW w:w="470" w:type="dxa"/>
                  <w:tcBorders>
                    <w:top w:val="single" w:sz="4" w:space="0" w:color="000000"/>
                    <w:left w:val="single" w:sz="4" w:space="0" w:color="000000"/>
                    <w:bottom w:val="single" w:sz="4" w:space="0" w:color="000000"/>
                    <w:right w:val="single" w:sz="4" w:space="0" w:color="000000"/>
                  </w:tcBorders>
                  <w:vAlign w:val="center"/>
                </w:tcPr>
                <w:p w14:paraId="32849E01" w14:textId="77777777" w:rsidR="002B07FB" w:rsidRDefault="002B07FB" w:rsidP="002B07FB">
                  <w:pPr>
                    <w:widowControl/>
                    <w:spacing w:line="280" w:lineRule="exact"/>
                    <w:jc w:val="left"/>
                    <w:rPr>
                      <w:rFonts w:ascii="宋体" w:hAnsi="宋体" w:cs="宋体"/>
                      <w:color w:val="000000"/>
                      <w:sz w:val="22"/>
                      <w:szCs w:val="22"/>
                    </w:rPr>
                  </w:pPr>
                </w:p>
              </w:tc>
              <w:tc>
                <w:tcPr>
                  <w:tcW w:w="505" w:type="dxa"/>
                  <w:tcBorders>
                    <w:left w:val="single" w:sz="4" w:space="0" w:color="000000"/>
                    <w:bottom w:val="single" w:sz="4" w:space="0" w:color="000000"/>
                    <w:right w:val="single" w:sz="4" w:space="0" w:color="000000"/>
                  </w:tcBorders>
                  <w:vAlign w:val="center"/>
                </w:tcPr>
                <w:p w14:paraId="24AE67B4" w14:textId="77777777" w:rsidR="002B07FB" w:rsidRDefault="002B07FB" w:rsidP="002B07FB">
                  <w:pPr>
                    <w:widowControl/>
                    <w:spacing w:line="280" w:lineRule="exact"/>
                    <w:jc w:val="left"/>
                    <w:rPr>
                      <w:rFonts w:ascii="宋体" w:hAnsi="宋体" w:cs="宋体"/>
                      <w:color w:val="000000"/>
                      <w:sz w:val="22"/>
                      <w:szCs w:val="22"/>
                    </w:rPr>
                  </w:pPr>
                </w:p>
              </w:tc>
              <w:tc>
                <w:tcPr>
                  <w:tcW w:w="522"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51CD27FA" w14:textId="77777777" w:rsidR="002B07FB" w:rsidRDefault="002B07FB" w:rsidP="002B07FB">
                  <w:pPr>
                    <w:widowControl/>
                    <w:spacing w:line="280" w:lineRule="exact"/>
                    <w:jc w:val="left"/>
                    <w:textAlignment w:val="center"/>
                    <w:rPr>
                      <w:rFonts w:ascii="宋体" w:hAnsi="宋体" w:cs="宋体" w:hint="eastAsia"/>
                      <w:color w:val="000000"/>
                      <w:sz w:val="22"/>
                      <w:szCs w:val="22"/>
                    </w:rPr>
                  </w:pPr>
                </w:p>
              </w:tc>
              <w:tc>
                <w:tcPr>
                  <w:tcW w:w="4354"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46837584" w14:textId="30C8A947" w:rsidR="002B07FB" w:rsidRPr="002B07FB" w:rsidRDefault="002B07FB" w:rsidP="002B07FB">
                  <w:pPr>
                    <w:widowControl/>
                    <w:spacing w:line="280" w:lineRule="exact"/>
                    <w:jc w:val="left"/>
                    <w:textAlignment w:val="center"/>
                    <w:rPr>
                      <w:rFonts w:ascii="宋体" w:hAnsi="宋体" w:cs="宋体" w:hint="eastAsia"/>
                      <w:color w:val="000000"/>
                      <w:sz w:val="22"/>
                      <w:szCs w:val="22"/>
                    </w:rPr>
                  </w:pPr>
                  <w:r w:rsidRPr="002B07FB">
                    <w:rPr>
                      <w:rFonts w:ascii="宋体" w:hAnsi="宋体" w:cs="宋体" w:hint="eastAsia"/>
                      <w:color w:val="000000"/>
                      <w:sz w:val="22"/>
                      <w:szCs w:val="22"/>
                    </w:rPr>
                    <w:t>6、其他法律法规规章规定应履行的责任。</w:t>
                  </w:r>
                </w:p>
              </w:tc>
              <w:tc>
                <w:tcPr>
                  <w:tcW w:w="1270"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3C401EAC" w14:textId="77777777" w:rsidR="002B07FB" w:rsidRDefault="002B07FB" w:rsidP="002B07FB">
                  <w:pPr>
                    <w:widowControl/>
                    <w:spacing w:line="240" w:lineRule="exact"/>
                    <w:jc w:val="center"/>
                    <w:textAlignment w:val="center"/>
                    <w:rPr>
                      <w:rFonts w:hint="eastAsia"/>
                      <w:sz w:val="22"/>
                      <w:szCs w:val="22"/>
                    </w:rPr>
                  </w:pPr>
                </w:p>
              </w:tc>
              <w:tc>
                <w:tcPr>
                  <w:tcW w:w="515"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02E57E89" w14:textId="77777777" w:rsidR="002B07FB" w:rsidRDefault="002B07FB" w:rsidP="002B07FB">
                  <w:pPr>
                    <w:spacing w:line="280" w:lineRule="exact"/>
                    <w:jc w:val="center"/>
                    <w:rPr>
                      <w:rFonts w:ascii="宋体" w:hAnsi="宋体" w:cs="宋体"/>
                      <w:color w:val="000000"/>
                      <w:sz w:val="22"/>
                      <w:szCs w:val="22"/>
                    </w:rPr>
                  </w:pPr>
                </w:p>
              </w:tc>
              <w:tc>
                <w:tcPr>
                  <w:tcW w:w="530" w:type="dxa"/>
                  <w:tcBorders>
                    <w:left w:val="single" w:sz="4" w:space="0" w:color="000000"/>
                    <w:bottom w:val="single" w:sz="4" w:space="0" w:color="000000"/>
                    <w:right w:val="single" w:sz="4" w:space="0" w:color="000000"/>
                  </w:tcBorders>
                  <w:tcMar>
                    <w:top w:w="15" w:type="dxa"/>
                    <w:left w:w="15" w:type="dxa"/>
                    <w:bottom w:w="15" w:type="dxa"/>
                    <w:right w:w="15" w:type="dxa"/>
                  </w:tcMar>
                  <w:vAlign w:val="center"/>
                </w:tcPr>
                <w:p w14:paraId="3933FD46" w14:textId="77777777" w:rsidR="002B07FB" w:rsidRDefault="002B07FB" w:rsidP="002B07FB">
                  <w:pPr>
                    <w:spacing w:line="240" w:lineRule="exact"/>
                    <w:jc w:val="center"/>
                    <w:rPr>
                      <w:rFonts w:ascii="宋体" w:hAnsi="宋体" w:cs="宋体"/>
                      <w:color w:val="000000"/>
                      <w:sz w:val="22"/>
                      <w:szCs w:val="22"/>
                    </w:rPr>
                  </w:pPr>
                </w:p>
              </w:tc>
              <w:tc>
                <w:tcPr>
                  <w:tcW w:w="692" w:type="dxa"/>
                  <w:tcBorders>
                    <w:top w:val="single" w:sz="4" w:space="0" w:color="000000"/>
                    <w:left w:val="single" w:sz="4" w:space="0" w:color="000000"/>
                    <w:bottom w:val="single" w:sz="4" w:space="0" w:color="000000"/>
                    <w:right w:val="single" w:sz="4" w:space="0" w:color="000000"/>
                  </w:tcBorders>
                  <w:vAlign w:val="center"/>
                </w:tcPr>
                <w:p w14:paraId="1A88466B" w14:textId="77777777" w:rsidR="002B07FB" w:rsidRDefault="002B07FB" w:rsidP="002B07FB">
                  <w:pPr>
                    <w:widowControl/>
                    <w:jc w:val="left"/>
                    <w:rPr>
                      <w:rFonts w:ascii="宋体" w:hAnsi="宋体" w:cs="宋体"/>
                      <w:color w:val="000000"/>
                      <w:sz w:val="22"/>
                      <w:szCs w:val="22"/>
                    </w:rPr>
                  </w:pPr>
                </w:p>
              </w:tc>
              <w:tc>
                <w:tcPr>
                  <w:tcW w:w="699" w:type="dxa"/>
                  <w:tcBorders>
                    <w:top w:val="single" w:sz="4" w:space="0" w:color="000000"/>
                    <w:left w:val="single" w:sz="4" w:space="0" w:color="000000"/>
                    <w:bottom w:val="single" w:sz="4" w:space="0" w:color="000000"/>
                    <w:right w:val="single" w:sz="4" w:space="0" w:color="000000"/>
                  </w:tcBorders>
                  <w:vAlign w:val="center"/>
                </w:tcPr>
                <w:p w14:paraId="79023522" w14:textId="77777777" w:rsidR="002B07FB" w:rsidRDefault="002B07FB" w:rsidP="002B07FB">
                  <w:pPr>
                    <w:widowControl/>
                    <w:jc w:val="left"/>
                    <w:rPr>
                      <w:rFonts w:ascii="宋体" w:hAnsi="宋体" w:cs="宋体"/>
                      <w:color w:val="000000"/>
                      <w:sz w:val="24"/>
                    </w:rPr>
                  </w:pPr>
                </w:p>
              </w:tc>
            </w:tr>
            <w:tr w:rsidR="002B07FB" w14:paraId="6AA77E13" w14:textId="77777777" w:rsidTr="001567C5">
              <w:trPr>
                <w:trHeight w:val="260"/>
              </w:trPr>
              <w:tc>
                <w:tcPr>
                  <w:tcW w:w="14347" w:type="dxa"/>
                  <w:gridSpan w:val="1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tbl>
                  <w:tblPr>
                    <w:tblW w:w="14610" w:type="dxa"/>
                    <w:tblBorders>
                      <w:insideH w:val="none" w:sz="4" w:space="0" w:color="auto"/>
                      <w:insideV w:val="none" w:sz="4" w:space="0" w:color="auto"/>
                    </w:tblBorders>
                    <w:tblLayout w:type="fixed"/>
                    <w:tblCellMar>
                      <w:left w:w="0" w:type="dxa"/>
                      <w:right w:w="0" w:type="dxa"/>
                    </w:tblCellMar>
                    <w:tblLook w:val="04A0" w:firstRow="1" w:lastRow="0" w:firstColumn="1" w:lastColumn="0" w:noHBand="0" w:noVBand="1"/>
                  </w:tblPr>
                  <w:tblGrid>
                    <w:gridCol w:w="14610"/>
                  </w:tblGrid>
                  <w:tr w:rsidR="002B07FB" w14:paraId="51E619BD" w14:textId="77777777" w:rsidTr="001567C5">
                    <w:trPr>
                      <w:trHeight w:val="242"/>
                    </w:trPr>
                    <w:tc>
                      <w:tcPr>
                        <w:tcW w:w="14610" w:type="dxa"/>
                        <w:tcMar>
                          <w:top w:w="15" w:type="dxa"/>
                          <w:left w:w="15" w:type="dxa"/>
                          <w:right w:w="15" w:type="dxa"/>
                        </w:tcMar>
                        <w:vAlign w:val="center"/>
                      </w:tcPr>
                      <w:p w14:paraId="47EFB456" w14:textId="77777777" w:rsidR="002B07FB" w:rsidRDefault="002B07FB" w:rsidP="002B07FB">
                        <w:pPr>
                          <w:widowControl/>
                          <w:jc w:val="left"/>
                          <w:textAlignment w:val="center"/>
                          <w:rPr>
                            <w:rFonts w:ascii="宋体" w:hAnsi="宋体" w:cs="宋体"/>
                            <w:color w:val="000000"/>
                            <w:sz w:val="16"/>
                            <w:szCs w:val="16"/>
                          </w:rPr>
                        </w:pPr>
                        <w:r>
                          <w:rPr>
                            <w:rFonts w:ascii="宋体" w:hAnsi="宋体" w:cs="宋体" w:hint="eastAsia"/>
                            <w:color w:val="000000"/>
                            <w:kern w:val="0"/>
                            <w:sz w:val="22"/>
                            <w:szCs w:val="22"/>
                          </w:rPr>
                          <w:t>服务电话：0375-8168178                     投诉机构：舞钢市住房和城乡规划建设局纪检监察室                 投诉电话：0375-8166899</w:t>
                        </w:r>
                      </w:p>
                    </w:tc>
                  </w:tr>
                </w:tbl>
                <w:p w14:paraId="037640FB" w14:textId="77777777" w:rsidR="002B07FB" w:rsidRDefault="002B07FB" w:rsidP="002B07FB">
                  <w:pPr>
                    <w:widowControl/>
                    <w:jc w:val="left"/>
                    <w:textAlignment w:val="center"/>
                    <w:rPr>
                      <w:rFonts w:ascii="宋体" w:hAnsi="宋体" w:cs="宋体"/>
                      <w:color w:val="000000"/>
                      <w:sz w:val="22"/>
                      <w:szCs w:val="22"/>
                    </w:rPr>
                  </w:pPr>
                </w:p>
              </w:tc>
            </w:tr>
            <w:tr w:rsidR="002B07FB" w14:paraId="301251AF" w14:textId="77777777" w:rsidTr="001567C5">
              <w:trPr>
                <w:trHeight w:val="274"/>
              </w:trPr>
              <w:tc>
                <w:tcPr>
                  <w:tcW w:w="14347" w:type="dxa"/>
                  <w:gridSpan w:val="1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69C9524" w14:textId="77777777" w:rsidR="002B07FB" w:rsidRDefault="002B07FB" w:rsidP="002B07FB">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 xml:space="preserve">受理地点：舞钢市行政服务中心住建局窗口                      </w:t>
                  </w:r>
                </w:p>
              </w:tc>
            </w:tr>
          </w:tbl>
          <w:p w14:paraId="6081D9C6" w14:textId="77777777" w:rsidR="002B07FB" w:rsidRDefault="002B07FB" w:rsidP="002B07FB">
            <w:pPr>
              <w:widowControl/>
              <w:jc w:val="center"/>
              <w:textAlignment w:val="center"/>
              <w:rPr>
                <w:rFonts w:ascii="宋体" w:eastAsia="方正小标宋简体" w:hAnsi="宋体" w:cs="宋体"/>
                <w:color w:val="000000"/>
                <w:kern w:val="0"/>
                <w:sz w:val="44"/>
                <w:szCs w:val="44"/>
                <w:lang w:bidi="ar"/>
              </w:rPr>
            </w:pPr>
            <w:r>
              <w:rPr>
                <w:rFonts w:ascii="宋体" w:eastAsia="方正小标宋简体" w:hAnsi="宋体" w:cs="宋体" w:hint="eastAsia"/>
                <w:color w:val="000000"/>
                <w:kern w:val="0"/>
                <w:sz w:val="44"/>
                <w:szCs w:val="44"/>
                <w:lang w:bidi="ar"/>
              </w:rPr>
              <w:lastRenderedPageBreak/>
              <w:t>舞钢市住房和城乡建设局权力清单和责任清单统计表</w:t>
            </w:r>
          </w:p>
          <w:p w14:paraId="4A1E63EE" w14:textId="708C603C" w:rsidR="002B07FB" w:rsidRPr="002B07FB" w:rsidRDefault="002B07FB" w:rsidP="002B07FB">
            <w:pPr>
              <w:widowControl/>
              <w:jc w:val="center"/>
              <w:textAlignment w:val="center"/>
              <w:rPr>
                <w:rFonts w:ascii="宋体" w:eastAsia="方正小标宋简体" w:hAnsi="宋体" w:cs="宋体"/>
                <w:color w:val="000000"/>
                <w:kern w:val="0"/>
                <w:sz w:val="44"/>
                <w:szCs w:val="44"/>
              </w:rPr>
            </w:pPr>
            <w:r>
              <w:rPr>
                <w:rFonts w:ascii="宋体" w:hAnsi="宋体" w:cs="宋体" w:hint="eastAsia"/>
                <w:color w:val="000000"/>
                <w:kern w:val="0"/>
                <w:sz w:val="24"/>
              </w:rPr>
              <w:t>职权类别：行政许可</w:t>
            </w:r>
          </w:p>
          <w:tbl>
            <w:tblPr>
              <w:tblW w:w="14459" w:type="dxa"/>
              <w:tblLayout w:type="fixed"/>
              <w:tblLook w:val="04A0" w:firstRow="1" w:lastRow="0" w:firstColumn="1" w:lastColumn="0" w:noHBand="0" w:noVBand="1"/>
            </w:tblPr>
            <w:tblGrid>
              <w:gridCol w:w="612"/>
              <w:gridCol w:w="1055"/>
              <w:gridCol w:w="3148"/>
              <w:gridCol w:w="475"/>
              <w:gridCol w:w="510"/>
              <w:gridCol w:w="527"/>
              <w:gridCol w:w="4389"/>
              <w:gridCol w:w="1280"/>
              <w:gridCol w:w="520"/>
              <w:gridCol w:w="535"/>
              <w:gridCol w:w="698"/>
              <w:gridCol w:w="710"/>
            </w:tblGrid>
            <w:tr w:rsidR="007E4AAF" w14:paraId="337B52DD" w14:textId="77777777" w:rsidTr="007E4AAF">
              <w:trPr>
                <w:trHeight w:val="631"/>
              </w:trPr>
              <w:tc>
                <w:tcPr>
                  <w:tcW w:w="61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7BDE789" w14:textId="77777777" w:rsidR="002B07FB" w:rsidRDefault="002B07FB" w:rsidP="002B07FB">
                  <w:pPr>
                    <w:widowControl/>
                    <w:spacing w:line="240" w:lineRule="exact"/>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序号</w:t>
                  </w:r>
                </w:p>
              </w:tc>
              <w:tc>
                <w:tcPr>
                  <w:tcW w:w="105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B683576" w14:textId="77777777" w:rsidR="002B07FB" w:rsidRDefault="002B07FB" w:rsidP="002B07FB">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职权名称</w:t>
                  </w:r>
                </w:p>
              </w:tc>
              <w:tc>
                <w:tcPr>
                  <w:tcW w:w="314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7D7964E" w14:textId="77777777" w:rsidR="002B07FB" w:rsidRDefault="002B07FB" w:rsidP="002B07FB">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实施依据</w:t>
                  </w:r>
                </w:p>
              </w:tc>
              <w:tc>
                <w:tcPr>
                  <w:tcW w:w="47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4AE0F24" w14:textId="77777777" w:rsidR="002B07FB" w:rsidRDefault="002B07FB" w:rsidP="002B07FB">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实施对象</w:t>
                  </w:r>
                </w:p>
              </w:tc>
              <w:tc>
                <w:tcPr>
                  <w:tcW w:w="51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487CBFF" w14:textId="77777777" w:rsidR="002B07FB" w:rsidRDefault="002B07FB" w:rsidP="002B07FB">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实施机构</w:t>
                  </w:r>
                </w:p>
              </w:tc>
              <w:tc>
                <w:tcPr>
                  <w:tcW w:w="52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8A9A909" w14:textId="77777777" w:rsidR="002B07FB" w:rsidRDefault="002B07FB" w:rsidP="002B07FB">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办理环节</w:t>
                  </w:r>
                </w:p>
              </w:tc>
              <w:tc>
                <w:tcPr>
                  <w:tcW w:w="438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FC6AF56" w14:textId="77777777" w:rsidR="002B07FB" w:rsidRDefault="002B07FB" w:rsidP="002B07FB">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责任事项</w:t>
                  </w:r>
                </w:p>
              </w:tc>
              <w:tc>
                <w:tcPr>
                  <w:tcW w:w="128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44153C1" w14:textId="77777777" w:rsidR="002B07FB" w:rsidRDefault="002B07FB" w:rsidP="002B07FB">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责任</w:t>
                  </w:r>
                  <w:r>
                    <w:rPr>
                      <w:rFonts w:ascii="黑体" w:eastAsia="黑体" w:hAnsi="宋体" w:cs="黑体"/>
                      <w:color w:val="000000"/>
                      <w:kern w:val="0"/>
                      <w:sz w:val="22"/>
                      <w:szCs w:val="22"/>
                    </w:rPr>
                    <w:br/>
                  </w:r>
                  <w:r>
                    <w:rPr>
                      <w:rFonts w:ascii="黑体" w:eastAsia="黑体" w:hAnsi="宋体" w:cs="黑体" w:hint="eastAsia"/>
                      <w:color w:val="000000"/>
                      <w:kern w:val="0"/>
                      <w:sz w:val="22"/>
                      <w:szCs w:val="22"/>
                    </w:rPr>
                    <w:t>科室</w:t>
                  </w:r>
                </w:p>
              </w:tc>
              <w:tc>
                <w:tcPr>
                  <w:tcW w:w="5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936E0F7" w14:textId="77777777" w:rsidR="002B07FB" w:rsidRDefault="002B07FB" w:rsidP="002B07FB">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承诺时限</w:t>
                  </w:r>
                </w:p>
              </w:tc>
              <w:tc>
                <w:tcPr>
                  <w:tcW w:w="53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9613301" w14:textId="77777777" w:rsidR="002B07FB" w:rsidRDefault="002B07FB" w:rsidP="002B07FB">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法定时限</w:t>
                  </w:r>
                </w:p>
              </w:tc>
              <w:tc>
                <w:tcPr>
                  <w:tcW w:w="69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0EE8DF2" w14:textId="77777777" w:rsidR="002B07FB" w:rsidRDefault="002B07FB" w:rsidP="002B07FB">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收费情况及依据</w:t>
                  </w:r>
                </w:p>
              </w:tc>
              <w:tc>
                <w:tcPr>
                  <w:tcW w:w="71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AC85BEC" w14:textId="77777777" w:rsidR="002B07FB" w:rsidRDefault="002B07FB" w:rsidP="002B07FB">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调整意见及理由</w:t>
                  </w:r>
                </w:p>
              </w:tc>
            </w:tr>
            <w:tr w:rsidR="007E4AAF" w14:paraId="194CB194" w14:textId="77777777" w:rsidTr="007E4AAF">
              <w:trPr>
                <w:trHeight w:val="874"/>
              </w:trPr>
              <w:tc>
                <w:tcPr>
                  <w:tcW w:w="612"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D26B1DE" w14:textId="1D1456B0" w:rsidR="007E4AAF" w:rsidRDefault="007E4AAF" w:rsidP="007E4AAF">
                  <w:pPr>
                    <w:widowControl/>
                    <w:spacing w:line="280" w:lineRule="exact"/>
                    <w:jc w:val="center"/>
                    <w:textAlignment w:val="center"/>
                    <w:rPr>
                      <w:rFonts w:ascii="宋体" w:hAnsi="宋体" w:cs="宋体"/>
                      <w:color w:val="000000"/>
                      <w:sz w:val="22"/>
                      <w:szCs w:val="22"/>
                    </w:rPr>
                  </w:pPr>
                  <w:r>
                    <w:rPr>
                      <w:rFonts w:ascii="宋体" w:hAnsi="宋体" w:cs="宋体" w:hint="eastAsia"/>
                      <w:color w:val="000000"/>
                      <w:sz w:val="22"/>
                      <w:szCs w:val="22"/>
                    </w:rPr>
                    <w:t>1</w:t>
                  </w:r>
                  <w:r>
                    <w:rPr>
                      <w:rFonts w:ascii="宋体" w:hAnsi="宋体" w:cs="宋体"/>
                      <w:color w:val="000000"/>
                      <w:sz w:val="22"/>
                      <w:szCs w:val="22"/>
                    </w:rPr>
                    <w:t>7</w:t>
                  </w:r>
                </w:p>
              </w:tc>
              <w:tc>
                <w:tcPr>
                  <w:tcW w:w="1055" w:type="dxa"/>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7082535C" w14:textId="23966365" w:rsidR="007E4AAF" w:rsidRDefault="007E4AAF" w:rsidP="007E4AAF">
                  <w:pPr>
                    <w:widowControl/>
                    <w:spacing w:line="280" w:lineRule="exact"/>
                    <w:jc w:val="left"/>
                    <w:textAlignment w:val="center"/>
                    <w:rPr>
                      <w:rFonts w:ascii="宋体" w:hAnsi="宋体" w:cs="宋体"/>
                      <w:color w:val="000000"/>
                      <w:sz w:val="22"/>
                      <w:szCs w:val="22"/>
                    </w:rPr>
                  </w:pPr>
                  <w:r w:rsidRPr="008E06D8">
                    <w:rPr>
                      <w:rFonts w:ascii="宋体" w:hAnsi="宋体" w:cs="宋体" w:hint="eastAsia"/>
                      <w:color w:val="000000"/>
                      <w:sz w:val="22"/>
                      <w:szCs w:val="22"/>
                    </w:rPr>
                    <w:t>建筑施工企业主要负责人、项目负责人、专职安全生产管理人员安全生产考核合格证认定</w:t>
                  </w:r>
                </w:p>
              </w:tc>
              <w:tc>
                <w:tcPr>
                  <w:tcW w:w="3148"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A82A550" w14:textId="77777777" w:rsidR="007E4AAF" w:rsidRPr="008E06D8" w:rsidRDefault="007E4AAF" w:rsidP="007E4AAF">
                  <w:pPr>
                    <w:widowControl/>
                    <w:spacing w:line="280" w:lineRule="exact"/>
                    <w:jc w:val="left"/>
                    <w:textAlignment w:val="center"/>
                    <w:rPr>
                      <w:rFonts w:ascii="宋体" w:hAnsi="宋体" w:cs="宋体" w:hint="eastAsia"/>
                      <w:color w:val="000000"/>
                      <w:sz w:val="22"/>
                      <w:szCs w:val="22"/>
                    </w:rPr>
                  </w:pPr>
                  <w:r w:rsidRPr="008E06D8">
                    <w:rPr>
                      <w:rFonts w:ascii="宋体" w:hAnsi="宋体" w:cs="宋体" w:hint="eastAsia"/>
                      <w:color w:val="000000"/>
                      <w:sz w:val="22"/>
                      <w:szCs w:val="22"/>
                    </w:rPr>
                    <w:t>1.《中华人民共和国安全生产法》（主席令第13号）；</w:t>
                  </w:r>
                </w:p>
                <w:p w14:paraId="410CD23E" w14:textId="77777777" w:rsidR="007E4AAF" w:rsidRPr="008E06D8" w:rsidRDefault="007E4AAF" w:rsidP="007E4AAF">
                  <w:pPr>
                    <w:widowControl/>
                    <w:spacing w:line="280" w:lineRule="exact"/>
                    <w:jc w:val="left"/>
                    <w:textAlignment w:val="center"/>
                    <w:rPr>
                      <w:rFonts w:ascii="宋体" w:hAnsi="宋体" w:cs="宋体" w:hint="eastAsia"/>
                      <w:color w:val="000000"/>
                      <w:sz w:val="22"/>
                      <w:szCs w:val="22"/>
                    </w:rPr>
                  </w:pPr>
                  <w:r w:rsidRPr="008E06D8">
                    <w:rPr>
                      <w:rFonts w:ascii="宋体" w:hAnsi="宋体" w:cs="宋体" w:hint="eastAsia"/>
                      <w:color w:val="000000"/>
                      <w:sz w:val="22"/>
                      <w:szCs w:val="22"/>
                    </w:rPr>
                    <w:t>2.《建设工程安全生产管理条例》（国务院第393号）；</w:t>
                  </w:r>
                </w:p>
                <w:p w14:paraId="23EA68BF" w14:textId="77777777" w:rsidR="007E4AAF" w:rsidRPr="008E06D8" w:rsidRDefault="007E4AAF" w:rsidP="007E4AAF">
                  <w:pPr>
                    <w:widowControl/>
                    <w:spacing w:line="280" w:lineRule="exact"/>
                    <w:jc w:val="left"/>
                    <w:textAlignment w:val="center"/>
                    <w:rPr>
                      <w:rFonts w:ascii="宋体" w:hAnsi="宋体" w:cs="宋体" w:hint="eastAsia"/>
                      <w:color w:val="000000"/>
                      <w:sz w:val="22"/>
                      <w:szCs w:val="22"/>
                    </w:rPr>
                  </w:pPr>
                  <w:r w:rsidRPr="008E06D8">
                    <w:rPr>
                      <w:rFonts w:ascii="宋体" w:hAnsi="宋体" w:cs="宋体" w:hint="eastAsia"/>
                      <w:color w:val="000000"/>
                      <w:sz w:val="22"/>
                      <w:szCs w:val="22"/>
                    </w:rPr>
                    <w:t>3.《安全生产许可证条例》（国务院令第638号）；</w:t>
                  </w:r>
                </w:p>
                <w:p w14:paraId="52C4D5B9" w14:textId="72C12127" w:rsidR="007E4AAF" w:rsidRDefault="007E4AAF" w:rsidP="007E4AAF">
                  <w:pPr>
                    <w:widowControl/>
                    <w:spacing w:line="280" w:lineRule="exact"/>
                    <w:jc w:val="left"/>
                    <w:textAlignment w:val="center"/>
                    <w:rPr>
                      <w:rFonts w:ascii="宋体" w:hAnsi="宋体" w:cs="宋体"/>
                      <w:color w:val="000000"/>
                      <w:sz w:val="22"/>
                      <w:szCs w:val="22"/>
                    </w:rPr>
                  </w:pPr>
                  <w:r w:rsidRPr="008E06D8">
                    <w:rPr>
                      <w:rFonts w:ascii="宋体" w:hAnsi="宋体" w:cs="宋体" w:hint="eastAsia"/>
                      <w:color w:val="000000"/>
                      <w:sz w:val="22"/>
                      <w:szCs w:val="22"/>
                    </w:rPr>
                    <w:t>4、《建筑施工企业主要负责人、项目负责人和专职安全生产管理人员安全生产管理规定》（住房和城乡建设部令第17号）。</w:t>
                  </w:r>
                </w:p>
              </w:tc>
              <w:tc>
                <w:tcPr>
                  <w:tcW w:w="475"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4480A39" w14:textId="77777777" w:rsidR="007E4AAF" w:rsidRDefault="007E4AAF" w:rsidP="007E4AAF">
                  <w:pPr>
                    <w:widowControl/>
                    <w:spacing w:line="280" w:lineRule="exact"/>
                    <w:jc w:val="center"/>
                    <w:textAlignment w:val="center"/>
                    <w:rPr>
                      <w:rFonts w:ascii="宋体" w:hAnsi="宋体" w:cs="宋体"/>
                      <w:color w:val="000000"/>
                      <w:sz w:val="22"/>
                      <w:szCs w:val="22"/>
                    </w:rPr>
                  </w:pPr>
                  <w:r>
                    <w:rPr>
                      <w:rFonts w:ascii="宋体" w:hAnsi="宋体" w:cs="宋体" w:hint="eastAsia"/>
                      <w:color w:val="000000"/>
                      <w:sz w:val="22"/>
                      <w:szCs w:val="22"/>
                    </w:rPr>
                    <w:t>建设工程</w:t>
                  </w:r>
                </w:p>
              </w:tc>
              <w:tc>
                <w:tcPr>
                  <w:tcW w:w="510" w:type="dxa"/>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3ABD1BC0" w14:textId="77777777" w:rsidR="007E4AAF" w:rsidRDefault="007E4AAF" w:rsidP="007E4AAF">
                  <w:pPr>
                    <w:widowControl/>
                    <w:spacing w:line="280" w:lineRule="exact"/>
                    <w:jc w:val="center"/>
                    <w:textAlignment w:val="center"/>
                    <w:rPr>
                      <w:rFonts w:ascii="宋体" w:hAnsi="宋体" w:cs="宋体"/>
                      <w:color w:val="000000"/>
                      <w:sz w:val="22"/>
                      <w:szCs w:val="22"/>
                    </w:rPr>
                  </w:pPr>
                  <w:r>
                    <w:rPr>
                      <w:rFonts w:ascii="宋体" w:cs="宋体" w:hint="eastAsia"/>
                      <w:color w:val="000000"/>
                      <w:sz w:val="22"/>
                      <w:szCs w:val="22"/>
                    </w:rPr>
                    <w:t>舞钢市建设工程质量监督站</w:t>
                  </w:r>
                </w:p>
              </w:tc>
              <w:tc>
                <w:tcPr>
                  <w:tcW w:w="52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3DE75F0" w14:textId="77777777" w:rsidR="007E4AAF" w:rsidRDefault="007E4AAF" w:rsidP="007E4AAF">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受理</w:t>
                  </w:r>
                </w:p>
              </w:tc>
              <w:tc>
                <w:tcPr>
                  <w:tcW w:w="438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85F1BDB" w14:textId="3DF10EB5" w:rsidR="007E4AAF" w:rsidRDefault="007E4AAF" w:rsidP="007E4AAF">
                  <w:pPr>
                    <w:widowControl/>
                    <w:spacing w:line="280" w:lineRule="exact"/>
                    <w:jc w:val="left"/>
                    <w:textAlignment w:val="center"/>
                    <w:rPr>
                      <w:rFonts w:ascii="宋体" w:hAnsi="宋体" w:cs="宋体"/>
                      <w:color w:val="000000"/>
                      <w:sz w:val="22"/>
                      <w:szCs w:val="22"/>
                    </w:rPr>
                  </w:pPr>
                  <w:r w:rsidRPr="007E4AAF">
                    <w:rPr>
                      <w:rFonts w:ascii="宋体" w:hAnsi="宋体" w:cs="宋体" w:hint="eastAsia"/>
                      <w:color w:val="000000"/>
                      <w:sz w:val="22"/>
                      <w:szCs w:val="22"/>
                    </w:rPr>
                    <w:t>1.受理责任：公示依法应当提交的材料；一次性告知补正材料；依法受理或不予受理（不予受理应当告知理由）。</w:t>
                  </w:r>
                </w:p>
              </w:tc>
              <w:tc>
                <w:tcPr>
                  <w:tcW w:w="128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3BC65B8" w14:textId="46687671" w:rsidR="007E4AAF" w:rsidRDefault="007E4AAF" w:rsidP="007E4AAF">
                  <w:pPr>
                    <w:widowControl/>
                    <w:spacing w:line="280" w:lineRule="exact"/>
                    <w:jc w:val="center"/>
                    <w:textAlignment w:val="center"/>
                    <w:rPr>
                      <w:rFonts w:ascii="宋体" w:hAnsi="宋体" w:cs="宋体"/>
                      <w:color w:val="000000"/>
                      <w:sz w:val="22"/>
                      <w:szCs w:val="22"/>
                    </w:rPr>
                  </w:pPr>
                  <w:r w:rsidRPr="002B07FB">
                    <w:rPr>
                      <w:rFonts w:ascii="宋体" w:cs="宋体" w:hint="eastAsia"/>
                      <w:color w:val="000000"/>
                      <w:sz w:val="22"/>
                      <w:szCs w:val="22"/>
                    </w:rPr>
                    <w:t>工程质量安全监管股</w:t>
                  </w:r>
                </w:p>
              </w:tc>
              <w:tc>
                <w:tcPr>
                  <w:tcW w:w="5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D97106C" w14:textId="50D09623" w:rsidR="007E4AAF" w:rsidRDefault="007E4AAF" w:rsidP="007E4AAF">
                  <w:pPr>
                    <w:widowControl/>
                    <w:spacing w:line="280" w:lineRule="exact"/>
                    <w:jc w:val="center"/>
                    <w:textAlignment w:val="center"/>
                    <w:rPr>
                      <w:rFonts w:ascii="宋体" w:hAnsi="宋体" w:cs="宋体"/>
                      <w:color w:val="000000"/>
                      <w:sz w:val="22"/>
                      <w:szCs w:val="22"/>
                    </w:rPr>
                  </w:pPr>
                  <w:r>
                    <w:rPr>
                      <w:rFonts w:ascii="宋体" w:cs="宋体"/>
                      <w:color w:val="000000"/>
                      <w:sz w:val="22"/>
                      <w:szCs w:val="22"/>
                    </w:rPr>
                    <w:t>5</w:t>
                  </w:r>
                  <w:r>
                    <w:rPr>
                      <w:rFonts w:ascii="宋体" w:cs="宋体" w:hint="eastAsia"/>
                      <w:color w:val="000000"/>
                      <w:sz w:val="22"/>
                      <w:szCs w:val="22"/>
                    </w:rPr>
                    <w:t>日</w:t>
                  </w:r>
                </w:p>
              </w:tc>
              <w:tc>
                <w:tcPr>
                  <w:tcW w:w="535" w:type="dxa"/>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6D1CAFBA" w14:textId="77777777" w:rsidR="007E4AAF" w:rsidRDefault="007E4AAF" w:rsidP="007E4AAF">
                  <w:pPr>
                    <w:spacing w:line="240" w:lineRule="exact"/>
                    <w:jc w:val="center"/>
                    <w:rPr>
                      <w:rFonts w:ascii="宋体" w:cs="宋体"/>
                      <w:color w:val="000000"/>
                      <w:sz w:val="22"/>
                      <w:szCs w:val="22"/>
                    </w:rPr>
                  </w:pPr>
                  <w:r>
                    <w:rPr>
                      <w:rFonts w:ascii="宋体" w:cs="宋体"/>
                      <w:color w:val="000000"/>
                      <w:sz w:val="22"/>
                      <w:szCs w:val="22"/>
                    </w:rPr>
                    <w:t>10</w:t>
                  </w:r>
                  <w:r>
                    <w:rPr>
                      <w:rFonts w:ascii="宋体" w:cs="宋体" w:hint="eastAsia"/>
                      <w:color w:val="000000"/>
                      <w:sz w:val="22"/>
                      <w:szCs w:val="22"/>
                    </w:rPr>
                    <w:t>日</w:t>
                  </w:r>
                </w:p>
                <w:p w14:paraId="0446D7A2" w14:textId="77777777" w:rsidR="007E4AAF" w:rsidRDefault="007E4AAF" w:rsidP="007E4AAF">
                  <w:pPr>
                    <w:spacing w:line="240" w:lineRule="exact"/>
                    <w:jc w:val="center"/>
                    <w:rPr>
                      <w:rFonts w:ascii="宋体" w:hAnsi="宋体" w:cs="宋体"/>
                      <w:color w:val="000000"/>
                      <w:sz w:val="22"/>
                      <w:szCs w:val="22"/>
                    </w:rPr>
                  </w:pPr>
                </w:p>
              </w:tc>
              <w:tc>
                <w:tcPr>
                  <w:tcW w:w="698"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CCB1421" w14:textId="72CA93C7" w:rsidR="007E4AAF" w:rsidRDefault="007E4AAF" w:rsidP="007E4AAF">
                  <w:pPr>
                    <w:jc w:val="center"/>
                    <w:rPr>
                      <w:rFonts w:ascii="宋体" w:hAnsi="宋体" w:cs="宋体"/>
                      <w:color w:val="000000"/>
                      <w:sz w:val="22"/>
                      <w:szCs w:val="22"/>
                    </w:rPr>
                  </w:pPr>
                  <w:r>
                    <w:rPr>
                      <w:rFonts w:ascii="宋体" w:hAnsi="宋体" w:cs="宋体" w:hint="eastAsia"/>
                      <w:color w:val="000000"/>
                      <w:sz w:val="22"/>
                      <w:szCs w:val="22"/>
                    </w:rPr>
                    <w:t>不收费</w:t>
                  </w:r>
                </w:p>
              </w:tc>
              <w:tc>
                <w:tcPr>
                  <w:tcW w:w="710"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5D00B43" w14:textId="2DA5E5EF" w:rsidR="007E4AAF" w:rsidRDefault="007E4AAF" w:rsidP="007E4AAF">
                  <w:pPr>
                    <w:jc w:val="center"/>
                    <w:rPr>
                      <w:rFonts w:ascii="宋体" w:hAnsi="宋体" w:cs="宋体"/>
                      <w:color w:val="000000"/>
                      <w:sz w:val="24"/>
                    </w:rPr>
                  </w:pPr>
                  <w:r>
                    <w:rPr>
                      <w:rFonts w:ascii="宋体" w:hAnsi="宋体" w:cs="宋体" w:hint="eastAsia"/>
                      <w:color w:val="000000"/>
                      <w:sz w:val="13"/>
                      <w:szCs w:val="13"/>
                    </w:rPr>
                    <w:t>豫政办［2</w:t>
                  </w:r>
                  <w:r>
                    <w:rPr>
                      <w:rFonts w:ascii="宋体" w:hAnsi="宋体" w:cs="宋体"/>
                      <w:color w:val="000000"/>
                      <w:sz w:val="13"/>
                      <w:szCs w:val="13"/>
                    </w:rPr>
                    <w:t>022</w:t>
                  </w:r>
                  <w:r>
                    <w:rPr>
                      <w:rFonts w:ascii="宋体" w:hAnsi="宋体" w:cs="宋体" w:hint="eastAsia"/>
                      <w:color w:val="000000"/>
                      <w:sz w:val="13"/>
                      <w:szCs w:val="13"/>
                    </w:rPr>
                    <w:t>］9</w:t>
                  </w:r>
                  <w:r>
                    <w:rPr>
                      <w:rFonts w:ascii="宋体" w:hAnsi="宋体" w:cs="宋体"/>
                      <w:color w:val="000000"/>
                      <w:sz w:val="13"/>
                      <w:szCs w:val="13"/>
                    </w:rPr>
                    <w:t>9</w:t>
                  </w:r>
                  <w:r>
                    <w:rPr>
                      <w:rFonts w:ascii="宋体" w:hAnsi="宋体" w:cs="宋体" w:hint="eastAsia"/>
                      <w:color w:val="000000"/>
                      <w:sz w:val="13"/>
                      <w:szCs w:val="13"/>
                    </w:rPr>
                    <w:t>号文承接</w:t>
                  </w:r>
                </w:p>
              </w:tc>
            </w:tr>
            <w:tr w:rsidR="007E4AAF" w14:paraId="6DBD77BA" w14:textId="77777777" w:rsidTr="007E4AAF">
              <w:trPr>
                <w:trHeight w:val="718"/>
              </w:trPr>
              <w:tc>
                <w:tcPr>
                  <w:tcW w:w="612" w:type="dxa"/>
                  <w:vMerge/>
                  <w:tcBorders>
                    <w:top w:val="single" w:sz="4" w:space="0" w:color="000000"/>
                    <w:left w:val="single" w:sz="4" w:space="0" w:color="000000"/>
                    <w:bottom w:val="single" w:sz="4" w:space="0" w:color="000000"/>
                    <w:right w:val="single" w:sz="4" w:space="0" w:color="000000"/>
                  </w:tcBorders>
                  <w:vAlign w:val="center"/>
                </w:tcPr>
                <w:p w14:paraId="2E4542FF" w14:textId="77777777" w:rsidR="007E4AAF" w:rsidRDefault="007E4AAF" w:rsidP="007E4AAF">
                  <w:pPr>
                    <w:widowControl/>
                    <w:spacing w:line="280" w:lineRule="exact"/>
                    <w:jc w:val="left"/>
                    <w:rPr>
                      <w:rFonts w:ascii="宋体" w:hAnsi="宋体" w:cs="宋体"/>
                      <w:color w:val="000000"/>
                      <w:sz w:val="22"/>
                      <w:szCs w:val="22"/>
                    </w:rPr>
                  </w:pPr>
                </w:p>
              </w:tc>
              <w:tc>
                <w:tcPr>
                  <w:tcW w:w="1055" w:type="dxa"/>
                  <w:vMerge/>
                  <w:tcBorders>
                    <w:left w:val="single" w:sz="4" w:space="0" w:color="000000"/>
                    <w:right w:val="single" w:sz="4" w:space="0" w:color="000000"/>
                  </w:tcBorders>
                  <w:vAlign w:val="center"/>
                </w:tcPr>
                <w:p w14:paraId="32280E60" w14:textId="77777777" w:rsidR="007E4AAF" w:rsidRDefault="007E4AAF" w:rsidP="007E4AAF">
                  <w:pPr>
                    <w:widowControl/>
                    <w:spacing w:line="280" w:lineRule="exact"/>
                    <w:jc w:val="left"/>
                    <w:rPr>
                      <w:rFonts w:ascii="宋体" w:hAnsi="宋体" w:cs="宋体"/>
                      <w:color w:val="000000"/>
                      <w:sz w:val="22"/>
                      <w:szCs w:val="22"/>
                    </w:rPr>
                  </w:pPr>
                </w:p>
              </w:tc>
              <w:tc>
                <w:tcPr>
                  <w:tcW w:w="3148" w:type="dxa"/>
                  <w:vMerge/>
                  <w:tcBorders>
                    <w:top w:val="single" w:sz="4" w:space="0" w:color="000000"/>
                    <w:left w:val="single" w:sz="4" w:space="0" w:color="000000"/>
                    <w:bottom w:val="single" w:sz="4" w:space="0" w:color="000000"/>
                    <w:right w:val="single" w:sz="4" w:space="0" w:color="000000"/>
                  </w:tcBorders>
                  <w:vAlign w:val="center"/>
                </w:tcPr>
                <w:p w14:paraId="45BC3544" w14:textId="77777777" w:rsidR="007E4AAF" w:rsidRDefault="007E4AAF" w:rsidP="007E4AAF">
                  <w:pPr>
                    <w:widowControl/>
                    <w:spacing w:line="280" w:lineRule="exact"/>
                    <w:jc w:val="left"/>
                    <w:rPr>
                      <w:rFonts w:ascii="宋体" w:hAnsi="宋体" w:cs="宋体"/>
                      <w:color w:val="000000"/>
                      <w:sz w:val="22"/>
                      <w:szCs w:val="22"/>
                    </w:rPr>
                  </w:pPr>
                </w:p>
              </w:tc>
              <w:tc>
                <w:tcPr>
                  <w:tcW w:w="475" w:type="dxa"/>
                  <w:vMerge/>
                  <w:tcBorders>
                    <w:top w:val="single" w:sz="4" w:space="0" w:color="000000"/>
                    <w:left w:val="single" w:sz="4" w:space="0" w:color="000000"/>
                    <w:bottom w:val="single" w:sz="4" w:space="0" w:color="000000"/>
                    <w:right w:val="single" w:sz="4" w:space="0" w:color="000000"/>
                  </w:tcBorders>
                  <w:vAlign w:val="center"/>
                </w:tcPr>
                <w:p w14:paraId="60545AFA" w14:textId="77777777" w:rsidR="007E4AAF" w:rsidRDefault="007E4AAF" w:rsidP="007E4AAF">
                  <w:pPr>
                    <w:widowControl/>
                    <w:spacing w:line="280" w:lineRule="exact"/>
                    <w:jc w:val="left"/>
                    <w:rPr>
                      <w:rFonts w:ascii="宋体" w:hAnsi="宋体" w:cs="宋体"/>
                      <w:color w:val="000000"/>
                      <w:sz w:val="22"/>
                      <w:szCs w:val="22"/>
                    </w:rPr>
                  </w:pPr>
                </w:p>
              </w:tc>
              <w:tc>
                <w:tcPr>
                  <w:tcW w:w="510" w:type="dxa"/>
                  <w:vMerge/>
                  <w:tcBorders>
                    <w:left w:val="single" w:sz="4" w:space="0" w:color="000000"/>
                    <w:right w:val="single" w:sz="4" w:space="0" w:color="000000"/>
                  </w:tcBorders>
                  <w:vAlign w:val="center"/>
                </w:tcPr>
                <w:p w14:paraId="1F330A87" w14:textId="77777777" w:rsidR="007E4AAF" w:rsidRDefault="007E4AAF" w:rsidP="007E4AAF">
                  <w:pPr>
                    <w:widowControl/>
                    <w:spacing w:line="280" w:lineRule="exact"/>
                    <w:jc w:val="left"/>
                    <w:rPr>
                      <w:rFonts w:ascii="宋体" w:hAnsi="宋体" w:cs="宋体"/>
                      <w:color w:val="000000"/>
                      <w:sz w:val="22"/>
                      <w:szCs w:val="22"/>
                    </w:rPr>
                  </w:pPr>
                </w:p>
              </w:tc>
              <w:tc>
                <w:tcPr>
                  <w:tcW w:w="52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427B17E" w14:textId="77777777" w:rsidR="007E4AAF" w:rsidRDefault="007E4AAF" w:rsidP="007E4AAF">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审查</w:t>
                  </w:r>
                </w:p>
              </w:tc>
              <w:tc>
                <w:tcPr>
                  <w:tcW w:w="438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1D0D717" w14:textId="17D9A936" w:rsidR="007E4AAF" w:rsidRDefault="007E4AAF" w:rsidP="007E4AAF">
                  <w:pPr>
                    <w:widowControl/>
                    <w:spacing w:line="280" w:lineRule="exact"/>
                    <w:jc w:val="left"/>
                    <w:textAlignment w:val="center"/>
                    <w:rPr>
                      <w:rFonts w:ascii="宋体" w:hAnsi="宋体" w:cs="宋体"/>
                      <w:color w:val="000000"/>
                      <w:sz w:val="22"/>
                      <w:szCs w:val="22"/>
                    </w:rPr>
                  </w:pPr>
                  <w:r w:rsidRPr="007E4AAF">
                    <w:rPr>
                      <w:rFonts w:ascii="宋体" w:hAnsi="宋体" w:cs="宋体" w:hint="eastAsia"/>
                      <w:color w:val="000000"/>
                      <w:sz w:val="22"/>
                      <w:szCs w:val="22"/>
                    </w:rPr>
                    <w:t>2.审查责任：材料审核，现场勘查，根据需要征求相关部门意见，提出初审意见。</w:t>
                  </w:r>
                </w:p>
              </w:tc>
              <w:tc>
                <w:tcPr>
                  <w:tcW w:w="128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3D83631" w14:textId="5C90B1E9" w:rsidR="007E4AAF" w:rsidRDefault="007E4AAF" w:rsidP="007E4AAF">
                  <w:pPr>
                    <w:widowControl/>
                    <w:spacing w:line="240" w:lineRule="exact"/>
                    <w:jc w:val="center"/>
                    <w:textAlignment w:val="center"/>
                    <w:rPr>
                      <w:rFonts w:ascii="宋体" w:hAnsi="宋体" w:cs="宋体"/>
                      <w:color w:val="000000"/>
                      <w:sz w:val="22"/>
                      <w:szCs w:val="22"/>
                    </w:rPr>
                  </w:pPr>
                  <w:r w:rsidRPr="002B07FB">
                    <w:rPr>
                      <w:rFonts w:ascii="宋体" w:cs="宋体" w:hint="eastAsia"/>
                      <w:color w:val="000000"/>
                      <w:sz w:val="22"/>
                      <w:szCs w:val="22"/>
                    </w:rPr>
                    <w:t>工程质量安全监管股</w:t>
                  </w:r>
                </w:p>
              </w:tc>
              <w:tc>
                <w:tcPr>
                  <w:tcW w:w="5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8A3CF6B" w14:textId="2243EEF0" w:rsidR="007E4AAF" w:rsidRDefault="007E4AAF" w:rsidP="007E4AAF">
                  <w:pPr>
                    <w:spacing w:line="280" w:lineRule="exact"/>
                    <w:jc w:val="center"/>
                    <w:rPr>
                      <w:rFonts w:ascii="宋体" w:hAnsi="宋体" w:cs="宋体"/>
                      <w:color w:val="000000"/>
                      <w:sz w:val="22"/>
                      <w:szCs w:val="22"/>
                    </w:rPr>
                  </w:pPr>
                  <w:r>
                    <w:rPr>
                      <w:rFonts w:ascii="宋体" w:cs="宋体"/>
                      <w:color w:val="000000"/>
                      <w:sz w:val="22"/>
                      <w:szCs w:val="22"/>
                    </w:rPr>
                    <w:t>2</w:t>
                  </w:r>
                  <w:r>
                    <w:rPr>
                      <w:rFonts w:ascii="宋体" w:cs="宋体" w:hint="eastAsia"/>
                      <w:color w:val="000000"/>
                      <w:sz w:val="22"/>
                      <w:szCs w:val="22"/>
                    </w:rPr>
                    <w:t>日</w:t>
                  </w:r>
                </w:p>
              </w:tc>
              <w:tc>
                <w:tcPr>
                  <w:tcW w:w="535" w:type="dxa"/>
                  <w:vMerge/>
                  <w:tcBorders>
                    <w:left w:val="single" w:sz="4" w:space="0" w:color="000000"/>
                    <w:right w:val="single" w:sz="4" w:space="0" w:color="000000"/>
                  </w:tcBorders>
                  <w:tcMar>
                    <w:top w:w="15" w:type="dxa"/>
                    <w:left w:w="15" w:type="dxa"/>
                    <w:bottom w:w="15" w:type="dxa"/>
                    <w:right w:w="15" w:type="dxa"/>
                  </w:tcMar>
                  <w:vAlign w:val="center"/>
                </w:tcPr>
                <w:p w14:paraId="1F590FA5" w14:textId="77777777" w:rsidR="007E4AAF" w:rsidRDefault="007E4AAF" w:rsidP="007E4AAF">
                  <w:pPr>
                    <w:spacing w:line="240" w:lineRule="exact"/>
                    <w:jc w:val="center"/>
                    <w:rPr>
                      <w:rFonts w:ascii="宋体" w:hAnsi="宋体" w:cs="宋体"/>
                      <w:color w:val="000000"/>
                      <w:sz w:val="22"/>
                      <w:szCs w:val="22"/>
                    </w:rPr>
                  </w:pPr>
                </w:p>
              </w:tc>
              <w:tc>
                <w:tcPr>
                  <w:tcW w:w="698" w:type="dxa"/>
                  <w:vMerge/>
                  <w:tcBorders>
                    <w:top w:val="single" w:sz="4" w:space="0" w:color="000000"/>
                    <w:left w:val="single" w:sz="4" w:space="0" w:color="000000"/>
                    <w:bottom w:val="single" w:sz="4" w:space="0" w:color="000000"/>
                    <w:right w:val="single" w:sz="4" w:space="0" w:color="000000"/>
                  </w:tcBorders>
                  <w:vAlign w:val="center"/>
                </w:tcPr>
                <w:p w14:paraId="36B9E344" w14:textId="77777777" w:rsidR="007E4AAF" w:rsidRDefault="007E4AAF" w:rsidP="007E4AAF">
                  <w:pPr>
                    <w:widowControl/>
                    <w:jc w:val="left"/>
                    <w:rPr>
                      <w:rFonts w:ascii="宋体" w:hAnsi="宋体" w:cs="宋体"/>
                      <w:color w:val="000000"/>
                      <w:sz w:val="22"/>
                      <w:szCs w:val="22"/>
                    </w:rPr>
                  </w:pPr>
                </w:p>
              </w:tc>
              <w:tc>
                <w:tcPr>
                  <w:tcW w:w="710" w:type="dxa"/>
                  <w:vMerge/>
                  <w:tcBorders>
                    <w:top w:val="single" w:sz="4" w:space="0" w:color="000000"/>
                    <w:left w:val="single" w:sz="4" w:space="0" w:color="000000"/>
                    <w:bottom w:val="single" w:sz="4" w:space="0" w:color="000000"/>
                    <w:right w:val="single" w:sz="4" w:space="0" w:color="000000"/>
                  </w:tcBorders>
                  <w:vAlign w:val="center"/>
                </w:tcPr>
                <w:p w14:paraId="145075A2" w14:textId="77777777" w:rsidR="007E4AAF" w:rsidRDefault="007E4AAF" w:rsidP="007E4AAF">
                  <w:pPr>
                    <w:widowControl/>
                    <w:jc w:val="left"/>
                    <w:rPr>
                      <w:rFonts w:ascii="宋体" w:hAnsi="宋体" w:cs="宋体"/>
                      <w:color w:val="000000"/>
                      <w:sz w:val="24"/>
                    </w:rPr>
                  </w:pPr>
                </w:p>
              </w:tc>
            </w:tr>
            <w:tr w:rsidR="007E4AAF" w14:paraId="2B4DC1EB" w14:textId="77777777" w:rsidTr="007E4AAF">
              <w:trPr>
                <w:trHeight w:val="736"/>
              </w:trPr>
              <w:tc>
                <w:tcPr>
                  <w:tcW w:w="612" w:type="dxa"/>
                  <w:vMerge/>
                  <w:tcBorders>
                    <w:top w:val="single" w:sz="4" w:space="0" w:color="000000"/>
                    <w:left w:val="single" w:sz="4" w:space="0" w:color="000000"/>
                    <w:bottom w:val="single" w:sz="4" w:space="0" w:color="000000"/>
                    <w:right w:val="single" w:sz="4" w:space="0" w:color="000000"/>
                  </w:tcBorders>
                  <w:vAlign w:val="center"/>
                </w:tcPr>
                <w:p w14:paraId="18A71D66" w14:textId="77777777" w:rsidR="007E4AAF" w:rsidRDefault="007E4AAF" w:rsidP="007E4AAF">
                  <w:pPr>
                    <w:widowControl/>
                    <w:spacing w:line="280" w:lineRule="exact"/>
                    <w:jc w:val="left"/>
                    <w:rPr>
                      <w:rFonts w:ascii="宋体" w:hAnsi="宋体" w:cs="宋体"/>
                      <w:color w:val="000000"/>
                      <w:sz w:val="22"/>
                      <w:szCs w:val="22"/>
                    </w:rPr>
                  </w:pPr>
                </w:p>
              </w:tc>
              <w:tc>
                <w:tcPr>
                  <w:tcW w:w="1055" w:type="dxa"/>
                  <w:vMerge/>
                  <w:tcBorders>
                    <w:left w:val="single" w:sz="4" w:space="0" w:color="000000"/>
                    <w:right w:val="single" w:sz="4" w:space="0" w:color="000000"/>
                  </w:tcBorders>
                  <w:vAlign w:val="center"/>
                </w:tcPr>
                <w:p w14:paraId="5E1F8B39" w14:textId="77777777" w:rsidR="007E4AAF" w:rsidRDefault="007E4AAF" w:rsidP="007E4AAF">
                  <w:pPr>
                    <w:widowControl/>
                    <w:spacing w:line="280" w:lineRule="exact"/>
                    <w:jc w:val="left"/>
                    <w:rPr>
                      <w:rFonts w:ascii="宋体" w:hAnsi="宋体" w:cs="宋体"/>
                      <w:color w:val="000000"/>
                      <w:sz w:val="22"/>
                      <w:szCs w:val="22"/>
                    </w:rPr>
                  </w:pPr>
                </w:p>
              </w:tc>
              <w:tc>
                <w:tcPr>
                  <w:tcW w:w="3148" w:type="dxa"/>
                  <w:vMerge/>
                  <w:tcBorders>
                    <w:top w:val="single" w:sz="4" w:space="0" w:color="000000"/>
                    <w:left w:val="single" w:sz="4" w:space="0" w:color="000000"/>
                    <w:bottom w:val="single" w:sz="4" w:space="0" w:color="000000"/>
                    <w:right w:val="single" w:sz="4" w:space="0" w:color="000000"/>
                  </w:tcBorders>
                  <w:vAlign w:val="center"/>
                </w:tcPr>
                <w:p w14:paraId="7B2CFA3F" w14:textId="77777777" w:rsidR="007E4AAF" w:rsidRDefault="007E4AAF" w:rsidP="007E4AAF">
                  <w:pPr>
                    <w:widowControl/>
                    <w:spacing w:line="280" w:lineRule="exact"/>
                    <w:jc w:val="left"/>
                    <w:rPr>
                      <w:rFonts w:ascii="宋体" w:hAnsi="宋体" w:cs="宋体"/>
                      <w:color w:val="000000"/>
                      <w:sz w:val="22"/>
                      <w:szCs w:val="22"/>
                    </w:rPr>
                  </w:pPr>
                </w:p>
              </w:tc>
              <w:tc>
                <w:tcPr>
                  <w:tcW w:w="475" w:type="dxa"/>
                  <w:vMerge/>
                  <w:tcBorders>
                    <w:top w:val="single" w:sz="4" w:space="0" w:color="000000"/>
                    <w:left w:val="single" w:sz="4" w:space="0" w:color="000000"/>
                    <w:bottom w:val="single" w:sz="4" w:space="0" w:color="000000"/>
                    <w:right w:val="single" w:sz="4" w:space="0" w:color="000000"/>
                  </w:tcBorders>
                  <w:vAlign w:val="center"/>
                </w:tcPr>
                <w:p w14:paraId="07893C59" w14:textId="77777777" w:rsidR="007E4AAF" w:rsidRDefault="007E4AAF" w:rsidP="007E4AAF">
                  <w:pPr>
                    <w:widowControl/>
                    <w:spacing w:line="280" w:lineRule="exact"/>
                    <w:jc w:val="left"/>
                    <w:rPr>
                      <w:rFonts w:ascii="宋体" w:hAnsi="宋体" w:cs="宋体"/>
                      <w:color w:val="000000"/>
                      <w:sz w:val="22"/>
                      <w:szCs w:val="22"/>
                    </w:rPr>
                  </w:pPr>
                </w:p>
              </w:tc>
              <w:tc>
                <w:tcPr>
                  <w:tcW w:w="510" w:type="dxa"/>
                  <w:vMerge/>
                  <w:tcBorders>
                    <w:left w:val="single" w:sz="4" w:space="0" w:color="000000"/>
                    <w:right w:val="single" w:sz="4" w:space="0" w:color="000000"/>
                  </w:tcBorders>
                  <w:vAlign w:val="center"/>
                </w:tcPr>
                <w:p w14:paraId="36DCE6BE" w14:textId="77777777" w:rsidR="007E4AAF" w:rsidRDefault="007E4AAF" w:rsidP="007E4AAF">
                  <w:pPr>
                    <w:widowControl/>
                    <w:spacing w:line="280" w:lineRule="exact"/>
                    <w:jc w:val="left"/>
                    <w:rPr>
                      <w:rFonts w:ascii="宋体" w:hAnsi="宋体" w:cs="宋体"/>
                      <w:color w:val="000000"/>
                      <w:sz w:val="22"/>
                      <w:szCs w:val="22"/>
                    </w:rPr>
                  </w:pPr>
                </w:p>
              </w:tc>
              <w:tc>
                <w:tcPr>
                  <w:tcW w:w="52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38CDAA4" w14:textId="77777777" w:rsidR="007E4AAF" w:rsidRDefault="007E4AAF" w:rsidP="007E4AAF">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决定</w:t>
                  </w:r>
                </w:p>
              </w:tc>
              <w:tc>
                <w:tcPr>
                  <w:tcW w:w="438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DACBAB1" w14:textId="12EC789E" w:rsidR="007E4AAF" w:rsidRDefault="007E4AAF" w:rsidP="007E4AAF">
                  <w:pPr>
                    <w:widowControl/>
                    <w:spacing w:line="280" w:lineRule="exact"/>
                    <w:jc w:val="left"/>
                    <w:textAlignment w:val="center"/>
                    <w:rPr>
                      <w:rFonts w:ascii="宋体" w:hAnsi="宋体" w:cs="宋体"/>
                      <w:color w:val="000000"/>
                      <w:sz w:val="22"/>
                      <w:szCs w:val="22"/>
                    </w:rPr>
                  </w:pPr>
                  <w:r w:rsidRPr="007E4AAF">
                    <w:rPr>
                      <w:rFonts w:ascii="宋体" w:hAnsi="宋体" w:cs="宋体" w:hint="eastAsia"/>
                      <w:color w:val="000000"/>
                      <w:sz w:val="22"/>
                      <w:szCs w:val="22"/>
                    </w:rPr>
                    <w:t>3.决定责任：作出决定（不予行政许可的应当告知理由）；按时办结；法定告知</w:t>
                  </w:r>
                </w:p>
              </w:tc>
              <w:tc>
                <w:tcPr>
                  <w:tcW w:w="128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682EE78" w14:textId="55300A86" w:rsidR="007E4AAF" w:rsidRDefault="007E4AAF" w:rsidP="007E4AAF">
                  <w:pPr>
                    <w:widowControl/>
                    <w:spacing w:line="240" w:lineRule="exact"/>
                    <w:jc w:val="center"/>
                    <w:textAlignment w:val="center"/>
                    <w:rPr>
                      <w:rFonts w:ascii="宋体" w:hAnsi="宋体" w:cs="宋体"/>
                      <w:color w:val="000000"/>
                      <w:sz w:val="22"/>
                      <w:szCs w:val="22"/>
                    </w:rPr>
                  </w:pPr>
                  <w:r w:rsidRPr="002B07FB">
                    <w:rPr>
                      <w:rFonts w:ascii="宋体" w:cs="宋体" w:hint="eastAsia"/>
                      <w:color w:val="000000"/>
                      <w:sz w:val="22"/>
                      <w:szCs w:val="22"/>
                    </w:rPr>
                    <w:t>工程质量安全监管股</w:t>
                  </w:r>
                </w:p>
              </w:tc>
              <w:tc>
                <w:tcPr>
                  <w:tcW w:w="5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8034717" w14:textId="2AE0E057" w:rsidR="007E4AAF" w:rsidRDefault="007E4AAF" w:rsidP="007E4AAF">
                  <w:pPr>
                    <w:spacing w:line="280" w:lineRule="exact"/>
                    <w:rPr>
                      <w:rFonts w:ascii="宋体" w:hAnsi="宋体" w:cs="宋体"/>
                      <w:color w:val="000000"/>
                      <w:sz w:val="22"/>
                      <w:szCs w:val="22"/>
                    </w:rPr>
                  </w:pPr>
                  <w:r>
                    <w:rPr>
                      <w:rFonts w:ascii="宋体" w:cs="宋体"/>
                      <w:color w:val="000000"/>
                      <w:sz w:val="22"/>
                      <w:szCs w:val="22"/>
                    </w:rPr>
                    <w:t>2</w:t>
                  </w:r>
                  <w:r>
                    <w:rPr>
                      <w:rFonts w:ascii="宋体" w:cs="宋体" w:hint="eastAsia"/>
                      <w:color w:val="000000"/>
                      <w:sz w:val="22"/>
                      <w:szCs w:val="22"/>
                    </w:rPr>
                    <w:t>日</w:t>
                  </w:r>
                </w:p>
              </w:tc>
              <w:tc>
                <w:tcPr>
                  <w:tcW w:w="535" w:type="dxa"/>
                  <w:vMerge/>
                  <w:tcBorders>
                    <w:left w:val="single" w:sz="4" w:space="0" w:color="000000"/>
                    <w:right w:val="single" w:sz="4" w:space="0" w:color="000000"/>
                  </w:tcBorders>
                  <w:tcMar>
                    <w:top w:w="15" w:type="dxa"/>
                    <w:left w:w="15" w:type="dxa"/>
                    <w:bottom w:w="15" w:type="dxa"/>
                    <w:right w:w="15" w:type="dxa"/>
                  </w:tcMar>
                  <w:vAlign w:val="center"/>
                </w:tcPr>
                <w:p w14:paraId="20CAFA80" w14:textId="77777777" w:rsidR="007E4AAF" w:rsidRDefault="007E4AAF" w:rsidP="007E4AAF">
                  <w:pPr>
                    <w:spacing w:line="240" w:lineRule="exact"/>
                    <w:jc w:val="center"/>
                    <w:rPr>
                      <w:rFonts w:ascii="宋体" w:hAnsi="宋体" w:cs="宋体"/>
                      <w:color w:val="000000"/>
                      <w:sz w:val="22"/>
                      <w:szCs w:val="22"/>
                    </w:rPr>
                  </w:pPr>
                </w:p>
              </w:tc>
              <w:tc>
                <w:tcPr>
                  <w:tcW w:w="698" w:type="dxa"/>
                  <w:vMerge/>
                  <w:tcBorders>
                    <w:top w:val="single" w:sz="4" w:space="0" w:color="000000"/>
                    <w:left w:val="single" w:sz="4" w:space="0" w:color="000000"/>
                    <w:bottom w:val="single" w:sz="4" w:space="0" w:color="000000"/>
                    <w:right w:val="single" w:sz="4" w:space="0" w:color="000000"/>
                  </w:tcBorders>
                  <w:vAlign w:val="center"/>
                </w:tcPr>
                <w:p w14:paraId="25F8BC5F" w14:textId="77777777" w:rsidR="007E4AAF" w:rsidRDefault="007E4AAF" w:rsidP="007E4AAF">
                  <w:pPr>
                    <w:widowControl/>
                    <w:jc w:val="left"/>
                    <w:rPr>
                      <w:rFonts w:ascii="宋体" w:hAnsi="宋体" w:cs="宋体"/>
                      <w:color w:val="000000"/>
                      <w:sz w:val="22"/>
                      <w:szCs w:val="22"/>
                    </w:rPr>
                  </w:pPr>
                </w:p>
              </w:tc>
              <w:tc>
                <w:tcPr>
                  <w:tcW w:w="710" w:type="dxa"/>
                  <w:vMerge/>
                  <w:tcBorders>
                    <w:top w:val="single" w:sz="4" w:space="0" w:color="000000"/>
                    <w:left w:val="single" w:sz="4" w:space="0" w:color="000000"/>
                    <w:bottom w:val="single" w:sz="4" w:space="0" w:color="000000"/>
                    <w:right w:val="single" w:sz="4" w:space="0" w:color="000000"/>
                  </w:tcBorders>
                  <w:vAlign w:val="center"/>
                </w:tcPr>
                <w:p w14:paraId="525F4102" w14:textId="77777777" w:rsidR="007E4AAF" w:rsidRDefault="007E4AAF" w:rsidP="007E4AAF">
                  <w:pPr>
                    <w:widowControl/>
                    <w:jc w:val="left"/>
                    <w:rPr>
                      <w:rFonts w:ascii="宋体" w:hAnsi="宋体" w:cs="宋体"/>
                      <w:color w:val="000000"/>
                      <w:sz w:val="24"/>
                    </w:rPr>
                  </w:pPr>
                </w:p>
              </w:tc>
            </w:tr>
            <w:tr w:rsidR="007E4AAF" w14:paraId="1CCFB689" w14:textId="77777777" w:rsidTr="007E4AAF">
              <w:trPr>
                <w:trHeight w:val="548"/>
              </w:trPr>
              <w:tc>
                <w:tcPr>
                  <w:tcW w:w="612" w:type="dxa"/>
                  <w:vMerge/>
                  <w:tcBorders>
                    <w:top w:val="single" w:sz="4" w:space="0" w:color="000000"/>
                    <w:left w:val="single" w:sz="4" w:space="0" w:color="000000"/>
                    <w:bottom w:val="single" w:sz="4" w:space="0" w:color="000000"/>
                    <w:right w:val="single" w:sz="4" w:space="0" w:color="000000"/>
                  </w:tcBorders>
                  <w:vAlign w:val="center"/>
                </w:tcPr>
                <w:p w14:paraId="61152631" w14:textId="77777777" w:rsidR="007E4AAF" w:rsidRDefault="007E4AAF" w:rsidP="007E4AAF">
                  <w:pPr>
                    <w:widowControl/>
                    <w:spacing w:line="280" w:lineRule="exact"/>
                    <w:jc w:val="left"/>
                    <w:rPr>
                      <w:rFonts w:ascii="宋体" w:hAnsi="宋体" w:cs="宋体"/>
                      <w:color w:val="000000"/>
                      <w:sz w:val="22"/>
                      <w:szCs w:val="22"/>
                    </w:rPr>
                  </w:pPr>
                </w:p>
              </w:tc>
              <w:tc>
                <w:tcPr>
                  <w:tcW w:w="1055" w:type="dxa"/>
                  <w:vMerge/>
                  <w:tcBorders>
                    <w:left w:val="single" w:sz="4" w:space="0" w:color="000000"/>
                    <w:bottom w:val="single" w:sz="4" w:space="0" w:color="000000"/>
                    <w:right w:val="single" w:sz="4" w:space="0" w:color="000000"/>
                  </w:tcBorders>
                  <w:vAlign w:val="center"/>
                </w:tcPr>
                <w:p w14:paraId="03670D22" w14:textId="77777777" w:rsidR="007E4AAF" w:rsidRDefault="007E4AAF" w:rsidP="007E4AAF">
                  <w:pPr>
                    <w:widowControl/>
                    <w:spacing w:line="280" w:lineRule="exact"/>
                    <w:jc w:val="left"/>
                    <w:rPr>
                      <w:rFonts w:ascii="宋体" w:hAnsi="宋体" w:cs="宋体"/>
                      <w:color w:val="000000"/>
                      <w:sz w:val="22"/>
                      <w:szCs w:val="22"/>
                    </w:rPr>
                  </w:pPr>
                </w:p>
              </w:tc>
              <w:tc>
                <w:tcPr>
                  <w:tcW w:w="3148" w:type="dxa"/>
                  <w:vMerge/>
                  <w:tcBorders>
                    <w:top w:val="single" w:sz="4" w:space="0" w:color="000000"/>
                    <w:left w:val="single" w:sz="4" w:space="0" w:color="000000"/>
                    <w:bottom w:val="single" w:sz="4" w:space="0" w:color="000000"/>
                    <w:right w:val="single" w:sz="4" w:space="0" w:color="000000"/>
                  </w:tcBorders>
                  <w:vAlign w:val="center"/>
                </w:tcPr>
                <w:p w14:paraId="236F70F9" w14:textId="77777777" w:rsidR="007E4AAF" w:rsidRDefault="007E4AAF" w:rsidP="007E4AAF">
                  <w:pPr>
                    <w:widowControl/>
                    <w:spacing w:line="280" w:lineRule="exact"/>
                    <w:jc w:val="left"/>
                    <w:rPr>
                      <w:rFonts w:ascii="宋体" w:hAnsi="宋体" w:cs="宋体"/>
                      <w:color w:val="000000"/>
                      <w:sz w:val="22"/>
                      <w:szCs w:val="22"/>
                    </w:rPr>
                  </w:pPr>
                </w:p>
              </w:tc>
              <w:tc>
                <w:tcPr>
                  <w:tcW w:w="475" w:type="dxa"/>
                  <w:vMerge/>
                  <w:tcBorders>
                    <w:top w:val="single" w:sz="4" w:space="0" w:color="000000"/>
                    <w:left w:val="single" w:sz="4" w:space="0" w:color="000000"/>
                    <w:bottom w:val="single" w:sz="4" w:space="0" w:color="000000"/>
                    <w:right w:val="single" w:sz="4" w:space="0" w:color="000000"/>
                  </w:tcBorders>
                  <w:vAlign w:val="center"/>
                </w:tcPr>
                <w:p w14:paraId="054DCCF6" w14:textId="77777777" w:rsidR="007E4AAF" w:rsidRDefault="007E4AAF" w:rsidP="007E4AAF">
                  <w:pPr>
                    <w:widowControl/>
                    <w:spacing w:line="280" w:lineRule="exact"/>
                    <w:jc w:val="left"/>
                    <w:rPr>
                      <w:rFonts w:ascii="宋体" w:hAnsi="宋体" w:cs="宋体"/>
                      <w:color w:val="000000"/>
                      <w:sz w:val="22"/>
                      <w:szCs w:val="22"/>
                    </w:rPr>
                  </w:pPr>
                </w:p>
              </w:tc>
              <w:tc>
                <w:tcPr>
                  <w:tcW w:w="510" w:type="dxa"/>
                  <w:vMerge/>
                  <w:tcBorders>
                    <w:left w:val="single" w:sz="4" w:space="0" w:color="000000"/>
                    <w:bottom w:val="single" w:sz="4" w:space="0" w:color="000000"/>
                    <w:right w:val="single" w:sz="4" w:space="0" w:color="000000"/>
                  </w:tcBorders>
                  <w:vAlign w:val="center"/>
                </w:tcPr>
                <w:p w14:paraId="14BCBE4E" w14:textId="77777777" w:rsidR="007E4AAF" w:rsidRDefault="007E4AAF" w:rsidP="007E4AAF">
                  <w:pPr>
                    <w:widowControl/>
                    <w:spacing w:line="280" w:lineRule="exact"/>
                    <w:jc w:val="left"/>
                    <w:rPr>
                      <w:rFonts w:ascii="宋体" w:hAnsi="宋体" w:cs="宋体"/>
                      <w:color w:val="000000"/>
                      <w:sz w:val="22"/>
                      <w:szCs w:val="22"/>
                    </w:rPr>
                  </w:pPr>
                </w:p>
              </w:tc>
              <w:tc>
                <w:tcPr>
                  <w:tcW w:w="527"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27DD6E02" w14:textId="77777777" w:rsidR="007E4AAF" w:rsidRDefault="007E4AAF" w:rsidP="007E4AAF">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送达</w:t>
                  </w:r>
                </w:p>
              </w:tc>
              <w:tc>
                <w:tcPr>
                  <w:tcW w:w="4389"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74D21AFD" w14:textId="04C314BC" w:rsidR="007E4AAF" w:rsidRDefault="007E4AAF" w:rsidP="007E4AAF">
                  <w:pPr>
                    <w:widowControl/>
                    <w:spacing w:line="280" w:lineRule="exact"/>
                    <w:jc w:val="left"/>
                    <w:textAlignment w:val="center"/>
                    <w:rPr>
                      <w:rFonts w:ascii="宋体" w:hAnsi="宋体" w:cs="宋体"/>
                      <w:color w:val="000000"/>
                      <w:sz w:val="22"/>
                      <w:szCs w:val="22"/>
                    </w:rPr>
                  </w:pPr>
                  <w:r w:rsidRPr="007E4AAF">
                    <w:rPr>
                      <w:rFonts w:ascii="宋体" w:hAnsi="宋体" w:cs="宋体" w:hint="eastAsia"/>
                      <w:color w:val="000000"/>
                      <w:sz w:val="22"/>
                      <w:szCs w:val="22"/>
                    </w:rPr>
                    <w:t>4、送达责任：制作送达文书；按规定送达当事人；信息公开。</w:t>
                  </w:r>
                </w:p>
              </w:tc>
              <w:tc>
                <w:tcPr>
                  <w:tcW w:w="1280"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3B625B10" w14:textId="1B18DEBC" w:rsidR="007E4AAF" w:rsidRDefault="007E4AAF" w:rsidP="007E4AAF">
                  <w:pPr>
                    <w:widowControl/>
                    <w:spacing w:line="240" w:lineRule="exact"/>
                    <w:jc w:val="center"/>
                    <w:textAlignment w:val="center"/>
                    <w:rPr>
                      <w:sz w:val="22"/>
                      <w:szCs w:val="22"/>
                    </w:rPr>
                  </w:pPr>
                  <w:r w:rsidRPr="002B07FB">
                    <w:rPr>
                      <w:rFonts w:ascii="宋体" w:cs="宋体" w:hint="eastAsia"/>
                      <w:color w:val="000000"/>
                      <w:sz w:val="22"/>
                      <w:szCs w:val="22"/>
                    </w:rPr>
                    <w:t>工程质量安全监管股</w:t>
                  </w:r>
                </w:p>
              </w:tc>
              <w:tc>
                <w:tcPr>
                  <w:tcW w:w="520"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474C5818" w14:textId="518F0BD0" w:rsidR="007E4AAF" w:rsidRDefault="007E4AAF" w:rsidP="007E4AAF">
                  <w:pPr>
                    <w:spacing w:line="280" w:lineRule="exact"/>
                    <w:jc w:val="center"/>
                    <w:rPr>
                      <w:rFonts w:ascii="宋体" w:hAnsi="宋体" w:cs="宋体"/>
                      <w:color w:val="000000"/>
                      <w:sz w:val="22"/>
                      <w:szCs w:val="22"/>
                    </w:rPr>
                  </w:pPr>
                  <w:r>
                    <w:rPr>
                      <w:rFonts w:ascii="宋体" w:cs="宋体"/>
                      <w:color w:val="000000"/>
                      <w:sz w:val="22"/>
                      <w:szCs w:val="22"/>
                    </w:rPr>
                    <w:t>1</w:t>
                  </w:r>
                  <w:r>
                    <w:rPr>
                      <w:rFonts w:ascii="宋体" w:cs="宋体" w:hint="eastAsia"/>
                      <w:color w:val="000000"/>
                      <w:sz w:val="22"/>
                      <w:szCs w:val="22"/>
                    </w:rPr>
                    <w:t>日</w:t>
                  </w:r>
                </w:p>
              </w:tc>
              <w:tc>
                <w:tcPr>
                  <w:tcW w:w="535" w:type="dxa"/>
                  <w:vMerge/>
                  <w:tcBorders>
                    <w:left w:val="single" w:sz="4" w:space="0" w:color="000000"/>
                    <w:right w:val="single" w:sz="4" w:space="0" w:color="000000"/>
                  </w:tcBorders>
                  <w:tcMar>
                    <w:top w:w="15" w:type="dxa"/>
                    <w:left w:w="15" w:type="dxa"/>
                    <w:bottom w:w="15" w:type="dxa"/>
                    <w:right w:w="15" w:type="dxa"/>
                  </w:tcMar>
                  <w:vAlign w:val="center"/>
                </w:tcPr>
                <w:p w14:paraId="56DC5E0B" w14:textId="77777777" w:rsidR="007E4AAF" w:rsidRDefault="007E4AAF" w:rsidP="007E4AAF">
                  <w:pPr>
                    <w:spacing w:line="240" w:lineRule="exact"/>
                    <w:jc w:val="center"/>
                    <w:rPr>
                      <w:rFonts w:ascii="宋体" w:hAnsi="宋体" w:cs="宋体"/>
                      <w:color w:val="000000"/>
                      <w:sz w:val="22"/>
                      <w:szCs w:val="22"/>
                    </w:rPr>
                  </w:pPr>
                </w:p>
              </w:tc>
              <w:tc>
                <w:tcPr>
                  <w:tcW w:w="698" w:type="dxa"/>
                  <w:vMerge/>
                  <w:tcBorders>
                    <w:top w:val="single" w:sz="4" w:space="0" w:color="000000"/>
                    <w:left w:val="single" w:sz="4" w:space="0" w:color="000000"/>
                    <w:bottom w:val="single" w:sz="4" w:space="0" w:color="000000"/>
                    <w:right w:val="single" w:sz="4" w:space="0" w:color="000000"/>
                  </w:tcBorders>
                  <w:vAlign w:val="center"/>
                </w:tcPr>
                <w:p w14:paraId="5F10B738" w14:textId="77777777" w:rsidR="007E4AAF" w:rsidRDefault="007E4AAF" w:rsidP="007E4AAF">
                  <w:pPr>
                    <w:widowControl/>
                    <w:jc w:val="left"/>
                    <w:rPr>
                      <w:rFonts w:ascii="宋体" w:hAnsi="宋体" w:cs="宋体"/>
                      <w:color w:val="000000"/>
                      <w:sz w:val="22"/>
                      <w:szCs w:val="22"/>
                    </w:rPr>
                  </w:pPr>
                </w:p>
              </w:tc>
              <w:tc>
                <w:tcPr>
                  <w:tcW w:w="710" w:type="dxa"/>
                  <w:vMerge/>
                  <w:tcBorders>
                    <w:top w:val="single" w:sz="4" w:space="0" w:color="000000"/>
                    <w:left w:val="single" w:sz="4" w:space="0" w:color="000000"/>
                    <w:bottom w:val="single" w:sz="4" w:space="0" w:color="000000"/>
                    <w:right w:val="single" w:sz="4" w:space="0" w:color="000000"/>
                  </w:tcBorders>
                  <w:vAlign w:val="center"/>
                </w:tcPr>
                <w:p w14:paraId="1F51B66A" w14:textId="77777777" w:rsidR="007E4AAF" w:rsidRDefault="007E4AAF" w:rsidP="007E4AAF">
                  <w:pPr>
                    <w:widowControl/>
                    <w:jc w:val="left"/>
                    <w:rPr>
                      <w:rFonts w:ascii="宋体" w:hAnsi="宋体" w:cs="宋体"/>
                      <w:color w:val="000000"/>
                      <w:sz w:val="24"/>
                    </w:rPr>
                  </w:pPr>
                </w:p>
              </w:tc>
            </w:tr>
            <w:tr w:rsidR="007E4AAF" w14:paraId="50F7FB52" w14:textId="77777777" w:rsidTr="007E4AAF">
              <w:trPr>
                <w:trHeight w:val="1003"/>
              </w:trPr>
              <w:tc>
                <w:tcPr>
                  <w:tcW w:w="612" w:type="dxa"/>
                  <w:vMerge/>
                  <w:tcBorders>
                    <w:top w:val="single" w:sz="4" w:space="0" w:color="000000"/>
                    <w:left w:val="single" w:sz="4" w:space="0" w:color="000000"/>
                    <w:bottom w:val="single" w:sz="4" w:space="0" w:color="000000"/>
                    <w:right w:val="single" w:sz="4" w:space="0" w:color="000000"/>
                  </w:tcBorders>
                  <w:vAlign w:val="center"/>
                </w:tcPr>
                <w:p w14:paraId="679A57D2" w14:textId="77777777" w:rsidR="007E4AAF" w:rsidRDefault="007E4AAF" w:rsidP="007E4AAF">
                  <w:pPr>
                    <w:widowControl/>
                    <w:spacing w:line="280" w:lineRule="exact"/>
                    <w:jc w:val="left"/>
                    <w:rPr>
                      <w:rFonts w:ascii="宋体" w:hAnsi="宋体" w:cs="宋体"/>
                      <w:color w:val="000000"/>
                      <w:sz w:val="22"/>
                      <w:szCs w:val="22"/>
                    </w:rPr>
                  </w:pPr>
                </w:p>
              </w:tc>
              <w:tc>
                <w:tcPr>
                  <w:tcW w:w="1055" w:type="dxa"/>
                  <w:vMerge/>
                  <w:tcBorders>
                    <w:left w:val="single" w:sz="4" w:space="0" w:color="000000"/>
                    <w:bottom w:val="single" w:sz="4" w:space="0" w:color="000000"/>
                    <w:right w:val="single" w:sz="4" w:space="0" w:color="000000"/>
                  </w:tcBorders>
                  <w:vAlign w:val="center"/>
                </w:tcPr>
                <w:p w14:paraId="2727FA05" w14:textId="77777777" w:rsidR="007E4AAF" w:rsidRDefault="007E4AAF" w:rsidP="007E4AAF">
                  <w:pPr>
                    <w:widowControl/>
                    <w:spacing w:line="280" w:lineRule="exact"/>
                    <w:jc w:val="left"/>
                    <w:rPr>
                      <w:rFonts w:ascii="宋体" w:hAnsi="宋体" w:cs="宋体"/>
                      <w:color w:val="000000"/>
                      <w:sz w:val="22"/>
                      <w:szCs w:val="22"/>
                    </w:rPr>
                  </w:pPr>
                </w:p>
              </w:tc>
              <w:tc>
                <w:tcPr>
                  <w:tcW w:w="3148" w:type="dxa"/>
                  <w:vMerge/>
                  <w:tcBorders>
                    <w:top w:val="single" w:sz="4" w:space="0" w:color="000000"/>
                    <w:left w:val="single" w:sz="4" w:space="0" w:color="000000"/>
                    <w:bottom w:val="single" w:sz="4" w:space="0" w:color="000000"/>
                    <w:right w:val="single" w:sz="4" w:space="0" w:color="000000"/>
                  </w:tcBorders>
                  <w:vAlign w:val="center"/>
                </w:tcPr>
                <w:p w14:paraId="43AF466B" w14:textId="77777777" w:rsidR="007E4AAF" w:rsidRDefault="007E4AAF" w:rsidP="007E4AAF">
                  <w:pPr>
                    <w:widowControl/>
                    <w:spacing w:line="280" w:lineRule="exact"/>
                    <w:jc w:val="left"/>
                    <w:rPr>
                      <w:rFonts w:ascii="宋体" w:hAnsi="宋体" w:cs="宋体"/>
                      <w:color w:val="000000"/>
                      <w:sz w:val="22"/>
                      <w:szCs w:val="22"/>
                    </w:rPr>
                  </w:pPr>
                </w:p>
              </w:tc>
              <w:tc>
                <w:tcPr>
                  <w:tcW w:w="475" w:type="dxa"/>
                  <w:vMerge/>
                  <w:tcBorders>
                    <w:top w:val="single" w:sz="4" w:space="0" w:color="000000"/>
                    <w:left w:val="single" w:sz="4" w:space="0" w:color="000000"/>
                    <w:bottom w:val="single" w:sz="4" w:space="0" w:color="000000"/>
                    <w:right w:val="single" w:sz="4" w:space="0" w:color="000000"/>
                  </w:tcBorders>
                  <w:vAlign w:val="center"/>
                </w:tcPr>
                <w:p w14:paraId="362D3DFB" w14:textId="77777777" w:rsidR="007E4AAF" w:rsidRDefault="007E4AAF" w:rsidP="007E4AAF">
                  <w:pPr>
                    <w:widowControl/>
                    <w:spacing w:line="280" w:lineRule="exact"/>
                    <w:jc w:val="left"/>
                    <w:rPr>
                      <w:rFonts w:ascii="宋体" w:hAnsi="宋体" w:cs="宋体"/>
                      <w:color w:val="000000"/>
                      <w:sz w:val="22"/>
                      <w:szCs w:val="22"/>
                    </w:rPr>
                  </w:pPr>
                </w:p>
              </w:tc>
              <w:tc>
                <w:tcPr>
                  <w:tcW w:w="510" w:type="dxa"/>
                  <w:vMerge/>
                  <w:tcBorders>
                    <w:left w:val="single" w:sz="4" w:space="0" w:color="000000"/>
                    <w:bottom w:val="single" w:sz="4" w:space="0" w:color="000000"/>
                    <w:right w:val="single" w:sz="4" w:space="0" w:color="000000"/>
                  </w:tcBorders>
                  <w:vAlign w:val="center"/>
                </w:tcPr>
                <w:p w14:paraId="00AF8820" w14:textId="77777777" w:rsidR="007E4AAF" w:rsidRDefault="007E4AAF" w:rsidP="007E4AAF">
                  <w:pPr>
                    <w:widowControl/>
                    <w:spacing w:line="280" w:lineRule="exact"/>
                    <w:jc w:val="left"/>
                    <w:rPr>
                      <w:rFonts w:ascii="宋体" w:hAnsi="宋体" w:cs="宋体"/>
                      <w:color w:val="000000"/>
                      <w:sz w:val="22"/>
                      <w:szCs w:val="22"/>
                    </w:rPr>
                  </w:pPr>
                </w:p>
              </w:tc>
              <w:tc>
                <w:tcPr>
                  <w:tcW w:w="527"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6905E11B" w14:textId="77777777" w:rsidR="007E4AAF" w:rsidRDefault="007E4AAF" w:rsidP="007E4AAF">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事后监管</w:t>
                  </w:r>
                </w:p>
              </w:tc>
              <w:tc>
                <w:tcPr>
                  <w:tcW w:w="4389"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2199AC77" w14:textId="10CDE904" w:rsidR="007E4AAF" w:rsidRDefault="007E4AAF" w:rsidP="007E4AAF">
                  <w:pPr>
                    <w:widowControl/>
                    <w:spacing w:line="280" w:lineRule="exact"/>
                    <w:jc w:val="left"/>
                    <w:textAlignment w:val="center"/>
                    <w:rPr>
                      <w:rFonts w:ascii="宋体" w:hAnsi="宋体" w:cs="宋体"/>
                      <w:color w:val="000000"/>
                      <w:sz w:val="22"/>
                      <w:szCs w:val="22"/>
                    </w:rPr>
                  </w:pPr>
                  <w:r w:rsidRPr="007E4AAF">
                    <w:rPr>
                      <w:rFonts w:ascii="宋体" w:hAnsi="宋体" w:cs="宋体" w:hint="eastAsia"/>
                      <w:color w:val="000000"/>
                      <w:sz w:val="22"/>
                      <w:szCs w:val="22"/>
                    </w:rPr>
                    <w:t>5.事后监管责任：加强项目的监督检查，确保备案与核准内容一致。</w:t>
                  </w:r>
                </w:p>
              </w:tc>
              <w:tc>
                <w:tcPr>
                  <w:tcW w:w="1280"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1F7A2680" w14:textId="5CCDCF03" w:rsidR="007E4AAF" w:rsidRDefault="007E4AAF" w:rsidP="007E4AAF">
                  <w:pPr>
                    <w:widowControl/>
                    <w:spacing w:line="240" w:lineRule="exact"/>
                    <w:jc w:val="center"/>
                    <w:textAlignment w:val="center"/>
                    <w:rPr>
                      <w:sz w:val="22"/>
                      <w:szCs w:val="22"/>
                    </w:rPr>
                  </w:pPr>
                  <w:r w:rsidRPr="002B07FB">
                    <w:rPr>
                      <w:rFonts w:ascii="宋体" w:cs="宋体" w:hint="eastAsia"/>
                      <w:color w:val="000000"/>
                      <w:sz w:val="22"/>
                      <w:szCs w:val="22"/>
                    </w:rPr>
                    <w:t>工程质量安全监管股</w:t>
                  </w:r>
                </w:p>
              </w:tc>
              <w:tc>
                <w:tcPr>
                  <w:tcW w:w="520"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2C23CB1A" w14:textId="77777777" w:rsidR="007E4AAF" w:rsidRDefault="007E4AAF" w:rsidP="007E4AAF">
                  <w:pPr>
                    <w:spacing w:line="280" w:lineRule="exact"/>
                    <w:jc w:val="center"/>
                    <w:rPr>
                      <w:rFonts w:ascii="宋体" w:hAnsi="宋体" w:cs="宋体"/>
                      <w:color w:val="000000"/>
                      <w:sz w:val="22"/>
                      <w:szCs w:val="22"/>
                    </w:rPr>
                  </w:pPr>
                </w:p>
              </w:tc>
              <w:tc>
                <w:tcPr>
                  <w:tcW w:w="535" w:type="dxa"/>
                  <w:vMerge/>
                  <w:tcBorders>
                    <w:left w:val="single" w:sz="4" w:space="0" w:color="000000"/>
                    <w:bottom w:val="single" w:sz="4" w:space="0" w:color="000000"/>
                    <w:right w:val="single" w:sz="4" w:space="0" w:color="000000"/>
                  </w:tcBorders>
                  <w:tcMar>
                    <w:top w:w="15" w:type="dxa"/>
                    <w:left w:w="15" w:type="dxa"/>
                    <w:bottom w:w="15" w:type="dxa"/>
                    <w:right w:w="15" w:type="dxa"/>
                  </w:tcMar>
                  <w:vAlign w:val="center"/>
                </w:tcPr>
                <w:p w14:paraId="74336CAC" w14:textId="77777777" w:rsidR="007E4AAF" w:rsidRDefault="007E4AAF" w:rsidP="007E4AAF">
                  <w:pPr>
                    <w:spacing w:line="240" w:lineRule="exact"/>
                    <w:jc w:val="center"/>
                    <w:rPr>
                      <w:rFonts w:ascii="宋体" w:hAnsi="宋体" w:cs="宋体"/>
                      <w:color w:val="000000"/>
                      <w:sz w:val="22"/>
                      <w:szCs w:val="22"/>
                    </w:rPr>
                  </w:pPr>
                </w:p>
              </w:tc>
              <w:tc>
                <w:tcPr>
                  <w:tcW w:w="698" w:type="dxa"/>
                  <w:vMerge/>
                  <w:tcBorders>
                    <w:top w:val="single" w:sz="4" w:space="0" w:color="000000"/>
                    <w:left w:val="single" w:sz="4" w:space="0" w:color="000000"/>
                    <w:bottom w:val="single" w:sz="4" w:space="0" w:color="000000"/>
                    <w:right w:val="single" w:sz="4" w:space="0" w:color="000000"/>
                  </w:tcBorders>
                  <w:vAlign w:val="center"/>
                </w:tcPr>
                <w:p w14:paraId="73DD0695" w14:textId="77777777" w:rsidR="007E4AAF" w:rsidRDefault="007E4AAF" w:rsidP="007E4AAF">
                  <w:pPr>
                    <w:widowControl/>
                    <w:jc w:val="left"/>
                    <w:rPr>
                      <w:rFonts w:ascii="宋体" w:hAnsi="宋体" w:cs="宋体"/>
                      <w:color w:val="000000"/>
                      <w:sz w:val="22"/>
                      <w:szCs w:val="22"/>
                    </w:rPr>
                  </w:pPr>
                </w:p>
              </w:tc>
              <w:tc>
                <w:tcPr>
                  <w:tcW w:w="710" w:type="dxa"/>
                  <w:vMerge/>
                  <w:tcBorders>
                    <w:top w:val="single" w:sz="4" w:space="0" w:color="000000"/>
                    <w:left w:val="single" w:sz="4" w:space="0" w:color="000000"/>
                    <w:bottom w:val="single" w:sz="4" w:space="0" w:color="000000"/>
                    <w:right w:val="single" w:sz="4" w:space="0" w:color="000000"/>
                  </w:tcBorders>
                  <w:vAlign w:val="center"/>
                </w:tcPr>
                <w:p w14:paraId="015264F7" w14:textId="77777777" w:rsidR="007E4AAF" w:rsidRDefault="007E4AAF" w:rsidP="007E4AAF">
                  <w:pPr>
                    <w:widowControl/>
                    <w:jc w:val="left"/>
                    <w:rPr>
                      <w:rFonts w:ascii="宋体" w:hAnsi="宋体" w:cs="宋体"/>
                      <w:color w:val="000000"/>
                      <w:sz w:val="24"/>
                    </w:rPr>
                  </w:pPr>
                </w:p>
              </w:tc>
            </w:tr>
            <w:tr w:rsidR="007E4AAF" w14:paraId="3754E4B7" w14:textId="77777777" w:rsidTr="007E4AAF">
              <w:trPr>
                <w:trHeight w:val="1003"/>
              </w:trPr>
              <w:tc>
                <w:tcPr>
                  <w:tcW w:w="612" w:type="dxa"/>
                  <w:tcBorders>
                    <w:top w:val="single" w:sz="4" w:space="0" w:color="000000"/>
                    <w:left w:val="single" w:sz="4" w:space="0" w:color="000000"/>
                    <w:bottom w:val="single" w:sz="4" w:space="0" w:color="000000"/>
                    <w:right w:val="single" w:sz="4" w:space="0" w:color="000000"/>
                  </w:tcBorders>
                  <w:vAlign w:val="center"/>
                </w:tcPr>
                <w:p w14:paraId="03D2A443" w14:textId="77777777" w:rsidR="007E4AAF" w:rsidRDefault="007E4AAF" w:rsidP="007E4AAF">
                  <w:pPr>
                    <w:widowControl/>
                    <w:spacing w:line="280" w:lineRule="exact"/>
                    <w:jc w:val="left"/>
                    <w:rPr>
                      <w:rFonts w:ascii="宋体" w:hAnsi="宋体" w:cs="宋体"/>
                      <w:color w:val="000000"/>
                      <w:sz w:val="22"/>
                      <w:szCs w:val="22"/>
                    </w:rPr>
                  </w:pPr>
                </w:p>
              </w:tc>
              <w:tc>
                <w:tcPr>
                  <w:tcW w:w="1055" w:type="dxa"/>
                  <w:tcBorders>
                    <w:left w:val="single" w:sz="4" w:space="0" w:color="000000"/>
                    <w:bottom w:val="single" w:sz="4" w:space="0" w:color="000000"/>
                    <w:right w:val="single" w:sz="4" w:space="0" w:color="000000"/>
                  </w:tcBorders>
                  <w:vAlign w:val="center"/>
                </w:tcPr>
                <w:p w14:paraId="42F4521E" w14:textId="77777777" w:rsidR="007E4AAF" w:rsidRDefault="007E4AAF" w:rsidP="007E4AAF">
                  <w:pPr>
                    <w:widowControl/>
                    <w:spacing w:line="280" w:lineRule="exact"/>
                    <w:jc w:val="left"/>
                    <w:rPr>
                      <w:rFonts w:ascii="宋体" w:hAnsi="宋体" w:cs="宋体"/>
                      <w:color w:val="000000"/>
                      <w:sz w:val="22"/>
                      <w:szCs w:val="22"/>
                    </w:rPr>
                  </w:pPr>
                </w:p>
              </w:tc>
              <w:tc>
                <w:tcPr>
                  <w:tcW w:w="3148" w:type="dxa"/>
                  <w:tcBorders>
                    <w:top w:val="single" w:sz="4" w:space="0" w:color="000000"/>
                    <w:left w:val="single" w:sz="4" w:space="0" w:color="000000"/>
                    <w:bottom w:val="single" w:sz="4" w:space="0" w:color="000000"/>
                    <w:right w:val="single" w:sz="4" w:space="0" w:color="000000"/>
                  </w:tcBorders>
                  <w:vAlign w:val="center"/>
                </w:tcPr>
                <w:p w14:paraId="31FF1015" w14:textId="77777777" w:rsidR="007E4AAF" w:rsidRDefault="007E4AAF" w:rsidP="007E4AAF">
                  <w:pPr>
                    <w:widowControl/>
                    <w:spacing w:line="280" w:lineRule="exact"/>
                    <w:jc w:val="left"/>
                    <w:rPr>
                      <w:rFonts w:ascii="宋体" w:hAnsi="宋体" w:cs="宋体"/>
                      <w:color w:val="000000"/>
                      <w:sz w:val="22"/>
                      <w:szCs w:val="22"/>
                    </w:rPr>
                  </w:pPr>
                </w:p>
              </w:tc>
              <w:tc>
                <w:tcPr>
                  <w:tcW w:w="475" w:type="dxa"/>
                  <w:tcBorders>
                    <w:top w:val="single" w:sz="4" w:space="0" w:color="000000"/>
                    <w:left w:val="single" w:sz="4" w:space="0" w:color="000000"/>
                    <w:bottom w:val="single" w:sz="4" w:space="0" w:color="000000"/>
                    <w:right w:val="single" w:sz="4" w:space="0" w:color="000000"/>
                  </w:tcBorders>
                  <w:vAlign w:val="center"/>
                </w:tcPr>
                <w:p w14:paraId="2118BE89" w14:textId="77777777" w:rsidR="007E4AAF" w:rsidRDefault="007E4AAF" w:rsidP="007E4AAF">
                  <w:pPr>
                    <w:widowControl/>
                    <w:spacing w:line="280" w:lineRule="exact"/>
                    <w:jc w:val="left"/>
                    <w:rPr>
                      <w:rFonts w:ascii="宋体" w:hAnsi="宋体" w:cs="宋体"/>
                      <w:color w:val="000000"/>
                      <w:sz w:val="22"/>
                      <w:szCs w:val="22"/>
                    </w:rPr>
                  </w:pPr>
                </w:p>
              </w:tc>
              <w:tc>
                <w:tcPr>
                  <w:tcW w:w="510" w:type="dxa"/>
                  <w:tcBorders>
                    <w:left w:val="single" w:sz="4" w:space="0" w:color="000000"/>
                    <w:bottom w:val="single" w:sz="4" w:space="0" w:color="000000"/>
                    <w:right w:val="single" w:sz="4" w:space="0" w:color="000000"/>
                  </w:tcBorders>
                  <w:vAlign w:val="center"/>
                </w:tcPr>
                <w:p w14:paraId="4D525D7E" w14:textId="77777777" w:rsidR="007E4AAF" w:rsidRDefault="007E4AAF" w:rsidP="007E4AAF">
                  <w:pPr>
                    <w:widowControl/>
                    <w:spacing w:line="280" w:lineRule="exact"/>
                    <w:jc w:val="left"/>
                    <w:rPr>
                      <w:rFonts w:ascii="宋体" w:hAnsi="宋体" w:cs="宋体"/>
                      <w:color w:val="000000"/>
                      <w:sz w:val="22"/>
                      <w:szCs w:val="22"/>
                    </w:rPr>
                  </w:pPr>
                </w:p>
              </w:tc>
              <w:tc>
                <w:tcPr>
                  <w:tcW w:w="527"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6BD98ECD" w14:textId="77777777" w:rsidR="007E4AAF" w:rsidRDefault="007E4AAF" w:rsidP="007E4AAF">
                  <w:pPr>
                    <w:widowControl/>
                    <w:spacing w:line="280" w:lineRule="exact"/>
                    <w:jc w:val="left"/>
                    <w:textAlignment w:val="center"/>
                    <w:rPr>
                      <w:rFonts w:ascii="宋体" w:hAnsi="宋体" w:cs="宋体" w:hint="eastAsia"/>
                      <w:color w:val="000000"/>
                      <w:sz w:val="22"/>
                      <w:szCs w:val="22"/>
                    </w:rPr>
                  </w:pPr>
                </w:p>
              </w:tc>
              <w:tc>
                <w:tcPr>
                  <w:tcW w:w="4389"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14483B1F" w14:textId="4B247528" w:rsidR="007E4AAF" w:rsidRPr="007E4AAF" w:rsidRDefault="007E4AAF" w:rsidP="00231975">
                  <w:pPr>
                    <w:widowControl/>
                    <w:jc w:val="left"/>
                    <w:textAlignment w:val="center"/>
                    <w:rPr>
                      <w:rFonts w:ascii="宋体" w:hAnsi="宋体" w:cs="宋体" w:hint="eastAsia"/>
                      <w:color w:val="000000"/>
                      <w:sz w:val="22"/>
                      <w:szCs w:val="22"/>
                    </w:rPr>
                  </w:pPr>
                  <w:r w:rsidRPr="007E4AAF">
                    <w:rPr>
                      <w:rFonts w:ascii="宋体" w:hAnsi="宋体" w:cs="宋体" w:hint="eastAsia"/>
                      <w:color w:val="000000"/>
                      <w:sz w:val="22"/>
                      <w:szCs w:val="22"/>
                    </w:rPr>
                    <w:t>6、其他法律法规规章规定应履行的责任。</w:t>
                  </w:r>
                </w:p>
              </w:tc>
              <w:tc>
                <w:tcPr>
                  <w:tcW w:w="1280"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3210D66D" w14:textId="77777777" w:rsidR="007E4AAF" w:rsidRDefault="007E4AAF" w:rsidP="007E4AAF">
                  <w:pPr>
                    <w:widowControl/>
                    <w:spacing w:line="240" w:lineRule="exact"/>
                    <w:jc w:val="center"/>
                    <w:textAlignment w:val="center"/>
                    <w:rPr>
                      <w:rFonts w:hint="eastAsia"/>
                      <w:sz w:val="22"/>
                      <w:szCs w:val="22"/>
                    </w:rPr>
                  </w:pPr>
                </w:p>
              </w:tc>
              <w:tc>
                <w:tcPr>
                  <w:tcW w:w="520"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4AFED5FC" w14:textId="77777777" w:rsidR="007E4AAF" w:rsidRDefault="007E4AAF" w:rsidP="007E4AAF">
                  <w:pPr>
                    <w:spacing w:line="280" w:lineRule="exact"/>
                    <w:jc w:val="center"/>
                    <w:rPr>
                      <w:rFonts w:ascii="宋体" w:hAnsi="宋体" w:cs="宋体"/>
                      <w:color w:val="000000"/>
                      <w:sz w:val="22"/>
                      <w:szCs w:val="22"/>
                    </w:rPr>
                  </w:pPr>
                </w:p>
              </w:tc>
              <w:tc>
                <w:tcPr>
                  <w:tcW w:w="535" w:type="dxa"/>
                  <w:tcBorders>
                    <w:left w:val="single" w:sz="4" w:space="0" w:color="000000"/>
                    <w:bottom w:val="single" w:sz="4" w:space="0" w:color="000000"/>
                    <w:right w:val="single" w:sz="4" w:space="0" w:color="000000"/>
                  </w:tcBorders>
                  <w:tcMar>
                    <w:top w:w="15" w:type="dxa"/>
                    <w:left w:w="15" w:type="dxa"/>
                    <w:bottom w:w="15" w:type="dxa"/>
                    <w:right w:w="15" w:type="dxa"/>
                  </w:tcMar>
                  <w:vAlign w:val="center"/>
                </w:tcPr>
                <w:p w14:paraId="2D63FBD7" w14:textId="77777777" w:rsidR="007E4AAF" w:rsidRDefault="007E4AAF" w:rsidP="007E4AAF">
                  <w:pPr>
                    <w:spacing w:line="240" w:lineRule="exact"/>
                    <w:jc w:val="center"/>
                    <w:rPr>
                      <w:rFonts w:ascii="宋体" w:hAnsi="宋体" w:cs="宋体"/>
                      <w:color w:val="000000"/>
                      <w:sz w:val="22"/>
                      <w:szCs w:val="22"/>
                    </w:rPr>
                  </w:pPr>
                </w:p>
              </w:tc>
              <w:tc>
                <w:tcPr>
                  <w:tcW w:w="698" w:type="dxa"/>
                  <w:tcBorders>
                    <w:top w:val="single" w:sz="4" w:space="0" w:color="000000"/>
                    <w:left w:val="single" w:sz="4" w:space="0" w:color="000000"/>
                    <w:bottom w:val="single" w:sz="4" w:space="0" w:color="000000"/>
                    <w:right w:val="single" w:sz="4" w:space="0" w:color="000000"/>
                  </w:tcBorders>
                  <w:vAlign w:val="center"/>
                </w:tcPr>
                <w:p w14:paraId="6FC13208" w14:textId="77777777" w:rsidR="007E4AAF" w:rsidRDefault="007E4AAF" w:rsidP="007E4AAF">
                  <w:pPr>
                    <w:widowControl/>
                    <w:jc w:val="left"/>
                    <w:rPr>
                      <w:rFonts w:ascii="宋体" w:hAnsi="宋体" w:cs="宋体"/>
                      <w:color w:val="000000"/>
                      <w:sz w:val="22"/>
                      <w:szCs w:val="22"/>
                    </w:rPr>
                  </w:pPr>
                </w:p>
              </w:tc>
              <w:tc>
                <w:tcPr>
                  <w:tcW w:w="710" w:type="dxa"/>
                  <w:tcBorders>
                    <w:top w:val="single" w:sz="4" w:space="0" w:color="000000"/>
                    <w:left w:val="single" w:sz="4" w:space="0" w:color="000000"/>
                    <w:bottom w:val="single" w:sz="4" w:space="0" w:color="000000"/>
                    <w:right w:val="single" w:sz="4" w:space="0" w:color="000000"/>
                  </w:tcBorders>
                  <w:vAlign w:val="center"/>
                </w:tcPr>
                <w:p w14:paraId="61A94F52" w14:textId="77777777" w:rsidR="007E4AAF" w:rsidRDefault="007E4AAF" w:rsidP="007E4AAF">
                  <w:pPr>
                    <w:widowControl/>
                    <w:jc w:val="left"/>
                    <w:rPr>
                      <w:rFonts w:ascii="宋体" w:hAnsi="宋体" w:cs="宋体"/>
                      <w:color w:val="000000"/>
                      <w:sz w:val="24"/>
                    </w:rPr>
                  </w:pPr>
                </w:p>
              </w:tc>
            </w:tr>
            <w:tr w:rsidR="002B07FB" w14:paraId="6B5AB702" w14:textId="77777777" w:rsidTr="007E4AAF">
              <w:trPr>
                <w:trHeight w:val="285"/>
              </w:trPr>
              <w:tc>
                <w:tcPr>
                  <w:tcW w:w="14459" w:type="dxa"/>
                  <w:gridSpan w:val="1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tbl>
                  <w:tblPr>
                    <w:tblW w:w="14725" w:type="dxa"/>
                    <w:tblBorders>
                      <w:insideH w:val="none" w:sz="4" w:space="0" w:color="auto"/>
                      <w:insideV w:val="none" w:sz="4" w:space="0" w:color="auto"/>
                    </w:tblBorders>
                    <w:tblLayout w:type="fixed"/>
                    <w:tblCellMar>
                      <w:left w:w="0" w:type="dxa"/>
                      <w:right w:w="0" w:type="dxa"/>
                    </w:tblCellMar>
                    <w:tblLook w:val="04A0" w:firstRow="1" w:lastRow="0" w:firstColumn="1" w:lastColumn="0" w:noHBand="0" w:noVBand="1"/>
                  </w:tblPr>
                  <w:tblGrid>
                    <w:gridCol w:w="14725"/>
                  </w:tblGrid>
                  <w:tr w:rsidR="002B07FB" w14:paraId="1C16D522" w14:textId="77777777" w:rsidTr="007E4AAF">
                    <w:trPr>
                      <w:trHeight w:val="266"/>
                    </w:trPr>
                    <w:tc>
                      <w:tcPr>
                        <w:tcW w:w="14725" w:type="dxa"/>
                        <w:tcMar>
                          <w:top w:w="15" w:type="dxa"/>
                          <w:left w:w="15" w:type="dxa"/>
                          <w:right w:w="15" w:type="dxa"/>
                        </w:tcMar>
                        <w:vAlign w:val="center"/>
                      </w:tcPr>
                      <w:p w14:paraId="54715D58" w14:textId="77777777" w:rsidR="002B07FB" w:rsidRDefault="002B07FB" w:rsidP="002B07FB">
                        <w:pPr>
                          <w:widowControl/>
                          <w:jc w:val="left"/>
                          <w:textAlignment w:val="center"/>
                          <w:rPr>
                            <w:rFonts w:ascii="宋体" w:hAnsi="宋体" w:cs="宋体"/>
                            <w:color w:val="000000"/>
                            <w:sz w:val="16"/>
                            <w:szCs w:val="16"/>
                          </w:rPr>
                        </w:pPr>
                        <w:r>
                          <w:rPr>
                            <w:rFonts w:ascii="宋体" w:hAnsi="宋体" w:cs="宋体" w:hint="eastAsia"/>
                            <w:color w:val="000000"/>
                            <w:kern w:val="0"/>
                            <w:sz w:val="22"/>
                            <w:szCs w:val="22"/>
                          </w:rPr>
                          <w:t>服务电话：0375-8168178                     投诉机构：舞钢市住房和城乡规划建设局纪检监察室                 投诉电话：0375-8166899</w:t>
                        </w:r>
                      </w:p>
                    </w:tc>
                  </w:tr>
                </w:tbl>
                <w:p w14:paraId="32FB3CDD" w14:textId="77777777" w:rsidR="002B07FB" w:rsidRDefault="002B07FB" w:rsidP="002B07FB">
                  <w:pPr>
                    <w:widowControl/>
                    <w:jc w:val="left"/>
                    <w:textAlignment w:val="center"/>
                    <w:rPr>
                      <w:rFonts w:ascii="宋体" w:hAnsi="宋体" w:cs="宋体"/>
                      <w:color w:val="000000"/>
                      <w:sz w:val="22"/>
                      <w:szCs w:val="22"/>
                    </w:rPr>
                  </w:pPr>
                </w:p>
              </w:tc>
            </w:tr>
            <w:tr w:rsidR="002B07FB" w14:paraId="34A1C735" w14:textId="77777777" w:rsidTr="007E4AAF">
              <w:trPr>
                <w:trHeight w:val="300"/>
              </w:trPr>
              <w:tc>
                <w:tcPr>
                  <w:tcW w:w="14459" w:type="dxa"/>
                  <w:gridSpan w:val="1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22BC7EF" w14:textId="77777777" w:rsidR="002B07FB" w:rsidRDefault="002B07FB" w:rsidP="002B07FB">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 xml:space="preserve">受理地点：舞钢市行政服务中心住建局窗口                      </w:t>
                  </w:r>
                </w:p>
              </w:tc>
            </w:tr>
          </w:tbl>
          <w:p w14:paraId="2CCA5014" w14:textId="77777777" w:rsidR="002B07FB" w:rsidRPr="002B07FB" w:rsidRDefault="002B07FB">
            <w:pPr>
              <w:widowControl/>
              <w:jc w:val="center"/>
              <w:textAlignment w:val="center"/>
              <w:rPr>
                <w:rFonts w:ascii="宋体" w:eastAsia="方正小标宋简体" w:hAnsi="宋体" w:cs="宋体"/>
                <w:color w:val="000000"/>
                <w:kern w:val="0"/>
                <w:sz w:val="44"/>
                <w:szCs w:val="44"/>
              </w:rPr>
            </w:pPr>
          </w:p>
          <w:p w14:paraId="4F99B204" w14:textId="0AEC7828" w:rsidR="007C77A5" w:rsidRDefault="00000000">
            <w:pPr>
              <w:widowControl/>
              <w:jc w:val="center"/>
              <w:textAlignment w:val="center"/>
              <w:rPr>
                <w:rFonts w:ascii="宋体" w:eastAsia="方正小标宋简体" w:hAnsi="宋体" w:cs="宋体"/>
                <w:color w:val="000000"/>
                <w:kern w:val="0"/>
                <w:sz w:val="44"/>
                <w:szCs w:val="44"/>
              </w:rPr>
            </w:pPr>
            <w:r>
              <w:rPr>
                <w:rFonts w:ascii="宋体" w:eastAsia="方正小标宋简体" w:hAnsi="宋体" w:cs="宋体" w:hint="eastAsia"/>
                <w:color w:val="000000"/>
                <w:kern w:val="0"/>
                <w:sz w:val="44"/>
                <w:szCs w:val="44"/>
              </w:rPr>
              <w:lastRenderedPageBreak/>
              <w:t>舞钢市住房和城乡建设局权力清单和责任清单统计表</w:t>
            </w:r>
          </w:p>
          <w:p w14:paraId="564F32B8" w14:textId="77777777" w:rsidR="007C77A5" w:rsidRDefault="00000000">
            <w:pPr>
              <w:widowControl/>
              <w:jc w:val="left"/>
              <w:textAlignment w:val="center"/>
              <w:rPr>
                <w:rFonts w:ascii="宋体" w:hAnsi="宋体" w:cs="宋体"/>
                <w:color w:val="000000"/>
                <w:sz w:val="24"/>
              </w:rPr>
            </w:pPr>
            <w:r>
              <w:rPr>
                <w:rFonts w:ascii="宋体" w:hAnsi="宋体" w:cs="宋体" w:hint="eastAsia"/>
                <w:color w:val="000000"/>
                <w:kern w:val="0"/>
                <w:sz w:val="24"/>
              </w:rPr>
              <w:t>职权类别：行政给付</w:t>
            </w:r>
          </w:p>
        </w:tc>
      </w:tr>
      <w:tr w:rsidR="007C77A5" w14:paraId="0223583D" w14:textId="77777777">
        <w:trPr>
          <w:trHeight w:val="818"/>
        </w:trPr>
        <w:tc>
          <w:tcPr>
            <w:tcW w:w="815" w:type="dxa"/>
            <w:gridSpan w:val="4"/>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14:paraId="0732387E"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lastRenderedPageBreak/>
              <w:t>序号</w:t>
            </w:r>
          </w:p>
        </w:tc>
        <w:tc>
          <w:tcPr>
            <w:tcW w:w="1064" w:type="dxa"/>
            <w:gridSpan w:val="3"/>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14:paraId="2CAE000F"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职权名称</w:t>
            </w:r>
          </w:p>
        </w:tc>
        <w:tc>
          <w:tcPr>
            <w:tcW w:w="3176" w:type="dxa"/>
            <w:gridSpan w:val="2"/>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14:paraId="2A450176"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实施依据</w:t>
            </w:r>
          </w:p>
        </w:tc>
        <w:tc>
          <w:tcPr>
            <w:tcW w:w="480" w:type="dxa"/>
            <w:gridSpan w:val="3"/>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14:paraId="3455E6AE"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实施对象</w:t>
            </w:r>
          </w:p>
        </w:tc>
        <w:tc>
          <w:tcPr>
            <w:tcW w:w="515" w:type="dxa"/>
            <w:gridSpan w:val="2"/>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14:paraId="5E7F80BE"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实施机构</w:t>
            </w:r>
          </w:p>
        </w:tc>
        <w:tc>
          <w:tcPr>
            <w:tcW w:w="532" w:type="dxa"/>
            <w:gridSpan w:val="2"/>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14:paraId="5C7AE990"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办理环节</w:t>
            </w:r>
          </w:p>
        </w:tc>
        <w:tc>
          <w:tcPr>
            <w:tcW w:w="4426" w:type="dxa"/>
            <w:gridSpan w:val="2"/>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14:paraId="725F32C5"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责任事项</w:t>
            </w:r>
          </w:p>
        </w:tc>
        <w:tc>
          <w:tcPr>
            <w:tcW w:w="1292" w:type="dxa"/>
            <w:gridSpan w:val="2"/>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14:paraId="492B9A44"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责任</w:t>
            </w:r>
            <w:r>
              <w:rPr>
                <w:rFonts w:ascii="黑体" w:eastAsia="黑体" w:hAnsi="宋体" w:cs="黑体" w:hint="eastAsia"/>
                <w:color w:val="000000"/>
                <w:kern w:val="0"/>
                <w:sz w:val="22"/>
                <w:szCs w:val="22"/>
              </w:rPr>
              <w:br/>
              <w:t>科室</w:t>
            </w:r>
          </w:p>
        </w:tc>
        <w:tc>
          <w:tcPr>
            <w:tcW w:w="525" w:type="dxa"/>
            <w:gridSpan w:val="2"/>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14:paraId="28C9EF5B"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承诺时限</w:t>
            </w:r>
          </w:p>
        </w:tc>
        <w:tc>
          <w:tcPr>
            <w:tcW w:w="540" w:type="dxa"/>
            <w:gridSpan w:val="2"/>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14:paraId="65F048ED"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法定时限</w:t>
            </w:r>
          </w:p>
        </w:tc>
        <w:tc>
          <w:tcPr>
            <w:tcW w:w="705" w:type="dxa"/>
            <w:gridSpan w:val="2"/>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14:paraId="4E2AA841"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收费情况及依据</w:t>
            </w:r>
          </w:p>
        </w:tc>
        <w:tc>
          <w:tcPr>
            <w:tcW w:w="708" w:type="dxa"/>
            <w:gridSpan w:val="2"/>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14:paraId="55859EA1"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调整意见及理由</w:t>
            </w:r>
          </w:p>
        </w:tc>
      </w:tr>
      <w:tr w:rsidR="007C77A5" w14:paraId="273064AB" w14:textId="77777777">
        <w:trPr>
          <w:trHeight w:val="1276"/>
        </w:trPr>
        <w:tc>
          <w:tcPr>
            <w:tcW w:w="815" w:type="dxa"/>
            <w:gridSpan w:val="4"/>
            <w:vMerge w:val="restart"/>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14:paraId="20FCD628" w14:textId="77777777" w:rsidR="007C77A5" w:rsidRDefault="00000000">
            <w:pPr>
              <w:widowControl/>
              <w:spacing w:line="280" w:lineRule="exact"/>
              <w:jc w:val="center"/>
              <w:textAlignment w:val="center"/>
              <w:rPr>
                <w:rFonts w:ascii="宋体" w:hAnsi="宋体" w:cs="宋体"/>
                <w:color w:val="000000"/>
                <w:sz w:val="22"/>
                <w:szCs w:val="22"/>
              </w:rPr>
            </w:pPr>
            <w:r>
              <w:rPr>
                <w:rFonts w:ascii="宋体" w:hAnsi="宋体" w:cs="宋体" w:hint="eastAsia"/>
                <w:color w:val="000000"/>
                <w:sz w:val="22"/>
                <w:szCs w:val="22"/>
              </w:rPr>
              <w:t>1</w:t>
            </w:r>
          </w:p>
        </w:tc>
        <w:tc>
          <w:tcPr>
            <w:tcW w:w="1064" w:type="dxa"/>
            <w:gridSpan w:val="3"/>
            <w:vMerge w:val="restart"/>
            <w:tcBorders>
              <w:top w:val="single" w:sz="4" w:space="0" w:color="000000"/>
              <w:left w:val="single" w:sz="4" w:space="0" w:color="000000"/>
              <w:right w:val="single" w:sz="4" w:space="0" w:color="000000"/>
            </w:tcBorders>
            <w:noWrap/>
            <w:tcMar>
              <w:top w:w="15" w:type="dxa"/>
              <w:left w:w="15" w:type="dxa"/>
              <w:bottom w:w="15" w:type="dxa"/>
              <w:right w:w="15" w:type="dxa"/>
            </w:tcMar>
            <w:vAlign w:val="center"/>
          </w:tcPr>
          <w:p w14:paraId="1EB086A4"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廉租住房准入审核</w:t>
            </w:r>
          </w:p>
        </w:tc>
        <w:tc>
          <w:tcPr>
            <w:tcW w:w="3176" w:type="dxa"/>
            <w:gridSpan w:val="2"/>
            <w:vMerge w:val="restart"/>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14:paraId="7529FE58" w14:textId="77777777" w:rsidR="007C77A5" w:rsidRDefault="00000000">
            <w:pPr>
              <w:widowControl/>
              <w:spacing w:line="280" w:lineRule="exact"/>
              <w:jc w:val="left"/>
              <w:textAlignment w:val="center"/>
              <w:rPr>
                <w:rFonts w:ascii="宋体" w:hAnsi="宋体" w:cs="宋体"/>
                <w:color w:val="000000"/>
                <w:sz w:val="22"/>
                <w:szCs w:val="22"/>
              </w:rPr>
            </w:pPr>
            <w:r>
              <w:rPr>
                <w:rFonts w:hint="eastAsia"/>
                <w:szCs w:val="21"/>
              </w:rPr>
              <w:t>《公共租赁住房管理办法》第七条：申请公共租赁住房，应当符合以下条件：……具体条件由直辖市和市、县级人民政府住房保障主管部门根据本地区实际情况确定，报本级人民政府批准后实施并向社会公布。第八条：申请人应当根据市、县级人民政府住房保障主管部门的规定，提交申请材料，并对申请材料的真实性负责。……申请人提交的申请材料齐全的，市、县级人民政府住房保障主管部门应当受理，并向申请人出具书面凭证；</w:t>
            </w:r>
          </w:p>
        </w:tc>
        <w:tc>
          <w:tcPr>
            <w:tcW w:w="480" w:type="dxa"/>
            <w:gridSpan w:val="3"/>
            <w:vMerge w:val="restart"/>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14:paraId="670F5BB8" w14:textId="77777777" w:rsidR="007C77A5" w:rsidRDefault="00000000">
            <w:pPr>
              <w:widowControl/>
              <w:spacing w:line="280" w:lineRule="exact"/>
              <w:jc w:val="center"/>
              <w:textAlignment w:val="center"/>
              <w:rPr>
                <w:rFonts w:ascii="宋体" w:hAnsi="宋体" w:cs="宋体"/>
                <w:color w:val="000000"/>
                <w:sz w:val="22"/>
                <w:szCs w:val="22"/>
              </w:rPr>
            </w:pPr>
            <w:r>
              <w:rPr>
                <w:rFonts w:ascii="宋体" w:hAnsi="宋体" w:cs="宋体" w:hint="eastAsia"/>
                <w:color w:val="000000"/>
                <w:sz w:val="22"/>
                <w:szCs w:val="22"/>
              </w:rPr>
              <w:t>申请人</w:t>
            </w:r>
          </w:p>
        </w:tc>
        <w:tc>
          <w:tcPr>
            <w:tcW w:w="515" w:type="dxa"/>
            <w:gridSpan w:val="2"/>
            <w:vMerge w:val="restart"/>
            <w:tcBorders>
              <w:top w:val="single" w:sz="4" w:space="0" w:color="000000"/>
              <w:left w:val="single" w:sz="4" w:space="0" w:color="000000"/>
              <w:right w:val="single" w:sz="4" w:space="0" w:color="000000"/>
            </w:tcBorders>
            <w:noWrap/>
            <w:tcMar>
              <w:top w:w="15" w:type="dxa"/>
              <w:left w:w="15" w:type="dxa"/>
              <w:bottom w:w="15" w:type="dxa"/>
              <w:right w:w="15" w:type="dxa"/>
            </w:tcMar>
            <w:vAlign w:val="center"/>
          </w:tcPr>
          <w:p w14:paraId="533E9575" w14:textId="77777777" w:rsidR="007C77A5" w:rsidRDefault="00000000">
            <w:pPr>
              <w:widowControl/>
              <w:spacing w:line="280" w:lineRule="exact"/>
              <w:jc w:val="center"/>
              <w:textAlignment w:val="center"/>
              <w:rPr>
                <w:rFonts w:ascii="宋体" w:hAnsi="宋体" w:cs="宋体"/>
                <w:color w:val="000000"/>
                <w:sz w:val="22"/>
                <w:szCs w:val="22"/>
              </w:rPr>
            </w:pPr>
            <w:r>
              <w:rPr>
                <w:rFonts w:ascii="宋体" w:hAnsi="宋体" w:cs="宋体" w:hint="eastAsia"/>
                <w:color w:val="000000"/>
                <w:kern w:val="0"/>
                <w:sz w:val="22"/>
                <w:szCs w:val="22"/>
              </w:rPr>
              <w:t>舞钢市房产事务服务中心</w:t>
            </w:r>
          </w:p>
        </w:tc>
        <w:tc>
          <w:tcPr>
            <w:tcW w:w="532" w:type="dxa"/>
            <w:gridSpan w:val="2"/>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14:paraId="22F88DC3"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受理</w:t>
            </w:r>
          </w:p>
        </w:tc>
        <w:tc>
          <w:tcPr>
            <w:tcW w:w="4426" w:type="dxa"/>
            <w:gridSpan w:val="2"/>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14:paraId="346326AA"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1.受理责任：</w:t>
            </w:r>
            <w:r>
              <w:rPr>
                <w:rFonts w:ascii="宋体" w:hAnsi="宋体" w:cs="宋体" w:hint="eastAsia"/>
                <w:color w:val="000000"/>
                <w:kern w:val="0"/>
                <w:sz w:val="22"/>
                <w:szCs w:val="22"/>
              </w:rPr>
              <w:t>公示依法应当提交的材料；一次性告知补正材料；依法受理或不予受理（不予受理的依法告知理由）。</w:t>
            </w:r>
          </w:p>
        </w:tc>
        <w:tc>
          <w:tcPr>
            <w:tcW w:w="1292" w:type="dxa"/>
            <w:gridSpan w:val="2"/>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14:paraId="5ACF23C5" w14:textId="77777777" w:rsidR="007C77A5" w:rsidRDefault="00000000">
            <w:pPr>
              <w:widowControl/>
              <w:spacing w:line="280" w:lineRule="exact"/>
              <w:jc w:val="center"/>
              <w:textAlignment w:val="center"/>
              <w:rPr>
                <w:rFonts w:ascii="宋体" w:hAnsi="宋体" w:cs="宋体"/>
                <w:color w:val="000000"/>
                <w:sz w:val="22"/>
                <w:szCs w:val="22"/>
              </w:rPr>
            </w:pPr>
            <w:r>
              <w:rPr>
                <w:rFonts w:ascii="宋体" w:hAnsi="宋体" w:cs="宋体" w:hint="eastAsia"/>
                <w:color w:val="000000"/>
                <w:sz w:val="22"/>
                <w:szCs w:val="22"/>
              </w:rPr>
              <w:t>住房办</w:t>
            </w:r>
          </w:p>
        </w:tc>
        <w:tc>
          <w:tcPr>
            <w:tcW w:w="525" w:type="dxa"/>
            <w:gridSpan w:val="2"/>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14:paraId="579C1881" w14:textId="77777777" w:rsidR="007C77A5" w:rsidRDefault="00000000">
            <w:pPr>
              <w:widowControl/>
              <w:spacing w:line="280" w:lineRule="exact"/>
              <w:jc w:val="center"/>
              <w:textAlignment w:val="center"/>
              <w:rPr>
                <w:rFonts w:ascii="宋体" w:hAnsi="宋体" w:cs="宋体"/>
                <w:color w:val="000000"/>
                <w:sz w:val="22"/>
                <w:szCs w:val="22"/>
              </w:rPr>
            </w:pPr>
            <w:r>
              <w:rPr>
                <w:rFonts w:ascii="宋体" w:hAnsi="宋体" w:cs="宋体" w:hint="eastAsia"/>
                <w:color w:val="000000"/>
                <w:sz w:val="22"/>
                <w:szCs w:val="22"/>
              </w:rPr>
              <w:t>2</w:t>
            </w:r>
          </w:p>
        </w:tc>
        <w:tc>
          <w:tcPr>
            <w:tcW w:w="540" w:type="dxa"/>
            <w:gridSpan w:val="2"/>
            <w:vMerge w:val="restart"/>
            <w:tcBorders>
              <w:top w:val="single" w:sz="4" w:space="0" w:color="000000"/>
              <w:left w:val="single" w:sz="4" w:space="0" w:color="000000"/>
              <w:right w:val="single" w:sz="4" w:space="0" w:color="000000"/>
            </w:tcBorders>
            <w:noWrap/>
            <w:tcMar>
              <w:top w:w="15" w:type="dxa"/>
              <w:left w:w="15" w:type="dxa"/>
              <w:bottom w:w="15" w:type="dxa"/>
              <w:right w:w="15" w:type="dxa"/>
            </w:tcMar>
            <w:vAlign w:val="center"/>
          </w:tcPr>
          <w:p w14:paraId="1A64E1D6" w14:textId="77777777" w:rsidR="007C77A5" w:rsidRDefault="00000000">
            <w:pPr>
              <w:spacing w:line="240" w:lineRule="exact"/>
              <w:jc w:val="center"/>
              <w:rPr>
                <w:rFonts w:ascii="宋体" w:hAnsi="宋体" w:cs="宋体"/>
                <w:color w:val="000000"/>
                <w:sz w:val="22"/>
                <w:szCs w:val="22"/>
              </w:rPr>
            </w:pPr>
            <w:r>
              <w:rPr>
                <w:rFonts w:ascii="宋体" w:hAnsi="宋体" w:cs="宋体" w:hint="eastAsia"/>
                <w:color w:val="000000"/>
                <w:sz w:val="22"/>
                <w:szCs w:val="22"/>
              </w:rPr>
              <w:t>30天</w:t>
            </w:r>
          </w:p>
          <w:p w14:paraId="2B388178" w14:textId="77777777" w:rsidR="007C77A5" w:rsidRDefault="007C77A5">
            <w:pPr>
              <w:spacing w:line="240" w:lineRule="exact"/>
              <w:jc w:val="center"/>
              <w:rPr>
                <w:rFonts w:ascii="宋体" w:hAnsi="宋体" w:cs="宋体"/>
                <w:color w:val="000000"/>
                <w:sz w:val="22"/>
                <w:szCs w:val="22"/>
              </w:rPr>
            </w:pPr>
          </w:p>
        </w:tc>
        <w:tc>
          <w:tcPr>
            <w:tcW w:w="705" w:type="dxa"/>
            <w:gridSpan w:val="2"/>
            <w:vMerge w:val="restart"/>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14:paraId="31CBB14F" w14:textId="77777777" w:rsidR="007C77A5" w:rsidRDefault="00000000">
            <w:pPr>
              <w:jc w:val="center"/>
              <w:rPr>
                <w:rFonts w:ascii="宋体" w:hAnsi="宋体" w:cs="宋体"/>
                <w:color w:val="000000"/>
                <w:sz w:val="22"/>
                <w:szCs w:val="22"/>
              </w:rPr>
            </w:pPr>
            <w:r>
              <w:rPr>
                <w:rFonts w:ascii="宋体" w:hAnsi="宋体" w:cs="宋体" w:hint="eastAsia"/>
                <w:color w:val="000000"/>
                <w:sz w:val="22"/>
                <w:szCs w:val="22"/>
              </w:rPr>
              <w:t>不收费/收费</w:t>
            </w:r>
          </w:p>
        </w:tc>
        <w:tc>
          <w:tcPr>
            <w:tcW w:w="708" w:type="dxa"/>
            <w:gridSpan w:val="2"/>
            <w:vMerge w:val="restart"/>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14:paraId="6E5DFFEF" w14:textId="77777777" w:rsidR="007C77A5" w:rsidRDefault="00000000">
            <w:pPr>
              <w:spacing w:line="3360" w:lineRule="auto"/>
              <w:jc w:val="center"/>
              <w:rPr>
                <w:rFonts w:ascii="宋体" w:hAnsi="宋体" w:cs="宋体"/>
                <w:color w:val="000000"/>
                <w:sz w:val="24"/>
              </w:rPr>
            </w:pPr>
            <w:r>
              <w:rPr>
                <w:rFonts w:ascii="宋体" w:hAnsi="宋体" w:cs="宋体" w:hint="eastAsia"/>
                <w:color w:val="000000"/>
                <w:sz w:val="22"/>
                <w:szCs w:val="22"/>
              </w:rPr>
              <w:t>拟保留</w:t>
            </w:r>
          </w:p>
        </w:tc>
      </w:tr>
      <w:tr w:rsidR="007C77A5" w14:paraId="7B37BCB8" w14:textId="77777777">
        <w:trPr>
          <w:trHeight w:val="1152"/>
        </w:trPr>
        <w:tc>
          <w:tcPr>
            <w:tcW w:w="815" w:type="dxa"/>
            <w:gridSpan w:val="4"/>
            <w:vMerge/>
            <w:tcBorders>
              <w:top w:val="single" w:sz="4" w:space="0" w:color="000000"/>
              <w:left w:val="single" w:sz="4" w:space="0" w:color="000000"/>
              <w:bottom w:val="single" w:sz="4" w:space="0" w:color="000000"/>
              <w:right w:val="single" w:sz="4" w:space="0" w:color="000000"/>
            </w:tcBorders>
            <w:noWrap/>
            <w:vAlign w:val="center"/>
          </w:tcPr>
          <w:p w14:paraId="0692BCE1" w14:textId="77777777" w:rsidR="007C77A5" w:rsidRDefault="007C77A5">
            <w:pPr>
              <w:widowControl/>
              <w:spacing w:line="280" w:lineRule="exact"/>
              <w:jc w:val="left"/>
              <w:rPr>
                <w:rFonts w:ascii="宋体" w:hAnsi="宋体" w:cs="宋体"/>
                <w:color w:val="000000"/>
                <w:sz w:val="22"/>
                <w:szCs w:val="22"/>
              </w:rPr>
            </w:pPr>
          </w:p>
        </w:tc>
        <w:tc>
          <w:tcPr>
            <w:tcW w:w="1064" w:type="dxa"/>
            <w:gridSpan w:val="3"/>
            <w:vMerge/>
            <w:tcBorders>
              <w:left w:val="single" w:sz="4" w:space="0" w:color="000000"/>
              <w:right w:val="single" w:sz="4" w:space="0" w:color="000000"/>
            </w:tcBorders>
            <w:noWrap/>
            <w:vAlign w:val="center"/>
          </w:tcPr>
          <w:p w14:paraId="4664C586" w14:textId="77777777" w:rsidR="007C77A5" w:rsidRDefault="007C77A5">
            <w:pPr>
              <w:widowControl/>
              <w:spacing w:line="280" w:lineRule="exact"/>
              <w:jc w:val="left"/>
              <w:rPr>
                <w:rFonts w:ascii="宋体" w:hAnsi="宋体" w:cs="宋体"/>
                <w:color w:val="000000"/>
                <w:sz w:val="22"/>
                <w:szCs w:val="22"/>
              </w:rPr>
            </w:pPr>
          </w:p>
        </w:tc>
        <w:tc>
          <w:tcPr>
            <w:tcW w:w="3176" w:type="dxa"/>
            <w:gridSpan w:val="2"/>
            <w:vMerge/>
            <w:tcBorders>
              <w:top w:val="single" w:sz="4" w:space="0" w:color="000000"/>
              <w:left w:val="single" w:sz="4" w:space="0" w:color="000000"/>
              <w:bottom w:val="single" w:sz="4" w:space="0" w:color="000000"/>
              <w:right w:val="single" w:sz="4" w:space="0" w:color="000000"/>
            </w:tcBorders>
            <w:noWrap/>
            <w:vAlign w:val="center"/>
          </w:tcPr>
          <w:p w14:paraId="22FA91F4" w14:textId="77777777" w:rsidR="007C77A5" w:rsidRDefault="007C77A5">
            <w:pPr>
              <w:widowControl/>
              <w:spacing w:line="280" w:lineRule="exact"/>
              <w:jc w:val="left"/>
              <w:rPr>
                <w:rFonts w:ascii="宋体" w:hAnsi="宋体" w:cs="宋体"/>
                <w:color w:val="000000"/>
                <w:sz w:val="22"/>
                <w:szCs w:val="22"/>
              </w:rPr>
            </w:pPr>
          </w:p>
        </w:tc>
        <w:tc>
          <w:tcPr>
            <w:tcW w:w="480" w:type="dxa"/>
            <w:gridSpan w:val="3"/>
            <w:vMerge/>
            <w:tcBorders>
              <w:top w:val="single" w:sz="4" w:space="0" w:color="000000"/>
              <w:left w:val="single" w:sz="4" w:space="0" w:color="000000"/>
              <w:bottom w:val="single" w:sz="4" w:space="0" w:color="000000"/>
              <w:right w:val="single" w:sz="4" w:space="0" w:color="000000"/>
            </w:tcBorders>
            <w:noWrap/>
            <w:vAlign w:val="center"/>
          </w:tcPr>
          <w:p w14:paraId="01BE032E" w14:textId="77777777" w:rsidR="007C77A5" w:rsidRDefault="007C77A5">
            <w:pPr>
              <w:widowControl/>
              <w:spacing w:line="280" w:lineRule="exact"/>
              <w:jc w:val="left"/>
              <w:rPr>
                <w:rFonts w:ascii="宋体" w:hAnsi="宋体" w:cs="宋体"/>
                <w:color w:val="000000"/>
                <w:sz w:val="22"/>
                <w:szCs w:val="22"/>
              </w:rPr>
            </w:pPr>
          </w:p>
        </w:tc>
        <w:tc>
          <w:tcPr>
            <w:tcW w:w="515" w:type="dxa"/>
            <w:gridSpan w:val="2"/>
            <w:vMerge/>
            <w:tcBorders>
              <w:left w:val="single" w:sz="4" w:space="0" w:color="000000"/>
              <w:right w:val="single" w:sz="4" w:space="0" w:color="000000"/>
            </w:tcBorders>
            <w:noWrap/>
            <w:vAlign w:val="center"/>
          </w:tcPr>
          <w:p w14:paraId="718C9E66" w14:textId="77777777" w:rsidR="007C77A5" w:rsidRDefault="007C77A5">
            <w:pPr>
              <w:widowControl/>
              <w:spacing w:line="280" w:lineRule="exact"/>
              <w:jc w:val="left"/>
              <w:rPr>
                <w:rFonts w:ascii="宋体" w:hAnsi="宋体" w:cs="宋体"/>
                <w:color w:val="000000"/>
                <w:sz w:val="22"/>
                <w:szCs w:val="22"/>
              </w:rPr>
            </w:pPr>
          </w:p>
        </w:tc>
        <w:tc>
          <w:tcPr>
            <w:tcW w:w="532" w:type="dxa"/>
            <w:gridSpan w:val="2"/>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14:paraId="3AA5B315"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审查</w:t>
            </w:r>
          </w:p>
        </w:tc>
        <w:tc>
          <w:tcPr>
            <w:tcW w:w="4426" w:type="dxa"/>
            <w:gridSpan w:val="2"/>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14:paraId="01D3F923"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2.审查责任：</w:t>
            </w:r>
            <w:r>
              <w:rPr>
                <w:rFonts w:ascii="宋体" w:hAnsi="宋体" w:cs="宋体" w:hint="eastAsia"/>
                <w:color w:val="000000"/>
                <w:kern w:val="0"/>
                <w:sz w:val="22"/>
                <w:szCs w:val="22"/>
              </w:rPr>
              <w:t>材料审核（按照《公共租赁住房管理办法》第八条规定，进行材料审查；审批前公示；提出初审意见。</w:t>
            </w:r>
          </w:p>
        </w:tc>
        <w:tc>
          <w:tcPr>
            <w:tcW w:w="1292" w:type="dxa"/>
            <w:gridSpan w:val="2"/>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14:paraId="3C095249" w14:textId="77777777" w:rsidR="007C77A5" w:rsidRDefault="00000000">
            <w:pPr>
              <w:widowControl/>
              <w:spacing w:line="240" w:lineRule="exact"/>
              <w:jc w:val="center"/>
              <w:textAlignment w:val="center"/>
              <w:rPr>
                <w:rFonts w:ascii="宋体" w:hAnsi="宋体" w:cs="宋体"/>
                <w:color w:val="000000"/>
                <w:sz w:val="22"/>
                <w:szCs w:val="22"/>
              </w:rPr>
            </w:pPr>
            <w:r>
              <w:rPr>
                <w:rFonts w:ascii="宋体" w:hAnsi="宋体" w:cs="宋体" w:hint="eastAsia"/>
                <w:color w:val="000000"/>
                <w:sz w:val="22"/>
                <w:szCs w:val="22"/>
              </w:rPr>
              <w:t>住房办</w:t>
            </w:r>
          </w:p>
        </w:tc>
        <w:tc>
          <w:tcPr>
            <w:tcW w:w="525" w:type="dxa"/>
            <w:gridSpan w:val="2"/>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14:paraId="4CA6988E" w14:textId="77777777" w:rsidR="007C77A5" w:rsidRDefault="00000000">
            <w:pPr>
              <w:spacing w:line="280" w:lineRule="exact"/>
              <w:jc w:val="center"/>
              <w:rPr>
                <w:rFonts w:ascii="宋体" w:hAnsi="宋体" w:cs="宋体"/>
                <w:color w:val="000000"/>
                <w:sz w:val="22"/>
                <w:szCs w:val="22"/>
              </w:rPr>
            </w:pPr>
            <w:r>
              <w:rPr>
                <w:rFonts w:ascii="宋体" w:hAnsi="宋体" w:cs="宋体" w:hint="eastAsia"/>
                <w:color w:val="000000"/>
                <w:sz w:val="22"/>
                <w:szCs w:val="22"/>
              </w:rPr>
              <w:t>8</w:t>
            </w:r>
          </w:p>
        </w:tc>
        <w:tc>
          <w:tcPr>
            <w:tcW w:w="540" w:type="dxa"/>
            <w:gridSpan w:val="2"/>
            <w:vMerge/>
            <w:tcBorders>
              <w:left w:val="single" w:sz="4" w:space="0" w:color="000000"/>
              <w:right w:val="single" w:sz="4" w:space="0" w:color="000000"/>
            </w:tcBorders>
            <w:noWrap/>
            <w:tcMar>
              <w:top w:w="15" w:type="dxa"/>
              <w:left w:w="15" w:type="dxa"/>
              <w:bottom w:w="15" w:type="dxa"/>
              <w:right w:w="15" w:type="dxa"/>
            </w:tcMar>
            <w:vAlign w:val="center"/>
          </w:tcPr>
          <w:p w14:paraId="2E376EDB" w14:textId="77777777" w:rsidR="007C77A5" w:rsidRDefault="007C77A5">
            <w:pPr>
              <w:spacing w:line="240" w:lineRule="exact"/>
              <w:jc w:val="center"/>
              <w:rPr>
                <w:rFonts w:ascii="宋体" w:hAnsi="宋体" w:cs="宋体"/>
                <w:color w:val="000000"/>
                <w:sz w:val="22"/>
                <w:szCs w:val="22"/>
              </w:rPr>
            </w:pPr>
          </w:p>
        </w:tc>
        <w:tc>
          <w:tcPr>
            <w:tcW w:w="705" w:type="dxa"/>
            <w:gridSpan w:val="2"/>
            <w:vMerge/>
            <w:tcBorders>
              <w:top w:val="single" w:sz="4" w:space="0" w:color="000000"/>
              <w:left w:val="single" w:sz="4" w:space="0" w:color="000000"/>
              <w:bottom w:val="single" w:sz="4" w:space="0" w:color="000000"/>
              <w:right w:val="single" w:sz="4" w:space="0" w:color="000000"/>
            </w:tcBorders>
            <w:noWrap/>
            <w:vAlign w:val="center"/>
          </w:tcPr>
          <w:p w14:paraId="1FA49749" w14:textId="77777777" w:rsidR="007C77A5" w:rsidRDefault="007C77A5">
            <w:pPr>
              <w:widowControl/>
              <w:jc w:val="left"/>
              <w:rPr>
                <w:rFonts w:ascii="宋体" w:hAnsi="宋体" w:cs="宋体"/>
                <w:color w:val="000000"/>
                <w:sz w:val="22"/>
                <w:szCs w:val="22"/>
              </w:rPr>
            </w:pPr>
          </w:p>
        </w:tc>
        <w:tc>
          <w:tcPr>
            <w:tcW w:w="708" w:type="dxa"/>
            <w:gridSpan w:val="2"/>
            <w:vMerge/>
            <w:tcBorders>
              <w:top w:val="single" w:sz="4" w:space="0" w:color="000000"/>
              <w:left w:val="single" w:sz="4" w:space="0" w:color="000000"/>
              <w:bottom w:val="single" w:sz="4" w:space="0" w:color="000000"/>
              <w:right w:val="single" w:sz="4" w:space="0" w:color="000000"/>
            </w:tcBorders>
            <w:noWrap/>
            <w:vAlign w:val="center"/>
          </w:tcPr>
          <w:p w14:paraId="084C8930" w14:textId="77777777" w:rsidR="007C77A5" w:rsidRDefault="007C77A5">
            <w:pPr>
              <w:widowControl/>
              <w:jc w:val="left"/>
              <w:rPr>
                <w:rFonts w:ascii="宋体" w:hAnsi="宋体" w:cs="宋体"/>
                <w:color w:val="000000"/>
                <w:sz w:val="24"/>
              </w:rPr>
            </w:pPr>
          </w:p>
        </w:tc>
      </w:tr>
      <w:tr w:rsidR="007C77A5" w14:paraId="3D950C63" w14:textId="77777777">
        <w:trPr>
          <w:trHeight w:val="954"/>
        </w:trPr>
        <w:tc>
          <w:tcPr>
            <w:tcW w:w="815" w:type="dxa"/>
            <w:gridSpan w:val="4"/>
            <w:vMerge/>
            <w:tcBorders>
              <w:top w:val="single" w:sz="4" w:space="0" w:color="000000"/>
              <w:left w:val="single" w:sz="4" w:space="0" w:color="000000"/>
              <w:bottom w:val="single" w:sz="4" w:space="0" w:color="000000"/>
              <w:right w:val="single" w:sz="4" w:space="0" w:color="000000"/>
            </w:tcBorders>
            <w:noWrap/>
            <w:vAlign w:val="center"/>
          </w:tcPr>
          <w:p w14:paraId="244FC739" w14:textId="77777777" w:rsidR="007C77A5" w:rsidRDefault="007C77A5">
            <w:pPr>
              <w:widowControl/>
              <w:spacing w:line="280" w:lineRule="exact"/>
              <w:jc w:val="left"/>
              <w:rPr>
                <w:rFonts w:ascii="宋体" w:hAnsi="宋体" w:cs="宋体"/>
                <w:color w:val="000000"/>
                <w:sz w:val="22"/>
                <w:szCs w:val="22"/>
              </w:rPr>
            </w:pPr>
          </w:p>
        </w:tc>
        <w:tc>
          <w:tcPr>
            <w:tcW w:w="1064" w:type="dxa"/>
            <w:gridSpan w:val="3"/>
            <w:vMerge/>
            <w:tcBorders>
              <w:left w:val="single" w:sz="4" w:space="0" w:color="000000"/>
              <w:right w:val="single" w:sz="4" w:space="0" w:color="000000"/>
            </w:tcBorders>
            <w:noWrap/>
            <w:vAlign w:val="center"/>
          </w:tcPr>
          <w:p w14:paraId="239A8A3C" w14:textId="77777777" w:rsidR="007C77A5" w:rsidRDefault="007C77A5">
            <w:pPr>
              <w:widowControl/>
              <w:spacing w:line="280" w:lineRule="exact"/>
              <w:jc w:val="left"/>
              <w:rPr>
                <w:rFonts w:ascii="宋体" w:hAnsi="宋体" w:cs="宋体"/>
                <w:color w:val="000000"/>
                <w:sz w:val="22"/>
                <w:szCs w:val="22"/>
              </w:rPr>
            </w:pPr>
          </w:p>
        </w:tc>
        <w:tc>
          <w:tcPr>
            <w:tcW w:w="3176" w:type="dxa"/>
            <w:gridSpan w:val="2"/>
            <w:vMerge/>
            <w:tcBorders>
              <w:top w:val="single" w:sz="4" w:space="0" w:color="000000"/>
              <w:left w:val="single" w:sz="4" w:space="0" w:color="000000"/>
              <w:bottom w:val="single" w:sz="4" w:space="0" w:color="000000"/>
              <w:right w:val="single" w:sz="4" w:space="0" w:color="000000"/>
            </w:tcBorders>
            <w:noWrap/>
            <w:vAlign w:val="center"/>
          </w:tcPr>
          <w:p w14:paraId="7AB5DFEF" w14:textId="77777777" w:rsidR="007C77A5" w:rsidRDefault="007C77A5">
            <w:pPr>
              <w:widowControl/>
              <w:spacing w:line="280" w:lineRule="exact"/>
              <w:jc w:val="left"/>
              <w:rPr>
                <w:rFonts w:ascii="宋体" w:hAnsi="宋体" w:cs="宋体"/>
                <w:color w:val="000000"/>
                <w:sz w:val="22"/>
                <w:szCs w:val="22"/>
              </w:rPr>
            </w:pPr>
          </w:p>
        </w:tc>
        <w:tc>
          <w:tcPr>
            <w:tcW w:w="480" w:type="dxa"/>
            <w:gridSpan w:val="3"/>
            <w:vMerge/>
            <w:tcBorders>
              <w:top w:val="single" w:sz="4" w:space="0" w:color="000000"/>
              <w:left w:val="single" w:sz="4" w:space="0" w:color="000000"/>
              <w:bottom w:val="single" w:sz="4" w:space="0" w:color="000000"/>
              <w:right w:val="single" w:sz="4" w:space="0" w:color="000000"/>
            </w:tcBorders>
            <w:noWrap/>
            <w:vAlign w:val="center"/>
          </w:tcPr>
          <w:p w14:paraId="2E5CC03F" w14:textId="77777777" w:rsidR="007C77A5" w:rsidRDefault="007C77A5">
            <w:pPr>
              <w:widowControl/>
              <w:spacing w:line="280" w:lineRule="exact"/>
              <w:jc w:val="left"/>
              <w:rPr>
                <w:rFonts w:ascii="宋体" w:hAnsi="宋体" w:cs="宋体"/>
                <w:color w:val="000000"/>
                <w:sz w:val="22"/>
                <w:szCs w:val="22"/>
              </w:rPr>
            </w:pPr>
          </w:p>
        </w:tc>
        <w:tc>
          <w:tcPr>
            <w:tcW w:w="515" w:type="dxa"/>
            <w:gridSpan w:val="2"/>
            <w:vMerge/>
            <w:tcBorders>
              <w:left w:val="single" w:sz="4" w:space="0" w:color="000000"/>
              <w:right w:val="single" w:sz="4" w:space="0" w:color="000000"/>
            </w:tcBorders>
            <w:noWrap/>
            <w:vAlign w:val="center"/>
          </w:tcPr>
          <w:p w14:paraId="3748046F" w14:textId="77777777" w:rsidR="007C77A5" w:rsidRDefault="007C77A5">
            <w:pPr>
              <w:widowControl/>
              <w:spacing w:line="280" w:lineRule="exact"/>
              <w:jc w:val="left"/>
              <w:rPr>
                <w:rFonts w:ascii="宋体" w:hAnsi="宋体" w:cs="宋体"/>
                <w:color w:val="000000"/>
                <w:sz w:val="22"/>
                <w:szCs w:val="22"/>
              </w:rPr>
            </w:pPr>
          </w:p>
        </w:tc>
        <w:tc>
          <w:tcPr>
            <w:tcW w:w="532" w:type="dxa"/>
            <w:gridSpan w:val="2"/>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14:paraId="60DEDE1B"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决定</w:t>
            </w:r>
          </w:p>
        </w:tc>
        <w:tc>
          <w:tcPr>
            <w:tcW w:w="4426" w:type="dxa"/>
            <w:gridSpan w:val="2"/>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14:paraId="60FB8C18"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3.决定责任：对符合条件的的</w:t>
            </w:r>
            <w:r>
              <w:rPr>
                <w:rFonts w:ascii="宋体" w:hAnsi="宋体" w:cs="宋体" w:hint="eastAsia"/>
                <w:color w:val="000000"/>
                <w:kern w:val="0"/>
                <w:sz w:val="22"/>
                <w:szCs w:val="22"/>
              </w:rPr>
              <w:t>作出决定，并核准备案（对不符合条件的书面告知申请人并说明理由）。</w:t>
            </w:r>
          </w:p>
        </w:tc>
        <w:tc>
          <w:tcPr>
            <w:tcW w:w="1292" w:type="dxa"/>
            <w:gridSpan w:val="2"/>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14:paraId="2D3A7034" w14:textId="77777777" w:rsidR="007C77A5" w:rsidRDefault="00000000">
            <w:pPr>
              <w:widowControl/>
              <w:spacing w:line="240" w:lineRule="exact"/>
              <w:jc w:val="center"/>
              <w:textAlignment w:val="center"/>
              <w:rPr>
                <w:rFonts w:ascii="宋体" w:hAnsi="宋体" w:cs="宋体"/>
                <w:color w:val="000000"/>
                <w:sz w:val="22"/>
                <w:szCs w:val="22"/>
              </w:rPr>
            </w:pPr>
            <w:r>
              <w:rPr>
                <w:rFonts w:ascii="宋体" w:hAnsi="宋体" w:cs="宋体" w:hint="eastAsia"/>
                <w:color w:val="000000"/>
                <w:sz w:val="22"/>
                <w:szCs w:val="22"/>
              </w:rPr>
              <w:t>住房办</w:t>
            </w:r>
          </w:p>
        </w:tc>
        <w:tc>
          <w:tcPr>
            <w:tcW w:w="525" w:type="dxa"/>
            <w:gridSpan w:val="2"/>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14:paraId="35EF3B8E" w14:textId="77777777" w:rsidR="007C77A5" w:rsidRDefault="00000000">
            <w:pPr>
              <w:spacing w:line="280" w:lineRule="exact"/>
              <w:rPr>
                <w:rFonts w:ascii="宋体" w:hAnsi="宋体" w:cs="宋体"/>
                <w:color w:val="000000"/>
                <w:sz w:val="22"/>
                <w:szCs w:val="22"/>
              </w:rPr>
            </w:pPr>
            <w:r>
              <w:rPr>
                <w:rFonts w:ascii="宋体" w:hAnsi="宋体" w:cs="宋体" w:hint="eastAsia"/>
                <w:color w:val="000000"/>
                <w:sz w:val="22"/>
                <w:szCs w:val="22"/>
              </w:rPr>
              <w:t>10</w:t>
            </w:r>
          </w:p>
        </w:tc>
        <w:tc>
          <w:tcPr>
            <w:tcW w:w="540" w:type="dxa"/>
            <w:gridSpan w:val="2"/>
            <w:vMerge/>
            <w:tcBorders>
              <w:left w:val="single" w:sz="4" w:space="0" w:color="000000"/>
              <w:right w:val="single" w:sz="4" w:space="0" w:color="000000"/>
            </w:tcBorders>
            <w:noWrap/>
            <w:tcMar>
              <w:top w:w="15" w:type="dxa"/>
              <w:left w:w="15" w:type="dxa"/>
              <w:bottom w:w="15" w:type="dxa"/>
              <w:right w:w="15" w:type="dxa"/>
            </w:tcMar>
            <w:vAlign w:val="center"/>
          </w:tcPr>
          <w:p w14:paraId="35CC870F" w14:textId="77777777" w:rsidR="007C77A5" w:rsidRDefault="007C77A5">
            <w:pPr>
              <w:spacing w:line="240" w:lineRule="exact"/>
              <w:jc w:val="center"/>
              <w:rPr>
                <w:rFonts w:ascii="宋体" w:hAnsi="宋体" w:cs="宋体"/>
                <w:color w:val="000000"/>
                <w:sz w:val="22"/>
                <w:szCs w:val="22"/>
              </w:rPr>
            </w:pPr>
          </w:p>
        </w:tc>
        <w:tc>
          <w:tcPr>
            <w:tcW w:w="705" w:type="dxa"/>
            <w:gridSpan w:val="2"/>
            <w:vMerge/>
            <w:tcBorders>
              <w:top w:val="single" w:sz="4" w:space="0" w:color="000000"/>
              <w:left w:val="single" w:sz="4" w:space="0" w:color="000000"/>
              <w:bottom w:val="single" w:sz="4" w:space="0" w:color="000000"/>
              <w:right w:val="single" w:sz="4" w:space="0" w:color="000000"/>
            </w:tcBorders>
            <w:noWrap/>
            <w:vAlign w:val="center"/>
          </w:tcPr>
          <w:p w14:paraId="02662770" w14:textId="77777777" w:rsidR="007C77A5" w:rsidRDefault="007C77A5">
            <w:pPr>
              <w:widowControl/>
              <w:jc w:val="left"/>
              <w:rPr>
                <w:rFonts w:ascii="宋体" w:hAnsi="宋体" w:cs="宋体"/>
                <w:color w:val="000000"/>
                <w:sz w:val="22"/>
                <w:szCs w:val="22"/>
              </w:rPr>
            </w:pPr>
          </w:p>
        </w:tc>
        <w:tc>
          <w:tcPr>
            <w:tcW w:w="708" w:type="dxa"/>
            <w:gridSpan w:val="2"/>
            <w:vMerge/>
            <w:tcBorders>
              <w:top w:val="single" w:sz="4" w:space="0" w:color="000000"/>
              <w:left w:val="single" w:sz="4" w:space="0" w:color="000000"/>
              <w:bottom w:val="single" w:sz="4" w:space="0" w:color="000000"/>
              <w:right w:val="single" w:sz="4" w:space="0" w:color="000000"/>
            </w:tcBorders>
            <w:noWrap/>
            <w:vAlign w:val="center"/>
          </w:tcPr>
          <w:p w14:paraId="2403B720" w14:textId="77777777" w:rsidR="007C77A5" w:rsidRDefault="007C77A5">
            <w:pPr>
              <w:widowControl/>
              <w:jc w:val="left"/>
              <w:rPr>
                <w:rFonts w:ascii="宋体" w:hAnsi="宋体" w:cs="宋体"/>
                <w:color w:val="000000"/>
                <w:sz w:val="24"/>
              </w:rPr>
            </w:pPr>
          </w:p>
        </w:tc>
      </w:tr>
      <w:tr w:rsidR="007C77A5" w14:paraId="1F9750D2" w14:textId="77777777">
        <w:trPr>
          <w:trHeight w:val="711"/>
        </w:trPr>
        <w:tc>
          <w:tcPr>
            <w:tcW w:w="815" w:type="dxa"/>
            <w:gridSpan w:val="4"/>
            <w:vMerge/>
            <w:tcBorders>
              <w:top w:val="single" w:sz="4" w:space="0" w:color="000000"/>
              <w:left w:val="single" w:sz="4" w:space="0" w:color="000000"/>
              <w:bottom w:val="single" w:sz="4" w:space="0" w:color="000000"/>
              <w:right w:val="single" w:sz="4" w:space="0" w:color="000000"/>
            </w:tcBorders>
            <w:noWrap/>
            <w:vAlign w:val="center"/>
          </w:tcPr>
          <w:p w14:paraId="1A090091" w14:textId="77777777" w:rsidR="007C77A5" w:rsidRDefault="007C77A5">
            <w:pPr>
              <w:widowControl/>
              <w:spacing w:line="280" w:lineRule="exact"/>
              <w:jc w:val="left"/>
              <w:rPr>
                <w:rFonts w:ascii="宋体" w:hAnsi="宋体" w:cs="宋体"/>
                <w:color w:val="000000"/>
                <w:sz w:val="22"/>
                <w:szCs w:val="22"/>
              </w:rPr>
            </w:pPr>
          </w:p>
        </w:tc>
        <w:tc>
          <w:tcPr>
            <w:tcW w:w="1064" w:type="dxa"/>
            <w:gridSpan w:val="3"/>
            <w:vMerge/>
            <w:tcBorders>
              <w:left w:val="single" w:sz="4" w:space="0" w:color="000000"/>
              <w:bottom w:val="single" w:sz="4" w:space="0" w:color="000000"/>
              <w:right w:val="single" w:sz="4" w:space="0" w:color="000000"/>
            </w:tcBorders>
            <w:noWrap/>
            <w:vAlign w:val="center"/>
          </w:tcPr>
          <w:p w14:paraId="666782E8" w14:textId="77777777" w:rsidR="007C77A5" w:rsidRDefault="007C77A5">
            <w:pPr>
              <w:widowControl/>
              <w:spacing w:line="280" w:lineRule="exact"/>
              <w:jc w:val="left"/>
              <w:rPr>
                <w:rFonts w:ascii="宋体" w:hAnsi="宋体" w:cs="宋体"/>
                <w:color w:val="000000"/>
                <w:sz w:val="22"/>
                <w:szCs w:val="22"/>
              </w:rPr>
            </w:pPr>
          </w:p>
        </w:tc>
        <w:tc>
          <w:tcPr>
            <w:tcW w:w="3176" w:type="dxa"/>
            <w:gridSpan w:val="2"/>
            <w:vMerge/>
            <w:tcBorders>
              <w:top w:val="single" w:sz="4" w:space="0" w:color="000000"/>
              <w:left w:val="single" w:sz="4" w:space="0" w:color="000000"/>
              <w:bottom w:val="single" w:sz="4" w:space="0" w:color="000000"/>
              <w:right w:val="single" w:sz="4" w:space="0" w:color="000000"/>
            </w:tcBorders>
            <w:noWrap/>
            <w:vAlign w:val="center"/>
          </w:tcPr>
          <w:p w14:paraId="2C15DC05" w14:textId="77777777" w:rsidR="007C77A5" w:rsidRDefault="007C77A5">
            <w:pPr>
              <w:widowControl/>
              <w:spacing w:line="280" w:lineRule="exact"/>
              <w:jc w:val="left"/>
              <w:rPr>
                <w:rFonts w:ascii="宋体" w:hAnsi="宋体" w:cs="宋体"/>
                <w:color w:val="000000"/>
                <w:sz w:val="22"/>
                <w:szCs w:val="22"/>
              </w:rPr>
            </w:pPr>
          </w:p>
        </w:tc>
        <w:tc>
          <w:tcPr>
            <w:tcW w:w="480" w:type="dxa"/>
            <w:gridSpan w:val="3"/>
            <w:vMerge/>
            <w:tcBorders>
              <w:top w:val="single" w:sz="4" w:space="0" w:color="000000"/>
              <w:left w:val="single" w:sz="4" w:space="0" w:color="000000"/>
              <w:bottom w:val="single" w:sz="4" w:space="0" w:color="000000"/>
              <w:right w:val="single" w:sz="4" w:space="0" w:color="000000"/>
            </w:tcBorders>
            <w:noWrap/>
            <w:vAlign w:val="center"/>
          </w:tcPr>
          <w:p w14:paraId="5DA66835" w14:textId="77777777" w:rsidR="007C77A5" w:rsidRDefault="007C77A5">
            <w:pPr>
              <w:widowControl/>
              <w:spacing w:line="280" w:lineRule="exact"/>
              <w:jc w:val="left"/>
              <w:rPr>
                <w:rFonts w:ascii="宋体" w:hAnsi="宋体" w:cs="宋体"/>
                <w:color w:val="000000"/>
                <w:sz w:val="22"/>
                <w:szCs w:val="22"/>
              </w:rPr>
            </w:pPr>
          </w:p>
        </w:tc>
        <w:tc>
          <w:tcPr>
            <w:tcW w:w="515" w:type="dxa"/>
            <w:gridSpan w:val="2"/>
            <w:vMerge/>
            <w:tcBorders>
              <w:left w:val="single" w:sz="4" w:space="0" w:color="000000"/>
              <w:bottom w:val="single" w:sz="4" w:space="0" w:color="000000"/>
              <w:right w:val="single" w:sz="4" w:space="0" w:color="000000"/>
            </w:tcBorders>
            <w:noWrap/>
            <w:vAlign w:val="center"/>
          </w:tcPr>
          <w:p w14:paraId="53F8A287" w14:textId="77777777" w:rsidR="007C77A5" w:rsidRDefault="007C77A5">
            <w:pPr>
              <w:widowControl/>
              <w:spacing w:line="280" w:lineRule="exact"/>
              <w:jc w:val="left"/>
              <w:rPr>
                <w:rFonts w:ascii="宋体" w:hAnsi="宋体" w:cs="宋体"/>
                <w:color w:val="000000"/>
                <w:sz w:val="22"/>
                <w:szCs w:val="22"/>
              </w:rPr>
            </w:pPr>
          </w:p>
        </w:tc>
        <w:tc>
          <w:tcPr>
            <w:tcW w:w="532" w:type="dxa"/>
            <w:gridSpan w:val="2"/>
            <w:tcBorders>
              <w:top w:val="single" w:sz="4" w:space="0" w:color="000000"/>
              <w:left w:val="single" w:sz="4" w:space="0" w:color="000000"/>
              <w:bottom w:val="nil"/>
              <w:right w:val="single" w:sz="4" w:space="0" w:color="000000"/>
            </w:tcBorders>
            <w:noWrap/>
            <w:tcMar>
              <w:top w:w="15" w:type="dxa"/>
              <w:left w:w="15" w:type="dxa"/>
              <w:bottom w:w="15" w:type="dxa"/>
              <w:right w:w="15" w:type="dxa"/>
            </w:tcMar>
            <w:vAlign w:val="center"/>
          </w:tcPr>
          <w:p w14:paraId="047FF6C1"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送达</w:t>
            </w:r>
          </w:p>
        </w:tc>
        <w:tc>
          <w:tcPr>
            <w:tcW w:w="4426" w:type="dxa"/>
            <w:gridSpan w:val="2"/>
            <w:tcBorders>
              <w:top w:val="single" w:sz="4" w:space="0" w:color="000000"/>
              <w:left w:val="single" w:sz="4" w:space="0" w:color="000000"/>
              <w:bottom w:val="nil"/>
              <w:right w:val="single" w:sz="4" w:space="0" w:color="000000"/>
            </w:tcBorders>
            <w:noWrap/>
            <w:tcMar>
              <w:top w:w="15" w:type="dxa"/>
              <w:left w:w="15" w:type="dxa"/>
              <w:bottom w:w="15" w:type="dxa"/>
              <w:right w:w="15" w:type="dxa"/>
            </w:tcMar>
            <w:vAlign w:val="center"/>
          </w:tcPr>
          <w:p w14:paraId="3C29F832"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4.送达责任：信息公开</w:t>
            </w:r>
          </w:p>
        </w:tc>
        <w:tc>
          <w:tcPr>
            <w:tcW w:w="1292" w:type="dxa"/>
            <w:gridSpan w:val="2"/>
            <w:tcBorders>
              <w:top w:val="single" w:sz="4" w:space="0" w:color="000000"/>
              <w:left w:val="single" w:sz="4" w:space="0" w:color="000000"/>
              <w:bottom w:val="nil"/>
              <w:right w:val="single" w:sz="4" w:space="0" w:color="000000"/>
            </w:tcBorders>
            <w:noWrap/>
            <w:tcMar>
              <w:top w:w="15" w:type="dxa"/>
              <w:left w:w="15" w:type="dxa"/>
              <w:bottom w:w="15" w:type="dxa"/>
              <w:right w:w="15" w:type="dxa"/>
            </w:tcMar>
            <w:vAlign w:val="center"/>
          </w:tcPr>
          <w:p w14:paraId="312364D7" w14:textId="77777777" w:rsidR="007C77A5" w:rsidRDefault="00000000">
            <w:pPr>
              <w:widowControl/>
              <w:spacing w:line="240" w:lineRule="exact"/>
              <w:jc w:val="center"/>
              <w:textAlignment w:val="center"/>
              <w:rPr>
                <w:sz w:val="22"/>
                <w:szCs w:val="22"/>
              </w:rPr>
            </w:pPr>
            <w:r>
              <w:rPr>
                <w:rFonts w:ascii="宋体" w:hAnsi="宋体" w:cs="宋体" w:hint="eastAsia"/>
                <w:color w:val="000000"/>
                <w:sz w:val="22"/>
                <w:szCs w:val="22"/>
              </w:rPr>
              <w:t>住房办</w:t>
            </w:r>
          </w:p>
        </w:tc>
        <w:tc>
          <w:tcPr>
            <w:tcW w:w="525" w:type="dxa"/>
            <w:gridSpan w:val="2"/>
            <w:tcBorders>
              <w:top w:val="single" w:sz="4" w:space="0" w:color="000000"/>
              <w:left w:val="single" w:sz="4" w:space="0" w:color="000000"/>
              <w:bottom w:val="nil"/>
              <w:right w:val="single" w:sz="4" w:space="0" w:color="000000"/>
            </w:tcBorders>
            <w:noWrap/>
            <w:tcMar>
              <w:top w:w="15" w:type="dxa"/>
              <w:left w:w="15" w:type="dxa"/>
              <w:bottom w:w="15" w:type="dxa"/>
              <w:right w:w="15" w:type="dxa"/>
            </w:tcMar>
            <w:vAlign w:val="center"/>
          </w:tcPr>
          <w:p w14:paraId="35E05B4E" w14:textId="77777777" w:rsidR="007C77A5" w:rsidRDefault="00000000">
            <w:pPr>
              <w:spacing w:line="280" w:lineRule="exact"/>
              <w:jc w:val="center"/>
              <w:rPr>
                <w:rFonts w:ascii="宋体" w:hAnsi="宋体" w:cs="宋体"/>
                <w:color w:val="000000"/>
                <w:sz w:val="22"/>
                <w:szCs w:val="22"/>
              </w:rPr>
            </w:pPr>
            <w:r>
              <w:rPr>
                <w:rFonts w:ascii="宋体" w:hAnsi="宋体" w:cs="宋体" w:hint="eastAsia"/>
                <w:color w:val="000000"/>
                <w:sz w:val="22"/>
                <w:szCs w:val="22"/>
              </w:rPr>
              <w:t>8</w:t>
            </w:r>
          </w:p>
        </w:tc>
        <w:tc>
          <w:tcPr>
            <w:tcW w:w="540" w:type="dxa"/>
            <w:gridSpan w:val="2"/>
            <w:vMerge/>
            <w:tcBorders>
              <w:left w:val="single" w:sz="4" w:space="0" w:color="000000"/>
              <w:right w:val="single" w:sz="4" w:space="0" w:color="000000"/>
            </w:tcBorders>
            <w:noWrap/>
            <w:tcMar>
              <w:top w:w="15" w:type="dxa"/>
              <w:left w:w="15" w:type="dxa"/>
              <w:bottom w:w="15" w:type="dxa"/>
              <w:right w:w="15" w:type="dxa"/>
            </w:tcMar>
            <w:vAlign w:val="center"/>
          </w:tcPr>
          <w:p w14:paraId="7B1B98F2" w14:textId="77777777" w:rsidR="007C77A5" w:rsidRDefault="007C77A5">
            <w:pPr>
              <w:spacing w:line="240" w:lineRule="exact"/>
              <w:jc w:val="center"/>
              <w:rPr>
                <w:rFonts w:ascii="宋体" w:hAnsi="宋体" w:cs="宋体"/>
                <w:color w:val="000000"/>
                <w:sz w:val="22"/>
                <w:szCs w:val="22"/>
              </w:rPr>
            </w:pPr>
          </w:p>
        </w:tc>
        <w:tc>
          <w:tcPr>
            <w:tcW w:w="705" w:type="dxa"/>
            <w:gridSpan w:val="2"/>
            <w:vMerge/>
            <w:tcBorders>
              <w:top w:val="single" w:sz="4" w:space="0" w:color="000000"/>
              <w:left w:val="single" w:sz="4" w:space="0" w:color="000000"/>
              <w:bottom w:val="single" w:sz="4" w:space="0" w:color="000000"/>
              <w:right w:val="single" w:sz="4" w:space="0" w:color="000000"/>
            </w:tcBorders>
            <w:noWrap/>
            <w:vAlign w:val="center"/>
          </w:tcPr>
          <w:p w14:paraId="6CC78568" w14:textId="77777777" w:rsidR="007C77A5" w:rsidRDefault="007C77A5">
            <w:pPr>
              <w:widowControl/>
              <w:jc w:val="left"/>
              <w:rPr>
                <w:rFonts w:ascii="宋体" w:hAnsi="宋体" w:cs="宋体"/>
                <w:color w:val="000000"/>
                <w:sz w:val="22"/>
                <w:szCs w:val="22"/>
              </w:rPr>
            </w:pPr>
          </w:p>
        </w:tc>
        <w:tc>
          <w:tcPr>
            <w:tcW w:w="708" w:type="dxa"/>
            <w:gridSpan w:val="2"/>
            <w:vMerge/>
            <w:tcBorders>
              <w:top w:val="single" w:sz="4" w:space="0" w:color="000000"/>
              <w:left w:val="single" w:sz="4" w:space="0" w:color="000000"/>
              <w:bottom w:val="single" w:sz="4" w:space="0" w:color="000000"/>
              <w:right w:val="single" w:sz="4" w:space="0" w:color="000000"/>
            </w:tcBorders>
            <w:noWrap/>
            <w:vAlign w:val="center"/>
          </w:tcPr>
          <w:p w14:paraId="3D55CC9C" w14:textId="77777777" w:rsidR="007C77A5" w:rsidRDefault="007C77A5">
            <w:pPr>
              <w:widowControl/>
              <w:jc w:val="left"/>
              <w:rPr>
                <w:rFonts w:ascii="宋体" w:hAnsi="宋体" w:cs="宋体"/>
                <w:color w:val="000000"/>
                <w:sz w:val="24"/>
              </w:rPr>
            </w:pPr>
          </w:p>
        </w:tc>
      </w:tr>
      <w:tr w:rsidR="007C77A5" w14:paraId="2C34BE53" w14:textId="77777777">
        <w:trPr>
          <w:trHeight w:val="937"/>
        </w:trPr>
        <w:tc>
          <w:tcPr>
            <w:tcW w:w="815" w:type="dxa"/>
            <w:gridSpan w:val="4"/>
            <w:vMerge/>
            <w:tcBorders>
              <w:top w:val="single" w:sz="4" w:space="0" w:color="000000"/>
              <w:left w:val="single" w:sz="4" w:space="0" w:color="000000"/>
              <w:bottom w:val="single" w:sz="4" w:space="0" w:color="000000"/>
              <w:right w:val="single" w:sz="4" w:space="0" w:color="000000"/>
            </w:tcBorders>
            <w:noWrap/>
            <w:vAlign w:val="center"/>
          </w:tcPr>
          <w:p w14:paraId="0B043B18" w14:textId="77777777" w:rsidR="007C77A5" w:rsidRDefault="007C77A5">
            <w:pPr>
              <w:widowControl/>
              <w:spacing w:line="280" w:lineRule="exact"/>
              <w:jc w:val="left"/>
              <w:rPr>
                <w:rFonts w:ascii="宋体" w:hAnsi="宋体" w:cs="宋体"/>
                <w:color w:val="000000"/>
                <w:sz w:val="22"/>
                <w:szCs w:val="22"/>
              </w:rPr>
            </w:pPr>
          </w:p>
        </w:tc>
        <w:tc>
          <w:tcPr>
            <w:tcW w:w="1064" w:type="dxa"/>
            <w:gridSpan w:val="3"/>
            <w:vMerge/>
            <w:tcBorders>
              <w:left w:val="single" w:sz="4" w:space="0" w:color="000000"/>
              <w:bottom w:val="single" w:sz="4" w:space="0" w:color="000000"/>
              <w:right w:val="single" w:sz="4" w:space="0" w:color="000000"/>
            </w:tcBorders>
            <w:noWrap/>
            <w:vAlign w:val="center"/>
          </w:tcPr>
          <w:p w14:paraId="3C5BC10A" w14:textId="77777777" w:rsidR="007C77A5" w:rsidRDefault="007C77A5">
            <w:pPr>
              <w:widowControl/>
              <w:spacing w:line="280" w:lineRule="exact"/>
              <w:jc w:val="left"/>
              <w:rPr>
                <w:rFonts w:ascii="宋体" w:hAnsi="宋体" w:cs="宋体"/>
                <w:color w:val="000000"/>
                <w:sz w:val="22"/>
                <w:szCs w:val="22"/>
              </w:rPr>
            </w:pPr>
          </w:p>
        </w:tc>
        <w:tc>
          <w:tcPr>
            <w:tcW w:w="3176" w:type="dxa"/>
            <w:gridSpan w:val="2"/>
            <w:vMerge/>
            <w:tcBorders>
              <w:top w:val="single" w:sz="4" w:space="0" w:color="000000"/>
              <w:left w:val="single" w:sz="4" w:space="0" w:color="000000"/>
              <w:bottom w:val="single" w:sz="4" w:space="0" w:color="000000"/>
              <w:right w:val="single" w:sz="4" w:space="0" w:color="000000"/>
            </w:tcBorders>
            <w:noWrap/>
            <w:vAlign w:val="center"/>
          </w:tcPr>
          <w:p w14:paraId="270974C0" w14:textId="77777777" w:rsidR="007C77A5" w:rsidRDefault="007C77A5">
            <w:pPr>
              <w:widowControl/>
              <w:spacing w:line="280" w:lineRule="exact"/>
              <w:jc w:val="left"/>
              <w:rPr>
                <w:rFonts w:ascii="宋体" w:hAnsi="宋体" w:cs="宋体"/>
                <w:color w:val="000000"/>
                <w:sz w:val="22"/>
                <w:szCs w:val="22"/>
              </w:rPr>
            </w:pPr>
          </w:p>
        </w:tc>
        <w:tc>
          <w:tcPr>
            <w:tcW w:w="480" w:type="dxa"/>
            <w:gridSpan w:val="3"/>
            <w:vMerge/>
            <w:tcBorders>
              <w:top w:val="single" w:sz="4" w:space="0" w:color="000000"/>
              <w:left w:val="single" w:sz="4" w:space="0" w:color="000000"/>
              <w:bottom w:val="single" w:sz="4" w:space="0" w:color="000000"/>
              <w:right w:val="single" w:sz="4" w:space="0" w:color="000000"/>
            </w:tcBorders>
            <w:noWrap/>
            <w:vAlign w:val="center"/>
          </w:tcPr>
          <w:p w14:paraId="30D0B49B" w14:textId="77777777" w:rsidR="007C77A5" w:rsidRDefault="007C77A5">
            <w:pPr>
              <w:widowControl/>
              <w:spacing w:line="280" w:lineRule="exact"/>
              <w:jc w:val="left"/>
              <w:rPr>
                <w:rFonts w:ascii="宋体" w:hAnsi="宋体" w:cs="宋体"/>
                <w:color w:val="000000"/>
                <w:sz w:val="22"/>
                <w:szCs w:val="22"/>
              </w:rPr>
            </w:pPr>
          </w:p>
        </w:tc>
        <w:tc>
          <w:tcPr>
            <w:tcW w:w="515" w:type="dxa"/>
            <w:gridSpan w:val="2"/>
            <w:vMerge/>
            <w:tcBorders>
              <w:left w:val="single" w:sz="4" w:space="0" w:color="000000"/>
              <w:bottom w:val="single" w:sz="4" w:space="0" w:color="000000"/>
              <w:right w:val="single" w:sz="4" w:space="0" w:color="000000"/>
            </w:tcBorders>
            <w:noWrap/>
            <w:vAlign w:val="center"/>
          </w:tcPr>
          <w:p w14:paraId="51AD6364" w14:textId="77777777" w:rsidR="007C77A5" w:rsidRDefault="007C77A5">
            <w:pPr>
              <w:widowControl/>
              <w:spacing w:line="280" w:lineRule="exact"/>
              <w:jc w:val="left"/>
              <w:rPr>
                <w:rFonts w:ascii="宋体" w:hAnsi="宋体" w:cs="宋体"/>
                <w:color w:val="000000"/>
                <w:sz w:val="22"/>
                <w:szCs w:val="22"/>
              </w:rPr>
            </w:pPr>
          </w:p>
        </w:tc>
        <w:tc>
          <w:tcPr>
            <w:tcW w:w="532" w:type="dxa"/>
            <w:gridSpan w:val="2"/>
            <w:tcBorders>
              <w:top w:val="single" w:sz="4" w:space="0" w:color="000000"/>
              <w:left w:val="single" w:sz="4" w:space="0" w:color="000000"/>
              <w:bottom w:val="nil"/>
              <w:right w:val="single" w:sz="4" w:space="0" w:color="000000"/>
            </w:tcBorders>
            <w:noWrap/>
            <w:tcMar>
              <w:top w:w="15" w:type="dxa"/>
              <w:left w:w="15" w:type="dxa"/>
              <w:bottom w:w="15" w:type="dxa"/>
              <w:right w:w="15" w:type="dxa"/>
            </w:tcMar>
            <w:vAlign w:val="center"/>
          </w:tcPr>
          <w:p w14:paraId="03CADF4E"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事后监管</w:t>
            </w:r>
          </w:p>
        </w:tc>
        <w:tc>
          <w:tcPr>
            <w:tcW w:w="4426" w:type="dxa"/>
            <w:gridSpan w:val="2"/>
            <w:tcBorders>
              <w:top w:val="single" w:sz="4" w:space="0" w:color="000000"/>
              <w:left w:val="single" w:sz="4" w:space="0" w:color="000000"/>
              <w:bottom w:val="nil"/>
              <w:right w:val="single" w:sz="4" w:space="0" w:color="000000"/>
            </w:tcBorders>
            <w:noWrap/>
            <w:tcMar>
              <w:top w:w="15" w:type="dxa"/>
              <w:left w:w="15" w:type="dxa"/>
              <w:bottom w:w="15" w:type="dxa"/>
              <w:right w:w="15" w:type="dxa"/>
            </w:tcMar>
            <w:vAlign w:val="center"/>
          </w:tcPr>
          <w:p w14:paraId="18E55D00"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5.事后监管责任：对准入的住户，定期核查，对不再符合条件的住户，做退出处理。</w:t>
            </w:r>
          </w:p>
        </w:tc>
        <w:tc>
          <w:tcPr>
            <w:tcW w:w="1292" w:type="dxa"/>
            <w:gridSpan w:val="2"/>
            <w:tcBorders>
              <w:top w:val="single" w:sz="4" w:space="0" w:color="000000"/>
              <w:left w:val="single" w:sz="4" w:space="0" w:color="000000"/>
              <w:bottom w:val="nil"/>
              <w:right w:val="single" w:sz="4" w:space="0" w:color="000000"/>
            </w:tcBorders>
            <w:noWrap/>
            <w:tcMar>
              <w:top w:w="15" w:type="dxa"/>
              <w:left w:w="15" w:type="dxa"/>
              <w:bottom w:w="15" w:type="dxa"/>
              <w:right w:w="15" w:type="dxa"/>
            </w:tcMar>
            <w:vAlign w:val="center"/>
          </w:tcPr>
          <w:p w14:paraId="322D7C2D" w14:textId="77777777" w:rsidR="007C77A5" w:rsidRDefault="00000000">
            <w:pPr>
              <w:widowControl/>
              <w:spacing w:line="240" w:lineRule="exact"/>
              <w:jc w:val="center"/>
              <w:textAlignment w:val="center"/>
              <w:rPr>
                <w:sz w:val="22"/>
                <w:szCs w:val="22"/>
              </w:rPr>
            </w:pPr>
            <w:r>
              <w:rPr>
                <w:rFonts w:ascii="宋体" w:hAnsi="宋体" w:cs="宋体" w:hint="eastAsia"/>
                <w:color w:val="000000"/>
                <w:sz w:val="22"/>
                <w:szCs w:val="22"/>
              </w:rPr>
              <w:t>住房办</w:t>
            </w:r>
          </w:p>
        </w:tc>
        <w:tc>
          <w:tcPr>
            <w:tcW w:w="525" w:type="dxa"/>
            <w:gridSpan w:val="2"/>
            <w:tcBorders>
              <w:top w:val="single" w:sz="4" w:space="0" w:color="000000"/>
              <w:left w:val="single" w:sz="4" w:space="0" w:color="000000"/>
              <w:bottom w:val="nil"/>
              <w:right w:val="single" w:sz="4" w:space="0" w:color="000000"/>
            </w:tcBorders>
            <w:noWrap/>
            <w:tcMar>
              <w:top w:w="15" w:type="dxa"/>
              <w:left w:w="15" w:type="dxa"/>
              <w:bottom w:w="15" w:type="dxa"/>
              <w:right w:w="15" w:type="dxa"/>
            </w:tcMar>
            <w:vAlign w:val="center"/>
          </w:tcPr>
          <w:p w14:paraId="1601A683" w14:textId="77777777" w:rsidR="007C77A5" w:rsidRDefault="00000000">
            <w:pPr>
              <w:spacing w:line="280" w:lineRule="exact"/>
              <w:jc w:val="center"/>
              <w:rPr>
                <w:rFonts w:ascii="宋体" w:hAnsi="宋体" w:cs="宋体"/>
                <w:color w:val="000000"/>
                <w:sz w:val="22"/>
                <w:szCs w:val="22"/>
              </w:rPr>
            </w:pPr>
            <w:r>
              <w:rPr>
                <w:rFonts w:ascii="宋体" w:hAnsi="宋体" w:cs="宋体" w:hint="eastAsia"/>
                <w:color w:val="000000"/>
                <w:sz w:val="22"/>
                <w:szCs w:val="22"/>
              </w:rPr>
              <w:t>2</w:t>
            </w:r>
          </w:p>
        </w:tc>
        <w:tc>
          <w:tcPr>
            <w:tcW w:w="540" w:type="dxa"/>
            <w:gridSpan w:val="2"/>
            <w:vMerge/>
            <w:tcBorders>
              <w:left w:val="single" w:sz="4" w:space="0" w:color="000000"/>
              <w:bottom w:val="single" w:sz="4" w:space="0" w:color="000000"/>
              <w:right w:val="single" w:sz="4" w:space="0" w:color="000000"/>
            </w:tcBorders>
            <w:noWrap/>
            <w:tcMar>
              <w:top w:w="15" w:type="dxa"/>
              <w:left w:w="15" w:type="dxa"/>
              <w:bottom w:w="15" w:type="dxa"/>
              <w:right w:w="15" w:type="dxa"/>
            </w:tcMar>
            <w:vAlign w:val="center"/>
          </w:tcPr>
          <w:p w14:paraId="585DB319" w14:textId="77777777" w:rsidR="007C77A5" w:rsidRDefault="007C77A5">
            <w:pPr>
              <w:spacing w:line="240" w:lineRule="exact"/>
              <w:jc w:val="center"/>
              <w:rPr>
                <w:rFonts w:ascii="宋体" w:hAnsi="宋体" w:cs="宋体"/>
                <w:color w:val="000000"/>
                <w:sz w:val="22"/>
                <w:szCs w:val="22"/>
              </w:rPr>
            </w:pPr>
          </w:p>
        </w:tc>
        <w:tc>
          <w:tcPr>
            <w:tcW w:w="705" w:type="dxa"/>
            <w:gridSpan w:val="2"/>
            <w:vMerge/>
            <w:tcBorders>
              <w:top w:val="single" w:sz="4" w:space="0" w:color="000000"/>
              <w:left w:val="single" w:sz="4" w:space="0" w:color="000000"/>
              <w:bottom w:val="single" w:sz="4" w:space="0" w:color="000000"/>
              <w:right w:val="single" w:sz="4" w:space="0" w:color="000000"/>
            </w:tcBorders>
            <w:noWrap/>
            <w:vAlign w:val="center"/>
          </w:tcPr>
          <w:p w14:paraId="1DACB92D" w14:textId="77777777" w:rsidR="007C77A5" w:rsidRDefault="007C77A5">
            <w:pPr>
              <w:widowControl/>
              <w:jc w:val="left"/>
              <w:rPr>
                <w:rFonts w:ascii="宋体" w:hAnsi="宋体" w:cs="宋体"/>
                <w:color w:val="000000"/>
                <w:sz w:val="22"/>
                <w:szCs w:val="22"/>
              </w:rPr>
            </w:pPr>
          </w:p>
        </w:tc>
        <w:tc>
          <w:tcPr>
            <w:tcW w:w="708" w:type="dxa"/>
            <w:gridSpan w:val="2"/>
            <w:vMerge/>
            <w:tcBorders>
              <w:top w:val="single" w:sz="4" w:space="0" w:color="000000"/>
              <w:left w:val="single" w:sz="4" w:space="0" w:color="000000"/>
              <w:bottom w:val="single" w:sz="4" w:space="0" w:color="000000"/>
              <w:right w:val="single" w:sz="4" w:space="0" w:color="000000"/>
            </w:tcBorders>
            <w:noWrap/>
            <w:vAlign w:val="center"/>
          </w:tcPr>
          <w:p w14:paraId="0648A6D4" w14:textId="77777777" w:rsidR="007C77A5" w:rsidRDefault="007C77A5">
            <w:pPr>
              <w:widowControl/>
              <w:jc w:val="left"/>
              <w:rPr>
                <w:rFonts w:ascii="宋体" w:hAnsi="宋体" w:cs="宋体"/>
                <w:color w:val="000000"/>
                <w:sz w:val="24"/>
              </w:rPr>
            </w:pPr>
          </w:p>
        </w:tc>
      </w:tr>
      <w:tr w:rsidR="007C77A5" w14:paraId="7F8B5A57" w14:textId="77777777">
        <w:trPr>
          <w:trHeight w:val="370"/>
        </w:trPr>
        <w:tc>
          <w:tcPr>
            <w:tcW w:w="14778" w:type="dxa"/>
            <w:gridSpan w:val="28"/>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tbl>
            <w:tblPr>
              <w:tblW w:w="0" w:type="auto"/>
              <w:tblBorders>
                <w:insideH w:val="none" w:sz="4" w:space="0" w:color="auto"/>
                <w:insideV w:val="none" w:sz="4" w:space="0" w:color="auto"/>
              </w:tblBorders>
              <w:tblLayout w:type="fixed"/>
              <w:tblCellMar>
                <w:left w:w="0" w:type="dxa"/>
                <w:right w:w="0" w:type="dxa"/>
              </w:tblCellMar>
              <w:tblLook w:val="04A0" w:firstRow="1" w:lastRow="0" w:firstColumn="1" w:lastColumn="0" w:noHBand="0" w:noVBand="1"/>
            </w:tblPr>
            <w:tblGrid>
              <w:gridCol w:w="14955"/>
            </w:tblGrid>
            <w:tr w:rsidR="007C77A5" w14:paraId="1BD655B9" w14:textId="77777777">
              <w:trPr>
                <w:trHeight w:val="345"/>
              </w:trPr>
              <w:tc>
                <w:tcPr>
                  <w:tcW w:w="14955" w:type="dxa"/>
                  <w:noWrap/>
                  <w:tcMar>
                    <w:top w:w="15" w:type="dxa"/>
                    <w:left w:w="15" w:type="dxa"/>
                    <w:right w:w="15" w:type="dxa"/>
                  </w:tcMar>
                  <w:vAlign w:val="center"/>
                </w:tcPr>
                <w:p w14:paraId="7E764F8A" w14:textId="77777777" w:rsidR="007C77A5" w:rsidRDefault="00000000">
                  <w:pPr>
                    <w:widowControl/>
                    <w:jc w:val="left"/>
                    <w:textAlignment w:val="center"/>
                    <w:rPr>
                      <w:rFonts w:ascii="宋体" w:hAnsi="宋体" w:cs="宋体"/>
                      <w:color w:val="000000"/>
                      <w:sz w:val="16"/>
                      <w:szCs w:val="16"/>
                    </w:rPr>
                  </w:pPr>
                  <w:r>
                    <w:rPr>
                      <w:rFonts w:ascii="宋体" w:hAnsi="宋体" w:cs="宋体" w:hint="eastAsia"/>
                      <w:color w:val="000000"/>
                      <w:kern w:val="0"/>
                      <w:sz w:val="22"/>
                      <w:szCs w:val="22"/>
                    </w:rPr>
                    <w:t xml:space="preserve">服务电话：  0375—8166307                     </w:t>
                  </w:r>
                  <w:r>
                    <w:rPr>
                      <w:rFonts w:ascii="宋体" w:hAnsi="宋体" w:cs="宋体"/>
                      <w:color w:val="000000"/>
                      <w:kern w:val="0"/>
                      <w:szCs w:val="21"/>
                    </w:rPr>
                    <w:t xml:space="preserve"> </w:t>
                  </w:r>
                  <w:r>
                    <w:rPr>
                      <w:rFonts w:ascii="宋体" w:hAnsi="宋体" w:cs="宋体" w:hint="eastAsia"/>
                      <w:color w:val="000000"/>
                      <w:kern w:val="0"/>
                      <w:szCs w:val="21"/>
                    </w:rPr>
                    <w:t>投诉机构：</w:t>
                  </w:r>
                  <w:r>
                    <w:rPr>
                      <w:rFonts w:ascii="宋体" w:hAnsi="宋体" w:cs="宋体" w:hint="eastAsia"/>
                      <w:color w:val="000000"/>
                      <w:kern w:val="0"/>
                      <w:sz w:val="22"/>
                      <w:szCs w:val="22"/>
                    </w:rPr>
                    <w:t>舞钢市住房和城乡规划建设局纪检监察室</w:t>
                  </w:r>
                  <w:r>
                    <w:rPr>
                      <w:rFonts w:ascii="宋体" w:hAnsi="宋体" w:cs="宋体"/>
                      <w:color w:val="000000"/>
                      <w:kern w:val="0"/>
                      <w:szCs w:val="21"/>
                    </w:rPr>
                    <w:t xml:space="preserve">                  </w:t>
                  </w:r>
                  <w:r>
                    <w:rPr>
                      <w:rFonts w:ascii="宋体" w:hAnsi="宋体" w:cs="宋体" w:hint="eastAsia"/>
                      <w:color w:val="000000"/>
                      <w:kern w:val="0"/>
                      <w:szCs w:val="21"/>
                    </w:rPr>
                    <w:t>投诉电话：</w:t>
                  </w:r>
                  <w:r>
                    <w:rPr>
                      <w:rFonts w:ascii="宋体" w:hAnsi="宋体" w:cs="宋体"/>
                      <w:color w:val="000000"/>
                      <w:kern w:val="0"/>
                      <w:szCs w:val="21"/>
                    </w:rPr>
                    <w:t>0375-8166899</w:t>
                  </w:r>
                </w:p>
              </w:tc>
            </w:tr>
          </w:tbl>
          <w:p w14:paraId="08A365F7" w14:textId="77777777" w:rsidR="007C77A5" w:rsidRDefault="007C77A5">
            <w:pPr>
              <w:widowControl/>
              <w:jc w:val="left"/>
              <w:textAlignment w:val="center"/>
              <w:rPr>
                <w:rFonts w:ascii="宋体" w:hAnsi="宋体" w:cs="宋体"/>
                <w:color w:val="000000"/>
                <w:sz w:val="22"/>
                <w:szCs w:val="22"/>
              </w:rPr>
            </w:pPr>
          </w:p>
        </w:tc>
      </w:tr>
      <w:tr w:rsidR="007C77A5" w14:paraId="7DE0F9C9" w14:textId="77777777">
        <w:trPr>
          <w:trHeight w:val="390"/>
        </w:trPr>
        <w:tc>
          <w:tcPr>
            <w:tcW w:w="14778" w:type="dxa"/>
            <w:gridSpan w:val="28"/>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14:paraId="2015C2DA" w14:textId="77777777" w:rsidR="007C77A5"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 xml:space="preserve">受理地点：舞钢市行政服务中心房管事务服务中心窗口                      </w:t>
            </w:r>
          </w:p>
        </w:tc>
      </w:tr>
      <w:tr w:rsidR="007C77A5" w14:paraId="49EA7691" w14:textId="77777777">
        <w:trPr>
          <w:gridBefore w:val="1"/>
          <w:gridAfter w:val="1"/>
          <w:wBefore w:w="92" w:type="dxa"/>
          <w:wAfter w:w="106" w:type="dxa"/>
          <w:trHeight w:val="5422"/>
        </w:trPr>
        <w:tc>
          <w:tcPr>
            <w:tcW w:w="14580" w:type="dxa"/>
            <w:gridSpan w:val="26"/>
            <w:tcBorders>
              <w:top w:val="nil"/>
              <w:left w:val="nil"/>
              <w:bottom w:val="single" w:sz="4" w:space="0" w:color="000000"/>
              <w:right w:val="nil"/>
            </w:tcBorders>
            <w:tcMar>
              <w:top w:w="15" w:type="dxa"/>
              <w:left w:w="15" w:type="dxa"/>
              <w:bottom w:w="15" w:type="dxa"/>
              <w:right w:w="15" w:type="dxa"/>
            </w:tcMar>
            <w:vAlign w:val="center"/>
          </w:tcPr>
          <w:p w14:paraId="3ADB96FF" w14:textId="77777777" w:rsidR="007C77A5" w:rsidRDefault="007C77A5">
            <w:pPr>
              <w:widowControl/>
              <w:jc w:val="center"/>
              <w:textAlignment w:val="center"/>
              <w:rPr>
                <w:rFonts w:ascii="宋体" w:eastAsia="方正小标宋简体" w:hAnsi="宋体" w:cs="方正小标宋简体"/>
                <w:color w:val="000000"/>
                <w:kern w:val="0"/>
                <w:sz w:val="44"/>
                <w:szCs w:val="44"/>
              </w:rPr>
            </w:pPr>
          </w:p>
          <w:p w14:paraId="153C7B99" w14:textId="77777777" w:rsidR="007C77A5" w:rsidRDefault="007C77A5">
            <w:pPr>
              <w:widowControl/>
              <w:jc w:val="center"/>
              <w:textAlignment w:val="center"/>
              <w:rPr>
                <w:rFonts w:ascii="宋体" w:eastAsia="方正小标宋简体" w:hAnsi="宋体" w:cs="方正小标宋简体"/>
                <w:color w:val="000000"/>
                <w:kern w:val="0"/>
                <w:sz w:val="44"/>
                <w:szCs w:val="44"/>
              </w:rPr>
            </w:pPr>
          </w:p>
          <w:p w14:paraId="4C5E5095" w14:textId="77777777" w:rsidR="007C77A5" w:rsidRDefault="007C77A5">
            <w:pPr>
              <w:widowControl/>
              <w:jc w:val="center"/>
              <w:textAlignment w:val="center"/>
              <w:rPr>
                <w:rFonts w:ascii="宋体" w:eastAsia="方正小标宋简体" w:hAnsi="宋体" w:cs="方正小标宋简体"/>
                <w:color w:val="000000"/>
                <w:kern w:val="0"/>
                <w:sz w:val="44"/>
                <w:szCs w:val="44"/>
              </w:rPr>
            </w:pPr>
          </w:p>
          <w:p w14:paraId="59464037" w14:textId="77777777" w:rsidR="007C77A5" w:rsidRDefault="007C77A5">
            <w:pPr>
              <w:widowControl/>
              <w:jc w:val="center"/>
              <w:textAlignment w:val="center"/>
              <w:rPr>
                <w:rFonts w:ascii="宋体" w:eastAsia="方正小标宋简体" w:hAnsi="宋体" w:cs="方正小标宋简体"/>
                <w:color w:val="000000"/>
                <w:kern w:val="0"/>
                <w:sz w:val="44"/>
                <w:szCs w:val="44"/>
              </w:rPr>
            </w:pPr>
          </w:p>
          <w:p w14:paraId="771A60E2" w14:textId="77777777" w:rsidR="007C77A5" w:rsidRDefault="007C77A5">
            <w:pPr>
              <w:widowControl/>
              <w:jc w:val="center"/>
              <w:textAlignment w:val="center"/>
              <w:rPr>
                <w:rFonts w:ascii="宋体" w:eastAsia="方正小标宋简体" w:hAnsi="宋体" w:cs="方正小标宋简体"/>
                <w:color w:val="000000"/>
                <w:kern w:val="0"/>
                <w:sz w:val="44"/>
                <w:szCs w:val="44"/>
              </w:rPr>
            </w:pPr>
          </w:p>
          <w:p w14:paraId="4A03B550" w14:textId="77777777" w:rsidR="007C77A5" w:rsidRDefault="007C77A5">
            <w:pPr>
              <w:widowControl/>
              <w:jc w:val="center"/>
              <w:textAlignment w:val="center"/>
              <w:rPr>
                <w:rFonts w:ascii="宋体" w:eastAsia="方正小标宋简体" w:hAnsi="宋体" w:cs="方正小标宋简体"/>
                <w:color w:val="000000"/>
                <w:kern w:val="0"/>
                <w:sz w:val="44"/>
                <w:szCs w:val="44"/>
              </w:rPr>
            </w:pPr>
          </w:p>
          <w:p w14:paraId="0B4F979B" w14:textId="77777777" w:rsidR="007C77A5" w:rsidRDefault="007C77A5">
            <w:pPr>
              <w:widowControl/>
              <w:jc w:val="center"/>
              <w:textAlignment w:val="center"/>
              <w:rPr>
                <w:rFonts w:ascii="宋体" w:eastAsia="方正小标宋简体" w:hAnsi="宋体" w:cs="方正小标宋简体"/>
                <w:color w:val="000000"/>
                <w:kern w:val="0"/>
                <w:sz w:val="44"/>
                <w:szCs w:val="44"/>
              </w:rPr>
            </w:pPr>
          </w:p>
          <w:p w14:paraId="0777CB1C" w14:textId="77777777" w:rsidR="007C77A5" w:rsidRDefault="007C77A5">
            <w:pPr>
              <w:widowControl/>
              <w:jc w:val="center"/>
              <w:textAlignment w:val="center"/>
              <w:rPr>
                <w:rFonts w:ascii="宋体" w:eastAsia="方正小标宋简体" w:hAnsi="宋体" w:cs="方正小标宋简体"/>
                <w:color w:val="000000"/>
                <w:kern w:val="0"/>
                <w:sz w:val="44"/>
                <w:szCs w:val="44"/>
              </w:rPr>
            </w:pPr>
          </w:p>
          <w:p w14:paraId="19B7B4AF" w14:textId="77777777" w:rsidR="007C77A5" w:rsidRDefault="007C77A5">
            <w:pPr>
              <w:widowControl/>
              <w:jc w:val="center"/>
              <w:textAlignment w:val="center"/>
              <w:rPr>
                <w:rFonts w:ascii="宋体" w:eastAsia="方正小标宋简体" w:hAnsi="宋体" w:cs="方正小标宋简体"/>
                <w:color w:val="000000"/>
                <w:kern w:val="0"/>
                <w:sz w:val="44"/>
                <w:szCs w:val="44"/>
              </w:rPr>
            </w:pPr>
          </w:p>
          <w:p w14:paraId="379B6A4D" w14:textId="77777777" w:rsidR="007C77A5" w:rsidRDefault="007C77A5">
            <w:pPr>
              <w:widowControl/>
              <w:jc w:val="center"/>
              <w:textAlignment w:val="center"/>
              <w:rPr>
                <w:rFonts w:ascii="宋体" w:eastAsia="方正小标宋简体" w:hAnsi="宋体" w:cs="方正小标宋简体"/>
                <w:color w:val="000000"/>
                <w:kern w:val="0"/>
                <w:sz w:val="44"/>
                <w:szCs w:val="44"/>
              </w:rPr>
            </w:pPr>
          </w:p>
          <w:p w14:paraId="6049E5CF" w14:textId="77777777" w:rsidR="007C77A5" w:rsidRDefault="007C77A5">
            <w:pPr>
              <w:widowControl/>
              <w:jc w:val="center"/>
              <w:textAlignment w:val="center"/>
              <w:rPr>
                <w:rFonts w:ascii="宋体" w:eastAsia="方正小标宋简体" w:hAnsi="宋体" w:cs="方正小标宋简体"/>
                <w:color w:val="000000"/>
                <w:kern w:val="0"/>
                <w:sz w:val="44"/>
                <w:szCs w:val="44"/>
              </w:rPr>
            </w:pPr>
          </w:p>
          <w:p w14:paraId="0E022E3D" w14:textId="77777777" w:rsidR="007C77A5" w:rsidRDefault="00000000">
            <w:pPr>
              <w:widowControl/>
              <w:jc w:val="center"/>
              <w:textAlignment w:val="center"/>
              <w:rPr>
                <w:rFonts w:ascii="宋体" w:eastAsia="方正小标宋简体" w:hAnsi="宋体"/>
                <w:color w:val="000000"/>
                <w:kern w:val="0"/>
                <w:sz w:val="44"/>
                <w:szCs w:val="44"/>
              </w:rPr>
            </w:pPr>
            <w:r>
              <w:rPr>
                <w:rFonts w:ascii="宋体" w:eastAsia="方正小标宋简体" w:hAnsi="宋体" w:cs="方正小标宋简体" w:hint="eastAsia"/>
                <w:color w:val="000000"/>
                <w:kern w:val="0"/>
                <w:sz w:val="44"/>
                <w:szCs w:val="44"/>
              </w:rPr>
              <w:t>舞钢市住房和城乡建设局权力清单和责任清单统计表</w:t>
            </w:r>
          </w:p>
          <w:p w14:paraId="04B48D31" w14:textId="77777777" w:rsidR="007C77A5" w:rsidRDefault="00000000">
            <w:pPr>
              <w:widowControl/>
              <w:jc w:val="left"/>
              <w:textAlignment w:val="center"/>
              <w:rPr>
                <w:rFonts w:ascii="宋体" w:hAnsi="宋体" w:cs="宋体"/>
                <w:color w:val="000000"/>
                <w:kern w:val="0"/>
                <w:sz w:val="24"/>
              </w:rPr>
            </w:pPr>
            <w:r>
              <w:rPr>
                <w:rFonts w:ascii="宋体" w:hAnsi="宋体" w:cs="宋体" w:hint="eastAsia"/>
                <w:color w:val="000000"/>
                <w:kern w:val="0"/>
                <w:sz w:val="24"/>
              </w:rPr>
              <w:t>职权类别：行政检查</w:t>
            </w:r>
          </w:p>
          <w:p w14:paraId="1D9938AA" w14:textId="77777777" w:rsidR="007C77A5" w:rsidRDefault="007C77A5">
            <w:pPr>
              <w:widowControl/>
              <w:jc w:val="left"/>
              <w:textAlignment w:val="center"/>
              <w:rPr>
                <w:rFonts w:ascii="宋体" w:hAnsi="宋体" w:cs="宋体"/>
                <w:color w:val="000000"/>
                <w:kern w:val="0"/>
                <w:sz w:val="24"/>
              </w:rPr>
            </w:pPr>
          </w:p>
          <w:p w14:paraId="1A1F9D83" w14:textId="77777777" w:rsidR="007C77A5" w:rsidRDefault="007C77A5">
            <w:pPr>
              <w:widowControl/>
              <w:jc w:val="left"/>
              <w:textAlignment w:val="center"/>
              <w:rPr>
                <w:rFonts w:ascii="宋体" w:hAnsi="宋体" w:cs="宋体"/>
                <w:color w:val="000000"/>
                <w:kern w:val="0"/>
                <w:sz w:val="24"/>
              </w:rPr>
            </w:pPr>
          </w:p>
        </w:tc>
      </w:tr>
      <w:tr w:rsidR="007C77A5" w14:paraId="5451BB85" w14:textId="77777777">
        <w:trPr>
          <w:gridBefore w:val="1"/>
          <w:gridAfter w:val="1"/>
          <w:wBefore w:w="92" w:type="dxa"/>
          <w:wAfter w:w="106" w:type="dxa"/>
          <w:trHeight w:val="818"/>
        </w:trPr>
        <w:tc>
          <w:tcPr>
            <w:tcW w:w="673"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2D3798F" w14:textId="77777777" w:rsidR="007C77A5" w:rsidRDefault="00000000">
            <w:pPr>
              <w:widowControl/>
              <w:spacing w:line="240" w:lineRule="exact"/>
              <w:jc w:val="center"/>
              <w:textAlignment w:val="center"/>
              <w:rPr>
                <w:rFonts w:ascii="黑体" w:eastAsia="黑体" w:hAnsi="宋体"/>
                <w:color w:val="000000"/>
                <w:sz w:val="22"/>
                <w:szCs w:val="22"/>
              </w:rPr>
            </w:pPr>
            <w:r>
              <w:rPr>
                <w:rFonts w:ascii="黑体" w:eastAsia="黑体" w:hAnsi="宋体" w:cs="黑体" w:hint="eastAsia"/>
                <w:color w:val="000000"/>
                <w:kern w:val="0"/>
                <w:sz w:val="22"/>
                <w:szCs w:val="22"/>
              </w:rPr>
              <w:lastRenderedPageBreak/>
              <w:t>序号</w:t>
            </w:r>
          </w:p>
        </w:tc>
        <w:tc>
          <w:tcPr>
            <w:tcW w:w="1079"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5EB3778" w14:textId="77777777" w:rsidR="007C77A5" w:rsidRDefault="00000000">
            <w:pPr>
              <w:widowControl/>
              <w:spacing w:line="240" w:lineRule="exact"/>
              <w:jc w:val="center"/>
              <w:textAlignment w:val="center"/>
              <w:rPr>
                <w:rFonts w:ascii="黑体" w:eastAsia="黑体" w:hAnsi="宋体"/>
                <w:color w:val="000000"/>
                <w:sz w:val="22"/>
                <w:szCs w:val="22"/>
              </w:rPr>
            </w:pPr>
            <w:r>
              <w:rPr>
                <w:rFonts w:ascii="黑体" w:eastAsia="黑体" w:hAnsi="宋体" w:cs="黑体" w:hint="eastAsia"/>
                <w:color w:val="000000"/>
                <w:kern w:val="0"/>
                <w:sz w:val="22"/>
                <w:szCs w:val="22"/>
              </w:rPr>
              <w:t>职权名称</w:t>
            </w:r>
          </w:p>
        </w:tc>
        <w:tc>
          <w:tcPr>
            <w:tcW w:w="310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BBBCC3C" w14:textId="77777777" w:rsidR="007C77A5" w:rsidRDefault="00000000">
            <w:pPr>
              <w:widowControl/>
              <w:spacing w:line="240" w:lineRule="exact"/>
              <w:jc w:val="center"/>
              <w:textAlignment w:val="center"/>
              <w:rPr>
                <w:rFonts w:ascii="黑体" w:eastAsia="黑体" w:hAnsi="宋体"/>
                <w:color w:val="000000"/>
                <w:sz w:val="22"/>
                <w:szCs w:val="22"/>
              </w:rPr>
            </w:pPr>
            <w:r>
              <w:rPr>
                <w:rFonts w:ascii="黑体" w:eastAsia="黑体" w:hAnsi="宋体" w:cs="黑体" w:hint="eastAsia"/>
                <w:color w:val="000000"/>
                <w:kern w:val="0"/>
                <w:sz w:val="22"/>
                <w:szCs w:val="22"/>
              </w:rPr>
              <w:t>实施依据</w:t>
            </w:r>
          </w:p>
        </w:tc>
        <w:tc>
          <w:tcPr>
            <w:tcW w:w="480"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E970B3E" w14:textId="77777777" w:rsidR="007C77A5" w:rsidRDefault="00000000">
            <w:pPr>
              <w:widowControl/>
              <w:spacing w:line="240" w:lineRule="exact"/>
              <w:jc w:val="center"/>
              <w:textAlignment w:val="center"/>
              <w:rPr>
                <w:rFonts w:ascii="黑体" w:eastAsia="黑体" w:hAnsi="宋体"/>
                <w:color w:val="000000"/>
                <w:sz w:val="22"/>
                <w:szCs w:val="22"/>
              </w:rPr>
            </w:pPr>
            <w:r>
              <w:rPr>
                <w:rFonts w:ascii="黑体" w:eastAsia="黑体" w:hAnsi="宋体" w:cs="黑体" w:hint="eastAsia"/>
                <w:color w:val="000000"/>
                <w:kern w:val="0"/>
                <w:sz w:val="22"/>
                <w:szCs w:val="22"/>
              </w:rPr>
              <w:t>实施对象</w:t>
            </w:r>
          </w:p>
        </w:tc>
        <w:tc>
          <w:tcPr>
            <w:tcW w:w="51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396FD4D" w14:textId="77777777" w:rsidR="007C77A5" w:rsidRDefault="00000000">
            <w:pPr>
              <w:widowControl/>
              <w:spacing w:line="240" w:lineRule="exact"/>
              <w:jc w:val="center"/>
              <w:textAlignment w:val="center"/>
              <w:rPr>
                <w:rFonts w:ascii="黑体" w:eastAsia="黑体" w:hAnsi="宋体"/>
                <w:color w:val="000000"/>
                <w:sz w:val="22"/>
                <w:szCs w:val="22"/>
              </w:rPr>
            </w:pPr>
            <w:r>
              <w:rPr>
                <w:rFonts w:ascii="黑体" w:eastAsia="黑体" w:hAnsi="宋体" w:cs="黑体" w:hint="eastAsia"/>
                <w:color w:val="000000"/>
                <w:kern w:val="0"/>
                <w:sz w:val="22"/>
                <w:szCs w:val="22"/>
              </w:rPr>
              <w:t>实施机构</w:t>
            </w:r>
          </w:p>
        </w:tc>
        <w:tc>
          <w:tcPr>
            <w:tcW w:w="617"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2803A27" w14:textId="77777777" w:rsidR="007C77A5" w:rsidRDefault="00000000">
            <w:pPr>
              <w:widowControl/>
              <w:spacing w:line="240" w:lineRule="exact"/>
              <w:jc w:val="center"/>
              <w:textAlignment w:val="center"/>
              <w:rPr>
                <w:rFonts w:ascii="黑体" w:eastAsia="黑体" w:hAnsi="宋体"/>
                <w:color w:val="000000"/>
                <w:sz w:val="22"/>
                <w:szCs w:val="22"/>
              </w:rPr>
            </w:pPr>
            <w:r>
              <w:rPr>
                <w:rFonts w:ascii="黑体" w:eastAsia="黑体" w:hAnsi="宋体" w:cs="黑体" w:hint="eastAsia"/>
                <w:color w:val="000000"/>
                <w:kern w:val="0"/>
                <w:sz w:val="22"/>
                <w:szCs w:val="22"/>
              </w:rPr>
              <w:t>办理环节</w:t>
            </w:r>
          </w:p>
        </w:tc>
        <w:tc>
          <w:tcPr>
            <w:tcW w:w="4341"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C43D970" w14:textId="77777777" w:rsidR="007C77A5" w:rsidRDefault="00000000">
            <w:pPr>
              <w:widowControl/>
              <w:spacing w:line="240" w:lineRule="exact"/>
              <w:jc w:val="center"/>
              <w:textAlignment w:val="center"/>
              <w:rPr>
                <w:rFonts w:ascii="黑体" w:eastAsia="黑体" w:hAnsi="宋体"/>
                <w:color w:val="000000"/>
                <w:sz w:val="22"/>
                <w:szCs w:val="22"/>
              </w:rPr>
            </w:pPr>
            <w:r>
              <w:rPr>
                <w:rFonts w:ascii="黑体" w:eastAsia="黑体" w:hAnsi="宋体" w:cs="黑体" w:hint="eastAsia"/>
                <w:color w:val="000000"/>
                <w:kern w:val="0"/>
                <w:sz w:val="22"/>
                <w:szCs w:val="22"/>
              </w:rPr>
              <w:t>责任事项</w:t>
            </w:r>
          </w:p>
        </w:tc>
        <w:tc>
          <w:tcPr>
            <w:tcW w:w="1292"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1F96D7D" w14:textId="77777777" w:rsidR="007C77A5" w:rsidRDefault="00000000">
            <w:pPr>
              <w:widowControl/>
              <w:spacing w:line="240" w:lineRule="exact"/>
              <w:jc w:val="center"/>
              <w:textAlignment w:val="center"/>
              <w:rPr>
                <w:rFonts w:ascii="黑体" w:eastAsia="黑体" w:hAnsi="宋体"/>
                <w:color w:val="000000"/>
                <w:sz w:val="22"/>
                <w:szCs w:val="22"/>
              </w:rPr>
            </w:pPr>
            <w:r>
              <w:rPr>
                <w:rFonts w:ascii="黑体" w:eastAsia="黑体" w:hAnsi="宋体" w:cs="黑体" w:hint="eastAsia"/>
                <w:color w:val="000000"/>
                <w:kern w:val="0"/>
                <w:sz w:val="22"/>
                <w:szCs w:val="22"/>
              </w:rPr>
              <w:t>责任</w:t>
            </w:r>
            <w:r>
              <w:rPr>
                <w:rFonts w:ascii="黑体" w:eastAsia="黑体" w:hAnsi="宋体"/>
                <w:color w:val="000000"/>
                <w:kern w:val="0"/>
                <w:sz w:val="22"/>
                <w:szCs w:val="22"/>
              </w:rPr>
              <w:br/>
            </w:r>
            <w:r>
              <w:rPr>
                <w:rFonts w:ascii="黑体" w:eastAsia="黑体" w:hAnsi="宋体" w:cs="黑体" w:hint="eastAsia"/>
                <w:color w:val="000000"/>
                <w:kern w:val="0"/>
                <w:sz w:val="22"/>
                <w:szCs w:val="22"/>
              </w:rPr>
              <w:t>科室</w:t>
            </w:r>
          </w:p>
        </w:tc>
        <w:tc>
          <w:tcPr>
            <w:tcW w:w="52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8EA190C" w14:textId="77777777" w:rsidR="007C77A5" w:rsidRDefault="00000000">
            <w:pPr>
              <w:widowControl/>
              <w:spacing w:line="240" w:lineRule="exact"/>
              <w:jc w:val="center"/>
              <w:textAlignment w:val="center"/>
              <w:rPr>
                <w:rFonts w:ascii="黑体" w:eastAsia="黑体" w:hAnsi="宋体"/>
                <w:color w:val="000000"/>
                <w:sz w:val="22"/>
                <w:szCs w:val="22"/>
              </w:rPr>
            </w:pPr>
            <w:r>
              <w:rPr>
                <w:rFonts w:ascii="黑体" w:eastAsia="黑体" w:hAnsi="宋体" w:cs="黑体" w:hint="eastAsia"/>
                <w:color w:val="000000"/>
                <w:kern w:val="0"/>
                <w:sz w:val="22"/>
                <w:szCs w:val="22"/>
              </w:rPr>
              <w:t>承诺时限</w:t>
            </w:r>
          </w:p>
        </w:tc>
        <w:tc>
          <w:tcPr>
            <w:tcW w:w="54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7CFA386" w14:textId="77777777" w:rsidR="007C77A5" w:rsidRDefault="00000000">
            <w:pPr>
              <w:widowControl/>
              <w:spacing w:line="240" w:lineRule="exact"/>
              <w:jc w:val="center"/>
              <w:textAlignment w:val="center"/>
              <w:rPr>
                <w:rFonts w:ascii="黑体" w:eastAsia="黑体" w:hAnsi="宋体"/>
                <w:color w:val="000000"/>
                <w:sz w:val="22"/>
                <w:szCs w:val="22"/>
              </w:rPr>
            </w:pPr>
            <w:r>
              <w:rPr>
                <w:rFonts w:ascii="黑体" w:eastAsia="黑体" w:hAnsi="宋体" w:cs="黑体" w:hint="eastAsia"/>
                <w:color w:val="000000"/>
                <w:kern w:val="0"/>
                <w:sz w:val="22"/>
                <w:szCs w:val="22"/>
              </w:rPr>
              <w:t>法定时限</w:t>
            </w:r>
          </w:p>
        </w:tc>
        <w:tc>
          <w:tcPr>
            <w:tcW w:w="70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3C10E11" w14:textId="77777777" w:rsidR="007C77A5" w:rsidRDefault="00000000">
            <w:pPr>
              <w:widowControl/>
              <w:spacing w:line="240" w:lineRule="exact"/>
              <w:jc w:val="center"/>
              <w:textAlignment w:val="center"/>
              <w:rPr>
                <w:rFonts w:ascii="黑体" w:eastAsia="黑体" w:hAnsi="宋体"/>
                <w:color w:val="000000"/>
                <w:sz w:val="22"/>
                <w:szCs w:val="22"/>
              </w:rPr>
            </w:pPr>
            <w:r>
              <w:rPr>
                <w:rFonts w:ascii="黑体" w:eastAsia="黑体" w:hAnsi="宋体" w:cs="黑体" w:hint="eastAsia"/>
                <w:color w:val="000000"/>
                <w:kern w:val="0"/>
                <w:sz w:val="22"/>
                <w:szCs w:val="22"/>
              </w:rPr>
              <w:t>收费情况及依据</w:t>
            </w:r>
          </w:p>
        </w:tc>
        <w:tc>
          <w:tcPr>
            <w:tcW w:w="708"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0457978" w14:textId="77777777" w:rsidR="007C77A5" w:rsidRDefault="00000000">
            <w:pPr>
              <w:widowControl/>
              <w:spacing w:line="240" w:lineRule="exact"/>
              <w:jc w:val="center"/>
              <w:textAlignment w:val="center"/>
              <w:rPr>
                <w:rFonts w:ascii="黑体" w:eastAsia="黑体" w:hAnsi="宋体"/>
                <w:color w:val="000000"/>
                <w:sz w:val="22"/>
                <w:szCs w:val="22"/>
              </w:rPr>
            </w:pPr>
            <w:r>
              <w:rPr>
                <w:rFonts w:ascii="黑体" w:eastAsia="黑体" w:hAnsi="宋体" w:cs="黑体" w:hint="eastAsia"/>
                <w:color w:val="000000"/>
                <w:kern w:val="0"/>
                <w:sz w:val="22"/>
                <w:szCs w:val="22"/>
              </w:rPr>
              <w:t>调整意见及理由</w:t>
            </w:r>
          </w:p>
        </w:tc>
      </w:tr>
      <w:tr w:rsidR="007C77A5" w14:paraId="56BE12C2" w14:textId="77777777">
        <w:trPr>
          <w:gridBefore w:val="1"/>
          <w:gridAfter w:val="1"/>
          <w:wBefore w:w="92" w:type="dxa"/>
          <w:wAfter w:w="106" w:type="dxa"/>
          <w:trHeight w:val="1067"/>
        </w:trPr>
        <w:tc>
          <w:tcPr>
            <w:tcW w:w="673"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E93CFBB" w14:textId="77777777" w:rsidR="007C77A5" w:rsidRDefault="00000000">
            <w:pPr>
              <w:widowControl/>
              <w:spacing w:line="280" w:lineRule="exact"/>
              <w:jc w:val="center"/>
              <w:textAlignment w:val="center"/>
              <w:rPr>
                <w:rFonts w:ascii="宋体"/>
                <w:color w:val="000000"/>
                <w:sz w:val="22"/>
                <w:szCs w:val="22"/>
              </w:rPr>
            </w:pPr>
            <w:r>
              <w:rPr>
                <w:rFonts w:ascii="宋体" w:hint="eastAsia"/>
                <w:color w:val="000000"/>
                <w:sz w:val="22"/>
                <w:szCs w:val="22"/>
              </w:rPr>
              <w:t>1</w:t>
            </w:r>
          </w:p>
        </w:tc>
        <w:tc>
          <w:tcPr>
            <w:tcW w:w="1079" w:type="dxa"/>
            <w:gridSpan w:val="3"/>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679520C8" w14:textId="77777777" w:rsidR="007C77A5" w:rsidRDefault="00000000">
            <w:pPr>
              <w:widowControl/>
              <w:spacing w:line="280" w:lineRule="exact"/>
              <w:jc w:val="left"/>
              <w:textAlignment w:val="center"/>
              <w:rPr>
                <w:rFonts w:ascii="宋体"/>
                <w:color w:val="000000"/>
                <w:sz w:val="22"/>
                <w:szCs w:val="22"/>
              </w:rPr>
            </w:pPr>
            <w:r>
              <w:rPr>
                <w:rFonts w:ascii="宋体" w:hAnsi="宋体" w:cs="宋体" w:hint="eastAsia"/>
                <w:color w:val="000000"/>
                <w:sz w:val="22"/>
                <w:szCs w:val="22"/>
              </w:rPr>
              <w:t>建设工程</w:t>
            </w:r>
            <w:r>
              <w:rPr>
                <w:rFonts w:ascii="宋体" w:hAnsi="宋体" w:cs="宋体"/>
                <w:color w:val="000000"/>
                <w:sz w:val="22"/>
                <w:szCs w:val="22"/>
              </w:rPr>
              <w:t>(</w:t>
            </w:r>
            <w:r>
              <w:rPr>
                <w:rFonts w:ascii="宋体" w:hAnsi="宋体" w:cs="宋体" w:hint="eastAsia"/>
                <w:color w:val="000000"/>
                <w:sz w:val="22"/>
                <w:szCs w:val="22"/>
              </w:rPr>
              <w:t>不含装修工程</w:t>
            </w:r>
            <w:r>
              <w:rPr>
                <w:rFonts w:ascii="宋体" w:hAnsi="宋体" w:cs="宋体"/>
                <w:color w:val="000000"/>
                <w:sz w:val="22"/>
                <w:szCs w:val="22"/>
              </w:rPr>
              <w:t>)</w:t>
            </w:r>
            <w:r>
              <w:rPr>
                <w:rFonts w:ascii="宋体" w:hAnsi="宋体" w:cs="宋体" w:hint="eastAsia"/>
                <w:color w:val="000000"/>
                <w:sz w:val="22"/>
                <w:szCs w:val="22"/>
              </w:rPr>
              <w:t>施工</w:t>
            </w:r>
            <w:r>
              <w:rPr>
                <w:rFonts w:ascii="宋体" w:hAnsi="宋体" w:cs="宋体" w:hint="eastAsia"/>
                <w:color w:val="000000"/>
                <w:sz w:val="22"/>
                <w:szCs w:val="22"/>
              </w:rPr>
              <w:lastRenderedPageBreak/>
              <w:t>安全监督检查</w:t>
            </w:r>
          </w:p>
        </w:tc>
        <w:tc>
          <w:tcPr>
            <w:tcW w:w="3105"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F178F6B" w14:textId="77777777" w:rsidR="007C77A5" w:rsidRDefault="00000000">
            <w:pPr>
              <w:widowControl/>
              <w:spacing w:line="280" w:lineRule="exact"/>
              <w:jc w:val="left"/>
              <w:textAlignment w:val="center"/>
              <w:rPr>
                <w:rFonts w:ascii="宋体"/>
                <w:color w:val="000000"/>
                <w:sz w:val="22"/>
                <w:szCs w:val="22"/>
              </w:rPr>
            </w:pPr>
            <w:r>
              <w:rPr>
                <w:rFonts w:ascii="仿宋_GB2312" w:eastAsia="仿宋_GB2312" w:hAnsi="宋体" w:cs="仿宋_GB2312" w:hint="eastAsia"/>
                <w:color w:val="000000"/>
                <w:sz w:val="20"/>
                <w:szCs w:val="20"/>
              </w:rPr>
              <w:lastRenderedPageBreak/>
              <w:t>《建设工程安全生产管理条例》（国务院令</w:t>
            </w:r>
            <w:r>
              <w:rPr>
                <w:rFonts w:ascii="仿宋_GB2312" w:eastAsia="仿宋_GB2312" w:hAnsi="宋体" w:cs="仿宋_GB2312"/>
                <w:color w:val="000000"/>
                <w:sz w:val="20"/>
                <w:szCs w:val="20"/>
              </w:rPr>
              <w:t>393</w:t>
            </w:r>
            <w:r>
              <w:rPr>
                <w:rFonts w:ascii="仿宋_GB2312" w:eastAsia="仿宋_GB2312" w:hAnsi="宋体" w:cs="仿宋_GB2312" w:hint="eastAsia"/>
                <w:color w:val="000000"/>
                <w:sz w:val="20"/>
                <w:szCs w:val="20"/>
              </w:rPr>
              <w:t>号）第四十条“县级以上地方人民政府建设行政主管部门</w:t>
            </w:r>
            <w:r>
              <w:rPr>
                <w:rFonts w:ascii="仿宋_GB2312" w:eastAsia="仿宋_GB2312" w:hAnsi="宋体" w:cs="仿宋_GB2312" w:hint="eastAsia"/>
                <w:color w:val="000000"/>
                <w:sz w:val="20"/>
                <w:szCs w:val="20"/>
              </w:rPr>
              <w:lastRenderedPageBreak/>
              <w:t>对本行政区域内的建设工程安全生产实施监督管理。”第四十三条：“县级以上人民政府负有建设工程安全生产监督管理职责的部门在各自的职责范围内履行安全生产监督检查职责时，有权采取以下措施：（一）要求被检查单位提供有关建设工程安全生产的文件和资料；（二）进入被检查单位施工现场进行检查；（三）纠正施工中违反安全生产要求的行为；（四）对检查中发现的重大隐患，责令立即排除；重大安全事故隐患排除前或者排除过程中无法保证安全的，责令从危险区域内撤出作业人员或者暂时停止施工。”</w:t>
            </w:r>
          </w:p>
        </w:tc>
        <w:tc>
          <w:tcPr>
            <w:tcW w:w="480" w:type="dxa"/>
            <w:gridSpan w:val="3"/>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5E5D1E4" w14:textId="77777777" w:rsidR="007C77A5" w:rsidRDefault="00000000">
            <w:pPr>
              <w:widowControl/>
              <w:spacing w:line="280" w:lineRule="exact"/>
              <w:jc w:val="center"/>
              <w:textAlignment w:val="center"/>
              <w:rPr>
                <w:rFonts w:ascii="宋体"/>
                <w:color w:val="000000"/>
                <w:sz w:val="22"/>
                <w:szCs w:val="22"/>
              </w:rPr>
            </w:pPr>
            <w:r>
              <w:rPr>
                <w:rFonts w:ascii="仿宋_GB2312" w:eastAsia="仿宋_GB2312" w:hAnsi="宋体" w:cs="仿宋_GB2312" w:hint="eastAsia"/>
                <w:color w:val="000000"/>
                <w:sz w:val="22"/>
                <w:szCs w:val="22"/>
              </w:rPr>
              <w:lastRenderedPageBreak/>
              <w:t>建设工程</w:t>
            </w:r>
          </w:p>
        </w:tc>
        <w:tc>
          <w:tcPr>
            <w:tcW w:w="515" w:type="dxa"/>
            <w:gridSpan w:val="2"/>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7CB1DF62" w14:textId="77777777" w:rsidR="007C77A5" w:rsidRDefault="00000000">
            <w:pPr>
              <w:widowControl/>
              <w:spacing w:line="280" w:lineRule="exact"/>
              <w:jc w:val="center"/>
              <w:textAlignment w:val="center"/>
              <w:rPr>
                <w:rFonts w:ascii="宋体"/>
                <w:color w:val="000000"/>
                <w:sz w:val="22"/>
                <w:szCs w:val="22"/>
              </w:rPr>
            </w:pPr>
            <w:r>
              <w:rPr>
                <w:rFonts w:ascii="宋体" w:hAnsi="宋体" w:cs="宋体" w:hint="eastAsia"/>
                <w:color w:val="000000"/>
                <w:sz w:val="22"/>
                <w:szCs w:val="22"/>
              </w:rPr>
              <w:t>舞钢市住建局</w:t>
            </w:r>
            <w:r>
              <w:rPr>
                <w:rFonts w:ascii="宋体" w:hAnsi="宋体" w:cs="宋体" w:hint="eastAsia"/>
                <w:color w:val="000000"/>
                <w:sz w:val="22"/>
                <w:szCs w:val="22"/>
              </w:rPr>
              <w:lastRenderedPageBreak/>
              <w:t>安监站</w:t>
            </w:r>
          </w:p>
        </w:tc>
        <w:tc>
          <w:tcPr>
            <w:tcW w:w="617"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ED39E59" w14:textId="77777777" w:rsidR="007C77A5" w:rsidRDefault="00000000">
            <w:pPr>
              <w:widowControl/>
              <w:spacing w:line="280" w:lineRule="exact"/>
              <w:jc w:val="left"/>
              <w:textAlignment w:val="center"/>
              <w:rPr>
                <w:rFonts w:ascii="宋体"/>
                <w:color w:val="000000"/>
                <w:sz w:val="22"/>
                <w:szCs w:val="22"/>
              </w:rPr>
            </w:pPr>
            <w:r>
              <w:rPr>
                <w:rFonts w:ascii="宋体" w:hAnsi="宋体" w:cs="宋体" w:hint="eastAsia"/>
                <w:color w:val="000000"/>
                <w:sz w:val="22"/>
                <w:szCs w:val="22"/>
              </w:rPr>
              <w:lastRenderedPageBreak/>
              <w:t>受理</w:t>
            </w:r>
          </w:p>
        </w:tc>
        <w:tc>
          <w:tcPr>
            <w:tcW w:w="4341"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76E9DF7" w14:textId="77777777" w:rsidR="007C77A5" w:rsidRDefault="00000000">
            <w:pPr>
              <w:widowControl/>
              <w:spacing w:line="280" w:lineRule="exact"/>
              <w:jc w:val="left"/>
              <w:textAlignment w:val="center"/>
              <w:rPr>
                <w:rFonts w:ascii="宋体"/>
                <w:color w:val="000000"/>
                <w:sz w:val="22"/>
                <w:szCs w:val="22"/>
              </w:rPr>
            </w:pPr>
            <w:r>
              <w:rPr>
                <w:rFonts w:ascii="宋体" w:hAnsi="宋体" w:cs="宋体"/>
                <w:color w:val="000000"/>
                <w:sz w:val="22"/>
                <w:szCs w:val="22"/>
              </w:rPr>
              <w:t>1.</w:t>
            </w:r>
            <w:r>
              <w:rPr>
                <w:rFonts w:ascii="宋体" w:hAnsi="宋体" w:cs="宋体" w:hint="eastAsia"/>
                <w:color w:val="000000"/>
                <w:sz w:val="22"/>
                <w:szCs w:val="22"/>
              </w:rPr>
              <w:t>受理责任：无需受理</w:t>
            </w:r>
          </w:p>
        </w:tc>
        <w:tc>
          <w:tcPr>
            <w:tcW w:w="1292"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9AEDA35" w14:textId="77777777" w:rsidR="007C77A5" w:rsidRDefault="00000000">
            <w:pPr>
              <w:widowControl/>
              <w:spacing w:line="280" w:lineRule="exact"/>
              <w:jc w:val="center"/>
              <w:textAlignment w:val="center"/>
              <w:rPr>
                <w:rFonts w:ascii="宋体"/>
                <w:color w:val="000000"/>
                <w:sz w:val="22"/>
                <w:szCs w:val="22"/>
              </w:rPr>
            </w:pPr>
            <w:r>
              <w:rPr>
                <w:rFonts w:ascii="宋体" w:hAnsi="宋体" w:cs="宋体" w:hint="eastAsia"/>
                <w:color w:val="000000"/>
                <w:sz w:val="22"/>
                <w:szCs w:val="22"/>
              </w:rPr>
              <w:t>安监站</w:t>
            </w:r>
          </w:p>
        </w:tc>
        <w:tc>
          <w:tcPr>
            <w:tcW w:w="52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3F5F60D" w14:textId="77777777" w:rsidR="007C77A5" w:rsidRDefault="007C77A5">
            <w:pPr>
              <w:widowControl/>
              <w:spacing w:line="280" w:lineRule="exact"/>
              <w:jc w:val="center"/>
              <w:textAlignment w:val="center"/>
              <w:rPr>
                <w:rFonts w:ascii="宋体"/>
                <w:color w:val="000000"/>
                <w:sz w:val="22"/>
                <w:szCs w:val="22"/>
              </w:rPr>
            </w:pPr>
          </w:p>
        </w:tc>
        <w:tc>
          <w:tcPr>
            <w:tcW w:w="540" w:type="dxa"/>
            <w:gridSpan w:val="2"/>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2DED1F8C" w14:textId="77777777" w:rsidR="007C77A5" w:rsidRDefault="007C77A5">
            <w:pPr>
              <w:spacing w:line="240" w:lineRule="exact"/>
              <w:jc w:val="center"/>
              <w:rPr>
                <w:rFonts w:ascii="宋体"/>
                <w:color w:val="000000"/>
                <w:sz w:val="22"/>
                <w:szCs w:val="22"/>
              </w:rPr>
            </w:pPr>
          </w:p>
          <w:p w14:paraId="7CE01AFE" w14:textId="77777777" w:rsidR="007C77A5" w:rsidRDefault="007C77A5">
            <w:pPr>
              <w:spacing w:line="240" w:lineRule="exact"/>
              <w:jc w:val="center"/>
              <w:rPr>
                <w:rFonts w:ascii="宋体"/>
                <w:color w:val="000000"/>
                <w:sz w:val="22"/>
                <w:szCs w:val="22"/>
              </w:rPr>
            </w:pPr>
          </w:p>
        </w:tc>
        <w:tc>
          <w:tcPr>
            <w:tcW w:w="705"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C787A02" w14:textId="77777777" w:rsidR="007C77A5" w:rsidRDefault="00000000">
            <w:pPr>
              <w:jc w:val="center"/>
              <w:rPr>
                <w:rFonts w:ascii="宋体"/>
                <w:color w:val="000000"/>
                <w:sz w:val="22"/>
                <w:szCs w:val="22"/>
              </w:rPr>
            </w:pPr>
            <w:r>
              <w:rPr>
                <w:rFonts w:ascii="宋体" w:hAnsi="宋体" w:cs="宋体" w:hint="eastAsia"/>
                <w:color w:val="000000"/>
                <w:sz w:val="22"/>
                <w:szCs w:val="22"/>
              </w:rPr>
              <w:t>不收费</w:t>
            </w:r>
          </w:p>
        </w:tc>
        <w:tc>
          <w:tcPr>
            <w:tcW w:w="708"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4ED82C1" w14:textId="77777777" w:rsidR="007C77A5" w:rsidRDefault="00000000">
            <w:pPr>
              <w:spacing w:line="3360" w:lineRule="auto"/>
              <w:jc w:val="center"/>
              <w:rPr>
                <w:rFonts w:ascii="宋体"/>
                <w:color w:val="000000"/>
                <w:sz w:val="24"/>
              </w:rPr>
            </w:pPr>
            <w:r>
              <w:rPr>
                <w:rFonts w:ascii="宋体" w:hAnsi="宋体" w:cs="宋体" w:hint="eastAsia"/>
                <w:color w:val="000000"/>
                <w:sz w:val="22"/>
                <w:szCs w:val="22"/>
              </w:rPr>
              <w:t>拟保留</w:t>
            </w:r>
          </w:p>
        </w:tc>
      </w:tr>
      <w:tr w:rsidR="007C77A5" w14:paraId="37515358" w14:textId="77777777">
        <w:trPr>
          <w:gridBefore w:val="1"/>
          <w:gridAfter w:val="1"/>
          <w:wBefore w:w="92" w:type="dxa"/>
          <w:wAfter w:w="106" w:type="dxa"/>
          <w:trHeight w:val="931"/>
        </w:trPr>
        <w:tc>
          <w:tcPr>
            <w:tcW w:w="673" w:type="dxa"/>
            <w:gridSpan w:val="2"/>
            <w:vMerge/>
            <w:tcBorders>
              <w:top w:val="single" w:sz="4" w:space="0" w:color="000000"/>
              <w:left w:val="single" w:sz="4" w:space="0" w:color="000000"/>
              <w:bottom w:val="single" w:sz="4" w:space="0" w:color="000000"/>
              <w:right w:val="single" w:sz="4" w:space="0" w:color="000000"/>
            </w:tcBorders>
            <w:vAlign w:val="center"/>
          </w:tcPr>
          <w:p w14:paraId="54E28500" w14:textId="77777777" w:rsidR="007C77A5" w:rsidRDefault="007C77A5">
            <w:pPr>
              <w:widowControl/>
              <w:spacing w:line="280" w:lineRule="exact"/>
              <w:jc w:val="left"/>
              <w:rPr>
                <w:rFonts w:ascii="宋体"/>
                <w:color w:val="000000"/>
                <w:sz w:val="22"/>
                <w:szCs w:val="22"/>
              </w:rPr>
            </w:pPr>
          </w:p>
        </w:tc>
        <w:tc>
          <w:tcPr>
            <w:tcW w:w="1079" w:type="dxa"/>
            <w:gridSpan w:val="3"/>
            <w:vMerge/>
            <w:tcBorders>
              <w:left w:val="single" w:sz="4" w:space="0" w:color="000000"/>
              <w:right w:val="single" w:sz="4" w:space="0" w:color="000000"/>
            </w:tcBorders>
            <w:vAlign w:val="center"/>
          </w:tcPr>
          <w:p w14:paraId="111539C1" w14:textId="77777777" w:rsidR="007C77A5" w:rsidRDefault="007C77A5">
            <w:pPr>
              <w:widowControl/>
              <w:spacing w:line="280" w:lineRule="exact"/>
              <w:jc w:val="left"/>
              <w:rPr>
                <w:rFonts w:ascii="宋体"/>
                <w:color w:val="000000"/>
                <w:sz w:val="22"/>
                <w:szCs w:val="22"/>
              </w:rPr>
            </w:pPr>
          </w:p>
        </w:tc>
        <w:tc>
          <w:tcPr>
            <w:tcW w:w="3105" w:type="dxa"/>
            <w:gridSpan w:val="2"/>
            <w:vMerge/>
            <w:tcBorders>
              <w:top w:val="single" w:sz="4" w:space="0" w:color="000000"/>
              <w:left w:val="single" w:sz="4" w:space="0" w:color="000000"/>
              <w:bottom w:val="single" w:sz="4" w:space="0" w:color="000000"/>
              <w:right w:val="single" w:sz="4" w:space="0" w:color="000000"/>
            </w:tcBorders>
            <w:vAlign w:val="center"/>
          </w:tcPr>
          <w:p w14:paraId="7655520A" w14:textId="77777777" w:rsidR="007C77A5" w:rsidRDefault="007C77A5">
            <w:pPr>
              <w:widowControl/>
              <w:spacing w:line="280" w:lineRule="exact"/>
              <w:jc w:val="left"/>
              <w:rPr>
                <w:rFonts w:ascii="宋体"/>
                <w:color w:val="000000"/>
                <w:sz w:val="22"/>
                <w:szCs w:val="22"/>
              </w:rPr>
            </w:pPr>
          </w:p>
        </w:tc>
        <w:tc>
          <w:tcPr>
            <w:tcW w:w="480" w:type="dxa"/>
            <w:gridSpan w:val="3"/>
            <w:vMerge/>
            <w:tcBorders>
              <w:top w:val="single" w:sz="4" w:space="0" w:color="000000"/>
              <w:left w:val="single" w:sz="4" w:space="0" w:color="000000"/>
              <w:bottom w:val="single" w:sz="4" w:space="0" w:color="000000"/>
              <w:right w:val="single" w:sz="4" w:space="0" w:color="000000"/>
            </w:tcBorders>
            <w:vAlign w:val="center"/>
          </w:tcPr>
          <w:p w14:paraId="42393AED" w14:textId="77777777" w:rsidR="007C77A5" w:rsidRDefault="007C77A5">
            <w:pPr>
              <w:widowControl/>
              <w:spacing w:line="280" w:lineRule="exact"/>
              <w:jc w:val="left"/>
              <w:rPr>
                <w:rFonts w:ascii="宋体"/>
                <w:color w:val="000000"/>
                <w:sz w:val="22"/>
                <w:szCs w:val="22"/>
              </w:rPr>
            </w:pPr>
          </w:p>
        </w:tc>
        <w:tc>
          <w:tcPr>
            <w:tcW w:w="515" w:type="dxa"/>
            <w:gridSpan w:val="2"/>
            <w:vMerge/>
            <w:tcBorders>
              <w:left w:val="single" w:sz="4" w:space="0" w:color="000000"/>
              <w:right w:val="single" w:sz="4" w:space="0" w:color="000000"/>
            </w:tcBorders>
            <w:vAlign w:val="center"/>
          </w:tcPr>
          <w:p w14:paraId="28966227" w14:textId="77777777" w:rsidR="007C77A5" w:rsidRDefault="007C77A5">
            <w:pPr>
              <w:widowControl/>
              <w:spacing w:line="280" w:lineRule="exact"/>
              <w:jc w:val="left"/>
              <w:rPr>
                <w:rFonts w:ascii="宋体"/>
                <w:color w:val="000000"/>
                <w:sz w:val="22"/>
                <w:szCs w:val="22"/>
              </w:rPr>
            </w:pPr>
          </w:p>
        </w:tc>
        <w:tc>
          <w:tcPr>
            <w:tcW w:w="617"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C4033A8" w14:textId="77777777" w:rsidR="007C77A5" w:rsidRDefault="00000000">
            <w:pPr>
              <w:widowControl/>
              <w:spacing w:line="280" w:lineRule="exact"/>
              <w:jc w:val="left"/>
              <w:textAlignment w:val="center"/>
              <w:rPr>
                <w:rFonts w:ascii="宋体"/>
                <w:color w:val="000000"/>
                <w:sz w:val="22"/>
                <w:szCs w:val="22"/>
              </w:rPr>
            </w:pPr>
            <w:r>
              <w:rPr>
                <w:rFonts w:ascii="宋体" w:hAnsi="宋体" w:cs="宋体" w:hint="eastAsia"/>
                <w:color w:val="000000"/>
                <w:sz w:val="22"/>
                <w:szCs w:val="22"/>
              </w:rPr>
              <w:t>审查</w:t>
            </w:r>
          </w:p>
        </w:tc>
        <w:tc>
          <w:tcPr>
            <w:tcW w:w="4341"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60A846E" w14:textId="77777777" w:rsidR="007C77A5" w:rsidRDefault="00000000">
            <w:pPr>
              <w:widowControl/>
              <w:spacing w:line="280" w:lineRule="exact"/>
              <w:jc w:val="left"/>
              <w:textAlignment w:val="center"/>
              <w:rPr>
                <w:rFonts w:ascii="宋体"/>
                <w:color w:val="000000"/>
                <w:sz w:val="22"/>
                <w:szCs w:val="22"/>
              </w:rPr>
            </w:pPr>
            <w:r>
              <w:rPr>
                <w:rFonts w:ascii="宋体" w:hAnsi="宋体" w:cs="宋体"/>
                <w:color w:val="000000"/>
                <w:sz w:val="22"/>
                <w:szCs w:val="22"/>
              </w:rPr>
              <w:t>2.</w:t>
            </w:r>
            <w:r>
              <w:rPr>
                <w:rFonts w:ascii="宋体" w:hAnsi="宋体" w:cs="宋体" w:hint="eastAsia"/>
                <w:color w:val="000000"/>
                <w:sz w:val="22"/>
                <w:szCs w:val="22"/>
              </w:rPr>
              <w:t>审查责任：</w:t>
            </w:r>
            <w:r>
              <w:rPr>
                <w:rFonts w:ascii="仿宋_GB2312" w:eastAsia="仿宋_GB2312" w:hAnsi="宋体" w:cs="仿宋_GB2312" w:hint="eastAsia"/>
                <w:color w:val="000000"/>
                <w:sz w:val="22"/>
                <w:szCs w:val="22"/>
              </w:rPr>
              <w:t>按照法律、法规、规定和程序实施检查，实事求是，证据完整、确凿。监督检查人员不得少于两人，并应当出示合法证件。</w:t>
            </w:r>
          </w:p>
        </w:tc>
        <w:tc>
          <w:tcPr>
            <w:tcW w:w="1292"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C8745FA" w14:textId="77777777" w:rsidR="007C77A5" w:rsidRDefault="00000000">
            <w:pPr>
              <w:widowControl/>
              <w:spacing w:line="240" w:lineRule="exact"/>
              <w:jc w:val="center"/>
              <w:textAlignment w:val="center"/>
              <w:rPr>
                <w:rFonts w:ascii="宋体"/>
                <w:color w:val="000000"/>
                <w:sz w:val="22"/>
                <w:szCs w:val="22"/>
              </w:rPr>
            </w:pPr>
            <w:r>
              <w:rPr>
                <w:rFonts w:ascii="宋体" w:cs="宋体" w:hint="eastAsia"/>
                <w:color w:val="000000"/>
                <w:sz w:val="22"/>
                <w:szCs w:val="22"/>
              </w:rPr>
              <w:t>安监站</w:t>
            </w:r>
          </w:p>
        </w:tc>
        <w:tc>
          <w:tcPr>
            <w:tcW w:w="52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C9475BD" w14:textId="77777777" w:rsidR="007C77A5" w:rsidRDefault="007C77A5">
            <w:pPr>
              <w:spacing w:line="280" w:lineRule="exact"/>
              <w:jc w:val="center"/>
              <w:rPr>
                <w:rFonts w:ascii="宋体"/>
                <w:color w:val="000000"/>
                <w:sz w:val="22"/>
                <w:szCs w:val="22"/>
              </w:rPr>
            </w:pPr>
          </w:p>
        </w:tc>
        <w:tc>
          <w:tcPr>
            <w:tcW w:w="540" w:type="dxa"/>
            <w:gridSpan w:val="2"/>
            <w:vMerge/>
            <w:tcBorders>
              <w:left w:val="single" w:sz="4" w:space="0" w:color="000000"/>
              <w:right w:val="single" w:sz="4" w:space="0" w:color="000000"/>
            </w:tcBorders>
            <w:tcMar>
              <w:top w:w="15" w:type="dxa"/>
              <w:left w:w="15" w:type="dxa"/>
              <w:bottom w:w="15" w:type="dxa"/>
              <w:right w:w="15" w:type="dxa"/>
            </w:tcMar>
            <w:vAlign w:val="center"/>
          </w:tcPr>
          <w:p w14:paraId="6675BF68" w14:textId="77777777" w:rsidR="007C77A5" w:rsidRDefault="007C77A5">
            <w:pPr>
              <w:spacing w:line="240" w:lineRule="exact"/>
              <w:jc w:val="center"/>
              <w:rPr>
                <w:rFonts w:ascii="宋体"/>
                <w:color w:val="000000"/>
                <w:sz w:val="22"/>
                <w:szCs w:val="22"/>
              </w:rPr>
            </w:pPr>
          </w:p>
        </w:tc>
        <w:tc>
          <w:tcPr>
            <w:tcW w:w="705" w:type="dxa"/>
            <w:gridSpan w:val="2"/>
            <w:vMerge/>
            <w:tcBorders>
              <w:top w:val="single" w:sz="4" w:space="0" w:color="000000"/>
              <w:left w:val="single" w:sz="4" w:space="0" w:color="000000"/>
              <w:bottom w:val="single" w:sz="4" w:space="0" w:color="000000"/>
              <w:right w:val="single" w:sz="4" w:space="0" w:color="000000"/>
            </w:tcBorders>
            <w:vAlign w:val="center"/>
          </w:tcPr>
          <w:p w14:paraId="4E3CDA6A" w14:textId="77777777" w:rsidR="007C77A5" w:rsidRDefault="007C77A5">
            <w:pPr>
              <w:widowControl/>
              <w:jc w:val="left"/>
              <w:rPr>
                <w:rFonts w:ascii="宋体"/>
                <w:color w:val="000000"/>
                <w:sz w:val="22"/>
                <w:szCs w:val="22"/>
              </w:rPr>
            </w:pPr>
          </w:p>
        </w:tc>
        <w:tc>
          <w:tcPr>
            <w:tcW w:w="708" w:type="dxa"/>
            <w:gridSpan w:val="2"/>
            <w:vMerge/>
            <w:tcBorders>
              <w:top w:val="single" w:sz="4" w:space="0" w:color="000000"/>
              <w:left w:val="single" w:sz="4" w:space="0" w:color="000000"/>
              <w:bottom w:val="single" w:sz="4" w:space="0" w:color="000000"/>
              <w:right w:val="single" w:sz="4" w:space="0" w:color="000000"/>
            </w:tcBorders>
            <w:vAlign w:val="center"/>
          </w:tcPr>
          <w:p w14:paraId="0F93E1FD" w14:textId="77777777" w:rsidR="007C77A5" w:rsidRDefault="007C77A5">
            <w:pPr>
              <w:widowControl/>
              <w:jc w:val="left"/>
              <w:rPr>
                <w:rFonts w:ascii="宋体"/>
                <w:color w:val="000000"/>
                <w:sz w:val="24"/>
              </w:rPr>
            </w:pPr>
          </w:p>
        </w:tc>
      </w:tr>
      <w:tr w:rsidR="007C77A5" w14:paraId="430FCA5C" w14:textId="77777777">
        <w:trPr>
          <w:gridBefore w:val="1"/>
          <w:gridAfter w:val="1"/>
          <w:wBefore w:w="92" w:type="dxa"/>
          <w:wAfter w:w="106" w:type="dxa"/>
          <w:trHeight w:val="733"/>
        </w:trPr>
        <w:tc>
          <w:tcPr>
            <w:tcW w:w="673" w:type="dxa"/>
            <w:gridSpan w:val="2"/>
            <w:vMerge/>
            <w:tcBorders>
              <w:top w:val="single" w:sz="4" w:space="0" w:color="000000"/>
              <w:left w:val="single" w:sz="4" w:space="0" w:color="000000"/>
              <w:bottom w:val="single" w:sz="4" w:space="0" w:color="000000"/>
              <w:right w:val="single" w:sz="4" w:space="0" w:color="000000"/>
            </w:tcBorders>
            <w:vAlign w:val="center"/>
          </w:tcPr>
          <w:p w14:paraId="45F725CB" w14:textId="77777777" w:rsidR="007C77A5" w:rsidRDefault="007C77A5">
            <w:pPr>
              <w:widowControl/>
              <w:spacing w:line="280" w:lineRule="exact"/>
              <w:jc w:val="left"/>
              <w:rPr>
                <w:rFonts w:ascii="宋体"/>
                <w:color w:val="000000"/>
                <w:sz w:val="22"/>
                <w:szCs w:val="22"/>
              </w:rPr>
            </w:pPr>
          </w:p>
        </w:tc>
        <w:tc>
          <w:tcPr>
            <w:tcW w:w="1079" w:type="dxa"/>
            <w:gridSpan w:val="3"/>
            <w:vMerge/>
            <w:tcBorders>
              <w:left w:val="single" w:sz="4" w:space="0" w:color="000000"/>
              <w:right w:val="single" w:sz="4" w:space="0" w:color="000000"/>
            </w:tcBorders>
            <w:vAlign w:val="center"/>
          </w:tcPr>
          <w:p w14:paraId="3571B9E2" w14:textId="77777777" w:rsidR="007C77A5" w:rsidRDefault="007C77A5">
            <w:pPr>
              <w:widowControl/>
              <w:spacing w:line="280" w:lineRule="exact"/>
              <w:jc w:val="left"/>
              <w:rPr>
                <w:rFonts w:ascii="宋体"/>
                <w:color w:val="000000"/>
                <w:sz w:val="22"/>
                <w:szCs w:val="22"/>
              </w:rPr>
            </w:pPr>
          </w:p>
        </w:tc>
        <w:tc>
          <w:tcPr>
            <w:tcW w:w="3105" w:type="dxa"/>
            <w:gridSpan w:val="2"/>
            <w:vMerge/>
            <w:tcBorders>
              <w:top w:val="single" w:sz="4" w:space="0" w:color="000000"/>
              <w:left w:val="single" w:sz="4" w:space="0" w:color="000000"/>
              <w:bottom w:val="single" w:sz="4" w:space="0" w:color="000000"/>
              <w:right w:val="single" w:sz="4" w:space="0" w:color="000000"/>
            </w:tcBorders>
            <w:vAlign w:val="center"/>
          </w:tcPr>
          <w:p w14:paraId="66F4E479" w14:textId="77777777" w:rsidR="007C77A5" w:rsidRDefault="007C77A5">
            <w:pPr>
              <w:widowControl/>
              <w:spacing w:line="280" w:lineRule="exact"/>
              <w:jc w:val="left"/>
              <w:rPr>
                <w:rFonts w:ascii="宋体"/>
                <w:color w:val="000000"/>
                <w:sz w:val="22"/>
                <w:szCs w:val="22"/>
              </w:rPr>
            </w:pPr>
          </w:p>
        </w:tc>
        <w:tc>
          <w:tcPr>
            <w:tcW w:w="480" w:type="dxa"/>
            <w:gridSpan w:val="3"/>
            <w:vMerge/>
            <w:tcBorders>
              <w:top w:val="single" w:sz="4" w:space="0" w:color="000000"/>
              <w:left w:val="single" w:sz="4" w:space="0" w:color="000000"/>
              <w:bottom w:val="single" w:sz="4" w:space="0" w:color="000000"/>
              <w:right w:val="single" w:sz="4" w:space="0" w:color="000000"/>
            </w:tcBorders>
            <w:vAlign w:val="center"/>
          </w:tcPr>
          <w:p w14:paraId="5BEDD9D6" w14:textId="77777777" w:rsidR="007C77A5" w:rsidRDefault="007C77A5">
            <w:pPr>
              <w:widowControl/>
              <w:spacing w:line="280" w:lineRule="exact"/>
              <w:jc w:val="left"/>
              <w:rPr>
                <w:rFonts w:ascii="宋体"/>
                <w:color w:val="000000"/>
                <w:sz w:val="22"/>
                <w:szCs w:val="22"/>
              </w:rPr>
            </w:pPr>
          </w:p>
        </w:tc>
        <w:tc>
          <w:tcPr>
            <w:tcW w:w="515" w:type="dxa"/>
            <w:gridSpan w:val="2"/>
            <w:vMerge/>
            <w:tcBorders>
              <w:left w:val="single" w:sz="4" w:space="0" w:color="000000"/>
              <w:right w:val="single" w:sz="4" w:space="0" w:color="000000"/>
            </w:tcBorders>
            <w:vAlign w:val="center"/>
          </w:tcPr>
          <w:p w14:paraId="4ECAC573" w14:textId="77777777" w:rsidR="007C77A5" w:rsidRDefault="007C77A5">
            <w:pPr>
              <w:widowControl/>
              <w:spacing w:line="280" w:lineRule="exact"/>
              <w:jc w:val="left"/>
              <w:rPr>
                <w:rFonts w:ascii="宋体"/>
                <w:color w:val="000000"/>
                <w:sz w:val="22"/>
                <w:szCs w:val="22"/>
              </w:rPr>
            </w:pPr>
          </w:p>
        </w:tc>
        <w:tc>
          <w:tcPr>
            <w:tcW w:w="617"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405BD65" w14:textId="77777777" w:rsidR="007C77A5" w:rsidRDefault="00000000">
            <w:pPr>
              <w:widowControl/>
              <w:spacing w:line="280" w:lineRule="exact"/>
              <w:jc w:val="left"/>
              <w:textAlignment w:val="center"/>
              <w:rPr>
                <w:rFonts w:ascii="宋体"/>
                <w:color w:val="000000"/>
                <w:sz w:val="22"/>
                <w:szCs w:val="22"/>
              </w:rPr>
            </w:pPr>
            <w:r>
              <w:rPr>
                <w:rFonts w:ascii="宋体" w:hAnsi="宋体" w:cs="宋体" w:hint="eastAsia"/>
                <w:color w:val="000000"/>
                <w:sz w:val="22"/>
                <w:szCs w:val="22"/>
              </w:rPr>
              <w:t>决定</w:t>
            </w:r>
          </w:p>
        </w:tc>
        <w:tc>
          <w:tcPr>
            <w:tcW w:w="4341"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B3FA5C0" w14:textId="77777777" w:rsidR="007C77A5" w:rsidRDefault="00000000">
            <w:pPr>
              <w:widowControl/>
              <w:spacing w:line="280" w:lineRule="exact"/>
              <w:jc w:val="left"/>
              <w:textAlignment w:val="center"/>
              <w:rPr>
                <w:rFonts w:ascii="宋体"/>
                <w:color w:val="000000"/>
                <w:sz w:val="22"/>
                <w:szCs w:val="22"/>
              </w:rPr>
            </w:pPr>
            <w:r>
              <w:rPr>
                <w:rFonts w:ascii="宋体" w:hAnsi="宋体" w:cs="宋体"/>
                <w:color w:val="000000"/>
                <w:sz w:val="22"/>
                <w:szCs w:val="22"/>
              </w:rPr>
              <w:t>3.</w:t>
            </w:r>
            <w:r>
              <w:rPr>
                <w:rFonts w:ascii="宋体" w:hAnsi="宋体" w:cs="宋体" w:hint="eastAsia"/>
                <w:color w:val="000000"/>
                <w:sz w:val="22"/>
                <w:szCs w:val="22"/>
              </w:rPr>
              <w:t>决定责任：</w:t>
            </w:r>
            <w:r>
              <w:rPr>
                <w:rFonts w:ascii="仿宋_GB2312" w:eastAsia="仿宋_GB2312" w:hAnsi="宋体" w:cs="仿宋_GB2312" w:hint="eastAsia"/>
                <w:color w:val="000000"/>
                <w:sz w:val="22"/>
                <w:szCs w:val="22"/>
              </w:rPr>
              <w:t>依法处置，不得违反法律法规。</w:t>
            </w:r>
          </w:p>
        </w:tc>
        <w:tc>
          <w:tcPr>
            <w:tcW w:w="1292"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3C6C3B0" w14:textId="77777777" w:rsidR="007C77A5" w:rsidRDefault="00000000">
            <w:pPr>
              <w:widowControl/>
              <w:spacing w:line="240" w:lineRule="exact"/>
              <w:ind w:firstLineChars="100" w:firstLine="220"/>
              <w:textAlignment w:val="center"/>
              <w:rPr>
                <w:rFonts w:ascii="宋体"/>
                <w:color w:val="000000"/>
                <w:sz w:val="22"/>
                <w:szCs w:val="22"/>
              </w:rPr>
            </w:pPr>
            <w:r>
              <w:rPr>
                <w:rFonts w:ascii="宋体" w:cs="宋体" w:hint="eastAsia"/>
                <w:color w:val="000000"/>
                <w:sz w:val="22"/>
                <w:szCs w:val="22"/>
              </w:rPr>
              <w:t>安监站</w:t>
            </w:r>
          </w:p>
        </w:tc>
        <w:tc>
          <w:tcPr>
            <w:tcW w:w="52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B4E2A68" w14:textId="77777777" w:rsidR="007C77A5" w:rsidRDefault="007C77A5">
            <w:pPr>
              <w:spacing w:line="280" w:lineRule="exact"/>
              <w:rPr>
                <w:rFonts w:ascii="宋体"/>
                <w:color w:val="000000"/>
                <w:sz w:val="22"/>
                <w:szCs w:val="22"/>
              </w:rPr>
            </w:pPr>
          </w:p>
        </w:tc>
        <w:tc>
          <w:tcPr>
            <w:tcW w:w="540" w:type="dxa"/>
            <w:gridSpan w:val="2"/>
            <w:vMerge/>
            <w:tcBorders>
              <w:left w:val="single" w:sz="4" w:space="0" w:color="000000"/>
              <w:right w:val="single" w:sz="4" w:space="0" w:color="000000"/>
            </w:tcBorders>
            <w:tcMar>
              <w:top w:w="15" w:type="dxa"/>
              <w:left w:w="15" w:type="dxa"/>
              <w:bottom w:w="15" w:type="dxa"/>
              <w:right w:w="15" w:type="dxa"/>
            </w:tcMar>
            <w:vAlign w:val="center"/>
          </w:tcPr>
          <w:p w14:paraId="50BD87BC" w14:textId="77777777" w:rsidR="007C77A5" w:rsidRDefault="007C77A5">
            <w:pPr>
              <w:spacing w:line="240" w:lineRule="exact"/>
              <w:jc w:val="center"/>
              <w:rPr>
                <w:rFonts w:ascii="宋体"/>
                <w:color w:val="000000"/>
                <w:sz w:val="22"/>
                <w:szCs w:val="22"/>
              </w:rPr>
            </w:pPr>
          </w:p>
        </w:tc>
        <w:tc>
          <w:tcPr>
            <w:tcW w:w="705" w:type="dxa"/>
            <w:gridSpan w:val="2"/>
            <w:vMerge/>
            <w:tcBorders>
              <w:top w:val="single" w:sz="4" w:space="0" w:color="000000"/>
              <w:left w:val="single" w:sz="4" w:space="0" w:color="000000"/>
              <w:bottom w:val="single" w:sz="4" w:space="0" w:color="000000"/>
              <w:right w:val="single" w:sz="4" w:space="0" w:color="000000"/>
            </w:tcBorders>
            <w:vAlign w:val="center"/>
          </w:tcPr>
          <w:p w14:paraId="120D1ABB" w14:textId="77777777" w:rsidR="007C77A5" w:rsidRDefault="007C77A5">
            <w:pPr>
              <w:widowControl/>
              <w:jc w:val="left"/>
              <w:rPr>
                <w:rFonts w:ascii="宋体"/>
                <w:color w:val="000000"/>
                <w:sz w:val="22"/>
                <w:szCs w:val="22"/>
              </w:rPr>
            </w:pPr>
          </w:p>
        </w:tc>
        <w:tc>
          <w:tcPr>
            <w:tcW w:w="708" w:type="dxa"/>
            <w:gridSpan w:val="2"/>
            <w:vMerge/>
            <w:tcBorders>
              <w:top w:val="single" w:sz="4" w:space="0" w:color="000000"/>
              <w:left w:val="single" w:sz="4" w:space="0" w:color="000000"/>
              <w:bottom w:val="single" w:sz="4" w:space="0" w:color="000000"/>
              <w:right w:val="single" w:sz="4" w:space="0" w:color="000000"/>
            </w:tcBorders>
            <w:vAlign w:val="center"/>
          </w:tcPr>
          <w:p w14:paraId="1BC72CD6" w14:textId="77777777" w:rsidR="007C77A5" w:rsidRDefault="007C77A5">
            <w:pPr>
              <w:widowControl/>
              <w:jc w:val="left"/>
              <w:rPr>
                <w:rFonts w:ascii="宋体"/>
                <w:color w:val="000000"/>
                <w:sz w:val="24"/>
              </w:rPr>
            </w:pPr>
          </w:p>
        </w:tc>
      </w:tr>
      <w:tr w:rsidR="007C77A5" w14:paraId="75766643" w14:textId="77777777">
        <w:trPr>
          <w:gridBefore w:val="1"/>
          <w:gridAfter w:val="1"/>
          <w:wBefore w:w="92" w:type="dxa"/>
          <w:wAfter w:w="106" w:type="dxa"/>
          <w:trHeight w:val="711"/>
        </w:trPr>
        <w:tc>
          <w:tcPr>
            <w:tcW w:w="673" w:type="dxa"/>
            <w:gridSpan w:val="2"/>
            <w:vMerge/>
            <w:tcBorders>
              <w:top w:val="single" w:sz="4" w:space="0" w:color="000000"/>
              <w:left w:val="single" w:sz="4" w:space="0" w:color="000000"/>
              <w:bottom w:val="single" w:sz="4" w:space="0" w:color="000000"/>
              <w:right w:val="single" w:sz="4" w:space="0" w:color="000000"/>
            </w:tcBorders>
            <w:vAlign w:val="center"/>
          </w:tcPr>
          <w:p w14:paraId="4FD3033D" w14:textId="77777777" w:rsidR="007C77A5" w:rsidRDefault="007C77A5">
            <w:pPr>
              <w:widowControl/>
              <w:spacing w:line="280" w:lineRule="exact"/>
              <w:jc w:val="left"/>
              <w:rPr>
                <w:rFonts w:ascii="宋体"/>
                <w:color w:val="000000"/>
                <w:sz w:val="22"/>
                <w:szCs w:val="22"/>
              </w:rPr>
            </w:pPr>
          </w:p>
        </w:tc>
        <w:tc>
          <w:tcPr>
            <w:tcW w:w="1079" w:type="dxa"/>
            <w:gridSpan w:val="3"/>
            <w:vMerge/>
            <w:tcBorders>
              <w:left w:val="single" w:sz="4" w:space="0" w:color="000000"/>
              <w:bottom w:val="single" w:sz="4" w:space="0" w:color="000000"/>
              <w:right w:val="single" w:sz="4" w:space="0" w:color="000000"/>
            </w:tcBorders>
            <w:vAlign w:val="center"/>
          </w:tcPr>
          <w:p w14:paraId="6D301080" w14:textId="77777777" w:rsidR="007C77A5" w:rsidRDefault="007C77A5">
            <w:pPr>
              <w:widowControl/>
              <w:spacing w:line="280" w:lineRule="exact"/>
              <w:jc w:val="left"/>
              <w:rPr>
                <w:rFonts w:ascii="宋体"/>
                <w:color w:val="000000"/>
                <w:sz w:val="22"/>
                <w:szCs w:val="22"/>
              </w:rPr>
            </w:pPr>
          </w:p>
        </w:tc>
        <w:tc>
          <w:tcPr>
            <w:tcW w:w="3105" w:type="dxa"/>
            <w:gridSpan w:val="2"/>
            <w:vMerge/>
            <w:tcBorders>
              <w:top w:val="single" w:sz="4" w:space="0" w:color="000000"/>
              <w:left w:val="single" w:sz="4" w:space="0" w:color="000000"/>
              <w:bottom w:val="single" w:sz="4" w:space="0" w:color="000000"/>
              <w:right w:val="single" w:sz="4" w:space="0" w:color="000000"/>
            </w:tcBorders>
            <w:vAlign w:val="center"/>
          </w:tcPr>
          <w:p w14:paraId="67F5FA6E" w14:textId="77777777" w:rsidR="007C77A5" w:rsidRDefault="007C77A5">
            <w:pPr>
              <w:widowControl/>
              <w:spacing w:line="280" w:lineRule="exact"/>
              <w:jc w:val="left"/>
              <w:rPr>
                <w:rFonts w:ascii="宋体"/>
                <w:color w:val="000000"/>
                <w:sz w:val="22"/>
                <w:szCs w:val="22"/>
              </w:rPr>
            </w:pPr>
          </w:p>
        </w:tc>
        <w:tc>
          <w:tcPr>
            <w:tcW w:w="480" w:type="dxa"/>
            <w:gridSpan w:val="3"/>
            <w:vMerge/>
            <w:tcBorders>
              <w:top w:val="single" w:sz="4" w:space="0" w:color="000000"/>
              <w:left w:val="single" w:sz="4" w:space="0" w:color="000000"/>
              <w:bottom w:val="single" w:sz="4" w:space="0" w:color="000000"/>
              <w:right w:val="single" w:sz="4" w:space="0" w:color="000000"/>
            </w:tcBorders>
            <w:vAlign w:val="center"/>
          </w:tcPr>
          <w:p w14:paraId="62953895" w14:textId="77777777" w:rsidR="007C77A5" w:rsidRDefault="007C77A5">
            <w:pPr>
              <w:widowControl/>
              <w:spacing w:line="280" w:lineRule="exact"/>
              <w:jc w:val="left"/>
              <w:rPr>
                <w:rFonts w:ascii="宋体"/>
                <w:color w:val="000000"/>
                <w:sz w:val="22"/>
                <w:szCs w:val="22"/>
              </w:rPr>
            </w:pPr>
          </w:p>
        </w:tc>
        <w:tc>
          <w:tcPr>
            <w:tcW w:w="515" w:type="dxa"/>
            <w:gridSpan w:val="2"/>
            <w:vMerge/>
            <w:tcBorders>
              <w:left w:val="single" w:sz="4" w:space="0" w:color="000000"/>
              <w:bottom w:val="single" w:sz="4" w:space="0" w:color="000000"/>
              <w:right w:val="single" w:sz="4" w:space="0" w:color="000000"/>
            </w:tcBorders>
            <w:vAlign w:val="center"/>
          </w:tcPr>
          <w:p w14:paraId="11A8982E" w14:textId="77777777" w:rsidR="007C77A5" w:rsidRDefault="007C77A5">
            <w:pPr>
              <w:widowControl/>
              <w:spacing w:line="280" w:lineRule="exact"/>
              <w:jc w:val="left"/>
              <w:rPr>
                <w:rFonts w:ascii="宋体"/>
                <w:color w:val="000000"/>
                <w:sz w:val="22"/>
                <w:szCs w:val="22"/>
              </w:rPr>
            </w:pPr>
          </w:p>
        </w:tc>
        <w:tc>
          <w:tcPr>
            <w:tcW w:w="617" w:type="dxa"/>
            <w:gridSpan w:val="2"/>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0BE2CD58" w14:textId="77777777" w:rsidR="007C77A5" w:rsidRDefault="00000000">
            <w:pPr>
              <w:widowControl/>
              <w:spacing w:line="280" w:lineRule="exact"/>
              <w:jc w:val="left"/>
              <w:textAlignment w:val="center"/>
              <w:rPr>
                <w:rFonts w:ascii="宋体"/>
                <w:color w:val="000000"/>
                <w:sz w:val="22"/>
                <w:szCs w:val="22"/>
              </w:rPr>
            </w:pPr>
            <w:r>
              <w:rPr>
                <w:rFonts w:ascii="宋体" w:hAnsi="宋体" w:cs="宋体" w:hint="eastAsia"/>
                <w:color w:val="000000"/>
                <w:sz w:val="22"/>
                <w:szCs w:val="22"/>
              </w:rPr>
              <w:t>送达</w:t>
            </w:r>
          </w:p>
        </w:tc>
        <w:tc>
          <w:tcPr>
            <w:tcW w:w="4341" w:type="dxa"/>
            <w:gridSpan w:val="2"/>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16EC5807" w14:textId="77777777" w:rsidR="007C77A5" w:rsidRDefault="00000000">
            <w:pPr>
              <w:widowControl/>
              <w:spacing w:line="280" w:lineRule="exact"/>
              <w:jc w:val="left"/>
              <w:textAlignment w:val="center"/>
              <w:rPr>
                <w:rFonts w:ascii="宋体"/>
                <w:color w:val="000000"/>
                <w:sz w:val="22"/>
                <w:szCs w:val="22"/>
              </w:rPr>
            </w:pPr>
            <w:r>
              <w:rPr>
                <w:rFonts w:ascii="宋体" w:hAnsi="宋体" w:cs="宋体"/>
                <w:color w:val="000000"/>
                <w:sz w:val="22"/>
                <w:szCs w:val="22"/>
              </w:rPr>
              <w:t>4.</w:t>
            </w:r>
            <w:r>
              <w:rPr>
                <w:rFonts w:ascii="宋体" w:hAnsi="宋体" w:cs="宋体" w:hint="eastAsia"/>
                <w:color w:val="000000"/>
                <w:sz w:val="22"/>
                <w:szCs w:val="22"/>
              </w:rPr>
              <w:t>送达责任：</w:t>
            </w:r>
            <w:r>
              <w:rPr>
                <w:rFonts w:ascii="仿宋_GB2312" w:eastAsia="仿宋_GB2312" w:hAnsi="宋体" w:cs="仿宋_GB2312" w:hint="eastAsia"/>
                <w:color w:val="000000"/>
                <w:sz w:val="22"/>
                <w:szCs w:val="22"/>
              </w:rPr>
              <w:t>依照法律法规下发安全生产整改通知书或停工通知书。</w:t>
            </w:r>
          </w:p>
        </w:tc>
        <w:tc>
          <w:tcPr>
            <w:tcW w:w="1292" w:type="dxa"/>
            <w:gridSpan w:val="2"/>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03F9BAB8" w14:textId="77777777" w:rsidR="007C77A5" w:rsidRDefault="00000000">
            <w:pPr>
              <w:widowControl/>
              <w:spacing w:line="240" w:lineRule="exact"/>
              <w:jc w:val="center"/>
              <w:textAlignment w:val="center"/>
              <w:rPr>
                <w:sz w:val="22"/>
                <w:szCs w:val="22"/>
              </w:rPr>
            </w:pPr>
            <w:r>
              <w:rPr>
                <w:rFonts w:ascii="宋体" w:cs="宋体" w:hint="eastAsia"/>
                <w:color w:val="000000"/>
                <w:sz w:val="22"/>
                <w:szCs w:val="22"/>
              </w:rPr>
              <w:t>安监站</w:t>
            </w:r>
          </w:p>
        </w:tc>
        <w:tc>
          <w:tcPr>
            <w:tcW w:w="525" w:type="dxa"/>
            <w:gridSpan w:val="2"/>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1E7CE4D6" w14:textId="77777777" w:rsidR="007C77A5" w:rsidRDefault="007C77A5">
            <w:pPr>
              <w:spacing w:line="280" w:lineRule="exact"/>
              <w:jc w:val="center"/>
              <w:rPr>
                <w:rFonts w:ascii="宋体"/>
                <w:color w:val="000000"/>
                <w:sz w:val="22"/>
                <w:szCs w:val="22"/>
              </w:rPr>
            </w:pPr>
          </w:p>
        </w:tc>
        <w:tc>
          <w:tcPr>
            <w:tcW w:w="540" w:type="dxa"/>
            <w:gridSpan w:val="2"/>
            <w:vMerge/>
            <w:tcBorders>
              <w:left w:val="single" w:sz="4" w:space="0" w:color="000000"/>
              <w:right w:val="single" w:sz="4" w:space="0" w:color="000000"/>
            </w:tcBorders>
            <w:tcMar>
              <w:top w:w="15" w:type="dxa"/>
              <w:left w:w="15" w:type="dxa"/>
              <w:bottom w:w="15" w:type="dxa"/>
              <w:right w:w="15" w:type="dxa"/>
            </w:tcMar>
            <w:vAlign w:val="center"/>
          </w:tcPr>
          <w:p w14:paraId="38639DDD" w14:textId="77777777" w:rsidR="007C77A5" w:rsidRDefault="007C77A5">
            <w:pPr>
              <w:spacing w:line="240" w:lineRule="exact"/>
              <w:jc w:val="center"/>
              <w:rPr>
                <w:rFonts w:ascii="宋体"/>
                <w:color w:val="000000"/>
                <w:sz w:val="22"/>
                <w:szCs w:val="22"/>
              </w:rPr>
            </w:pPr>
          </w:p>
        </w:tc>
        <w:tc>
          <w:tcPr>
            <w:tcW w:w="705" w:type="dxa"/>
            <w:gridSpan w:val="2"/>
            <w:vMerge/>
            <w:tcBorders>
              <w:top w:val="single" w:sz="4" w:space="0" w:color="000000"/>
              <w:left w:val="single" w:sz="4" w:space="0" w:color="000000"/>
              <w:bottom w:val="single" w:sz="4" w:space="0" w:color="000000"/>
              <w:right w:val="single" w:sz="4" w:space="0" w:color="000000"/>
            </w:tcBorders>
            <w:vAlign w:val="center"/>
          </w:tcPr>
          <w:p w14:paraId="60AC02FF" w14:textId="77777777" w:rsidR="007C77A5" w:rsidRDefault="007C77A5">
            <w:pPr>
              <w:widowControl/>
              <w:jc w:val="left"/>
              <w:rPr>
                <w:rFonts w:ascii="宋体"/>
                <w:color w:val="000000"/>
                <w:sz w:val="22"/>
                <w:szCs w:val="22"/>
              </w:rPr>
            </w:pPr>
          </w:p>
        </w:tc>
        <w:tc>
          <w:tcPr>
            <w:tcW w:w="708" w:type="dxa"/>
            <w:gridSpan w:val="2"/>
            <w:vMerge/>
            <w:tcBorders>
              <w:top w:val="single" w:sz="4" w:space="0" w:color="000000"/>
              <w:left w:val="single" w:sz="4" w:space="0" w:color="000000"/>
              <w:bottom w:val="single" w:sz="4" w:space="0" w:color="000000"/>
              <w:right w:val="single" w:sz="4" w:space="0" w:color="000000"/>
            </w:tcBorders>
            <w:vAlign w:val="center"/>
          </w:tcPr>
          <w:p w14:paraId="41FBD710" w14:textId="77777777" w:rsidR="007C77A5" w:rsidRDefault="007C77A5">
            <w:pPr>
              <w:widowControl/>
              <w:jc w:val="left"/>
              <w:rPr>
                <w:rFonts w:ascii="宋体"/>
                <w:color w:val="000000"/>
                <w:sz w:val="24"/>
              </w:rPr>
            </w:pPr>
          </w:p>
        </w:tc>
      </w:tr>
      <w:tr w:rsidR="007C77A5" w14:paraId="2D73E6BD" w14:textId="77777777">
        <w:trPr>
          <w:gridBefore w:val="1"/>
          <w:gridAfter w:val="1"/>
          <w:wBefore w:w="92" w:type="dxa"/>
          <w:wAfter w:w="106" w:type="dxa"/>
          <w:trHeight w:val="937"/>
        </w:trPr>
        <w:tc>
          <w:tcPr>
            <w:tcW w:w="673" w:type="dxa"/>
            <w:gridSpan w:val="2"/>
            <w:vMerge/>
            <w:tcBorders>
              <w:top w:val="single" w:sz="4" w:space="0" w:color="000000"/>
              <w:left w:val="single" w:sz="4" w:space="0" w:color="000000"/>
              <w:bottom w:val="single" w:sz="4" w:space="0" w:color="000000"/>
              <w:right w:val="single" w:sz="4" w:space="0" w:color="000000"/>
            </w:tcBorders>
            <w:vAlign w:val="center"/>
          </w:tcPr>
          <w:p w14:paraId="5A3E164B" w14:textId="77777777" w:rsidR="007C77A5" w:rsidRDefault="007C77A5">
            <w:pPr>
              <w:widowControl/>
              <w:spacing w:line="280" w:lineRule="exact"/>
              <w:jc w:val="left"/>
              <w:rPr>
                <w:rFonts w:ascii="宋体"/>
                <w:color w:val="000000"/>
                <w:sz w:val="22"/>
                <w:szCs w:val="22"/>
              </w:rPr>
            </w:pPr>
          </w:p>
        </w:tc>
        <w:tc>
          <w:tcPr>
            <w:tcW w:w="1079" w:type="dxa"/>
            <w:gridSpan w:val="3"/>
            <w:vMerge/>
            <w:tcBorders>
              <w:left w:val="single" w:sz="4" w:space="0" w:color="000000"/>
              <w:bottom w:val="single" w:sz="4" w:space="0" w:color="000000"/>
              <w:right w:val="single" w:sz="4" w:space="0" w:color="000000"/>
            </w:tcBorders>
            <w:vAlign w:val="center"/>
          </w:tcPr>
          <w:p w14:paraId="1AEA2220" w14:textId="77777777" w:rsidR="007C77A5" w:rsidRDefault="007C77A5">
            <w:pPr>
              <w:widowControl/>
              <w:spacing w:line="280" w:lineRule="exact"/>
              <w:jc w:val="left"/>
              <w:rPr>
                <w:rFonts w:ascii="宋体"/>
                <w:color w:val="000000"/>
                <w:sz w:val="22"/>
                <w:szCs w:val="22"/>
              </w:rPr>
            </w:pPr>
          </w:p>
        </w:tc>
        <w:tc>
          <w:tcPr>
            <w:tcW w:w="3105" w:type="dxa"/>
            <w:gridSpan w:val="2"/>
            <w:vMerge/>
            <w:tcBorders>
              <w:top w:val="single" w:sz="4" w:space="0" w:color="000000"/>
              <w:left w:val="single" w:sz="4" w:space="0" w:color="000000"/>
              <w:bottom w:val="single" w:sz="4" w:space="0" w:color="000000"/>
              <w:right w:val="single" w:sz="4" w:space="0" w:color="000000"/>
            </w:tcBorders>
            <w:vAlign w:val="center"/>
          </w:tcPr>
          <w:p w14:paraId="232BE82A" w14:textId="77777777" w:rsidR="007C77A5" w:rsidRDefault="007C77A5">
            <w:pPr>
              <w:widowControl/>
              <w:spacing w:line="280" w:lineRule="exact"/>
              <w:jc w:val="left"/>
              <w:rPr>
                <w:rFonts w:ascii="宋体"/>
                <w:color w:val="000000"/>
                <w:sz w:val="22"/>
                <w:szCs w:val="22"/>
              </w:rPr>
            </w:pPr>
          </w:p>
        </w:tc>
        <w:tc>
          <w:tcPr>
            <w:tcW w:w="480" w:type="dxa"/>
            <w:gridSpan w:val="3"/>
            <w:vMerge/>
            <w:tcBorders>
              <w:top w:val="single" w:sz="4" w:space="0" w:color="000000"/>
              <w:left w:val="single" w:sz="4" w:space="0" w:color="000000"/>
              <w:bottom w:val="single" w:sz="4" w:space="0" w:color="000000"/>
              <w:right w:val="single" w:sz="4" w:space="0" w:color="000000"/>
            </w:tcBorders>
            <w:vAlign w:val="center"/>
          </w:tcPr>
          <w:p w14:paraId="6676521F" w14:textId="77777777" w:rsidR="007C77A5" w:rsidRDefault="007C77A5">
            <w:pPr>
              <w:widowControl/>
              <w:spacing w:line="280" w:lineRule="exact"/>
              <w:jc w:val="left"/>
              <w:rPr>
                <w:rFonts w:ascii="宋体"/>
                <w:color w:val="000000"/>
                <w:sz w:val="22"/>
                <w:szCs w:val="22"/>
              </w:rPr>
            </w:pPr>
          </w:p>
        </w:tc>
        <w:tc>
          <w:tcPr>
            <w:tcW w:w="515" w:type="dxa"/>
            <w:gridSpan w:val="2"/>
            <w:vMerge/>
            <w:tcBorders>
              <w:left w:val="single" w:sz="4" w:space="0" w:color="000000"/>
              <w:bottom w:val="single" w:sz="4" w:space="0" w:color="000000"/>
              <w:right w:val="single" w:sz="4" w:space="0" w:color="000000"/>
            </w:tcBorders>
            <w:vAlign w:val="center"/>
          </w:tcPr>
          <w:p w14:paraId="6439584F" w14:textId="77777777" w:rsidR="007C77A5" w:rsidRDefault="007C77A5">
            <w:pPr>
              <w:widowControl/>
              <w:spacing w:line="280" w:lineRule="exact"/>
              <w:jc w:val="left"/>
              <w:rPr>
                <w:rFonts w:ascii="宋体"/>
                <w:color w:val="000000"/>
                <w:sz w:val="22"/>
                <w:szCs w:val="22"/>
              </w:rPr>
            </w:pPr>
          </w:p>
        </w:tc>
        <w:tc>
          <w:tcPr>
            <w:tcW w:w="617" w:type="dxa"/>
            <w:gridSpan w:val="2"/>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06FDC1DE" w14:textId="77777777" w:rsidR="007C77A5" w:rsidRDefault="00000000">
            <w:pPr>
              <w:widowControl/>
              <w:spacing w:line="280" w:lineRule="exact"/>
              <w:jc w:val="left"/>
              <w:textAlignment w:val="center"/>
              <w:rPr>
                <w:rFonts w:ascii="宋体"/>
                <w:color w:val="000000"/>
                <w:sz w:val="22"/>
                <w:szCs w:val="22"/>
              </w:rPr>
            </w:pPr>
            <w:r>
              <w:rPr>
                <w:rFonts w:ascii="宋体" w:hAnsi="宋体" w:cs="宋体" w:hint="eastAsia"/>
                <w:color w:val="000000"/>
                <w:sz w:val="22"/>
                <w:szCs w:val="22"/>
              </w:rPr>
              <w:t>事后监管</w:t>
            </w:r>
          </w:p>
        </w:tc>
        <w:tc>
          <w:tcPr>
            <w:tcW w:w="4341" w:type="dxa"/>
            <w:gridSpan w:val="2"/>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50031C18" w14:textId="77777777" w:rsidR="007C77A5" w:rsidRDefault="00000000">
            <w:pPr>
              <w:widowControl/>
              <w:spacing w:line="280" w:lineRule="exact"/>
              <w:jc w:val="left"/>
              <w:textAlignment w:val="center"/>
              <w:rPr>
                <w:rFonts w:ascii="宋体"/>
                <w:color w:val="000000"/>
                <w:sz w:val="22"/>
                <w:szCs w:val="22"/>
              </w:rPr>
            </w:pPr>
            <w:r>
              <w:rPr>
                <w:rFonts w:ascii="宋体" w:hAnsi="宋体" w:cs="宋体"/>
                <w:color w:val="000000"/>
                <w:sz w:val="22"/>
                <w:szCs w:val="22"/>
              </w:rPr>
              <w:t>5.</w:t>
            </w:r>
            <w:r>
              <w:rPr>
                <w:rFonts w:ascii="宋体" w:hAnsi="宋体" w:cs="宋体" w:hint="eastAsia"/>
                <w:color w:val="000000"/>
                <w:sz w:val="22"/>
                <w:szCs w:val="22"/>
              </w:rPr>
              <w:t>事后监管责任：</w:t>
            </w:r>
            <w:r>
              <w:rPr>
                <w:rFonts w:ascii="仿宋_GB2312" w:eastAsia="仿宋_GB2312" w:hAnsi="宋体" w:cs="仿宋_GB2312" w:hint="eastAsia"/>
                <w:color w:val="000000"/>
                <w:sz w:val="22"/>
                <w:szCs w:val="22"/>
              </w:rPr>
              <w:t>加强对企业事后监督</w:t>
            </w:r>
            <w:r>
              <w:rPr>
                <w:rFonts w:ascii="宋体" w:hAnsi="宋体" w:cs="宋体" w:hint="eastAsia"/>
                <w:color w:val="000000"/>
                <w:sz w:val="22"/>
                <w:szCs w:val="22"/>
              </w:rPr>
              <w:t>。</w:t>
            </w:r>
          </w:p>
        </w:tc>
        <w:tc>
          <w:tcPr>
            <w:tcW w:w="1292" w:type="dxa"/>
            <w:gridSpan w:val="2"/>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22599246" w14:textId="77777777" w:rsidR="007C77A5" w:rsidRDefault="00000000">
            <w:pPr>
              <w:widowControl/>
              <w:spacing w:line="240" w:lineRule="exact"/>
              <w:jc w:val="center"/>
              <w:textAlignment w:val="center"/>
              <w:rPr>
                <w:sz w:val="22"/>
                <w:szCs w:val="22"/>
              </w:rPr>
            </w:pPr>
            <w:r>
              <w:rPr>
                <w:rFonts w:ascii="宋体" w:hAnsi="宋体" w:cs="宋体" w:hint="eastAsia"/>
                <w:color w:val="000000"/>
                <w:sz w:val="22"/>
                <w:szCs w:val="22"/>
              </w:rPr>
              <w:t>安监站</w:t>
            </w:r>
          </w:p>
        </w:tc>
        <w:tc>
          <w:tcPr>
            <w:tcW w:w="525" w:type="dxa"/>
            <w:gridSpan w:val="2"/>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614D3AD4" w14:textId="77777777" w:rsidR="007C77A5" w:rsidRDefault="007C77A5">
            <w:pPr>
              <w:spacing w:line="280" w:lineRule="exact"/>
              <w:jc w:val="center"/>
              <w:rPr>
                <w:rFonts w:ascii="宋体"/>
                <w:color w:val="000000"/>
                <w:sz w:val="22"/>
                <w:szCs w:val="22"/>
              </w:rPr>
            </w:pPr>
          </w:p>
        </w:tc>
        <w:tc>
          <w:tcPr>
            <w:tcW w:w="540" w:type="dxa"/>
            <w:gridSpan w:val="2"/>
            <w:vMerge/>
            <w:tcBorders>
              <w:left w:val="single" w:sz="4" w:space="0" w:color="000000"/>
              <w:bottom w:val="single" w:sz="4" w:space="0" w:color="000000"/>
              <w:right w:val="single" w:sz="4" w:space="0" w:color="000000"/>
            </w:tcBorders>
            <w:tcMar>
              <w:top w:w="15" w:type="dxa"/>
              <w:left w:w="15" w:type="dxa"/>
              <w:bottom w:w="15" w:type="dxa"/>
              <w:right w:w="15" w:type="dxa"/>
            </w:tcMar>
            <w:vAlign w:val="center"/>
          </w:tcPr>
          <w:p w14:paraId="6AD6C815" w14:textId="77777777" w:rsidR="007C77A5" w:rsidRDefault="007C77A5">
            <w:pPr>
              <w:spacing w:line="240" w:lineRule="exact"/>
              <w:jc w:val="center"/>
              <w:rPr>
                <w:rFonts w:ascii="宋体"/>
                <w:color w:val="000000"/>
                <w:sz w:val="22"/>
                <w:szCs w:val="22"/>
              </w:rPr>
            </w:pPr>
          </w:p>
        </w:tc>
        <w:tc>
          <w:tcPr>
            <w:tcW w:w="705" w:type="dxa"/>
            <w:gridSpan w:val="2"/>
            <w:vMerge/>
            <w:tcBorders>
              <w:top w:val="single" w:sz="4" w:space="0" w:color="000000"/>
              <w:left w:val="single" w:sz="4" w:space="0" w:color="000000"/>
              <w:bottom w:val="single" w:sz="4" w:space="0" w:color="000000"/>
              <w:right w:val="single" w:sz="4" w:space="0" w:color="000000"/>
            </w:tcBorders>
            <w:vAlign w:val="center"/>
          </w:tcPr>
          <w:p w14:paraId="4CC6AB24" w14:textId="77777777" w:rsidR="007C77A5" w:rsidRDefault="007C77A5">
            <w:pPr>
              <w:widowControl/>
              <w:jc w:val="left"/>
              <w:rPr>
                <w:rFonts w:ascii="宋体"/>
                <w:color w:val="000000"/>
                <w:sz w:val="22"/>
                <w:szCs w:val="22"/>
              </w:rPr>
            </w:pPr>
          </w:p>
        </w:tc>
        <w:tc>
          <w:tcPr>
            <w:tcW w:w="708" w:type="dxa"/>
            <w:gridSpan w:val="2"/>
            <w:vMerge/>
            <w:tcBorders>
              <w:top w:val="single" w:sz="4" w:space="0" w:color="000000"/>
              <w:left w:val="single" w:sz="4" w:space="0" w:color="000000"/>
              <w:bottom w:val="single" w:sz="4" w:space="0" w:color="000000"/>
              <w:right w:val="single" w:sz="4" w:space="0" w:color="000000"/>
            </w:tcBorders>
            <w:vAlign w:val="center"/>
          </w:tcPr>
          <w:p w14:paraId="7CA051ED" w14:textId="77777777" w:rsidR="007C77A5" w:rsidRDefault="007C77A5">
            <w:pPr>
              <w:widowControl/>
              <w:jc w:val="left"/>
              <w:rPr>
                <w:rFonts w:ascii="宋体"/>
                <w:color w:val="000000"/>
                <w:sz w:val="24"/>
              </w:rPr>
            </w:pPr>
          </w:p>
        </w:tc>
      </w:tr>
      <w:tr w:rsidR="007C77A5" w14:paraId="4A344B03" w14:textId="77777777">
        <w:trPr>
          <w:gridBefore w:val="1"/>
          <w:gridAfter w:val="1"/>
          <w:wBefore w:w="92" w:type="dxa"/>
          <w:wAfter w:w="106" w:type="dxa"/>
          <w:trHeight w:val="370"/>
        </w:trPr>
        <w:tc>
          <w:tcPr>
            <w:tcW w:w="14580" w:type="dxa"/>
            <w:gridSpan w:val="26"/>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tbl>
            <w:tblPr>
              <w:tblW w:w="14955" w:type="dxa"/>
              <w:tblBorders>
                <w:insideH w:val="none" w:sz="4" w:space="0" w:color="auto"/>
                <w:insideV w:val="none" w:sz="4" w:space="0" w:color="auto"/>
              </w:tblBorders>
              <w:tblLayout w:type="fixed"/>
              <w:tblCellMar>
                <w:left w:w="0" w:type="dxa"/>
                <w:right w:w="0" w:type="dxa"/>
              </w:tblCellMar>
              <w:tblLook w:val="04A0" w:firstRow="1" w:lastRow="0" w:firstColumn="1" w:lastColumn="0" w:noHBand="0" w:noVBand="1"/>
            </w:tblPr>
            <w:tblGrid>
              <w:gridCol w:w="14955"/>
            </w:tblGrid>
            <w:tr w:rsidR="007C77A5" w14:paraId="6BB3487D" w14:textId="77777777">
              <w:trPr>
                <w:trHeight w:val="345"/>
              </w:trPr>
              <w:tc>
                <w:tcPr>
                  <w:tcW w:w="14955" w:type="dxa"/>
                  <w:tcMar>
                    <w:top w:w="15" w:type="dxa"/>
                    <w:left w:w="15" w:type="dxa"/>
                    <w:right w:w="15" w:type="dxa"/>
                  </w:tcMar>
                  <w:vAlign w:val="center"/>
                </w:tcPr>
                <w:p w14:paraId="52679B07" w14:textId="77777777" w:rsidR="007C77A5" w:rsidRDefault="00000000">
                  <w:pPr>
                    <w:widowControl/>
                    <w:jc w:val="left"/>
                    <w:textAlignment w:val="center"/>
                    <w:rPr>
                      <w:rFonts w:ascii="宋体"/>
                      <w:color w:val="000000"/>
                      <w:sz w:val="16"/>
                      <w:szCs w:val="16"/>
                    </w:rPr>
                  </w:pPr>
                  <w:r>
                    <w:rPr>
                      <w:rFonts w:ascii="宋体" w:hAnsi="宋体" w:cs="宋体"/>
                      <w:color w:val="000000"/>
                      <w:sz w:val="16"/>
                      <w:szCs w:val="16"/>
                    </w:rPr>
                    <w:t xml:space="preserve">     </w:t>
                  </w:r>
                  <w:r>
                    <w:rPr>
                      <w:rFonts w:ascii="宋体" w:hAnsi="宋体" w:cs="宋体" w:hint="eastAsia"/>
                      <w:color w:val="000000"/>
                      <w:kern w:val="0"/>
                      <w:sz w:val="22"/>
                      <w:szCs w:val="22"/>
                    </w:rPr>
                    <w:t>服务电话：</w:t>
                  </w:r>
                  <w:r>
                    <w:rPr>
                      <w:rFonts w:ascii="宋体" w:hAnsi="宋体" w:cs="宋体"/>
                      <w:color w:val="000000"/>
                      <w:kern w:val="0"/>
                      <w:sz w:val="22"/>
                      <w:szCs w:val="22"/>
                    </w:rPr>
                    <w:t xml:space="preserve">  0375-8122694                </w:t>
                  </w:r>
                  <w:r>
                    <w:rPr>
                      <w:rFonts w:ascii="宋体" w:hAnsi="宋体" w:cs="宋体"/>
                      <w:color w:val="000000"/>
                      <w:kern w:val="0"/>
                      <w:szCs w:val="21"/>
                    </w:rPr>
                    <w:t xml:space="preserve"> </w:t>
                  </w:r>
                  <w:r>
                    <w:rPr>
                      <w:rFonts w:ascii="宋体" w:hAnsi="宋体" w:cs="宋体" w:hint="eastAsia"/>
                      <w:color w:val="000000"/>
                      <w:kern w:val="0"/>
                      <w:szCs w:val="21"/>
                    </w:rPr>
                    <w:t>投诉机构：</w:t>
                  </w:r>
                  <w:r>
                    <w:rPr>
                      <w:rFonts w:ascii="宋体" w:hAnsi="宋体" w:cs="宋体" w:hint="eastAsia"/>
                      <w:color w:val="000000"/>
                      <w:kern w:val="0"/>
                      <w:sz w:val="22"/>
                      <w:szCs w:val="22"/>
                    </w:rPr>
                    <w:t>舞钢市住房和城乡规划建设局纪检监察室</w:t>
                  </w:r>
                  <w:r>
                    <w:rPr>
                      <w:rFonts w:ascii="宋体" w:hAnsi="宋体" w:cs="宋体"/>
                      <w:color w:val="000000"/>
                      <w:kern w:val="0"/>
                      <w:szCs w:val="21"/>
                    </w:rPr>
                    <w:t xml:space="preserve">                  </w:t>
                  </w:r>
                  <w:r>
                    <w:rPr>
                      <w:rFonts w:ascii="宋体" w:hAnsi="宋体" w:cs="宋体" w:hint="eastAsia"/>
                      <w:color w:val="000000"/>
                      <w:kern w:val="0"/>
                      <w:szCs w:val="21"/>
                    </w:rPr>
                    <w:t>投诉电话：</w:t>
                  </w:r>
                  <w:r>
                    <w:rPr>
                      <w:rFonts w:ascii="宋体" w:hAnsi="宋体" w:cs="宋体"/>
                      <w:color w:val="000000"/>
                      <w:kern w:val="0"/>
                      <w:szCs w:val="21"/>
                    </w:rPr>
                    <w:t>0375-8166899</w:t>
                  </w:r>
                </w:p>
              </w:tc>
            </w:tr>
          </w:tbl>
          <w:p w14:paraId="57F0C14B" w14:textId="77777777" w:rsidR="007C77A5" w:rsidRDefault="007C77A5">
            <w:pPr>
              <w:widowControl/>
              <w:jc w:val="left"/>
              <w:textAlignment w:val="center"/>
              <w:rPr>
                <w:rFonts w:ascii="宋体"/>
                <w:color w:val="000000"/>
                <w:sz w:val="22"/>
                <w:szCs w:val="22"/>
              </w:rPr>
            </w:pPr>
          </w:p>
        </w:tc>
      </w:tr>
      <w:tr w:rsidR="007C77A5" w14:paraId="3DDA42B1" w14:textId="77777777">
        <w:trPr>
          <w:gridBefore w:val="1"/>
          <w:gridAfter w:val="1"/>
          <w:wBefore w:w="92" w:type="dxa"/>
          <w:wAfter w:w="106" w:type="dxa"/>
          <w:trHeight w:val="390"/>
        </w:trPr>
        <w:tc>
          <w:tcPr>
            <w:tcW w:w="14580" w:type="dxa"/>
            <w:gridSpan w:val="26"/>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32E9A17" w14:textId="77777777" w:rsidR="007C77A5" w:rsidRDefault="00000000">
            <w:pPr>
              <w:widowControl/>
              <w:jc w:val="left"/>
              <w:textAlignment w:val="center"/>
              <w:rPr>
                <w:rFonts w:ascii="宋体"/>
                <w:color w:val="000000"/>
                <w:sz w:val="22"/>
                <w:szCs w:val="22"/>
              </w:rPr>
            </w:pPr>
            <w:r>
              <w:rPr>
                <w:rFonts w:ascii="宋体" w:hAnsi="宋体" w:cs="宋体" w:hint="eastAsia"/>
                <w:color w:val="000000"/>
                <w:kern w:val="0"/>
                <w:sz w:val="22"/>
                <w:szCs w:val="22"/>
              </w:rPr>
              <w:t>受理地点：舞钢市住房和城乡建设局安监站</w:t>
            </w:r>
            <w:r>
              <w:rPr>
                <w:rFonts w:ascii="宋体" w:hAnsi="宋体" w:cs="宋体"/>
                <w:color w:val="000000"/>
                <w:kern w:val="0"/>
                <w:sz w:val="22"/>
                <w:szCs w:val="22"/>
              </w:rPr>
              <w:t xml:space="preserve">                      </w:t>
            </w:r>
          </w:p>
        </w:tc>
      </w:tr>
    </w:tbl>
    <w:p w14:paraId="793D4E13" w14:textId="77777777" w:rsidR="007C77A5" w:rsidRDefault="007C77A5"/>
    <w:p w14:paraId="3FE91D92" w14:textId="77777777" w:rsidR="007C77A5" w:rsidRDefault="007C77A5"/>
    <w:p w14:paraId="6D204ED1" w14:textId="77777777" w:rsidR="007C77A5" w:rsidRDefault="007C77A5"/>
    <w:p w14:paraId="0B7C8D88" w14:textId="77777777" w:rsidR="007C77A5" w:rsidRDefault="007C77A5"/>
    <w:p w14:paraId="444E5992" w14:textId="77777777" w:rsidR="007C77A5" w:rsidRDefault="007C77A5"/>
    <w:p w14:paraId="0CCF149A" w14:textId="77777777" w:rsidR="007C77A5" w:rsidRDefault="007C77A5"/>
    <w:p w14:paraId="7F561442" w14:textId="77777777" w:rsidR="007C77A5" w:rsidRDefault="007C77A5"/>
    <w:p w14:paraId="245430A6" w14:textId="77777777" w:rsidR="007C77A5" w:rsidRDefault="007C77A5"/>
    <w:tbl>
      <w:tblPr>
        <w:tblW w:w="14580" w:type="dxa"/>
        <w:tblLayout w:type="fixed"/>
        <w:tblLook w:val="04A0" w:firstRow="1" w:lastRow="0" w:firstColumn="1" w:lastColumn="0" w:noHBand="0" w:noVBand="1"/>
      </w:tblPr>
      <w:tblGrid>
        <w:gridCol w:w="617"/>
        <w:gridCol w:w="1064"/>
        <w:gridCol w:w="3176"/>
        <w:gridCol w:w="480"/>
        <w:gridCol w:w="515"/>
        <w:gridCol w:w="532"/>
        <w:gridCol w:w="4426"/>
        <w:gridCol w:w="1292"/>
        <w:gridCol w:w="525"/>
        <w:gridCol w:w="540"/>
        <w:gridCol w:w="705"/>
        <w:gridCol w:w="708"/>
      </w:tblGrid>
      <w:tr w:rsidR="007C77A5" w14:paraId="05CF5B6A" w14:textId="77777777">
        <w:trPr>
          <w:trHeight w:val="821"/>
        </w:trPr>
        <w:tc>
          <w:tcPr>
            <w:tcW w:w="14580" w:type="dxa"/>
            <w:gridSpan w:val="12"/>
            <w:tcBorders>
              <w:top w:val="nil"/>
              <w:left w:val="nil"/>
              <w:bottom w:val="single" w:sz="4" w:space="0" w:color="000000"/>
              <w:right w:val="nil"/>
            </w:tcBorders>
            <w:tcMar>
              <w:top w:w="15" w:type="dxa"/>
              <w:left w:w="15" w:type="dxa"/>
              <w:bottom w:w="15" w:type="dxa"/>
              <w:right w:w="15" w:type="dxa"/>
            </w:tcMar>
            <w:vAlign w:val="center"/>
          </w:tcPr>
          <w:p w14:paraId="4CDB0FC5" w14:textId="77777777" w:rsidR="007C77A5" w:rsidRDefault="00000000">
            <w:pPr>
              <w:widowControl/>
              <w:jc w:val="center"/>
              <w:textAlignment w:val="center"/>
              <w:rPr>
                <w:rFonts w:ascii="宋体" w:eastAsia="方正小标宋简体" w:hAnsi="宋体" w:cs="宋体"/>
                <w:color w:val="000000"/>
                <w:kern w:val="0"/>
                <w:sz w:val="44"/>
                <w:szCs w:val="44"/>
              </w:rPr>
            </w:pPr>
            <w:r>
              <w:rPr>
                <w:rFonts w:ascii="宋体" w:eastAsia="方正小标宋简体" w:hAnsi="宋体" w:cs="宋体" w:hint="eastAsia"/>
                <w:color w:val="000000"/>
                <w:kern w:val="0"/>
                <w:sz w:val="44"/>
                <w:szCs w:val="44"/>
              </w:rPr>
              <w:lastRenderedPageBreak/>
              <w:t>舞钢市住房和城乡建设局权力清单和责任清单统计表</w:t>
            </w:r>
          </w:p>
          <w:p w14:paraId="0AF8CCA4" w14:textId="77777777" w:rsidR="007C77A5" w:rsidRDefault="00000000">
            <w:pPr>
              <w:widowControl/>
              <w:jc w:val="left"/>
              <w:textAlignment w:val="center"/>
              <w:rPr>
                <w:rFonts w:ascii="宋体" w:cs="宋体"/>
                <w:color w:val="000000"/>
                <w:sz w:val="24"/>
              </w:rPr>
            </w:pPr>
            <w:r>
              <w:rPr>
                <w:rFonts w:ascii="宋体" w:hAnsi="宋体" w:cs="宋体" w:hint="eastAsia"/>
                <w:color w:val="000000"/>
                <w:kern w:val="0"/>
                <w:sz w:val="24"/>
              </w:rPr>
              <w:t>职权类别：行政确认</w:t>
            </w:r>
          </w:p>
        </w:tc>
      </w:tr>
      <w:tr w:rsidR="007C77A5" w14:paraId="0BD04FB0" w14:textId="77777777">
        <w:trPr>
          <w:trHeight w:val="818"/>
        </w:trPr>
        <w:tc>
          <w:tcPr>
            <w:tcW w:w="61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EF2AEF2"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序号</w:t>
            </w:r>
          </w:p>
        </w:tc>
        <w:tc>
          <w:tcPr>
            <w:tcW w:w="106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F2E7805"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职权名称</w:t>
            </w:r>
          </w:p>
        </w:tc>
        <w:tc>
          <w:tcPr>
            <w:tcW w:w="317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4BF2643"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实施依据</w:t>
            </w:r>
          </w:p>
        </w:tc>
        <w:tc>
          <w:tcPr>
            <w:tcW w:w="48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42BDF5C"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实施对象</w:t>
            </w:r>
          </w:p>
        </w:tc>
        <w:tc>
          <w:tcPr>
            <w:tcW w:w="51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224B28E"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实施机构</w:t>
            </w:r>
          </w:p>
        </w:tc>
        <w:tc>
          <w:tcPr>
            <w:tcW w:w="53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4E294CD"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办理环节</w:t>
            </w:r>
          </w:p>
        </w:tc>
        <w:tc>
          <w:tcPr>
            <w:tcW w:w="442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373648E"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责任事项</w:t>
            </w:r>
          </w:p>
        </w:tc>
        <w:tc>
          <w:tcPr>
            <w:tcW w:w="12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CE54B2A"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责任</w:t>
            </w:r>
            <w:r>
              <w:rPr>
                <w:rFonts w:ascii="黑体" w:eastAsia="黑体" w:hAnsi="宋体" w:cs="黑体"/>
                <w:color w:val="000000"/>
                <w:kern w:val="0"/>
                <w:sz w:val="22"/>
                <w:szCs w:val="22"/>
              </w:rPr>
              <w:br/>
            </w:r>
            <w:r>
              <w:rPr>
                <w:rFonts w:ascii="黑体" w:eastAsia="黑体" w:hAnsi="宋体" w:cs="黑体" w:hint="eastAsia"/>
                <w:color w:val="000000"/>
                <w:kern w:val="0"/>
                <w:sz w:val="22"/>
                <w:szCs w:val="22"/>
              </w:rPr>
              <w:t>科室</w:t>
            </w:r>
          </w:p>
        </w:tc>
        <w:tc>
          <w:tcPr>
            <w:tcW w:w="52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3817136"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承诺时限</w:t>
            </w:r>
          </w:p>
        </w:tc>
        <w:tc>
          <w:tcPr>
            <w:tcW w:w="54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7E0EE1F"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法定时限</w:t>
            </w:r>
          </w:p>
        </w:tc>
        <w:tc>
          <w:tcPr>
            <w:tcW w:w="70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B1BFC5F"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收费情况及依据</w:t>
            </w:r>
          </w:p>
        </w:tc>
        <w:tc>
          <w:tcPr>
            <w:tcW w:w="7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BAD8B93"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调整意见及理由</w:t>
            </w:r>
          </w:p>
        </w:tc>
      </w:tr>
      <w:tr w:rsidR="007C77A5" w14:paraId="36F17E25" w14:textId="77777777">
        <w:trPr>
          <w:trHeight w:val="1141"/>
        </w:trPr>
        <w:tc>
          <w:tcPr>
            <w:tcW w:w="617"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18DB8C7" w14:textId="77777777" w:rsidR="007C77A5" w:rsidRDefault="00000000">
            <w:pPr>
              <w:widowControl/>
              <w:spacing w:line="280" w:lineRule="exact"/>
              <w:jc w:val="center"/>
              <w:textAlignment w:val="center"/>
              <w:rPr>
                <w:rFonts w:ascii="宋体" w:cs="宋体"/>
                <w:color w:val="000000"/>
                <w:sz w:val="22"/>
                <w:szCs w:val="22"/>
              </w:rPr>
            </w:pPr>
            <w:r>
              <w:rPr>
                <w:rFonts w:ascii="宋体" w:cs="宋体" w:hint="eastAsia"/>
                <w:color w:val="000000"/>
                <w:sz w:val="22"/>
                <w:szCs w:val="22"/>
              </w:rPr>
              <w:t>1</w:t>
            </w:r>
          </w:p>
        </w:tc>
        <w:tc>
          <w:tcPr>
            <w:tcW w:w="1064" w:type="dxa"/>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44F679B8" w14:textId="77777777" w:rsidR="007C77A5" w:rsidRDefault="00000000">
            <w:pPr>
              <w:widowControl/>
              <w:spacing w:line="280" w:lineRule="exact"/>
              <w:jc w:val="left"/>
              <w:textAlignment w:val="center"/>
              <w:rPr>
                <w:rFonts w:ascii="宋体" w:cs="宋体"/>
                <w:color w:val="000000"/>
                <w:sz w:val="20"/>
                <w:szCs w:val="20"/>
              </w:rPr>
            </w:pPr>
            <w:r>
              <w:rPr>
                <w:rFonts w:ascii="宋体" w:hAnsi="宋体" w:cs="宋体" w:hint="eastAsia"/>
                <w:color w:val="000000"/>
                <w:sz w:val="20"/>
                <w:szCs w:val="20"/>
              </w:rPr>
              <w:t>职业（工种）技能鉴定</w:t>
            </w:r>
            <w:r>
              <w:rPr>
                <w:rFonts w:ascii="宋体" w:hAnsi="宋体" w:cs="宋体"/>
                <w:color w:val="000000"/>
                <w:sz w:val="20"/>
                <w:szCs w:val="20"/>
              </w:rPr>
              <w:t xml:space="preserve"> </w:t>
            </w:r>
          </w:p>
        </w:tc>
        <w:tc>
          <w:tcPr>
            <w:tcW w:w="3176"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EA85000" w14:textId="77777777" w:rsidR="007C77A5" w:rsidRDefault="00000000">
            <w:pPr>
              <w:widowControl/>
              <w:spacing w:line="280" w:lineRule="exact"/>
              <w:jc w:val="left"/>
              <w:textAlignment w:val="center"/>
              <w:rPr>
                <w:rFonts w:ascii="宋体" w:cs="宋体"/>
                <w:color w:val="000000"/>
                <w:sz w:val="16"/>
                <w:szCs w:val="16"/>
              </w:rPr>
            </w:pPr>
            <w:r>
              <w:rPr>
                <w:rFonts w:ascii="宋体" w:cs="宋体" w:hint="eastAsia"/>
                <w:color w:val="000000"/>
                <w:sz w:val="16"/>
                <w:szCs w:val="16"/>
              </w:rPr>
              <w:t>（</w:t>
            </w:r>
            <w:r>
              <w:rPr>
                <w:rFonts w:ascii="宋体" w:cs="宋体"/>
                <w:color w:val="000000"/>
                <w:sz w:val="16"/>
                <w:szCs w:val="16"/>
              </w:rPr>
              <w:t>1</w:t>
            </w:r>
            <w:r>
              <w:rPr>
                <w:rFonts w:ascii="宋体" w:cs="宋体" w:hint="eastAsia"/>
                <w:color w:val="000000"/>
                <w:sz w:val="16"/>
                <w:szCs w:val="16"/>
              </w:rPr>
              <w:t>）《中华人民共和国劳动法》第六十九条：“国家确定职业分类，对规定的职业制定职业技能标准，实行职业资格证书制度，由经过政府批准的考核鉴定机构负责对劳动者实施职业技能考核鉴定。”</w:t>
            </w:r>
          </w:p>
          <w:p w14:paraId="5A11E6C4" w14:textId="77777777" w:rsidR="007C77A5" w:rsidRDefault="00000000">
            <w:pPr>
              <w:widowControl/>
              <w:spacing w:line="280" w:lineRule="exact"/>
              <w:jc w:val="left"/>
              <w:textAlignment w:val="center"/>
              <w:rPr>
                <w:rFonts w:ascii="宋体" w:cs="宋体"/>
                <w:color w:val="000000"/>
                <w:sz w:val="16"/>
                <w:szCs w:val="16"/>
              </w:rPr>
            </w:pPr>
            <w:r>
              <w:rPr>
                <w:rFonts w:ascii="宋体" w:cs="宋体" w:hint="eastAsia"/>
                <w:color w:val="000000"/>
                <w:sz w:val="16"/>
                <w:szCs w:val="16"/>
              </w:rPr>
              <w:t>（</w:t>
            </w:r>
            <w:r>
              <w:rPr>
                <w:rFonts w:ascii="宋体" w:cs="宋体"/>
                <w:color w:val="000000"/>
                <w:sz w:val="16"/>
                <w:szCs w:val="16"/>
              </w:rPr>
              <w:t>2</w:t>
            </w:r>
            <w:r>
              <w:rPr>
                <w:rFonts w:ascii="宋体" w:cs="宋体" w:hint="eastAsia"/>
                <w:color w:val="000000"/>
                <w:sz w:val="16"/>
                <w:szCs w:val="16"/>
              </w:rPr>
              <w:t>）《职业技能鉴定规定》（劳部发〔</w:t>
            </w:r>
            <w:r>
              <w:rPr>
                <w:rFonts w:ascii="宋体" w:cs="宋体"/>
                <w:color w:val="000000"/>
                <w:sz w:val="16"/>
                <w:szCs w:val="16"/>
              </w:rPr>
              <w:t>1993</w:t>
            </w:r>
            <w:r>
              <w:rPr>
                <w:rFonts w:ascii="宋体" w:cs="宋体" w:hint="eastAsia"/>
                <w:color w:val="000000"/>
                <w:sz w:val="16"/>
                <w:szCs w:val="16"/>
              </w:rPr>
              <w:t>〕</w:t>
            </w:r>
            <w:r>
              <w:rPr>
                <w:rFonts w:ascii="宋体" w:cs="宋体"/>
                <w:color w:val="000000"/>
                <w:sz w:val="16"/>
                <w:szCs w:val="16"/>
              </w:rPr>
              <w:t>134</w:t>
            </w:r>
            <w:r>
              <w:rPr>
                <w:rFonts w:ascii="宋体" w:cs="宋体" w:hint="eastAsia"/>
                <w:color w:val="000000"/>
                <w:sz w:val="16"/>
                <w:szCs w:val="16"/>
              </w:rPr>
              <w:t>号）第七条规定“经劳动部批准，有关行业可建立行业的职业技能鉴定指导中心，主要职责是：参与制定国家职业技能标准以外非社会通用的本行业特有工种的职业技能标准；组织本行业特有工种的职业技能鉴定工作和考评员的资格培训；开展职业技能鉴定及有关问题的研究和咨询服务；推动本行业的职业技能竞赛活动。”</w:t>
            </w:r>
          </w:p>
          <w:p w14:paraId="7BCED414" w14:textId="77777777" w:rsidR="007C77A5" w:rsidRDefault="00000000">
            <w:pPr>
              <w:widowControl/>
              <w:spacing w:line="280" w:lineRule="exact"/>
              <w:jc w:val="left"/>
              <w:textAlignment w:val="center"/>
              <w:rPr>
                <w:rFonts w:ascii="宋体" w:cs="宋体"/>
                <w:color w:val="000000"/>
                <w:sz w:val="16"/>
                <w:szCs w:val="16"/>
              </w:rPr>
            </w:pPr>
            <w:r>
              <w:rPr>
                <w:rFonts w:ascii="宋体" w:cs="宋体" w:hint="eastAsia"/>
                <w:color w:val="000000"/>
                <w:sz w:val="16"/>
                <w:szCs w:val="16"/>
              </w:rPr>
              <w:t>（</w:t>
            </w:r>
            <w:r>
              <w:rPr>
                <w:rFonts w:ascii="宋体" w:cs="宋体"/>
                <w:color w:val="000000"/>
                <w:sz w:val="16"/>
                <w:szCs w:val="16"/>
              </w:rPr>
              <w:t>3</w:t>
            </w:r>
            <w:r>
              <w:rPr>
                <w:rFonts w:ascii="宋体" w:cs="宋体" w:hint="eastAsia"/>
                <w:color w:val="000000"/>
                <w:sz w:val="16"/>
                <w:szCs w:val="16"/>
              </w:rPr>
              <w:t>）《国家职业资格目录》规定涉及住房和城乡建设行业的砌筑工等</w:t>
            </w:r>
            <w:r>
              <w:rPr>
                <w:rFonts w:ascii="宋体" w:cs="宋体"/>
                <w:color w:val="000000"/>
                <w:sz w:val="16"/>
                <w:szCs w:val="16"/>
              </w:rPr>
              <w:t>11</w:t>
            </w:r>
            <w:r>
              <w:rPr>
                <w:rFonts w:ascii="宋体" w:cs="宋体" w:hint="eastAsia"/>
                <w:color w:val="000000"/>
                <w:sz w:val="16"/>
                <w:szCs w:val="16"/>
              </w:rPr>
              <w:t>个职业资格，实施部门为“住房城乡建设部门相关机构。</w:t>
            </w:r>
          </w:p>
        </w:tc>
        <w:tc>
          <w:tcPr>
            <w:tcW w:w="480"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8AAEC2A" w14:textId="77777777" w:rsidR="007C77A5" w:rsidRDefault="00000000">
            <w:pPr>
              <w:widowControl/>
              <w:spacing w:line="280" w:lineRule="exact"/>
              <w:jc w:val="center"/>
              <w:textAlignment w:val="center"/>
              <w:rPr>
                <w:rFonts w:ascii="宋体" w:cs="宋体"/>
                <w:color w:val="000000"/>
                <w:sz w:val="22"/>
                <w:szCs w:val="22"/>
              </w:rPr>
            </w:pPr>
            <w:r>
              <w:rPr>
                <w:rFonts w:ascii="宋体" w:hAnsi="宋体" w:cs="宋体" w:hint="eastAsia"/>
                <w:color w:val="000000"/>
                <w:sz w:val="22"/>
                <w:szCs w:val="22"/>
              </w:rPr>
              <w:t>建设工程职业工种</w:t>
            </w:r>
          </w:p>
        </w:tc>
        <w:tc>
          <w:tcPr>
            <w:tcW w:w="515" w:type="dxa"/>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6032EC7C" w14:textId="77777777" w:rsidR="007C77A5" w:rsidRDefault="00000000">
            <w:pPr>
              <w:widowControl/>
              <w:spacing w:line="280" w:lineRule="exact"/>
              <w:jc w:val="center"/>
              <w:textAlignment w:val="center"/>
              <w:rPr>
                <w:rFonts w:ascii="宋体" w:cs="宋体"/>
                <w:color w:val="000000"/>
                <w:sz w:val="22"/>
                <w:szCs w:val="22"/>
              </w:rPr>
            </w:pPr>
            <w:r>
              <w:rPr>
                <w:rFonts w:ascii="宋体" w:hAnsi="宋体" w:cs="宋体" w:hint="eastAsia"/>
                <w:color w:val="000000"/>
                <w:sz w:val="22"/>
                <w:szCs w:val="22"/>
              </w:rPr>
              <w:t>舞钢市住建局行政审批服务股</w:t>
            </w:r>
          </w:p>
        </w:tc>
        <w:tc>
          <w:tcPr>
            <w:tcW w:w="53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CA73A19" w14:textId="77777777" w:rsidR="007C77A5" w:rsidRDefault="00000000">
            <w:pPr>
              <w:widowControl/>
              <w:spacing w:line="280" w:lineRule="exact"/>
              <w:jc w:val="left"/>
              <w:textAlignment w:val="center"/>
              <w:rPr>
                <w:rFonts w:ascii="宋体" w:cs="宋体"/>
                <w:color w:val="000000"/>
                <w:sz w:val="22"/>
                <w:szCs w:val="22"/>
              </w:rPr>
            </w:pPr>
            <w:r>
              <w:rPr>
                <w:rFonts w:ascii="宋体" w:hAnsi="宋体" w:cs="宋体" w:hint="eastAsia"/>
                <w:color w:val="000000"/>
                <w:sz w:val="22"/>
                <w:szCs w:val="22"/>
              </w:rPr>
              <w:t>受理</w:t>
            </w:r>
          </w:p>
        </w:tc>
        <w:tc>
          <w:tcPr>
            <w:tcW w:w="442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66C9DE2" w14:textId="77777777" w:rsidR="007C77A5" w:rsidRDefault="00000000">
            <w:pPr>
              <w:widowControl/>
              <w:spacing w:line="280" w:lineRule="exact"/>
              <w:jc w:val="left"/>
              <w:textAlignment w:val="center"/>
              <w:rPr>
                <w:rFonts w:ascii="宋体" w:cs="宋体"/>
                <w:color w:val="000000"/>
                <w:sz w:val="22"/>
                <w:szCs w:val="22"/>
              </w:rPr>
            </w:pPr>
            <w:r>
              <w:rPr>
                <w:rFonts w:ascii="宋体" w:hAnsi="宋体" w:cs="宋体"/>
                <w:color w:val="000000"/>
                <w:sz w:val="22"/>
                <w:szCs w:val="22"/>
              </w:rPr>
              <w:t>1.</w:t>
            </w:r>
            <w:r>
              <w:rPr>
                <w:rFonts w:ascii="宋体" w:hAnsi="宋体" w:cs="宋体" w:hint="eastAsia"/>
                <w:color w:val="000000"/>
                <w:sz w:val="22"/>
                <w:szCs w:val="22"/>
              </w:rPr>
              <w:t>受理责任：公示依法应当提交的材料；一次性告知补正材料；依法受理或不予受理（不予受理应当告知理由）。</w:t>
            </w:r>
          </w:p>
        </w:tc>
        <w:tc>
          <w:tcPr>
            <w:tcW w:w="12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FF1C7E9" w14:textId="77777777" w:rsidR="007C77A5" w:rsidRDefault="00000000">
            <w:pPr>
              <w:widowControl/>
              <w:spacing w:line="280" w:lineRule="exact"/>
              <w:jc w:val="center"/>
              <w:rPr>
                <w:rFonts w:ascii="宋体" w:cs="宋体"/>
                <w:color w:val="000000"/>
                <w:sz w:val="22"/>
                <w:szCs w:val="22"/>
              </w:rPr>
            </w:pPr>
            <w:r>
              <w:rPr>
                <w:rFonts w:ascii="宋体" w:hAnsi="宋体" w:cs="宋体" w:hint="eastAsia"/>
                <w:color w:val="000000"/>
                <w:sz w:val="22"/>
                <w:szCs w:val="22"/>
              </w:rPr>
              <w:t>科技股与标准股</w:t>
            </w:r>
          </w:p>
        </w:tc>
        <w:tc>
          <w:tcPr>
            <w:tcW w:w="52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98F0333" w14:textId="77777777" w:rsidR="007C77A5" w:rsidRDefault="00000000">
            <w:pPr>
              <w:widowControl/>
              <w:spacing w:line="280" w:lineRule="exact"/>
              <w:jc w:val="center"/>
              <w:textAlignment w:val="center"/>
              <w:rPr>
                <w:rFonts w:ascii="宋体" w:cs="宋体"/>
                <w:color w:val="000000"/>
                <w:sz w:val="22"/>
                <w:szCs w:val="22"/>
              </w:rPr>
            </w:pPr>
            <w:r>
              <w:rPr>
                <w:rFonts w:ascii="宋体" w:hAnsi="宋体" w:cs="宋体"/>
                <w:color w:val="000000"/>
                <w:kern w:val="0"/>
                <w:sz w:val="22"/>
                <w:szCs w:val="22"/>
              </w:rPr>
              <w:t>1</w:t>
            </w:r>
            <w:r>
              <w:rPr>
                <w:rFonts w:ascii="宋体" w:hAnsi="宋体" w:cs="宋体" w:hint="eastAsia"/>
                <w:color w:val="000000"/>
                <w:kern w:val="0"/>
                <w:sz w:val="22"/>
                <w:szCs w:val="22"/>
              </w:rPr>
              <w:t>日</w:t>
            </w:r>
          </w:p>
        </w:tc>
        <w:tc>
          <w:tcPr>
            <w:tcW w:w="540" w:type="dxa"/>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1E7A6EEE" w14:textId="77777777" w:rsidR="007C77A5" w:rsidRDefault="00000000">
            <w:pPr>
              <w:spacing w:line="240" w:lineRule="exact"/>
              <w:jc w:val="center"/>
              <w:rPr>
                <w:rFonts w:ascii="宋体" w:cs="宋体"/>
                <w:color w:val="000000"/>
                <w:sz w:val="22"/>
                <w:szCs w:val="22"/>
              </w:rPr>
            </w:pPr>
            <w:r>
              <w:rPr>
                <w:rFonts w:ascii="宋体" w:cs="宋体"/>
                <w:color w:val="000000"/>
                <w:sz w:val="22"/>
                <w:szCs w:val="22"/>
              </w:rPr>
              <w:t>10</w:t>
            </w:r>
            <w:r>
              <w:rPr>
                <w:rFonts w:ascii="宋体" w:cs="宋体" w:hint="eastAsia"/>
                <w:color w:val="000000"/>
                <w:sz w:val="22"/>
                <w:szCs w:val="22"/>
              </w:rPr>
              <w:t>日</w:t>
            </w:r>
          </w:p>
          <w:p w14:paraId="59FE6B2A" w14:textId="77777777" w:rsidR="007C77A5" w:rsidRDefault="007C77A5">
            <w:pPr>
              <w:spacing w:line="240" w:lineRule="exact"/>
              <w:jc w:val="center"/>
              <w:rPr>
                <w:rFonts w:ascii="宋体" w:cs="宋体"/>
                <w:color w:val="000000"/>
                <w:sz w:val="22"/>
                <w:szCs w:val="22"/>
              </w:rPr>
            </w:pPr>
          </w:p>
        </w:tc>
        <w:tc>
          <w:tcPr>
            <w:tcW w:w="705"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06207C6" w14:textId="77777777" w:rsidR="007C77A5" w:rsidRDefault="00000000">
            <w:pPr>
              <w:jc w:val="center"/>
              <w:rPr>
                <w:rFonts w:ascii="宋体" w:cs="宋体"/>
                <w:color w:val="000000"/>
                <w:sz w:val="22"/>
                <w:szCs w:val="22"/>
              </w:rPr>
            </w:pPr>
            <w:r>
              <w:rPr>
                <w:rFonts w:ascii="宋体" w:hAnsi="宋体" w:cs="宋体" w:hint="eastAsia"/>
                <w:color w:val="000000"/>
                <w:sz w:val="22"/>
                <w:szCs w:val="22"/>
              </w:rPr>
              <w:t>不收费</w:t>
            </w:r>
          </w:p>
        </w:tc>
        <w:tc>
          <w:tcPr>
            <w:tcW w:w="708"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BD0DE6B" w14:textId="77777777" w:rsidR="007C77A5" w:rsidRDefault="00000000">
            <w:pPr>
              <w:spacing w:line="3360" w:lineRule="auto"/>
              <w:jc w:val="center"/>
              <w:rPr>
                <w:rFonts w:ascii="宋体" w:cs="宋体"/>
                <w:color w:val="000000"/>
                <w:sz w:val="24"/>
              </w:rPr>
            </w:pPr>
            <w:r>
              <w:rPr>
                <w:rFonts w:ascii="宋体" w:hAnsi="宋体" w:cs="宋体" w:hint="eastAsia"/>
                <w:color w:val="000000"/>
                <w:sz w:val="22"/>
                <w:szCs w:val="22"/>
              </w:rPr>
              <w:t>拟保留</w:t>
            </w:r>
          </w:p>
        </w:tc>
      </w:tr>
      <w:tr w:rsidR="007C77A5" w14:paraId="5E4090E6" w14:textId="77777777">
        <w:trPr>
          <w:trHeight w:val="967"/>
        </w:trPr>
        <w:tc>
          <w:tcPr>
            <w:tcW w:w="617" w:type="dxa"/>
            <w:vMerge/>
            <w:tcBorders>
              <w:top w:val="single" w:sz="4" w:space="0" w:color="000000"/>
              <w:left w:val="single" w:sz="4" w:space="0" w:color="000000"/>
              <w:bottom w:val="single" w:sz="4" w:space="0" w:color="000000"/>
              <w:right w:val="single" w:sz="4" w:space="0" w:color="000000"/>
            </w:tcBorders>
            <w:vAlign w:val="center"/>
          </w:tcPr>
          <w:p w14:paraId="69813206" w14:textId="77777777" w:rsidR="007C77A5" w:rsidRDefault="007C77A5">
            <w:pPr>
              <w:widowControl/>
              <w:spacing w:line="280" w:lineRule="exact"/>
              <w:jc w:val="left"/>
              <w:rPr>
                <w:rFonts w:ascii="宋体" w:cs="宋体"/>
                <w:color w:val="000000"/>
                <w:sz w:val="22"/>
                <w:szCs w:val="22"/>
              </w:rPr>
            </w:pPr>
          </w:p>
        </w:tc>
        <w:tc>
          <w:tcPr>
            <w:tcW w:w="1064" w:type="dxa"/>
            <w:vMerge/>
            <w:tcBorders>
              <w:left w:val="single" w:sz="4" w:space="0" w:color="000000"/>
              <w:right w:val="single" w:sz="4" w:space="0" w:color="000000"/>
            </w:tcBorders>
            <w:vAlign w:val="center"/>
          </w:tcPr>
          <w:p w14:paraId="1C68EF31" w14:textId="77777777" w:rsidR="007C77A5" w:rsidRDefault="007C77A5">
            <w:pPr>
              <w:widowControl/>
              <w:spacing w:line="280" w:lineRule="exact"/>
              <w:jc w:val="left"/>
              <w:rPr>
                <w:rFonts w:ascii="宋体" w:cs="宋体"/>
                <w:color w:val="000000"/>
                <w:sz w:val="22"/>
                <w:szCs w:val="22"/>
              </w:rPr>
            </w:pPr>
          </w:p>
        </w:tc>
        <w:tc>
          <w:tcPr>
            <w:tcW w:w="3176" w:type="dxa"/>
            <w:vMerge/>
            <w:tcBorders>
              <w:top w:val="single" w:sz="4" w:space="0" w:color="000000"/>
              <w:left w:val="single" w:sz="4" w:space="0" w:color="000000"/>
              <w:bottom w:val="single" w:sz="4" w:space="0" w:color="000000"/>
              <w:right w:val="single" w:sz="4" w:space="0" w:color="000000"/>
            </w:tcBorders>
            <w:vAlign w:val="center"/>
          </w:tcPr>
          <w:p w14:paraId="00ACEA92" w14:textId="77777777" w:rsidR="007C77A5" w:rsidRDefault="007C77A5">
            <w:pPr>
              <w:widowControl/>
              <w:spacing w:line="280" w:lineRule="exact"/>
              <w:jc w:val="left"/>
              <w:rPr>
                <w:rFonts w:ascii="宋体" w:cs="宋体"/>
                <w:color w:val="000000"/>
                <w:sz w:val="22"/>
                <w:szCs w:val="22"/>
              </w:rPr>
            </w:pPr>
          </w:p>
        </w:tc>
        <w:tc>
          <w:tcPr>
            <w:tcW w:w="480" w:type="dxa"/>
            <w:vMerge/>
            <w:tcBorders>
              <w:top w:val="single" w:sz="4" w:space="0" w:color="000000"/>
              <w:left w:val="single" w:sz="4" w:space="0" w:color="000000"/>
              <w:bottom w:val="single" w:sz="4" w:space="0" w:color="000000"/>
              <w:right w:val="single" w:sz="4" w:space="0" w:color="000000"/>
            </w:tcBorders>
            <w:vAlign w:val="center"/>
          </w:tcPr>
          <w:p w14:paraId="04AF8642" w14:textId="77777777" w:rsidR="007C77A5" w:rsidRDefault="007C77A5">
            <w:pPr>
              <w:widowControl/>
              <w:spacing w:line="280" w:lineRule="exact"/>
              <w:jc w:val="left"/>
              <w:rPr>
                <w:rFonts w:ascii="宋体" w:cs="宋体"/>
                <w:color w:val="000000"/>
                <w:sz w:val="22"/>
                <w:szCs w:val="22"/>
              </w:rPr>
            </w:pPr>
          </w:p>
        </w:tc>
        <w:tc>
          <w:tcPr>
            <w:tcW w:w="515" w:type="dxa"/>
            <w:vMerge/>
            <w:tcBorders>
              <w:left w:val="single" w:sz="4" w:space="0" w:color="000000"/>
              <w:right w:val="single" w:sz="4" w:space="0" w:color="000000"/>
            </w:tcBorders>
            <w:vAlign w:val="center"/>
          </w:tcPr>
          <w:p w14:paraId="5CBE53B0" w14:textId="77777777" w:rsidR="007C77A5" w:rsidRDefault="007C77A5">
            <w:pPr>
              <w:widowControl/>
              <w:spacing w:line="280" w:lineRule="exact"/>
              <w:jc w:val="left"/>
              <w:rPr>
                <w:rFonts w:ascii="宋体" w:cs="宋体"/>
                <w:color w:val="000000"/>
                <w:sz w:val="22"/>
                <w:szCs w:val="22"/>
              </w:rPr>
            </w:pPr>
          </w:p>
        </w:tc>
        <w:tc>
          <w:tcPr>
            <w:tcW w:w="53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C9D77BE" w14:textId="77777777" w:rsidR="007C77A5" w:rsidRDefault="00000000">
            <w:pPr>
              <w:widowControl/>
              <w:spacing w:line="280" w:lineRule="exact"/>
              <w:jc w:val="left"/>
              <w:textAlignment w:val="center"/>
              <w:rPr>
                <w:rFonts w:ascii="宋体" w:cs="宋体"/>
                <w:color w:val="000000"/>
                <w:sz w:val="22"/>
                <w:szCs w:val="22"/>
              </w:rPr>
            </w:pPr>
            <w:r>
              <w:rPr>
                <w:rFonts w:ascii="宋体" w:hAnsi="宋体" w:cs="宋体" w:hint="eastAsia"/>
                <w:color w:val="000000"/>
                <w:sz w:val="22"/>
                <w:szCs w:val="22"/>
              </w:rPr>
              <w:t>审查</w:t>
            </w:r>
          </w:p>
        </w:tc>
        <w:tc>
          <w:tcPr>
            <w:tcW w:w="442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0075E5C" w14:textId="77777777" w:rsidR="007C77A5" w:rsidRDefault="00000000">
            <w:pPr>
              <w:widowControl/>
              <w:spacing w:line="280" w:lineRule="exact"/>
              <w:jc w:val="left"/>
              <w:textAlignment w:val="center"/>
              <w:rPr>
                <w:rFonts w:ascii="宋体" w:cs="宋体"/>
                <w:color w:val="000000"/>
                <w:sz w:val="22"/>
                <w:szCs w:val="22"/>
              </w:rPr>
            </w:pPr>
            <w:r>
              <w:rPr>
                <w:rFonts w:ascii="宋体" w:hAnsi="宋体" w:cs="宋体"/>
                <w:color w:val="000000"/>
                <w:sz w:val="22"/>
                <w:szCs w:val="22"/>
              </w:rPr>
              <w:t>2.</w:t>
            </w:r>
            <w:r>
              <w:rPr>
                <w:rFonts w:ascii="宋体" w:hAnsi="宋体" w:cs="宋体" w:hint="eastAsia"/>
                <w:color w:val="000000"/>
                <w:sz w:val="22"/>
                <w:szCs w:val="22"/>
              </w:rPr>
              <w:t>审查责任：材料审核，现场勘查，根据需要征求相关部门意见，提出初审意见。</w:t>
            </w:r>
          </w:p>
        </w:tc>
        <w:tc>
          <w:tcPr>
            <w:tcW w:w="12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5BBBAF4" w14:textId="77777777" w:rsidR="007C77A5" w:rsidRDefault="00000000">
            <w:pPr>
              <w:widowControl/>
              <w:spacing w:line="280" w:lineRule="exact"/>
              <w:jc w:val="center"/>
              <w:rPr>
                <w:rFonts w:ascii="宋体" w:cs="宋体"/>
                <w:color w:val="000000"/>
                <w:sz w:val="22"/>
                <w:szCs w:val="22"/>
              </w:rPr>
            </w:pPr>
            <w:r>
              <w:rPr>
                <w:rFonts w:ascii="宋体" w:hAnsi="宋体" w:cs="宋体" w:hint="eastAsia"/>
                <w:color w:val="000000"/>
                <w:sz w:val="22"/>
                <w:szCs w:val="22"/>
              </w:rPr>
              <w:t>科技股与标准股</w:t>
            </w:r>
          </w:p>
        </w:tc>
        <w:tc>
          <w:tcPr>
            <w:tcW w:w="52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DFFD9B7" w14:textId="77777777" w:rsidR="007C77A5" w:rsidRDefault="00000000">
            <w:pPr>
              <w:spacing w:line="280" w:lineRule="exact"/>
              <w:jc w:val="center"/>
              <w:rPr>
                <w:rFonts w:ascii="宋体" w:cs="宋体"/>
                <w:color w:val="000000"/>
                <w:sz w:val="22"/>
                <w:szCs w:val="22"/>
              </w:rPr>
            </w:pPr>
            <w:r>
              <w:rPr>
                <w:rFonts w:ascii="宋体" w:hAnsi="宋体" w:cs="宋体"/>
                <w:color w:val="000000"/>
                <w:sz w:val="22"/>
                <w:szCs w:val="22"/>
              </w:rPr>
              <w:t>5</w:t>
            </w:r>
            <w:r>
              <w:rPr>
                <w:rFonts w:ascii="宋体" w:hAnsi="宋体" w:cs="宋体" w:hint="eastAsia"/>
                <w:color w:val="000000"/>
                <w:sz w:val="22"/>
                <w:szCs w:val="22"/>
              </w:rPr>
              <w:t>日</w:t>
            </w:r>
          </w:p>
        </w:tc>
        <w:tc>
          <w:tcPr>
            <w:tcW w:w="540" w:type="dxa"/>
            <w:vMerge/>
            <w:tcBorders>
              <w:left w:val="single" w:sz="4" w:space="0" w:color="000000"/>
              <w:right w:val="single" w:sz="4" w:space="0" w:color="000000"/>
            </w:tcBorders>
            <w:tcMar>
              <w:top w:w="15" w:type="dxa"/>
              <w:left w:w="15" w:type="dxa"/>
              <w:bottom w:w="15" w:type="dxa"/>
              <w:right w:w="15" w:type="dxa"/>
            </w:tcMar>
            <w:vAlign w:val="center"/>
          </w:tcPr>
          <w:p w14:paraId="2B50085D" w14:textId="77777777" w:rsidR="007C77A5" w:rsidRDefault="007C77A5">
            <w:pPr>
              <w:spacing w:line="240" w:lineRule="exact"/>
              <w:jc w:val="center"/>
              <w:rPr>
                <w:rFonts w:ascii="宋体" w:cs="宋体"/>
                <w:color w:val="000000"/>
                <w:sz w:val="22"/>
                <w:szCs w:val="22"/>
              </w:rPr>
            </w:pPr>
          </w:p>
        </w:tc>
        <w:tc>
          <w:tcPr>
            <w:tcW w:w="705" w:type="dxa"/>
            <w:vMerge/>
            <w:tcBorders>
              <w:top w:val="single" w:sz="4" w:space="0" w:color="000000"/>
              <w:left w:val="single" w:sz="4" w:space="0" w:color="000000"/>
              <w:bottom w:val="single" w:sz="4" w:space="0" w:color="000000"/>
              <w:right w:val="single" w:sz="4" w:space="0" w:color="000000"/>
            </w:tcBorders>
            <w:vAlign w:val="center"/>
          </w:tcPr>
          <w:p w14:paraId="385DAB2E" w14:textId="77777777" w:rsidR="007C77A5" w:rsidRDefault="007C77A5">
            <w:pPr>
              <w:widowControl/>
              <w:jc w:val="left"/>
              <w:rPr>
                <w:rFonts w:ascii="宋体" w:cs="宋体"/>
                <w:color w:val="000000"/>
                <w:sz w:val="22"/>
                <w:szCs w:val="22"/>
              </w:rPr>
            </w:pPr>
          </w:p>
        </w:tc>
        <w:tc>
          <w:tcPr>
            <w:tcW w:w="708" w:type="dxa"/>
            <w:vMerge/>
            <w:tcBorders>
              <w:top w:val="single" w:sz="4" w:space="0" w:color="000000"/>
              <w:left w:val="single" w:sz="4" w:space="0" w:color="000000"/>
              <w:bottom w:val="single" w:sz="4" w:space="0" w:color="000000"/>
              <w:right w:val="single" w:sz="4" w:space="0" w:color="000000"/>
            </w:tcBorders>
            <w:vAlign w:val="center"/>
          </w:tcPr>
          <w:p w14:paraId="7C7CE3EA" w14:textId="77777777" w:rsidR="007C77A5" w:rsidRDefault="007C77A5">
            <w:pPr>
              <w:widowControl/>
              <w:jc w:val="left"/>
              <w:rPr>
                <w:rFonts w:ascii="宋体" w:cs="宋体"/>
                <w:color w:val="000000"/>
                <w:sz w:val="24"/>
              </w:rPr>
            </w:pPr>
          </w:p>
        </w:tc>
      </w:tr>
      <w:tr w:rsidR="007C77A5" w14:paraId="2520E76B" w14:textId="77777777">
        <w:trPr>
          <w:trHeight w:val="954"/>
        </w:trPr>
        <w:tc>
          <w:tcPr>
            <w:tcW w:w="617" w:type="dxa"/>
            <w:vMerge/>
            <w:tcBorders>
              <w:top w:val="single" w:sz="4" w:space="0" w:color="000000"/>
              <w:left w:val="single" w:sz="4" w:space="0" w:color="000000"/>
              <w:bottom w:val="single" w:sz="4" w:space="0" w:color="000000"/>
              <w:right w:val="single" w:sz="4" w:space="0" w:color="000000"/>
            </w:tcBorders>
            <w:vAlign w:val="center"/>
          </w:tcPr>
          <w:p w14:paraId="6E03C25C" w14:textId="77777777" w:rsidR="007C77A5" w:rsidRDefault="007C77A5">
            <w:pPr>
              <w:widowControl/>
              <w:spacing w:line="280" w:lineRule="exact"/>
              <w:jc w:val="left"/>
              <w:rPr>
                <w:rFonts w:ascii="宋体" w:cs="宋体"/>
                <w:color w:val="000000"/>
                <w:sz w:val="22"/>
                <w:szCs w:val="22"/>
              </w:rPr>
            </w:pPr>
          </w:p>
        </w:tc>
        <w:tc>
          <w:tcPr>
            <w:tcW w:w="1064" w:type="dxa"/>
            <w:vMerge/>
            <w:tcBorders>
              <w:left w:val="single" w:sz="4" w:space="0" w:color="000000"/>
              <w:right w:val="single" w:sz="4" w:space="0" w:color="000000"/>
            </w:tcBorders>
            <w:vAlign w:val="center"/>
          </w:tcPr>
          <w:p w14:paraId="21443876" w14:textId="77777777" w:rsidR="007C77A5" w:rsidRDefault="007C77A5">
            <w:pPr>
              <w:widowControl/>
              <w:spacing w:line="280" w:lineRule="exact"/>
              <w:jc w:val="left"/>
              <w:rPr>
                <w:rFonts w:ascii="宋体" w:cs="宋体"/>
                <w:color w:val="000000"/>
                <w:sz w:val="22"/>
                <w:szCs w:val="22"/>
              </w:rPr>
            </w:pPr>
          </w:p>
        </w:tc>
        <w:tc>
          <w:tcPr>
            <w:tcW w:w="3176" w:type="dxa"/>
            <w:vMerge/>
            <w:tcBorders>
              <w:top w:val="single" w:sz="4" w:space="0" w:color="000000"/>
              <w:left w:val="single" w:sz="4" w:space="0" w:color="000000"/>
              <w:bottom w:val="single" w:sz="4" w:space="0" w:color="000000"/>
              <w:right w:val="single" w:sz="4" w:space="0" w:color="000000"/>
            </w:tcBorders>
            <w:vAlign w:val="center"/>
          </w:tcPr>
          <w:p w14:paraId="5136D637" w14:textId="77777777" w:rsidR="007C77A5" w:rsidRDefault="007C77A5">
            <w:pPr>
              <w:widowControl/>
              <w:spacing w:line="280" w:lineRule="exact"/>
              <w:jc w:val="left"/>
              <w:rPr>
                <w:rFonts w:ascii="宋体" w:cs="宋体"/>
                <w:color w:val="000000"/>
                <w:sz w:val="22"/>
                <w:szCs w:val="22"/>
              </w:rPr>
            </w:pPr>
          </w:p>
        </w:tc>
        <w:tc>
          <w:tcPr>
            <w:tcW w:w="480" w:type="dxa"/>
            <w:vMerge/>
            <w:tcBorders>
              <w:top w:val="single" w:sz="4" w:space="0" w:color="000000"/>
              <w:left w:val="single" w:sz="4" w:space="0" w:color="000000"/>
              <w:bottom w:val="single" w:sz="4" w:space="0" w:color="000000"/>
              <w:right w:val="single" w:sz="4" w:space="0" w:color="000000"/>
            </w:tcBorders>
            <w:vAlign w:val="center"/>
          </w:tcPr>
          <w:p w14:paraId="3FC4E388" w14:textId="77777777" w:rsidR="007C77A5" w:rsidRDefault="007C77A5">
            <w:pPr>
              <w:widowControl/>
              <w:spacing w:line="280" w:lineRule="exact"/>
              <w:jc w:val="left"/>
              <w:rPr>
                <w:rFonts w:ascii="宋体" w:cs="宋体"/>
                <w:color w:val="000000"/>
                <w:sz w:val="22"/>
                <w:szCs w:val="22"/>
              </w:rPr>
            </w:pPr>
          </w:p>
        </w:tc>
        <w:tc>
          <w:tcPr>
            <w:tcW w:w="515" w:type="dxa"/>
            <w:vMerge/>
            <w:tcBorders>
              <w:left w:val="single" w:sz="4" w:space="0" w:color="000000"/>
              <w:right w:val="single" w:sz="4" w:space="0" w:color="000000"/>
            </w:tcBorders>
            <w:vAlign w:val="center"/>
          </w:tcPr>
          <w:p w14:paraId="7F59B34A" w14:textId="77777777" w:rsidR="007C77A5" w:rsidRDefault="007C77A5">
            <w:pPr>
              <w:widowControl/>
              <w:spacing w:line="280" w:lineRule="exact"/>
              <w:jc w:val="left"/>
              <w:rPr>
                <w:rFonts w:ascii="宋体" w:cs="宋体"/>
                <w:color w:val="000000"/>
                <w:sz w:val="22"/>
                <w:szCs w:val="22"/>
              </w:rPr>
            </w:pPr>
          </w:p>
        </w:tc>
        <w:tc>
          <w:tcPr>
            <w:tcW w:w="53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F402AC0" w14:textId="77777777" w:rsidR="007C77A5" w:rsidRDefault="00000000">
            <w:pPr>
              <w:widowControl/>
              <w:spacing w:line="280" w:lineRule="exact"/>
              <w:jc w:val="left"/>
              <w:textAlignment w:val="center"/>
              <w:rPr>
                <w:rFonts w:ascii="宋体" w:cs="宋体"/>
                <w:color w:val="000000"/>
                <w:sz w:val="22"/>
                <w:szCs w:val="22"/>
              </w:rPr>
            </w:pPr>
            <w:r>
              <w:rPr>
                <w:rFonts w:ascii="宋体" w:hAnsi="宋体" w:cs="宋体" w:hint="eastAsia"/>
                <w:color w:val="000000"/>
                <w:sz w:val="22"/>
                <w:szCs w:val="22"/>
              </w:rPr>
              <w:t>决定</w:t>
            </w:r>
          </w:p>
        </w:tc>
        <w:tc>
          <w:tcPr>
            <w:tcW w:w="442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BB4CDCF" w14:textId="77777777" w:rsidR="007C77A5" w:rsidRDefault="00000000">
            <w:pPr>
              <w:widowControl/>
              <w:spacing w:line="280" w:lineRule="exact"/>
              <w:jc w:val="left"/>
              <w:textAlignment w:val="center"/>
              <w:rPr>
                <w:rFonts w:ascii="宋体" w:cs="宋体"/>
                <w:color w:val="000000"/>
                <w:sz w:val="22"/>
                <w:szCs w:val="22"/>
              </w:rPr>
            </w:pPr>
            <w:r>
              <w:rPr>
                <w:rFonts w:ascii="宋体" w:hAnsi="宋体" w:cs="宋体"/>
                <w:color w:val="000000"/>
                <w:sz w:val="22"/>
                <w:szCs w:val="22"/>
              </w:rPr>
              <w:t>3.</w:t>
            </w:r>
            <w:r>
              <w:rPr>
                <w:rFonts w:ascii="宋体" w:hAnsi="宋体" w:cs="宋体" w:hint="eastAsia"/>
                <w:color w:val="000000"/>
                <w:sz w:val="22"/>
                <w:szCs w:val="22"/>
              </w:rPr>
              <w:t>决定责任：作出决定（不予行政确认的应当告知理由）；按时办结；法定告知</w:t>
            </w:r>
          </w:p>
        </w:tc>
        <w:tc>
          <w:tcPr>
            <w:tcW w:w="12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24851AB" w14:textId="77777777" w:rsidR="007C77A5" w:rsidRDefault="00000000">
            <w:pPr>
              <w:widowControl/>
              <w:spacing w:line="280" w:lineRule="exact"/>
              <w:jc w:val="center"/>
              <w:rPr>
                <w:rFonts w:ascii="宋体" w:cs="宋体"/>
                <w:color w:val="000000"/>
                <w:sz w:val="22"/>
                <w:szCs w:val="22"/>
              </w:rPr>
            </w:pPr>
            <w:r>
              <w:rPr>
                <w:rFonts w:ascii="宋体" w:hAnsi="宋体" w:cs="宋体" w:hint="eastAsia"/>
                <w:color w:val="000000"/>
                <w:sz w:val="22"/>
                <w:szCs w:val="22"/>
              </w:rPr>
              <w:t>科技股与标准股</w:t>
            </w:r>
          </w:p>
        </w:tc>
        <w:tc>
          <w:tcPr>
            <w:tcW w:w="52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B71F44C" w14:textId="77777777" w:rsidR="007C77A5" w:rsidRDefault="00000000">
            <w:pPr>
              <w:spacing w:line="280" w:lineRule="exact"/>
              <w:jc w:val="center"/>
              <w:rPr>
                <w:rFonts w:ascii="宋体" w:cs="宋体"/>
                <w:color w:val="000000"/>
                <w:sz w:val="22"/>
                <w:szCs w:val="22"/>
              </w:rPr>
            </w:pPr>
            <w:r>
              <w:rPr>
                <w:rFonts w:ascii="宋体" w:hAnsi="宋体" w:cs="宋体"/>
                <w:color w:val="000000"/>
                <w:sz w:val="22"/>
                <w:szCs w:val="22"/>
              </w:rPr>
              <w:t>2</w:t>
            </w:r>
            <w:r>
              <w:rPr>
                <w:rFonts w:ascii="宋体" w:hAnsi="宋体" w:cs="宋体" w:hint="eastAsia"/>
                <w:color w:val="000000"/>
                <w:sz w:val="22"/>
                <w:szCs w:val="22"/>
              </w:rPr>
              <w:t>日</w:t>
            </w:r>
          </w:p>
        </w:tc>
        <w:tc>
          <w:tcPr>
            <w:tcW w:w="540" w:type="dxa"/>
            <w:vMerge/>
            <w:tcBorders>
              <w:left w:val="single" w:sz="4" w:space="0" w:color="000000"/>
              <w:right w:val="single" w:sz="4" w:space="0" w:color="000000"/>
            </w:tcBorders>
            <w:tcMar>
              <w:top w:w="15" w:type="dxa"/>
              <w:left w:w="15" w:type="dxa"/>
              <w:bottom w:w="15" w:type="dxa"/>
              <w:right w:w="15" w:type="dxa"/>
            </w:tcMar>
            <w:vAlign w:val="center"/>
          </w:tcPr>
          <w:p w14:paraId="3DB5E618" w14:textId="77777777" w:rsidR="007C77A5" w:rsidRDefault="007C77A5">
            <w:pPr>
              <w:spacing w:line="240" w:lineRule="exact"/>
              <w:jc w:val="center"/>
              <w:rPr>
                <w:rFonts w:ascii="宋体" w:cs="宋体"/>
                <w:color w:val="000000"/>
                <w:sz w:val="22"/>
                <w:szCs w:val="22"/>
              </w:rPr>
            </w:pPr>
          </w:p>
        </w:tc>
        <w:tc>
          <w:tcPr>
            <w:tcW w:w="705" w:type="dxa"/>
            <w:vMerge/>
            <w:tcBorders>
              <w:top w:val="single" w:sz="4" w:space="0" w:color="000000"/>
              <w:left w:val="single" w:sz="4" w:space="0" w:color="000000"/>
              <w:bottom w:val="single" w:sz="4" w:space="0" w:color="000000"/>
              <w:right w:val="single" w:sz="4" w:space="0" w:color="000000"/>
            </w:tcBorders>
            <w:vAlign w:val="center"/>
          </w:tcPr>
          <w:p w14:paraId="0649026F" w14:textId="77777777" w:rsidR="007C77A5" w:rsidRDefault="007C77A5">
            <w:pPr>
              <w:widowControl/>
              <w:jc w:val="left"/>
              <w:rPr>
                <w:rFonts w:ascii="宋体" w:cs="宋体"/>
                <w:color w:val="000000"/>
                <w:sz w:val="22"/>
                <w:szCs w:val="22"/>
              </w:rPr>
            </w:pPr>
          </w:p>
        </w:tc>
        <w:tc>
          <w:tcPr>
            <w:tcW w:w="708" w:type="dxa"/>
            <w:vMerge/>
            <w:tcBorders>
              <w:top w:val="single" w:sz="4" w:space="0" w:color="000000"/>
              <w:left w:val="single" w:sz="4" w:space="0" w:color="000000"/>
              <w:bottom w:val="single" w:sz="4" w:space="0" w:color="000000"/>
              <w:right w:val="single" w:sz="4" w:space="0" w:color="000000"/>
            </w:tcBorders>
            <w:vAlign w:val="center"/>
          </w:tcPr>
          <w:p w14:paraId="39EF1C63" w14:textId="77777777" w:rsidR="007C77A5" w:rsidRDefault="007C77A5">
            <w:pPr>
              <w:widowControl/>
              <w:jc w:val="left"/>
              <w:rPr>
                <w:rFonts w:ascii="宋体" w:cs="宋体"/>
                <w:color w:val="000000"/>
                <w:sz w:val="24"/>
              </w:rPr>
            </w:pPr>
          </w:p>
        </w:tc>
      </w:tr>
      <w:tr w:rsidR="007C77A5" w14:paraId="209D8367" w14:textId="77777777">
        <w:trPr>
          <w:trHeight w:val="711"/>
        </w:trPr>
        <w:tc>
          <w:tcPr>
            <w:tcW w:w="617" w:type="dxa"/>
            <w:vMerge/>
            <w:tcBorders>
              <w:top w:val="single" w:sz="4" w:space="0" w:color="000000"/>
              <w:left w:val="single" w:sz="4" w:space="0" w:color="000000"/>
              <w:bottom w:val="single" w:sz="4" w:space="0" w:color="000000"/>
              <w:right w:val="single" w:sz="4" w:space="0" w:color="000000"/>
            </w:tcBorders>
            <w:vAlign w:val="center"/>
          </w:tcPr>
          <w:p w14:paraId="7A5ACB76" w14:textId="77777777" w:rsidR="007C77A5" w:rsidRDefault="007C77A5">
            <w:pPr>
              <w:widowControl/>
              <w:spacing w:line="280" w:lineRule="exact"/>
              <w:jc w:val="left"/>
              <w:rPr>
                <w:rFonts w:ascii="宋体" w:cs="宋体"/>
                <w:color w:val="000000"/>
                <w:sz w:val="22"/>
                <w:szCs w:val="22"/>
              </w:rPr>
            </w:pPr>
          </w:p>
        </w:tc>
        <w:tc>
          <w:tcPr>
            <w:tcW w:w="1064" w:type="dxa"/>
            <w:vMerge/>
            <w:tcBorders>
              <w:left w:val="single" w:sz="4" w:space="0" w:color="000000"/>
              <w:bottom w:val="single" w:sz="4" w:space="0" w:color="000000"/>
              <w:right w:val="single" w:sz="4" w:space="0" w:color="000000"/>
            </w:tcBorders>
            <w:vAlign w:val="center"/>
          </w:tcPr>
          <w:p w14:paraId="083C54AC" w14:textId="77777777" w:rsidR="007C77A5" w:rsidRDefault="007C77A5">
            <w:pPr>
              <w:widowControl/>
              <w:spacing w:line="280" w:lineRule="exact"/>
              <w:jc w:val="left"/>
              <w:rPr>
                <w:rFonts w:ascii="宋体" w:cs="宋体"/>
                <w:color w:val="000000"/>
                <w:sz w:val="22"/>
                <w:szCs w:val="22"/>
              </w:rPr>
            </w:pPr>
          </w:p>
        </w:tc>
        <w:tc>
          <w:tcPr>
            <w:tcW w:w="3176" w:type="dxa"/>
            <w:vMerge/>
            <w:tcBorders>
              <w:top w:val="single" w:sz="4" w:space="0" w:color="000000"/>
              <w:left w:val="single" w:sz="4" w:space="0" w:color="000000"/>
              <w:bottom w:val="single" w:sz="4" w:space="0" w:color="000000"/>
              <w:right w:val="single" w:sz="4" w:space="0" w:color="000000"/>
            </w:tcBorders>
            <w:vAlign w:val="center"/>
          </w:tcPr>
          <w:p w14:paraId="0D89060E" w14:textId="77777777" w:rsidR="007C77A5" w:rsidRDefault="007C77A5">
            <w:pPr>
              <w:widowControl/>
              <w:spacing w:line="280" w:lineRule="exact"/>
              <w:jc w:val="left"/>
              <w:rPr>
                <w:rFonts w:ascii="宋体" w:cs="宋体"/>
                <w:color w:val="000000"/>
                <w:sz w:val="22"/>
                <w:szCs w:val="22"/>
              </w:rPr>
            </w:pPr>
          </w:p>
        </w:tc>
        <w:tc>
          <w:tcPr>
            <w:tcW w:w="480" w:type="dxa"/>
            <w:vMerge/>
            <w:tcBorders>
              <w:top w:val="single" w:sz="4" w:space="0" w:color="000000"/>
              <w:left w:val="single" w:sz="4" w:space="0" w:color="000000"/>
              <w:bottom w:val="single" w:sz="4" w:space="0" w:color="000000"/>
              <w:right w:val="single" w:sz="4" w:space="0" w:color="000000"/>
            </w:tcBorders>
            <w:vAlign w:val="center"/>
          </w:tcPr>
          <w:p w14:paraId="5CBA0A12" w14:textId="77777777" w:rsidR="007C77A5" w:rsidRDefault="007C77A5">
            <w:pPr>
              <w:widowControl/>
              <w:spacing w:line="280" w:lineRule="exact"/>
              <w:jc w:val="left"/>
              <w:rPr>
                <w:rFonts w:ascii="宋体" w:cs="宋体"/>
                <w:color w:val="000000"/>
                <w:sz w:val="22"/>
                <w:szCs w:val="22"/>
              </w:rPr>
            </w:pPr>
          </w:p>
        </w:tc>
        <w:tc>
          <w:tcPr>
            <w:tcW w:w="515" w:type="dxa"/>
            <w:vMerge/>
            <w:tcBorders>
              <w:left w:val="single" w:sz="4" w:space="0" w:color="000000"/>
              <w:bottom w:val="single" w:sz="4" w:space="0" w:color="000000"/>
              <w:right w:val="single" w:sz="4" w:space="0" w:color="000000"/>
            </w:tcBorders>
            <w:vAlign w:val="center"/>
          </w:tcPr>
          <w:p w14:paraId="68213D36" w14:textId="77777777" w:rsidR="007C77A5" w:rsidRDefault="007C77A5">
            <w:pPr>
              <w:widowControl/>
              <w:spacing w:line="280" w:lineRule="exact"/>
              <w:jc w:val="left"/>
              <w:rPr>
                <w:rFonts w:ascii="宋体" w:cs="宋体"/>
                <w:color w:val="000000"/>
                <w:sz w:val="22"/>
                <w:szCs w:val="22"/>
              </w:rPr>
            </w:pPr>
          </w:p>
        </w:tc>
        <w:tc>
          <w:tcPr>
            <w:tcW w:w="532"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5E36374D" w14:textId="77777777" w:rsidR="007C77A5" w:rsidRDefault="00000000">
            <w:pPr>
              <w:widowControl/>
              <w:spacing w:line="280" w:lineRule="exact"/>
              <w:jc w:val="left"/>
              <w:textAlignment w:val="center"/>
              <w:rPr>
                <w:rFonts w:ascii="宋体" w:cs="宋体"/>
                <w:color w:val="000000"/>
                <w:sz w:val="22"/>
                <w:szCs w:val="22"/>
              </w:rPr>
            </w:pPr>
            <w:r>
              <w:rPr>
                <w:rFonts w:ascii="宋体" w:hAnsi="宋体" w:cs="宋体" w:hint="eastAsia"/>
                <w:color w:val="000000"/>
                <w:sz w:val="22"/>
                <w:szCs w:val="22"/>
              </w:rPr>
              <w:t>送达</w:t>
            </w:r>
          </w:p>
        </w:tc>
        <w:tc>
          <w:tcPr>
            <w:tcW w:w="4426"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60F47A62" w14:textId="77777777" w:rsidR="007C77A5" w:rsidRDefault="00000000">
            <w:pPr>
              <w:widowControl/>
              <w:spacing w:line="280" w:lineRule="exact"/>
              <w:jc w:val="left"/>
              <w:textAlignment w:val="center"/>
              <w:rPr>
                <w:rFonts w:ascii="宋体" w:cs="宋体"/>
                <w:color w:val="000000"/>
                <w:sz w:val="22"/>
                <w:szCs w:val="22"/>
              </w:rPr>
            </w:pPr>
            <w:r>
              <w:rPr>
                <w:rFonts w:ascii="宋体" w:hAnsi="宋体" w:cs="宋体"/>
                <w:color w:val="000000"/>
                <w:sz w:val="22"/>
                <w:szCs w:val="22"/>
              </w:rPr>
              <w:t>4.</w:t>
            </w:r>
            <w:r>
              <w:rPr>
                <w:rFonts w:ascii="宋体" w:hAnsi="宋体" w:cs="宋体" w:hint="eastAsia"/>
                <w:color w:val="000000"/>
                <w:sz w:val="22"/>
                <w:szCs w:val="22"/>
              </w:rPr>
              <w:t>送达责任：制发送达文书；信息公开。</w:t>
            </w:r>
          </w:p>
        </w:tc>
        <w:tc>
          <w:tcPr>
            <w:tcW w:w="1292"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1E07F3A5" w14:textId="77777777" w:rsidR="007C77A5" w:rsidRDefault="00000000">
            <w:pPr>
              <w:widowControl/>
              <w:spacing w:line="280" w:lineRule="exact"/>
              <w:jc w:val="center"/>
              <w:rPr>
                <w:sz w:val="22"/>
                <w:szCs w:val="22"/>
              </w:rPr>
            </w:pPr>
            <w:r>
              <w:rPr>
                <w:rFonts w:ascii="宋体" w:hAnsi="宋体" w:cs="宋体" w:hint="eastAsia"/>
                <w:color w:val="000000"/>
                <w:sz w:val="22"/>
                <w:szCs w:val="22"/>
              </w:rPr>
              <w:t>科技股与标准股</w:t>
            </w:r>
          </w:p>
        </w:tc>
        <w:tc>
          <w:tcPr>
            <w:tcW w:w="525"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321AC5F4" w14:textId="77777777" w:rsidR="007C77A5" w:rsidRDefault="00000000">
            <w:pPr>
              <w:spacing w:line="280" w:lineRule="exact"/>
              <w:jc w:val="center"/>
              <w:rPr>
                <w:rFonts w:ascii="宋体" w:cs="宋体"/>
                <w:color w:val="000000"/>
                <w:sz w:val="22"/>
                <w:szCs w:val="22"/>
              </w:rPr>
            </w:pPr>
            <w:r>
              <w:rPr>
                <w:rFonts w:ascii="宋体" w:hAnsi="宋体" w:cs="宋体"/>
                <w:color w:val="000000"/>
                <w:sz w:val="22"/>
                <w:szCs w:val="22"/>
              </w:rPr>
              <w:t>2</w:t>
            </w:r>
            <w:r>
              <w:rPr>
                <w:rFonts w:ascii="宋体" w:hAnsi="宋体" w:cs="宋体" w:hint="eastAsia"/>
                <w:color w:val="000000"/>
                <w:sz w:val="22"/>
                <w:szCs w:val="22"/>
              </w:rPr>
              <w:t>日</w:t>
            </w:r>
          </w:p>
        </w:tc>
        <w:tc>
          <w:tcPr>
            <w:tcW w:w="540" w:type="dxa"/>
            <w:vMerge/>
            <w:tcBorders>
              <w:left w:val="single" w:sz="4" w:space="0" w:color="000000"/>
              <w:right w:val="single" w:sz="4" w:space="0" w:color="000000"/>
            </w:tcBorders>
            <w:tcMar>
              <w:top w:w="15" w:type="dxa"/>
              <w:left w:w="15" w:type="dxa"/>
              <w:bottom w:w="15" w:type="dxa"/>
              <w:right w:w="15" w:type="dxa"/>
            </w:tcMar>
            <w:vAlign w:val="center"/>
          </w:tcPr>
          <w:p w14:paraId="4828E048" w14:textId="77777777" w:rsidR="007C77A5" w:rsidRDefault="007C77A5">
            <w:pPr>
              <w:spacing w:line="240" w:lineRule="exact"/>
              <w:jc w:val="center"/>
              <w:rPr>
                <w:rFonts w:ascii="宋体" w:cs="宋体"/>
                <w:color w:val="000000"/>
                <w:sz w:val="22"/>
                <w:szCs w:val="22"/>
              </w:rPr>
            </w:pPr>
          </w:p>
        </w:tc>
        <w:tc>
          <w:tcPr>
            <w:tcW w:w="705" w:type="dxa"/>
            <w:vMerge/>
            <w:tcBorders>
              <w:top w:val="single" w:sz="4" w:space="0" w:color="000000"/>
              <w:left w:val="single" w:sz="4" w:space="0" w:color="000000"/>
              <w:bottom w:val="single" w:sz="4" w:space="0" w:color="000000"/>
              <w:right w:val="single" w:sz="4" w:space="0" w:color="000000"/>
            </w:tcBorders>
            <w:vAlign w:val="center"/>
          </w:tcPr>
          <w:p w14:paraId="6330FE4D" w14:textId="77777777" w:rsidR="007C77A5" w:rsidRDefault="007C77A5">
            <w:pPr>
              <w:widowControl/>
              <w:jc w:val="left"/>
              <w:rPr>
                <w:rFonts w:ascii="宋体" w:cs="宋体"/>
                <w:color w:val="000000"/>
                <w:sz w:val="22"/>
                <w:szCs w:val="22"/>
              </w:rPr>
            </w:pPr>
          </w:p>
        </w:tc>
        <w:tc>
          <w:tcPr>
            <w:tcW w:w="708" w:type="dxa"/>
            <w:vMerge/>
            <w:tcBorders>
              <w:top w:val="single" w:sz="4" w:space="0" w:color="000000"/>
              <w:left w:val="single" w:sz="4" w:space="0" w:color="000000"/>
              <w:bottom w:val="single" w:sz="4" w:space="0" w:color="000000"/>
              <w:right w:val="single" w:sz="4" w:space="0" w:color="000000"/>
            </w:tcBorders>
            <w:vAlign w:val="center"/>
          </w:tcPr>
          <w:p w14:paraId="6998A923" w14:textId="77777777" w:rsidR="007C77A5" w:rsidRDefault="007C77A5">
            <w:pPr>
              <w:widowControl/>
              <w:jc w:val="left"/>
              <w:rPr>
                <w:rFonts w:ascii="宋体" w:cs="宋体"/>
                <w:color w:val="000000"/>
                <w:sz w:val="24"/>
              </w:rPr>
            </w:pPr>
          </w:p>
        </w:tc>
      </w:tr>
      <w:tr w:rsidR="007C77A5" w14:paraId="5A637064" w14:textId="77777777">
        <w:trPr>
          <w:trHeight w:val="937"/>
        </w:trPr>
        <w:tc>
          <w:tcPr>
            <w:tcW w:w="617" w:type="dxa"/>
            <w:vMerge/>
            <w:tcBorders>
              <w:top w:val="single" w:sz="4" w:space="0" w:color="000000"/>
              <w:left w:val="single" w:sz="4" w:space="0" w:color="000000"/>
              <w:bottom w:val="single" w:sz="4" w:space="0" w:color="000000"/>
              <w:right w:val="single" w:sz="4" w:space="0" w:color="000000"/>
            </w:tcBorders>
            <w:vAlign w:val="center"/>
          </w:tcPr>
          <w:p w14:paraId="55C6B82B" w14:textId="77777777" w:rsidR="007C77A5" w:rsidRDefault="007C77A5">
            <w:pPr>
              <w:widowControl/>
              <w:spacing w:line="280" w:lineRule="exact"/>
              <w:jc w:val="left"/>
              <w:rPr>
                <w:rFonts w:ascii="宋体" w:cs="宋体"/>
                <w:color w:val="000000"/>
                <w:sz w:val="22"/>
                <w:szCs w:val="22"/>
              </w:rPr>
            </w:pPr>
          </w:p>
        </w:tc>
        <w:tc>
          <w:tcPr>
            <w:tcW w:w="1064" w:type="dxa"/>
            <w:vMerge/>
            <w:tcBorders>
              <w:left w:val="single" w:sz="4" w:space="0" w:color="000000"/>
              <w:bottom w:val="single" w:sz="4" w:space="0" w:color="000000"/>
              <w:right w:val="single" w:sz="4" w:space="0" w:color="000000"/>
            </w:tcBorders>
            <w:vAlign w:val="center"/>
          </w:tcPr>
          <w:p w14:paraId="43943AD6" w14:textId="77777777" w:rsidR="007C77A5" w:rsidRDefault="007C77A5">
            <w:pPr>
              <w:widowControl/>
              <w:spacing w:line="280" w:lineRule="exact"/>
              <w:jc w:val="left"/>
              <w:rPr>
                <w:rFonts w:ascii="宋体" w:cs="宋体"/>
                <w:color w:val="000000"/>
                <w:sz w:val="22"/>
                <w:szCs w:val="22"/>
              </w:rPr>
            </w:pPr>
          </w:p>
        </w:tc>
        <w:tc>
          <w:tcPr>
            <w:tcW w:w="3176" w:type="dxa"/>
            <w:vMerge/>
            <w:tcBorders>
              <w:top w:val="single" w:sz="4" w:space="0" w:color="000000"/>
              <w:left w:val="single" w:sz="4" w:space="0" w:color="000000"/>
              <w:bottom w:val="single" w:sz="4" w:space="0" w:color="000000"/>
              <w:right w:val="single" w:sz="4" w:space="0" w:color="000000"/>
            </w:tcBorders>
            <w:vAlign w:val="center"/>
          </w:tcPr>
          <w:p w14:paraId="28A20F31" w14:textId="77777777" w:rsidR="007C77A5" w:rsidRDefault="007C77A5">
            <w:pPr>
              <w:widowControl/>
              <w:spacing w:line="280" w:lineRule="exact"/>
              <w:jc w:val="left"/>
              <w:rPr>
                <w:rFonts w:ascii="宋体" w:cs="宋体"/>
                <w:color w:val="000000"/>
                <w:sz w:val="22"/>
                <w:szCs w:val="22"/>
              </w:rPr>
            </w:pPr>
          </w:p>
        </w:tc>
        <w:tc>
          <w:tcPr>
            <w:tcW w:w="480" w:type="dxa"/>
            <w:vMerge/>
            <w:tcBorders>
              <w:top w:val="single" w:sz="4" w:space="0" w:color="000000"/>
              <w:left w:val="single" w:sz="4" w:space="0" w:color="000000"/>
              <w:bottom w:val="single" w:sz="4" w:space="0" w:color="000000"/>
              <w:right w:val="single" w:sz="4" w:space="0" w:color="000000"/>
            </w:tcBorders>
            <w:vAlign w:val="center"/>
          </w:tcPr>
          <w:p w14:paraId="6C2D9068" w14:textId="77777777" w:rsidR="007C77A5" w:rsidRDefault="007C77A5">
            <w:pPr>
              <w:widowControl/>
              <w:spacing w:line="280" w:lineRule="exact"/>
              <w:jc w:val="left"/>
              <w:rPr>
                <w:rFonts w:ascii="宋体" w:cs="宋体"/>
                <w:color w:val="000000"/>
                <w:sz w:val="22"/>
                <w:szCs w:val="22"/>
              </w:rPr>
            </w:pPr>
          </w:p>
        </w:tc>
        <w:tc>
          <w:tcPr>
            <w:tcW w:w="515" w:type="dxa"/>
            <w:vMerge/>
            <w:tcBorders>
              <w:left w:val="single" w:sz="4" w:space="0" w:color="000000"/>
              <w:bottom w:val="single" w:sz="4" w:space="0" w:color="000000"/>
              <w:right w:val="single" w:sz="4" w:space="0" w:color="000000"/>
            </w:tcBorders>
            <w:vAlign w:val="center"/>
          </w:tcPr>
          <w:p w14:paraId="2B09DC2B" w14:textId="77777777" w:rsidR="007C77A5" w:rsidRDefault="007C77A5">
            <w:pPr>
              <w:widowControl/>
              <w:spacing w:line="280" w:lineRule="exact"/>
              <w:jc w:val="left"/>
              <w:rPr>
                <w:rFonts w:ascii="宋体" w:cs="宋体"/>
                <w:color w:val="000000"/>
                <w:sz w:val="22"/>
                <w:szCs w:val="22"/>
              </w:rPr>
            </w:pPr>
          </w:p>
        </w:tc>
        <w:tc>
          <w:tcPr>
            <w:tcW w:w="532"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34503729" w14:textId="77777777" w:rsidR="007C77A5" w:rsidRDefault="00000000">
            <w:pPr>
              <w:widowControl/>
              <w:spacing w:line="280" w:lineRule="exact"/>
              <w:jc w:val="left"/>
              <w:textAlignment w:val="center"/>
              <w:rPr>
                <w:rFonts w:ascii="宋体" w:cs="宋体"/>
                <w:color w:val="000000"/>
                <w:sz w:val="22"/>
                <w:szCs w:val="22"/>
              </w:rPr>
            </w:pPr>
            <w:r>
              <w:rPr>
                <w:rFonts w:ascii="宋体" w:hAnsi="宋体" w:cs="宋体" w:hint="eastAsia"/>
                <w:color w:val="000000"/>
                <w:sz w:val="22"/>
                <w:szCs w:val="22"/>
              </w:rPr>
              <w:t>事后监管</w:t>
            </w:r>
          </w:p>
        </w:tc>
        <w:tc>
          <w:tcPr>
            <w:tcW w:w="4426"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0460FC0F" w14:textId="77777777" w:rsidR="007C77A5" w:rsidRDefault="00000000">
            <w:pPr>
              <w:widowControl/>
              <w:spacing w:line="280" w:lineRule="exact"/>
              <w:jc w:val="left"/>
              <w:textAlignment w:val="center"/>
              <w:rPr>
                <w:rFonts w:ascii="宋体" w:cs="宋体"/>
                <w:color w:val="000000"/>
                <w:sz w:val="22"/>
                <w:szCs w:val="22"/>
              </w:rPr>
            </w:pPr>
            <w:r>
              <w:rPr>
                <w:rFonts w:ascii="宋体" w:hAnsi="宋体" w:cs="宋体"/>
                <w:color w:val="000000"/>
                <w:sz w:val="22"/>
                <w:szCs w:val="22"/>
              </w:rPr>
              <w:t>5.</w:t>
            </w:r>
            <w:r>
              <w:rPr>
                <w:rFonts w:ascii="宋体" w:hAnsi="宋体" w:cs="宋体" w:hint="eastAsia"/>
                <w:color w:val="000000"/>
                <w:sz w:val="22"/>
                <w:szCs w:val="22"/>
              </w:rPr>
              <w:t>事后监管责任：加强项目的监督检查，确保备案与核准内容一致。</w:t>
            </w:r>
          </w:p>
        </w:tc>
        <w:tc>
          <w:tcPr>
            <w:tcW w:w="1292"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17B28EF6" w14:textId="77777777" w:rsidR="007C77A5" w:rsidRDefault="00000000">
            <w:pPr>
              <w:widowControl/>
              <w:spacing w:line="280" w:lineRule="exact"/>
              <w:jc w:val="center"/>
              <w:rPr>
                <w:sz w:val="22"/>
                <w:szCs w:val="22"/>
              </w:rPr>
            </w:pPr>
            <w:r>
              <w:rPr>
                <w:rFonts w:ascii="宋体" w:hAnsi="宋体" w:cs="宋体" w:hint="eastAsia"/>
                <w:color w:val="000000"/>
                <w:sz w:val="22"/>
                <w:szCs w:val="22"/>
              </w:rPr>
              <w:t>科技股与标准股</w:t>
            </w:r>
          </w:p>
        </w:tc>
        <w:tc>
          <w:tcPr>
            <w:tcW w:w="525"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38234018" w14:textId="77777777" w:rsidR="007C77A5" w:rsidRDefault="007C77A5">
            <w:pPr>
              <w:spacing w:line="280" w:lineRule="exact"/>
              <w:jc w:val="center"/>
              <w:rPr>
                <w:rFonts w:ascii="宋体" w:cs="宋体"/>
                <w:color w:val="000000"/>
                <w:sz w:val="22"/>
                <w:szCs w:val="22"/>
              </w:rPr>
            </w:pPr>
          </w:p>
        </w:tc>
        <w:tc>
          <w:tcPr>
            <w:tcW w:w="540" w:type="dxa"/>
            <w:vMerge/>
            <w:tcBorders>
              <w:left w:val="single" w:sz="4" w:space="0" w:color="000000"/>
              <w:bottom w:val="single" w:sz="4" w:space="0" w:color="000000"/>
              <w:right w:val="single" w:sz="4" w:space="0" w:color="000000"/>
            </w:tcBorders>
            <w:tcMar>
              <w:top w:w="15" w:type="dxa"/>
              <w:left w:w="15" w:type="dxa"/>
              <w:bottom w:w="15" w:type="dxa"/>
              <w:right w:w="15" w:type="dxa"/>
            </w:tcMar>
            <w:vAlign w:val="center"/>
          </w:tcPr>
          <w:p w14:paraId="3B5EB28F" w14:textId="77777777" w:rsidR="007C77A5" w:rsidRDefault="007C77A5">
            <w:pPr>
              <w:spacing w:line="240" w:lineRule="exact"/>
              <w:jc w:val="center"/>
              <w:rPr>
                <w:rFonts w:ascii="宋体" w:cs="宋体"/>
                <w:color w:val="000000"/>
                <w:sz w:val="22"/>
                <w:szCs w:val="22"/>
              </w:rPr>
            </w:pPr>
          </w:p>
        </w:tc>
        <w:tc>
          <w:tcPr>
            <w:tcW w:w="705" w:type="dxa"/>
            <w:vMerge/>
            <w:tcBorders>
              <w:top w:val="single" w:sz="4" w:space="0" w:color="000000"/>
              <w:left w:val="single" w:sz="4" w:space="0" w:color="000000"/>
              <w:bottom w:val="single" w:sz="4" w:space="0" w:color="000000"/>
              <w:right w:val="single" w:sz="4" w:space="0" w:color="000000"/>
            </w:tcBorders>
            <w:vAlign w:val="center"/>
          </w:tcPr>
          <w:p w14:paraId="3AF4E99F" w14:textId="77777777" w:rsidR="007C77A5" w:rsidRDefault="007C77A5">
            <w:pPr>
              <w:widowControl/>
              <w:jc w:val="left"/>
              <w:rPr>
                <w:rFonts w:ascii="宋体" w:cs="宋体"/>
                <w:color w:val="000000"/>
                <w:sz w:val="22"/>
                <w:szCs w:val="22"/>
              </w:rPr>
            </w:pPr>
          </w:p>
        </w:tc>
        <w:tc>
          <w:tcPr>
            <w:tcW w:w="708" w:type="dxa"/>
            <w:vMerge/>
            <w:tcBorders>
              <w:top w:val="single" w:sz="4" w:space="0" w:color="000000"/>
              <w:left w:val="single" w:sz="4" w:space="0" w:color="000000"/>
              <w:bottom w:val="single" w:sz="4" w:space="0" w:color="000000"/>
              <w:right w:val="single" w:sz="4" w:space="0" w:color="000000"/>
            </w:tcBorders>
            <w:vAlign w:val="center"/>
          </w:tcPr>
          <w:p w14:paraId="60B35226" w14:textId="77777777" w:rsidR="007C77A5" w:rsidRDefault="007C77A5">
            <w:pPr>
              <w:widowControl/>
              <w:jc w:val="left"/>
              <w:rPr>
                <w:rFonts w:ascii="宋体" w:cs="宋体"/>
                <w:color w:val="000000"/>
                <w:sz w:val="24"/>
              </w:rPr>
            </w:pPr>
          </w:p>
        </w:tc>
      </w:tr>
      <w:tr w:rsidR="007C77A5" w14:paraId="204EF423" w14:textId="77777777">
        <w:trPr>
          <w:trHeight w:val="370"/>
        </w:trPr>
        <w:tc>
          <w:tcPr>
            <w:tcW w:w="14580" w:type="dxa"/>
            <w:gridSpan w:val="1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tbl>
            <w:tblPr>
              <w:tblW w:w="14955" w:type="dxa"/>
              <w:tblBorders>
                <w:insideH w:val="none" w:sz="4" w:space="0" w:color="auto"/>
                <w:insideV w:val="none" w:sz="4" w:space="0" w:color="auto"/>
              </w:tblBorders>
              <w:tblLayout w:type="fixed"/>
              <w:tblCellMar>
                <w:left w:w="0" w:type="dxa"/>
                <w:right w:w="0" w:type="dxa"/>
              </w:tblCellMar>
              <w:tblLook w:val="04A0" w:firstRow="1" w:lastRow="0" w:firstColumn="1" w:lastColumn="0" w:noHBand="0" w:noVBand="1"/>
            </w:tblPr>
            <w:tblGrid>
              <w:gridCol w:w="14955"/>
            </w:tblGrid>
            <w:tr w:rsidR="007C77A5" w14:paraId="0B5A4765" w14:textId="77777777">
              <w:trPr>
                <w:trHeight w:val="345"/>
              </w:trPr>
              <w:tc>
                <w:tcPr>
                  <w:tcW w:w="14955" w:type="dxa"/>
                  <w:tcMar>
                    <w:top w:w="15" w:type="dxa"/>
                    <w:left w:w="15" w:type="dxa"/>
                    <w:right w:w="15" w:type="dxa"/>
                  </w:tcMar>
                  <w:vAlign w:val="center"/>
                </w:tcPr>
                <w:p w14:paraId="33DB9E72" w14:textId="77777777" w:rsidR="007C77A5" w:rsidRDefault="00000000">
                  <w:pPr>
                    <w:widowControl/>
                    <w:jc w:val="left"/>
                    <w:textAlignment w:val="center"/>
                    <w:rPr>
                      <w:rFonts w:ascii="宋体" w:cs="宋体"/>
                      <w:color w:val="000000"/>
                      <w:sz w:val="16"/>
                      <w:szCs w:val="16"/>
                    </w:rPr>
                  </w:pPr>
                  <w:r>
                    <w:rPr>
                      <w:rFonts w:ascii="宋体" w:hAnsi="宋体" w:cs="宋体" w:hint="eastAsia"/>
                      <w:color w:val="000000"/>
                      <w:kern w:val="0"/>
                      <w:sz w:val="22"/>
                      <w:szCs w:val="22"/>
                    </w:rPr>
                    <w:t>服务电话：</w:t>
                  </w:r>
                  <w:r>
                    <w:rPr>
                      <w:rFonts w:ascii="宋体" w:hAnsi="宋体" w:cs="宋体"/>
                      <w:color w:val="000000"/>
                      <w:kern w:val="0"/>
                      <w:sz w:val="22"/>
                      <w:szCs w:val="22"/>
                    </w:rPr>
                    <w:t xml:space="preserve">0375-8168178                      </w:t>
                  </w:r>
                  <w:r>
                    <w:rPr>
                      <w:rFonts w:ascii="宋体" w:hAnsi="宋体" w:cs="宋体" w:hint="eastAsia"/>
                      <w:color w:val="000000"/>
                      <w:kern w:val="0"/>
                      <w:sz w:val="22"/>
                      <w:szCs w:val="22"/>
                    </w:rPr>
                    <w:t>投诉机构：舞钢市住房和城乡规划建设局纪检监察室</w:t>
                  </w:r>
                  <w:r>
                    <w:rPr>
                      <w:rFonts w:ascii="宋体" w:hAnsi="宋体" w:cs="宋体"/>
                      <w:color w:val="000000"/>
                      <w:kern w:val="0"/>
                      <w:sz w:val="22"/>
                      <w:szCs w:val="22"/>
                    </w:rPr>
                    <w:t xml:space="preserve">               </w:t>
                  </w:r>
                  <w:r>
                    <w:rPr>
                      <w:rFonts w:ascii="宋体" w:hAnsi="宋体" w:cs="宋体" w:hint="eastAsia"/>
                      <w:color w:val="000000"/>
                      <w:kern w:val="0"/>
                      <w:sz w:val="22"/>
                      <w:szCs w:val="22"/>
                    </w:rPr>
                    <w:t>投诉电话：</w:t>
                  </w:r>
                  <w:r>
                    <w:rPr>
                      <w:rFonts w:ascii="宋体" w:hAnsi="宋体" w:cs="宋体"/>
                      <w:color w:val="000000"/>
                      <w:kern w:val="0"/>
                      <w:sz w:val="22"/>
                      <w:szCs w:val="22"/>
                    </w:rPr>
                    <w:t>0375-8166899</w:t>
                  </w:r>
                </w:p>
              </w:tc>
            </w:tr>
          </w:tbl>
          <w:p w14:paraId="2171A836" w14:textId="77777777" w:rsidR="007C77A5" w:rsidRDefault="007C77A5">
            <w:pPr>
              <w:widowControl/>
              <w:jc w:val="left"/>
              <w:textAlignment w:val="center"/>
              <w:rPr>
                <w:rFonts w:ascii="宋体" w:cs="宋体"/>
                <w:color w:val="000000"/>
                <w:sz w:val="22"/>
                <w:szCs w:val="22"/>
              </w:rPr>
            </w:pPr>
          </w:p>
        </w:tc>
      </w:tr>
      <w:tr w:rsidR="007C77A5" w14:paraId="53C56C80" w14:textId="77777777">
        <w:trPr>
          <w:trHeight w:val="390"/>
        </w:trPr>
        <w:tc>
          <w:tcPr>
            <w:tcW w:w="14580" w:type="dxa"/>
            <w:gridSpan w:val="1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FF8B85C" w14:textId="77777777" w:rsidR="007C77A5" w:rsidRDefault="00000000">
            <w:pPr>
              <w:widowControl/>
              <w:jc w:val="left"/>
              <w:textAlignment w:val="center"/>
              <w:rPr>
                <w:rFonts w:ascii="宋体" w:cs="宋体"/>
                <w:color w:val="000000"/>
                <w:sz w:val="22"/>
                <w:szCs w:val="22"/>
              </w:rPr>
            </w:pPr>
            <w:r>
              <w:rPr>
                <w:rFonts w:ascii="宋体" w:hAnsi="宋体" w:cs="宋体" w:hint="eastAsia"/>
                <w:color w:val="000000"/>
                <w:kern w:val="0"/>
                <w:sz w:val="22"/>
                <w:szCs w:val="22"/>
              </w:rPr>
              <w:t>受理地点：舞钢市行政服务中心住建局窗口</w:t>
            </w:r>
            <w:r>
              <w:rPr>
                <w:rFonts w:ascii="宋体" w:hAnsi="宋体" w:cs="宋体"/>
                <w:color w:val="000000"/>
                <w:kern w:val="0"/>
                <w:sz w:val="22"/>
                <w:szCs w:val="22"/>
              </w:rPr>
              <w:t xml:space="preserve">                      </w:t>
            </w:r>
          </w:p>
        </w:tc>
      </w:tr>
      <w:tr w:rsidR="007C77A5" w14:paraId="314029B5" w14:textId="77777777">
        <w:trPr>
          <w:trHeight w:val="361"/>
        </w:trPr>
        <w:tc>
          <w:tcPr>
            <w:tcW w:w="14580" w:type="dxa"/>
            <w:gridSpan w:val="12"/>
            <w:tcBorders>
              <w:top w:val="nil"/>
              <w:left w:val="nil"/>
              <w:bottom w:val="single" w:sz="4" w:space="0" w:color="000000"/>
              <w:right w:val="nil"/>
            </w:tcBorders>
            <w:tcMar>
              <w:top w:w="15" w:type="dxa"/>
              <w:left w:w="15" w:type="dxa"/>
              <w:bottom w:w="15" w:type="dxa"/>
              <w:right w:w="15" w:type="dxa"/>
            </w:tcMar>
            <w:vAlign w:val="center"/>
          </w:tcPr>
          <w:p w14:paraId="57E0447D" w14:textId="77777777" w:rsidR="007C77A5" w:rsidRDefault="007C77A5">
            <w:pPr>
              <w:widowControl/>
              <w:jc w:val="center"/>
              <w:textAlignment w:val="center"/>
              <w:rPr>
                <w:rFonts w:ascii="宋体" w:eastAsia="方正小标宋简体" w:hAnsi="宋体" w:cs="宋体"/>
                <w:color w:val="000000"/>
                <w:kern w:val="0"/>
                <w:sz w:val="44"/>
                <w:szCs w:val="44"/>
                <w:lang w:bidi="ar"/>
              </w:rPr>
            </w:pPr>
          </w:p>
          <w:p w14:paraId="51B04F05" w14:textId="77777777" w:rsidR="007C77A5" w:rsidRDefault="00000000">
            <w:pPr>
              <w:widowControl/>
              <w:jc w:val="center"/>
              <w:textAlignment w:val="center"/>
              <w:rPr>
                <w:rFonts w:ascii="宋体" w:eastAsia="方正小标宋简体" w:hAnsi="宋体" w:cs="宋体"/>
                <w:color w:val="000000"/>
                <w:kern w:val="0"/>
                <w:sz w:val="44"/>
                <w:szCs w:val="44"/>
                <w:lang w:bidi="ar"/>
              </w:rPr>
            </w:pPr>
            <w:r>
              <w:rPr>
                <w:rFonts w:ascii="宋体" w:eastAsia="方正小标宋简体" w:hAnsi="宋体" w:cs="宋体" w:hint="eastAsia"/>
                <w:color w:val="000000"/>
                <w:kern w:val="0"/>
                <w:sz w:val="44"/>
                <w:szCs w:val="44"/>
                <w:lang w:bidi="ar"/>
              </w:rPr>
              <w:lastRenderedPageBreak/>
              <w:t>舞钢市住房和城乡建设局权力清单和责任清单统计表</w:t>
            </w:r>
          </w:p>
          <w:p w14:paraId="73D443F6" w14:textId="77777777" w:rsidR="007C77A5" w:rsidRDefault="00000000">
            <w:pPr>
              <w:widowControl/>
              <w:jc w:val="left"/>
              <w:textAlignment w:val="center"/>
              <w:rPr>
                <w:rFonts w:ascii="宋体" w:hAnsi="宋体" w:cs="宋体"/>
                <w:color w:val="000000"/>
                <w:sz w:val="24"/>
              </w:rPr>
            </w:pPr>
            <w:r>
              <w:rPr>
                <w:rFonts w:ascii="宋体" w:hAnsi="宋体" w:cs="宋体" w:hint="eastAsia"/>
                <w:color w:val="000000"/>
                <w:kern w:val="0"/>
                <w:sz w:val="24"/>
              </w:rPr>
              <w:t>职权类别：行政确认</w:t>
            </w:r>
          </w:p>
        </w:tc>
      </w:tr>
      <w:tr w:rsidR="007C77A5" w14:paraId="0B149911" w14:textId="77777777">
        <w:trPr>
          <w:trHeight w:val="818"/>
        </w:trPr>
        <w:tc>
          <w:tcPr>
            <w:tcW w:w="61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58CC99E"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lastRenderedPageBreak/>
              <w:t>序号</w:t>
            </w:r>
          </w:p>
        </w:tc>
        <w:tc>
          <w:tcPr>
            <w:tcW w:w="106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51F631B"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职权名称</w:t>
            </w:r>
          </w:p>
        </w:tc>
        <w:tc>
          <w:tcPr>
            <w:tcW w:w="317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029B8D6"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实施依据</w:t>
            </w:r>
          </w:p>
        </w:tc>
        <w:tc>
          <w:tcPr>
            <w:tcW w:w="48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BA49BCA"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实施对象</w:t>
            </w:r>
          </w:p>
        </w:tc>
        <w:tc>
          <w:tcPr>
            <w:tcW w:w="51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4F9A178"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实施机构</w:t>
            </w:r>
          </w:p>
        </w:tc>
        <w:tc>
          <w:tcPr>
            <w:tcW w:w="53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7B479FF"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办理环节</w:t>
            </w:r>
          </w:p>
        </w:tc>
        <w:tc>
          <w:tcPr>
            <w:tcW w:w="442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1B8F9C9"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责任事项</w:t>
            </w:r>
          </w:p>
        </w:tc>
        <w:tc>
          <w:tcPr>
            <w:tcW w:w="12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0537F2B"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责任</w:t>
            </w:r>
            <w:r>
              <w:rPr>
                <w:rFonts w:ascii="黑体" w:eastAsia="黑体" w:hAnsi="宋体" w:cs="黑体" w:hint="eastAsia"/>
                <w:color w:val="000000"/>
                <w:kern w:val="0"/>
                <w:sz w:val="22"/>
                <w:szCs w:val="22"/>
              </w:rPr>
              <w:br/>
              <w:t>科室</w:t>
            </w:r>
          </w:p>
        </w:tc>
        <w:tc>
          <w:tcPr>
            <w:tcW w:w="52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E4264B8"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承诺时限</w:t>
            </w:r>
          </w:p>
        </w:tc>
        <w:tc>
          <w:tcPr>
            <w:tcW w:w="54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41EC75A"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法定时限</w:t>
            </w:r>
          </w:p>
        </w:tc>
        <w:tc>
          <w:tcPr>
            <w:tcW w:w="70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BD29FBD"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收费情况及依据</w:t>
            </w:r>
          </w:p>
        </w:tc>
        <w:tc>
          <w:tcPr>
            <w:tcW w:w="7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A46D98B"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调整意见及理由</w:t>
            </w:r>
          </w:p>
        </w:tc>
      </w:tr>
      <w:tr w:rsidR="007C77A5" w14:paraId="2E6032B3" w14:textId="77777777">
        <w:trPr>
          <w:trHeight w:val="1276"/>
        </w:trPr>
        <w:tc>
          <w:tcPr>
            <w:tcW w:w="617"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040E67C" w14:textId="77777777" w:rsidR="007C77A5" w:rsidRDefault="00000000">
            <w:pPr>
              <w:widowControl/>
              <w:spacing w:line="280" w:lineRule="exact"/>
              <w:jc w:val="center"/>
              <w:textAlignment w:val="center"/>
              <w:rPr>
                <w:rFonts w:ascii="宋体" w:hAnsi="宋体" w:cs="宋体"/>
                <w:color w:val="000000"/>
                <w:sz w:val="22"/>
                <w:szCs w:val="22"/>
              </w:rPr>
            </w:pPr>
            <w:r>
              <w:rPr>
                <w:rFonts w:ascii="宋体" w:hAnsi="宋体" w:cs="宋体" w:hint="eastAsia"/>
                <w:color w:val="000000"/>
                <w:sz w:val="22"/>
                <w:szCs w:val="22"/>
              </w:rPr>
              <w:t>2</w:t>
            </w:r>
          </w:p>
        </w:tc>
        <w:tc>
          <w:tcPr>
            <w:tcW w:w="1064" w:type="dxa"/>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44D6FD8F"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建设工程竣工验收消防备案</w:t>
            </w:r>
          </w:p>
        </w:tc>
        <w:tc>
          <w:tcPr>
            <w:tcW w:w="3176"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6CA40FA"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18"/>
                <w:szCs w:val="18"/>
              </w:rPr>
              <w:t>《中共中央办公厅</w:t>
            </w:r>
            <w:r>
              <w:rPr>
                <w:rFonts w:ascii="宋体" w:hAnsi="宋体" w:cs="宋体"/>
                <w:color w:val="000000"/>
                <w:sz w:val="18"/>
                <w:szCs w:val="18"/>
              </w:rPr>
              <w:t xml:space="preserve"> </w:t>
            </w:r>
            <w:r>
              <w:rPr>
                <w:rFonts w:ascii="宋体" w:hAnsi="宋体" w:cs="宋体" w:hint="eastAsia"/>
                <w:color w:val="000000"/>
                <w:sz w:val="18"/>
                <w:szCs w:val="18"/>
              </w:rPr>
              <w:t>国务院办公厅关于调整住房和城乡建设部职责机构编制的通知》（厅字〔</w:t>
            </w:r>
            <w:r>
              <w:rPr>
                <w:rFonts w:ascii="宋体" w:hAnsi="宋体" w:cs="宋体"/>
                <w:color w:val="000000"/>
                <w:sz w:val="18"/>
                <w:szCs w:val="18"/>
              </w:rPr>
              <w:t>2018</w:t>
            </w:r>
            <w:r>
              <w:rPr>
                <w:rFonts w:ascii="宋体" w:hAnsi="宋体" w:cs="宋体" w:hint="eastAsia"/>
                <w:color w:val="000000"/>
                <w:sz w:val="18"/>
                <w:szCs w:val="18"/>
              </w:rPr>
              <w:t>〕</w:t>
            </w:r>
            <w:r>
              <w:rPr>
                <w:rFonts w:ascii="宋体" w:hAnsi="宋体" w:cs="宋体"/>
                <w:color w:val="000000"/>
                <w:sz w:val="18"/>
                <w:szCs w:val="18"/>
              </w:rPr>
              <w:t>85</w:t>
            </w:r>
            <w:r>
              <w:rPr>
                <w:rFonts w:ascii="宋体" w:hAnsi="宋体" w:cs="宋体" w:hint="eastAsia"/>
                <w:color w:val="000000"/>
                <w:sz w:val="18"/>
                <w:szCs w:val="18"/>
              </w:rPr>
              <w:t>号）明确规定：</w:t>
            </w:r>
            <w:r>
              <w:rPr>
                <w:rFonts w:ascii="宋体" w:cs="宋体" w:hint="eastAsia"/>
                <w:color w:val="000000"/>
                <w:sz w:val="18"/>
                <w:szCs w:val="18"/>
              </w:rPr>
              <w:t>“</w:t>
            </w:r>
            <w:r>
              <w:rPr>
                <w:rFonts w:ascii="宋体" w:hAnsi="宋体" w:cs="宋体" w:hint="eastAsia"/>
                <w:color w:val="000000"/>
                <w:sz w:val="18"/>
                <w:szCs w:val="18"/>
              </w:rPr>
              <w:t>将公安部指导建设工程消防设计审查职责划入住房和城乡建设部。</w:t>
            </w:r>
            <w:r>
              <w:rPr>
                <w:rFonts w:ascii="宋体" w:cs="宋体" w:hint="eastAsia"/>
                <w:color w:val="000000"/>
                <w:sz w:val="18"/>
                <w:szCs w:val="18"/>
              </w:rPr>
              <w:t>”</w:t>
            </w:r>
            <w:r>
              <w:rPr>
                <w:rFonts w:ascii="宋体" w:hAnsi="宋体" w:cs="宋体" w:hint="eastAsia"/>
                <w:color w:val="000000"/>
                <w:sz w:val="18"/>
                <w:szCs w:val="18"/>
              </w:rPr>
              <w:t>《中央编办关于建设工程消防设计审查验收职责划转核增行政编制的通知》（中央编办发〔</w:t>
            </w:r>
            <w:r>
              <w:rPr>
                <w:rFonts w:ascii="宋体" w:hAnsi="宋体" w:cs="宋体"/>
                <w:color w:val="000000"/>
                <w:sz w:val="18"/>
                <w:szCs w:val="18"/>
              </w:rPr>
              <w:t>2018</w:t>
            </w:r>
            <w:r>
              <w:rPr>
                <w:rFonts w:ascii="宋体" w:hAnsi="宋体" w:cs="宋体" w:hint="eastAsia"/>
                <w:color w:val="000000"/>
                <w:sz w:val="18"/>
                <w:szCs w:val="18"/>
              </w:rPr>
              <w:t>〕</w:t>
            </w:r>
            <w:r>
              <w:rPr>
                <w:rFonts w:ascii="宋体" w:hAnsi="宋体" w:cs="宋体"/>
                <w:color w:val="000000"/>
                <w:sz w:val="18"/>
                <w:szCs w:val="18"/>
              </w:rPr>
              <w:t>169</w:t>
            </w:r>
            <w:r>
              <w:rPr>
                <w:rFonts w:ascii="宋体" w:hAnsi="宋体" w:cs="宋体" w:hint="eastAsia"/>
                <w:color w:val="000000"/>
                <w:sz w:val="18"/>
                <w:szCs w:val="18"/>
              </w:rPr>
              <w:t>号）明确规定，核增住房和城乡建设部机关行政编制，重点用于做好指导建设工程消防设计审查验收等工作。《住房和城乡建设部办公厅关于</w:t>
            </w:r>
            <w:r>
              <w:rPr>
                <w:rFonts w:ascii="宋体" w:hAnsi="宋体" w:cs="宋体"/>
                <w:color w:val="000000"/>
                <w:sz w:val="18"/>
                <w:szCs w:val="18"/>
              </w:rPr>
              <w:t>&lt;</w:t>
            </w:r>
            <w:r>
              <w:rPr>
                <w:rFonts w:ascii="宋体" w:hAnsi="宋体" w:cs="宋体" w:hint="eastAsia"/>
                <w:color w:val="000000"/>
                <w:sz w:val="18"/>
                <w:szCs w:val="18"/>
              </w:rPr>
              <w:t>中华人民共和国消防法修正案（草案征求意见稿）</w:t>
            </w:r>
            <w:r>
              <w:rPr>
                <w:rFonts w:ascii="宋体" w:hAnsi="宋体" w:cs="宋体"/>
                <w:color w:val="000000"/>
                <w:sz w:val="18"/>
                <w:szCs w:val="18"/>
              </w:rPr>
              <w:t>&gt;</w:t>
            </w:r>
            <w:r>
              <w:rPr>
                <w:rFonts w:ascii="宋体" w:hAnsi="宋体" w:cs="宋体" w:hint="eastAsia"/>
                <w:color w:val="000000"/>
                <w:sz w:val="18"/>
                <w:szCs w:val="18"/>
              </w:rPr>
              <w:t>意见的函》（建办法函〔</w:t>
            </w:r>
            <w:r>
              <w:rPr>
                <w:rFonts w:ascii="宋体" w:hAnsi="宋体" w:cs="宋体"/>
                <w:color w:val="000000"/>
                <w:sz w:val="18"/>
                <w:szCs w:val="18"/>
              </w:rPr>
              <w:t>2019</w:t>
            </w:r>
            <w:r>
              <w:rPr>
                <w:rFonts w:ascii="宋体" w:hAnsi="宋体" w:cs="宋体" w:hint="eastAsia"/>
                <w:color w:val="000000"/>
                <w:sz w:val="18"/>
                <w:szCs w:val="18"/>
              </w:rPr>
              <w:t>〕</w:t>
            </w:r>
            <w:r>
              <w:rPr>
                <w:rFonts w:ascii="宋体" w:hAnsi="宋体" w:cs="宋体"/>
                <w:color w:val="000000"/>
                <w:sz w:val="18"/>
                <w:szCs w:val="18"/>
              </w:rPr>
              <w:t>144</w:t>
            </w:r>
            <w:r>
              <w:rPr>
                <w:rFonts w:ascii="宋体" w:hAnsi="宋体" w:cs="宋体" w:hint="eastAsia"/>
                <w:color w:val="000000"/>
                <w:sz w:val="18"/>
                <w:szCs w:val="18"/>
              </w:rPr>
              <w:t>号）中提出</w:t>
            </w:r>
            <w:r>
              <w:rPr>
                <w:rFonts w:ascii="宋体" w:cs="宋体" w:hint="eastAsia"/>
                <w:color w:val="000000"/>
                <w:sz w:val="18"/>
                <w:szCs w:val="18"/>
              </w:rPr>
              <w:t>“</w:t>
            </w:r>
            <w:r>
              <w:rPr>
                <w:rFonts w:ascii="宋体" w:hAnsi="宋体" w:cs="宋体" w:hint="eastAsia"/>
                <w:color w:val="000000"/>
                <w:sz w:val="18"/>
                <w:szCs w:val="18"/>
              </w:rPr>
              <w:t>前款规定以外的其他建设工程，建设单位在验收后应当报住房和城乡建设主管部门或者其他有关部门备案，住房和城乡建设主管部门或者其他有关部门应对进行抽查。</w:t>
            </w:r>
            <w:r>
              <w:rPr>
                <w:rFonts w:ascii="宋体" w:cs="宋体" w:hint="eastAsia"/>
                <w:color w:val="000000"/>
                <w:sz w:val="18"/>
                <w:szCs w:val="18"/>
              </w:rPr>
              <w:t>”</w:t>
            </w:r>
          </w:p>
        </w:tc>
        <w:tc>
          <w:tcPr>
            <w:tcW w:w="480"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82B6B1F" w14:textId="77777777" w:rsidR="007C77A5" w:rsidRDefault="00000000">
            <w:pPr>
              <w:widowControl/>
              <w:spacing w:line="280" w:lineRule="exact"/>
              <w:jc w:val="center"/>
              <w:textAlignment w:val="center"/>
              <w:rPr>
                <w:rFonts w:ascii="宋体" w:hAnsi="宋体" w:cs="宋体"/>
                <w:color w:val="000000"/>
                <w:sz w:val="22"/>
                <w:szCs w:val="22"/>
              </w:rPr>
            </w:pPr>
            <w:r>
              <w:rPr>
                <w:rFonts w:ascii="宋体" w:hAnsi="宋体" w:cs="宋体" w:hint="eastAsia"/>
                <w:color w:val="000000"/>
                <w:sz w:val="22"/>
                <w:szCs w:val="22"/>
              </w:rPr>
              <w:t>建设工程</w:t>
            </w:r>
          </w:p>
        </w:tc>
        <w:tc>
          <w:tcPr>
            <w:tcW w:w="515" w:type="dxa"/>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54B955DC" w14:textId="77777777" w:rsidR="007C77A5" w:rsidRDefault="00000000">
            <w:pPr>
              <w:widowControl/>
              <w:spacing w:line="280" w:lineRule="exact"/>
              <w:jc w:val="center"/>
              <w:textAlignment w:val="center"/>
              <w:rPr>
                <w:rFonts w:ascii="宋体" w:hAnsi="宋体" w:cs="宋体"/>
                <w:color w:val="000000"/>
                <w:sz w:val="22"/>
                <w:szCs w:val="22"/>
              </w:rPr>
            </w:pPr>
            <w:r>
              <w:rPr>
                <w:rFonts w:ascii="宋体" w:cs="宋体" w:hint="eastAsia"/>
                <w:color w:val="000000"/>
                <w:sz w:val="22"/>
                <w:szCs w:val="22"/>
              </w:rPr>
              <w:t>舞钢市建设工程质量监督站</w:t>
            </w:r>
          </w:p>
        </w:tc>
        <w:tc>
          <w:tcPr>
            <w:tcW w:w="53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51FAB57"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受理</w:t>
            </w:r>
          </w:p>
        </w:tc>
        <w:tc>
          <w:tcPr>
            <w:tcW w:w="442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AFD2152"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color w:val="000000"/>
                <w:sz w:val="22"/>
                <w:szCs w:val="22"/>
              </w:rPr>
              <w:t>1.</w:t>
            </w:r>
            <w:r>
              <w:rPr>
                <w:rFonts w:ascii="宋体" w:hAnsi="宋体" w:cs="宋体" w:hint="eastAsia"/>
                <w:color w:val="000000"/>
                <w:sz w:val="22"/>
                <w:szCs w:val="22"/>
              </w:rPr>
              <w:t>受理责任：公示依法应当提交的材料；一次性告知补正材料；依法受理或不予受理（不予受理应当告知理由）。</w:t>
            </w:r>
          </w:p>
        </w:tc>
        <w:tc>
          <w:tcPr>
            <w:tcW w:w="12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BF3EBCE" w14:textId="77777777" w:rsidR="007C77A5" w:rsidRDefault="00000000">
            <w:pPr>
              <w:widowControl/>
              <w:spacing w:line="280" w:lineRule="exact"/>
              <w:jc w:val="center"/>
              <w:textAlignment w:val="center"/>
              <w:rPr>
                <w:rFonts w:ascii="宋体" w:hAnsi="宋体" w:cs="宋体"/>
                <w:color w:val="000000"/>
                <w:sz w:val="22"/>
                <w:szCs w:val="22"/>
              </w:rPr>
            </w:pPr>
            <w:r>
              <w:rPr>
                <w:rFonts w:ascii="宋体" w:cs="宋体" w:hint="eastAsia"/>
                <w:color w:val="000000"/>
                <w:sz w:val="22"/>
                <w:szCs w:val="22"/>
              </w:rPr>
              <w:t>舞钢市建设工程质量监督站</w:t>
            </w:r>
          </w:p>
        </w:tc>
        <w:tc>
          <w:tcPr>
            <w:tcW w:w="52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7AA0D56" w14:textId="77777777" w:rsidR="007C77A5" w:rsidRDefault="00000000">
            <w:pPr>
              <w:widowControl/>
              <w:spacing w:line="280" w:lineRule="exact"/>
              <w:jc w:val="center"/>
              <w:textAlignment w:val="center"/>
              <w:rPr>
                <w:rFonts w:ascii="宋体" w:hAnsi="宋体" w:cs="宋体"/>
                <w:color w:val="000000"/>
                <w:sz w:val="22"/>
                <w:szCs w:val="22"/>
              </w:rPr>
            </w:pPr>
            <w:r>
              <w:rPr>
                <w:rFonts w:ascii="宋体" w:cs="宋体"/>
                <w:color w:val="000000"/>
                <w:sz w:val="22"/>
                <w:szCs w:val="22"/>
              </w:rPr>
              <w:t>1</w:t>
            </w:r>
            <w:r>
              <w:rPr>
                <w:rFonts w:ascii="宋体" w:cs="宋体" w:hint="eastAsia"/>
                <w:color w:val="000000"/>
                <w:sz w:val="22"/>
                <w:szCs w:val="22"/>
              </w:rPr>
              <w:t>日</w:t>
            </w:r>
          </w:p>
        </w:tc>
        <w:tc>
          <w:tcPr>
            <w:tcW w:w="540" w:type="dxa"/>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61CE6B5D" w14:textId="77777777" w:rsidR="007C77A5" w:rsidRDefault="007C77A5">
            <w:pPr>
              <w:spacing w:line="240" w:lineRule="exact"/>
              <w:jc w:val="center"/>
              <w:rPr>
                <w:rFonts w:ascii="宋体" w:cs="宋体"/>
                <w:color w:val="000000"/>
                <w:sz w:val="22"/>
                <w:szCs w:val="22"/>
              </w:rPr>
            </w:pPr>
          </w:p>
          <w:p w14:paraId="46F9C7CB" w14:textId="77777777" w:rsidR="007C77A5" w:rsidRDefault="00000000">
            <w:pPr>
              <w:spacing w:line="240" w:lineRule="exact"/>
              <w:jc w:val="center"/>
              <w:rPr>
                <w:rFonts w:ascii="宋体" w:cs="宋体"/>
                <w:color w:val="000000"/>
                <w:sz w:val="22"/>
                <w:szCs w:val="22"/>
              </w:rPr>
            </w:pPr>
            <w:r>
              <w:rPr>
                <w:rFonts w:ascii="宋体" w:cs="宋体"/>
                <w:color w:val="000000"/>
                <w:sz w:val="22"/>
                <w:szCs w:val="22"/>
              </w:rPr>
              <w:t>20</w:t>
            </w:r>
            <w:r>
              <w:rPr>
                <w:rFonts w:ascii="宋体" w:cs="宋体" w:hint="eastAsia"/>
                <w:color w:val="000000"/>
                <w:sz w:val="22"/>
                <w:szCs w:val="22"/>
              </w:rPr>
              <w:t>日</w:t>
            </w:r>
          </w:p>
          <w:p w14:paraId="77729DFF" w14:textId="77777777" w:rsidR="007C77A5" w:rsidRDefault="007C77A5">
            <w:pPr>
              <w:spacing w:line="240" w:lineRule="exact"/>
              <w:jc w:val="center"/>
              <w:rPr>
                <w:rFonts w:ascii="宋体" w:hAnsi="宋体" w:cs="宋体"/>
                <w:color w:val="000000"/>
                <w:sz w:val="22"/>
                <w:szCs w:val="22"/>
              </w:rPr>
            </w:pPr>
          </w:p>
        </w:tc>
        <w:tc>
          <w:tcPr>
            <w:tcW w:w="705"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3242505" w14:textId="77777777" w:rsidR="007C77A5" w:rsidRDefault="00000000">
            <w:pPr>
              <w:jc w:val="center"/>
              <w:rPr>
                <w:rFonts w:ascii="宋体" w:hAnsi="宋体" w:cs="宋体"/>
                <w:color w:val="000000"/>
                <w:sz w:val="22"/>
                <w:szCs w:val="22"/>
              </w:rPr>
            </w:pPr>
            <w:r>
              <w:rPr>
                <w:rFonts w:ascii="宋体" w:hAnsi="宋体" w:cs="宋体" w:hint="eastAsia"/>
                <w:color w:val="000000"/>
                <w:sz w:val="22"/>
                <w:szCs w:val="22"/>
              </w:rPr>
              <w:t>不收费</w:t>
            </w:r>
            <w:r>
              <w:rPr>
                <w:rFonts w:ascii="宋体" w:hAnsi="宋体" w:cs="宋体"/>
                <w:color w:val="000000"/>
                <w:sz w:val="22"/>
                <w:szCs w:val="22"/>
              </w:rPr>
              <w:t>/</w:t>
            </w:r>
            <w:r>
              <w:rPr>
                <w:rFonts w:ascii="宋体" w:hAnsi="宋体" w:cs="宋体" w:hint="eastAsia"/>
                <w:color w:val="000000"/>
                <w:sz w:val="22"/>
                <w:szCs w:val="22"/>
              </w:rPr>
              <w:t>收费</w:t>
            </w:r>
          </w:p>
        </w:tc>
        <w:tc>
          <w:tcPr>
            <w:tcW w:w="708"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CACDB27" w14:textId="77777777" w:rsidR="007C77A5" w:rsidRDefault="00000000">
            <w:pPr>
              <w:spacing w:line="3360" w:lineRule="auto"/>
              <w:jc w:val="center"/>
              <w:rPr>
                <w:rFonts w:ascii="宋体" w:hAnsi="宋体" w:cs="宋体"/>
                <w:color w:val="000000"/>
                <w:sz w:val="24"/>
              </w:rPr>
            </w:pPr>
            <w:r>
              <w:rPr>
                <w:rFonts w:ascii="宋体" w:hAnsi="宋体" w:cs="宋体" w:hint="eastAsia"/>
                <w:color w:val="000000"/>
                <w:sz w:val="22"/>
                <w:szCs w:val="22"/>
              </w:rPr>
              <w:t>拟保留</w:t>
            </w:r>
          </w:p>
        </w:tc>
      </w:tr>
      <w:tr w:rsidR="007C77A5" w14:paraId="1CBA4EFC" w14:textId="77777777">
        <w:trPr>
          <w:trHeight w:val="1152"/>
        </w:trPr>
        <w:tc>
          <w:tcPr>
            <w:tcW w:w="617" w:type="dxa"/>
            <w:vMerge/>
            <w:tcBorders>
              <w:top w:val="single" w:sz="4" w:space="0" w:color="000000"/>
              <w:left w:val="single" w:sz="4" w:space="0" w:color="000000"/>
              <w:bottom w:val="single" w:sz="4" w:space="0" w:color="000000"/>
              <w:right w:val="single" w:sz="4" w:space="0" w:color="000000"/>
            </w:tcBorders>
            <w:vAlign w:val="center"/>
          </w:tcPr>
          <w:p w14:paraId="3B85CB1A" w14:textId="77777777" w:rsidR="007C77A5" w:rsidRDefault="007C77A5">
            <w:pPr>
              <w:widowControl/>
              <w:spacing w:line="280" w:lineRule="exact"/>
              <w:jc w:val="left"/>
              <w:rPr>
                <w:rFonts w:ascii="宋体" w:hAnsi="宋体" w:cs="宋体"/>
                <w:color w:val="000000"/>
                <w:sz w:val="22"/>
                <w:szCs w:val="22"/>
              </w:rPr>
            </w:pPr>
          </w:p>
        </w:tc>
        <w:tc>
          <w:tcPr>
            <w:tcW w:w="1064" w:type="dxa"/>
            <w:vMerge/>
            <w:tcBorders>
              <w:left w:val="single" w:sz="4" w:space="0" w:color="000000"/>
              <w:right w:val="single" w:sz="4" w:space="0" w:color="000000"/>
            </w:tcBorders>
            <w:vAlign w:val="center"/>
          </w:tcPr>
          <w:p w14:paraId="16CD88A1" w14:textId="77777777" w:rsidR="007C77A5" w:rsidRDefault="007C77A5">
            <w:pPr>
              <w:widowControl/>
              <w:spacing w:line="280" w:lineRule="exact"/>
              <w:jc w:val="left"/>
              <w:rPr>
                <w:rFonts w:ascii="宋体" w:hAnsi="宋体" w:cs="宋体"/>
                <w:color w:val="000000"/>
                <w:sz w:val="22"/>
                <w:szCs w:val="22"/>
              </w:rPr>
            </w:pPr>
          </w:p>
        </w:tc>
        <w:tc>
          <w:tcPr>
            <w:tcW w:w="3176" w:type="dxa"/>
            <w:vMerge/>
            <w:tcBorders>
              <w:top w:val="single" w:sz="4" w:space="0" w:color="000000"/>
              <w:left w:val="single" w:sz="4" w:space="0" w:color="000000"/>
              <w:bottom w:val="single" w:sz="4" w:space="0" w:color="000000"/>
              <w:right w:val="single" w:sz="4" w:space="0" w:color="000000"/>
            </w:tcBorders>
            <w:vAlign w:val="center"/>
          </w:tcPr>
          <w:p w14:paraId="65FF3658" w14:textId="77777777" w:rsidR="007C77A5" w:rsidRDefault="007C77A5">
            <w:pPr>
              <w:widowControl/>
              <w:spacing w:line="280" w:lineRule="exact"/>
              <w:jc w:val="left"/>
              <w:rPr>
                <w:rFonts w:ascii="宋体" w:hAnsi="宋体" w:cs="宋体"/>
                <w:color w:val="000000"/>
                <w:sz w:val="22"/>
                <w:szCs w:val="22"/>
              </w:rPr>
            </w:pPr>
          </w:p>
        </w:tc>
        <w:tc>
          <w:tcPr>
            <w:tcW w:w="480" w:type="dxa"/>
            <w:vMerge/>
            <w:tcBorders>
              <w:top w:val="single" w:sz="4" w:space="0" w:color="000000"/>
              <w:left w:val="single" w:sz="4" w:space="0" w:color="000000"/>
              <w:bottom w:val="single" w:sz="4" w:space="0" w:color="000000"/>
              <w:right w:val="single" w:sz="4" w:space="0" w:color="000000"/>
            </w:tcBorders>
            <w:vAlign w:val="center"/>
          </w:tcPr>
          <w:p w14:paraId="0AD4AE1B" w14:textId="77777777" w:rsidR="007C77A5" w:rsidRDefault="007C77A5">
            <w:pPr>
              <w:widowControl/>
              <w:spacing w:line="280" w:lineRule="exact"/>
              <w:jc w:val="left"/>
              <w:rPr>
                <w:rFonts w:ascii="宋体" w:hAnsi="宋体" w:cs="宋体"/>
                <w:color w:val="000000"/>
                <w:sz w:val="22"/>
                <w:szCs w:val="22"/>
              </w:rPr>
            </w:pPr>
          </w:p>
        </w:tc>
        <w:tc>
          <w:tcPr>
            <w:tcW w:w="515" w:type="dxa"/>
            <w:vMerge/>
            <w:tcBorders>
              <w:left w:val="single" w:sz="4" w:space="0" w:color="000000"/>
              <w:right w:val="single" w:sz="4" w:space="0" w:color="000000"/>
            </w:tcBorders>
            <w:vAlign w:val="center"/>
          </w:tcPr>
          <w:p w14:paraId="1C27F703" w14:textId="77777777" w:rsidR="007C77A5" w:rsidRDefault="007C77A5">
            <w:pPr>
              <w:widowControl/>
              <w:spacing w:line="280" w:lineRule="exact"/>
              <w:jc w:val="left"/>
              <w:rPr>
                <w:rFonts w:ascii="宋体" w:hAnsi="宋体" w:cs="宋体"/>
                <w:color w:val="000000"/>
                <w:sz w:val="22"/>
                <w:szCs w:val="22"/>
              </w:rPr>
            </w:pPr>
          </w:p>
        </w:tc>
        <w:tc>
          <w:tcPr>
            <w:tcW w:w="53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43BE038"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审查</w:t>
            </w:r>
          </w:p>
        </w:tc>
        <w:tc>
          <w:tcPr>
            <w:tcW w:w="442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8158BAD"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color w:val="000000"/>
                <w:sz w:val="22"/>
                <w:szCs w:val="22"/>
              </w:rPr>
              <w:t>2.</w:t>
            </w:r>
            <w:r>
              <w:rPr>
                <w:rFonts w:ascii="宋体" w:hAnsi="宋体" w:cs="宋体" w:hint="eastAsia"/>
                <w:color w:val="000000"/>
                <w:sz w:val="22"/>
                <w:szCs w:val="22"/>
              </w:rPr>
              <w:t>审查责任：材料审核，现场勘查，根据需要征求相关部门意见，提出初审意见。</w:t>
            </w:r>
          </w:p>
        </w:tc>
        <w:tc>
          <w:tcPr>
            <w:tcW w:w="12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D9C42B0" w14:textId="77777777" w:rsidR="007C77A5" w:rsidRDefault="00000000">
            <w:pPr>
              <w:widowControl/>
              <w:spacing w:line="240" w:lineRule="exact"/>
              <w:jc w:val="center"/>
              <w:textAlignment w:val="center"/>
              <w:rPr>
                <w:rFonts w:ascii="宋体" w:hAnsi="宋体" w:cs="宋体"/>
                <w:color w:val="000000"/>
                <w:sz w:val="22"/>
                <w:szCs w:val="22"/>
              </w:rPr>
            </w:pPr>
            <w:r>
              <w:rPr>
                <w:rFonts w:ascii="宋体" w:cs="宋体" w:hint="eastAsia"/>
                <w:color w:val="000000"/>
                <w:sz w:val="22"/>
                <w:szCs w:val="22"/>
              </w:rPr>
              <w:t>舞钢市建设工程质量监督站</w:t>
            </w:r>
          </w:p>
        </w:tc>
        <w:tc>
          <w:tcPr>
            <w:tcW w:w="52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EB747C8" w14:textId="77777777" w:rsidR="007C77A5" w:rsidRDefault="00000000">
            <w:pPr>
              <w:spacing w:line="280" w:lineRule="exact"/>
              <w:jc w:val="center"/>
              <w:rPr>
                <w:rFonts w:ascii="宋体" w:hAnsi="宋体" w:cs="宋体"/>
                <w:color w:val="000000"/>
                <w:sz w:val="22"/>
                <w:szCs w:val="22"/>
              </w:rPr>
            </w:pPr>
            <w:r>
              <w:rPr>
                <w:rFonts w:ascii="宋体" w:cs="宋体"/>
                <w:color w:val="000000"/>
                <w:sz w:val="22"/>
                <w:szCs w:val="22"/>
              </w:rPr>
              <w:t>5</w:t>
            </w:r>
            <w:r>
              <w:rPr>
                <w:rFonts w:ascii="宋体" w:cs="宋体" w:hint="eastAsia"/>
                <w:color w:val="000000"/>
                <w:sz w:val="22"/>
                <w:szCs w:val="22"/>
              </w:rPr>
              <w:t>日</w:t>
            </w:r>
          </w:p>
        </w:tc>
        <w:tc>
          <w:tcPr>
            <w:tcW w:w="540" w:type="dxa"/>
            <w:vMerge/>
            <w:tcBorders>
              <w:left w:val="single" w:sz="4" w:space="0" w:color="000000"/>
              <w:right w:val="single" w:sz="4" w:space="0" w:color="000000"/>
            </w:tcBorders>
            <w:tcMar>
              <w:top w:w="15" w:type="dxa"/>
              <w:left w:w="15" w:type="dxa"/>
              <w:bottom w:w="15" w:type="dxa"/>
              <w:right w:w="15" w:type="dxa"/>
            </w:tcMar>
            <w:vAlign w:val="center"/>
          </w:tcPr>
          <w:p w14:paraId="0849A897" w14:textId="77777777" w:rsidR="007C77A5" w:rsidRDefault="007C77A5">
            <w:pPr>
              <w:spacing w:line="240" w:lineRule="exact"/>
              <w:jc w:val="center"/>
              <w:rPr>
                <w:rFonts w:ascii="宋体" w:hAnsi="宋体" w:cs="宋体"/>
                <w:color w:val="000000"/>
                <w:sz w:val="22"/>
                <w:szCs w:val="22"/>
              </w:rPr>
            </w:pPr>
          </w:p>
        </w:tc>
        <w:tc>
          <w:tcPr>
            <w:tcW w:w="705" w:type="dxa"/>
            <w:vMerge/>
            <w:tcBorders>
              <w:top w:val="single" w:sz="4" w:space="0" w:color="000000"/>
              <w:left w:val="single" w:sz="4" w:space="0" w:color="000000"/>
              <w:bottom w:val="single" w:sz="4" w:space="0" w:color="000000"/>
              <w:right w:val="single" w:sz="4" w:space="0" w:color="000000"/>
            </w:tcBorders>
            <w:vAlign w:val="center"/>
          </w:tcPr>
          <w:p w14:paraId="0CD54FBF" w14:textId="77777777" w:rsidR="007C77A5" w:rsidRDefault="007C77A5">
            <w:pPr>
              <w:widowControl/>
              <w:jc w:val="left"/>
              <w:rPr>
                <w:rFonts w:ascii="宋体" w:hAnsi="宋体" w:cs="宋体"/>
                <w:color w:val="000000"/>
                <w:sz w:val="22"/>
                <w:szCs w:val="22"/>
              </w:rPr>
            </w:pPr>
          </w:p>
        </w:tc>
        <w:tc>
          <w:tcPr>
            <w:tcW w:w="708" w:type="dxa"/>
            <w:vMerge/>
            <w:tcBorders>
              <w:top w:val="single" w:sz="4" w:space="0" w:color="000000"/>
              <w:left w:val="single" w:sz="4" w:space="0" w:color="000000"/>
              <w:bottom w:val="single" w:sz="4" w:space="0" w:color="000000"/>
              <w:right w:val="single" w:sz="4" w:space="0" w:color="000000"/>
            </w:tcBorders>
            <w:vAlign w:val="center"/>
          </w:tcPr>
          <w:p w14:paraId="6E611046" w14:textId="77777777" w:rsidR="007C77A5" w:rsidRDefault="007C77A5">
            <w:pPr>
              <w:widowControl/>
              <w:jc w:val="left"/>
              <w:rPr>
                <w:rFonts w:ascii="宋体" w:hAnsi="宋体" w:cs="宋体"/>
                <w:color w:val="000000"/>
                <w:sz w:val="24"/>
              </w:rPr>
            </w:pPr>
          </w:p>
        </w:tc>
      </w:tr>
      <w:tr w:rsidR="007C77A5" w14:paraId="33FEAB46" w14:textId="77777777">
        <w:trPr>
          <w:trHeight w:val="954"/>
        </w:trPr>
        <w:tc>
          <w:tcPr>
            <w:tcW w:w="617" w:type="dxa"/>
            <w:vMerge/>
            <w:tcBorders>
              <w:top w:val="single" w:sz="4" w:space="0" w:color="000000"/>
              <w:left w:val="single" w:sz="4" w:space="0" w:color="000000"/>
              <w:bottom w:val="single" w:sz="4" w:space="0" w:color="000000"/>
              <w:right w:val="single" w:sz="4" w:space="0" w:color="000000"/>
            </w:tcBorders>
            <w:vAlign w:val="center"/>
          </w:tcPr>
          <w:p w14:paraId="3274CF46" w14:textId="77777777" w:rsidR="007C77A5" w:rsidRDefault="007C77A5">
            <w:pPr>
              <w:widowControl/>
              <w:spacing w:line="280" w:lineRule="exact"/>
              <w:jc w:val="left"/>
              <w:rPr>
                <w:rFonts w:ascii="宋体" w:hAnsi="宋体" w:cs="宋体"/>
                <w:color w:val="000000"/>
                <w:sz w:val="22"/>
                <w:szCs w:val="22"/>
              </w:rPr>
            </w:pPr>
          </w:p>
        </w:tc>
        <w:tc>
          <w:tcPr>
            <w:tcW w:w="1064" w:type="dxa"/>
            <w:vMerge/>
            <w:tcBorders>
              <w:left w:val="single" w:sz="4" w:space="0" w:color="000000"/>
              <w:right w:val="single" w:sz="4" w:space="0" w:color="000000"/>
            </w:tcBorders>
            <w:vAlign w:val="center"/>
          </w:tcPr>
          <w:p w14:paraId="46406CF9" w14:textId="77777777" w:rsidR="007C77A5" w:rsidRDefault="007C77A5">
            <w:pPr>
              <w:widowControl/>
              <w:spacing w:line="280" w:lineRule="exact"/>
              <w:jc w:val="left"/>
              <w:rPr>
                <w:rFonts w:ascii="宋体" w:hAnsi="宋体" w:cs="宋体"/>
                <w:color w:val="000000"/>
                <w:sz w:val="22"/>
                <w:szCs w:val="22"/>
              </w:rPr>
            </w:pPr>
          </w:p>
        </w:tc>
        <w:tc>
          <w:tcPr>
            <w:tcW w:w="3176" w:type="dxa"/>
            <w:vMerge/>
            <w:tcBorders>
              <w:top w:val="single" w:sz="4" w:space="0" w:color="000000"/>
              <w:left w:val="single" w:sz="4" w:space="0" w:color="000000"/>
              <w:bottom w:val="single" w:sz="4" w:space="0" w:color="000000"/>
              <w:right w:val="single" w:sz="4" w:space="0" w:color="000000"/>
            </w:tcBorders>
            <w:vAlign w:val="center"/>
          </w:tcPr>
          <w:p w14:paraId="30A15D4E" w14:textId="77777777" w:rsidR="007C77A5" w:rsidRDefault="007C77A5">
            <w:pPr>
              <w:widowControl/>
              <w:spacing w:line="280" w:lineRule="exact"/>
              <w:jc w:val="left"/>
              <w:rPr>
                <w:rFonts w:ascii="宋体" w:hAnsi="宋体" w:cs="宋体"/>
                <w:color w:val="000000"/>
                <w:sz w:val="22"/>
                <w:szCs w:val="22"/>
              </w:rPr>
            </w:pPr>
          </w:p>
        </w:tc>
        <w:tc>
          <w:tcPr>
            <w:tcW w:w="480" w:type="dxa"/>
            <w:vMerge/>
            <w:tcBorders>
              <w:top w:val="single" w:sz="4" w:space="0" w:color="000000"/>
              <w:left w:val="single" w:sz="4" w:space="0" w:color="000000"/>
              <w:bottom w:val="single" w:sz="4" w:space="0" w:color="000000"/>
              <w:right w:val="single" w:sz="4" w:space="0" w:color="000000"/>
            </w:tcBorders>
            <w:vAlign w:val="center"/>
          </w:tcPr>
          <w:p w14:paraId="398552CD" w14:textId="77777777" w:rsidR="007C77A5" w:rsidRDefault="007C77A5">
            <w:pPr>
              <w:widowControl/>
              <w:spacing w:line="280" w:lineRule="exact"/>
              <w:jc w:val="left"/>
              <w:rPr>
                <w:rFonts w:ascii="宋体" w:hAnsi="宋体" w:cs="宋体"/>
                <w:color w:val="000000"/>
                <w:sz w:val="22"/>
                <w:szCs w:val="22"/>
              </w:rPr>
            </w:pPr>
          </w:p>
        </w:tc>
        <w:tc>
          <w:tcPr>
            <w:tcW w:w="515" w:type="dxa"/>
            <w:vMerge/>
            <w:tcBorders>
              <w:left w:val="single" w:sz="4" w:space="0" w:color="000000"/>
              <w:right w:val="single" w:sz="4" w:space="0" w:color="000000"/>
            </w:tcBorders>
            <w:vAlign w:val="center"/>
          </w:tcPr>
          <w:p w14:paraId="4AC657AA" w14:textId="77777777" w:rsidR="007C77A5" w:rsidRDefault="007C77A5">
            <w:pPr>
              <w:widowControl/>
              <w:spacing w:line="280" w:lineRule="exact"/>
              <w:jc w:val="left"/>
              <w:rPr>
                <w:rFonts w:ascii="宋体" w:hAnsi="宋体" w:cs="宋体"/>
                <w:color w:val="000000"/>
                <w:sz w:val="22"/>
                <w:szCs w:val="22"/>
              </w:rPr>
            </w:pPr>
          </w:p>
        </w:tc>
        <w:tc>
          <w:tcPr>
            <w:tcW w:w="53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61E02C1"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决定</w:t>
            </w:r>
          </w:p>
        </w:tc>
        <w:tc>
          <w:tcPr>
            <w:tcW w:w="442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85C7277"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color w:val="000000"/>
                <w:sz w:val="22"/>
                <w:szCs w:val="22"/>
              </w:rPr>
              <w:t>3.</w:t>
            </w:r>
            <w:r>
              <w:rPr>
                <w:rFonts w:ascii="宋体" w:hAnsi="宋体" w:cs="宋体" w:hint="eastAsia"/>
                <w:color w:val="000000"/>
                <w:sz w:val="22"/>
                <w:szCs w:val="22"/>
              </w:rPr>
              <w:t>决定责任：作出决定（不予行政许可的应当告知理由）；按时办结；法定告知。</w:t>
            </w:r>
          </w:p>
        </w:tc>
        <w:tc>
          <w:tcPr>
            <w:tcW w:w="12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DA01C97" w14:textId="77777777" w:rsidR="007C77A5" w:rsidRDefault="00000000">
            <w:pPr>
              <w:widowControl/>
              <w:spacing w:line="240" w:lineRule="exact"/>
              <w:jc w:val="center"/>
              <w:textAlignment w:val="center"/>
              <w:rPr>
                <w:rFonts w:ascii="宋体" w:hAnsi="宋体" w:cs="宋体"/>
                <w:color w:val="000000"/>
                <w:sz w:val="22"/>
                <w:szCs w:val="22"/>
              </w:rPr>
            </w:pPr>
            <w:r>
              <w:rPr>
                <w:rFonts w:ascii="宋体" w:cs="宋体" w:hint="eastAsia"/>
                <w:color w:val="000000"/>
                <w:sz w:val="22"/>
                <w:szCs w:val="22"/>
              </w:rPr>
              <w:t>舞钢市建设工程质量监督站</w:t>
            </w:r>
          </w:p>
        </w:tc>
        <w:tc>
          <w:tcPr>
            <w:tcW w:w="52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275B323" w14:textId="77777777" w:rsidR="007C77A5" w:rsidRDefault="00000000">
            <w:pPr>
              <w:spacing w:line="280" w:lineRule="exact"/>
              <w:rPr>
                <w:rFonts w:ascii="宋体" w:hAnsi="宋体" w:cs="宋体"/>
                <w:color w:val="000000"/>
                <w:sz w:val="22"/>
                <w:szCs w:val="22"/>
              </w:rPr>
            </w:pPr>
            <w:r>
              <w:rPr>
                <w:rFonts w:ascii="宋体" w:cs="宋体"/>
                <w:color w:val="000000"/>
                <w:sz w:val="22"/>
                <w:szCs w:val="22"/>
              </w:rPr>
              <w:t>2</w:t>
            </w:r>
            <w:r>
              <w:rPr>
                <w:rFonts w:ascii="宋体" w:cs="宋体" w:hint="eastAsia"/>
                <w:color w:val="000000"/>
                <w:sz w:val="22"/>
                <w:szCs w:val="22"/>
              </w:rPr>
              <w:t>日</w:t>
            </w:r>
          </w:p>
        </w:tc>
        <w:tc>
          <w:tcPr>
            <w:tcW w:w="540" w:type="dxa"/>
            <w:vMerge/>
            <w:tcBorders>
              <w:left w:val="single" w:sz="4" w:space="0" w:color="000000"/>
              <w:right w:val="single" w:sz="4" w:space="0" w:color="000000"/>
            </w:tcBorders>
            <w:tcMar>
              <w:top w:w="15" w:type="dxa"/>
              <w:left w:w="15" w:type="dxa"/>
              <w:bottom w:w="15" w:type="dxa"/>
              <w:right w:w="15" w:type="dxa"/>
            </w:tcMar>
            <w:vAlign w:val="center"/>
          </w:tcPr>
          <w:p w14:paraId="4865F6DE" w14:textId="77777777" w:rsidR="007C77A5" w:rsidRDefault="007C77A5">
            <w:pPr>
              <w:spacing w:line="240" w:lineRule="exact"/>
              <w:jc w:val="center"/>
              <w:rPr>
                <w:rFonts w:ascii="宋体" w:hAnsi="宋体" w:cs="宋体"/>
                <w:color w:val="000000"/>
                <w:sz w:val="22"/>
                <w:szCs w:val="22"/>
              </w:rPr>
            </w:pPr>
          </w:p>
        </w:tc>
        <w:tc>
          <w:tcPr>
            <w:tcW w:w="705" w:type="dxa"/>
            <w:vMerge/>
            <w:tcBorders>
              <w:top w:val="single" w:sz="4" w:space="0" w:color="000000"/>
              <w:left w:val="single" w:sz="4" w:space="0" w:color="000000"/>
              <w:bottom w:val="single" w:sz="4" w:space="0" w:color="000000"/>
              <w:right w:val="single" w:sz="4" w:space="0" w:color="000000"/>
            </w:tcBorders>
            <w:vAlign w:val="center"/>
          </w:tcPr>
          <w:p w14:paraId="0ABC827C" w14:textId="77777777" w:rsidR="007C77A5" w:rsidRDefault="007C77A5">
            <w:pPr>
              <w:widowControl/>
              <w:jc w:val="left"/>
              <w:rPr>
                <w:rFonts w:ascii="宋体" w:hAnsi="宋体" w:cs="宋体"/>
                <w:color w:val="000000"/>
                <w:sz w:val="22"/>
                <w:szCs w:val="22"/>
              </w:rPr>
            </w:pPr>
          </w:p>
        </w:tc>
        <w:tc>
          <w:tcPr>
            <w:tcW w:w="708" w:type="dxa"/>
            <w:vMerge/>
            <w:tcBorders>
              <w:top w:val="single" w:sz="4" w:space="0" w:color="000000"/>
              <w:left w:val="single" w:sz="4" w:space="0" w:color="000000"/>
              <w:bottom w:val="single" w:sz="4" w:space="0" w:color="000000"/>
              <w:right w:val="single" w:sz="4" w:space="0" w:color="000000"/>
            </w:tcBorders>
            <w:vAlign w:val="center"/>
          </w:tcPr>
          <w:p w14:paraId="7CE68EBC" w14:textId="77777777" w:rsidR="007C77A5" w:rsidRDefault="007C77A5">
            <w:pPr>
              <w:widowControl/>
              <w:jc w:val="left"/>
              <w:rPr>
                <w:rFonts w:ascii="宋体" w:hAnsi="宋体" w:cs="宋体"/>
                <w:color w:val="000000"/>
                <w:sz w:val="24"/>
              </w:rPr>
            </w:pPr>
          </w:p>
        </w:tc>
      </w:tr>
      <w:tr w:rsidR="007C77A5" w14:paraId="64C2C620" w14:textId="77777777">
        <w:trPr>
          <w:trHeight w:val="555"/>
        </w:trPr>
        <w:tc>
          <w:tcPr>
            <w:tcW w:w="617" w:type="dxa"/>
            <w:vMerge/>
            <w:tcBorders>
              <w:top w:val="single" w:sz="4" w:space="0" w:color="000000"/>
              <w:left w:val="single" w:sz="4" w:space="0" w:color="000000"/>
              <w:bottom w:val="single" w:sz="4" w:space="0" w:color="000000"/>
              <w:right w:val="single" w:sz="4" w:space="0" w:color="000000"/>
            </w:tcBorders>
            <w:vAlign w:val="center"/>
          </w:tcPr>
          <w:p w14:paraId="4BFD6256" w14:textId="77777777" w:rsidR="007C77A5" w:rsidRDefault="007C77A5">
            <w:pPr>
              <w:widowControl/>
              <w:spacing w:line="280" w:lineRule="exact"/>
              <w:jc w:val="left"/>
              <w:rPr>
                <w:rFonts w:ascii="宋体" w:hAnsi="宋体" w:cs="宋体"/>
                <w:color w:val="000000"/>
                <w:sz w:val="22"/>
                <w:szCs w:val="22"/>
              </w:rPr>
            </w:pPr>
          </w:p>
        </w:tc>
        <w:tc>
          <w:tcPr>
            <w:tcW w:w="1064" w:type="dxa"/>
            <w:vMerge/>
            <w:tcBorders>
              <w:left w:val="single" w:sz="4" w:space="0" w:color="000000"/>
              <w:bottom w:val="single" w:sz="4" w:space="0" w:color="000000"/>
              <w:right w:val="single" w:sz="4" w:space="0" w:color="000000"/>
            </w:tcBorders>
            <w:vAlign w:val="center"/>
          </w:tcPr>
          <w:p w14:paraId="52B26923" w14:textId="77777777" w:rsidR="007C77A5" w:rsidRDefault="007C77A5">
            <w:pPr>
              <w:widowControl/>
              <w:spacing w:line="280" w:lineRule="exact"/>
              <w:jc w:val="left"/>
              <w:rPr>
                <w:rFonts w:ascii="宋体" w:hAnsi="宋体" w:cs="宋体"/>
                <w:color w:val="000000"/>
                <w:sz w:val="22"/>
                <w:szCs w:val="22"/>
              </w:rPr>
            </w:pPr>
          </w:p>
        </w:tc>
        <w:tc>
          <w:tcPr>
            <w:tcW w:w="3176" w:type="dxa"/>
            <w:vMerge/>
            <w:tcBorders>
              <w:top w:val="single" w:sz="4" w:space="0" w:color="000000"/>
              <w:left w:val="single" w:sz="4" w:space="0" w:color="000000"/>
              <w:bottom w:val="single" w:sz="4" w:space="0" w:color="000000"/>
              <w:right w:val="single" w:sz="4" w:space="0" w:color="000000"/>
            </w:tcBorders>
            <w:vAlign w:val="center"/>
          </w:tcPr>
          <w:p w14:paraId="21785323" w14:textId="77777777" w:rsidR="007C77A5" w:rsidRDefault="007C77A5">
            <w:pPr>
              <w:widowControl/>
              <w:spacing w:line="280" w:lineRule="exact"/>
              <w:jc w:val="left"/>
              <w:rPr>
                <w:rFonts w:ascii="宋体" w:hAnsi="宋体" w:cs="宋体"/>
                <w:color w:val="000000"/>
                <w:sz w:val="22"/>
                <w:szCs w:val="22"/>
              </w:rPr>
            </w:pPr>
          </w:p>
        </w:tc>
        <w:tc>
          <w:tcPr>
            <w:tcW w:w="480" w:type="dxa"/>
            <w:vMerge/>
            <w:tcBorders>
              <w:top w:val="single" w:sz="4" w:space="0" w:color="000000"/>
              <w:left w:val="single" w:sz="4" w:space="0" w:color="000000"/>
              <w:bottom w:val="single" w:sz="4" w:space="0" w:color="000000"/>
              <w:right w:val="single" w:sz="4" w:space="0" w:color="000000"/>
            </w:tcBorders>
            <w:vAlign w:val="center"/>
          </w:tcPr>
          <w:p w14:paraId="201A1D04" w14:textId="77777777" w:rsidR="007C77A5" w:rsidRDefault="007C77A5">
            <w:pPr>
              <w:widowControl/>
              <w:spacing w:line="280" w:lineRule="exact"/>
              <w:jc w:val="left"/>
              <w:rPr>
                <w:rFonts w:ascii="宋体" w:hAnsi="宋体" w:cs="宋体"/>
                <w:color w:val="000000"/>
                <w:sz w:val="22"/>
                <w:szCs w:val="22"/>
              </w:rPr>
            </w:pPr>
          </w:p>
        </w:tc>
        <w:tc>
          <w:tcPr>
            <w:tcW w:w="515" w:type="dxa"/>
            <w:vMerge/>
            <w:tcBorders>
              <w:left w:val="single" w:sz="4" w:space="0" w:color="000000"/>
              <w:bottom w:val="single" w:sz="4" w:space="0" w:color="000000"/>
              <w:right w:val="single" w:sz="4" w:space="0" w:color="000000"/>
            </w:tcBorders>
            <w:vAlign w:val="center"/>
          </w:tcPr>
          <w:p w14:paraId="24D7D7E1" w14:textId="77777777" w:rsidR="007C77A5" w:rsidRDefault="007C77A5">
            <w:pPr>
              <w:widowControl/>
              <w:spacing w:line="280" w:lineRule="exact"/>
              <w:jc w:val="left"/>
              <w:rPr>
                <w:rFonts w:ascii="宋体" w:hAnsi="宋体" w:cs="宋体"/>
                <w:color w:val="000000"/>
                <w:sz w:val="22"/>
                <w:szCs w:val="22"/>
              </w:rPr>
            </w:pPr>
          </w:p>
        </w:tc>
        <w:tc>
          <w:tcPr>
            <w:tcW w:w="532"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078199C6"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送达</w:t>
            </w:r>
          </w:p>
        </w:tc>
        <w:tc>
          <w:tcPr>
            <w:tcW w:w="4426"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11F4FBE7"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color w:val="000000"/>
                <w:sz w:val="22"/>
                <w:szCs w:val="22"/>
              </w:rPr>
              <w:t>4.</w:t>
            </w:r>
            <w:r>
              <w:rPr>
                <w:rFonts w:ascii="宋体" w:hAnsi="宋体" w:cs="宋体" w:hint="eastAsia"/>
                <w:color w:val="000000"/>
                <w:sz w:val="22"/>
                <w:szCs w:val="22"/>
              </w:rPr>
              <w:t>送达责任：制发送达文书；信息公开。</w:t>
            </w:r>
          </w:p>
        </w:tc>
        <w:tc>
          <w:tcPr>
            <w:tcW w:w="1292"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7E707E84" w14:textId="77777777" w:rsidR="007C77A5" w:rsidRDefault="00000000">
            <w:pPr>
              <w:widowControl/>
              <w:spacing w:line="240" w:lineRule="exact"/>
              <w:jc w:val="center"/>
              <w:textAlignment w:val="center"/>
              <w:rPr>
                <w:sz w:val="22"/>
                <w:szCs w:val="22"/>
              </w:rPr>
            </w:pPr>
            <w:r>
              <w:rPr>
                <w:rFonts w:ascii="宋体" w:cs="宋体" w:hint="eastAsia"/>
                <w:color w:val="000000"/>
                <w:sz w:val="22"/>
                <w:szCs w:val="22"/>
              </w:rPr>
              <w:t>舞钢市建设工程质量监督站</w:t>
            </w:r>
          </w:p>
        </w:tc>
        <w:tc>
          <w:tcPr>
            <w:tcW w:w="525"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3CB29799" w14:textId="77777777" w:rsidR="007C77A5" w:rsidRDefault="00000000">
            <w:pPr>
              <w:spacing w:line="280" w:lineRule="exact"/>
              <w:jc w:val="center"/>
              <w:rPr>
                <w:rFonts w:ascii="宋体" w:hAnsi="宋体" w:cs="宋体"/>
                <w:color w:val="000000"/>
                <w:sz w:val="22"/>
                <w:szCs w:val="22"/>
              </w:rPr>
            </w:pPr>
            <w:r>
              <w:rPr>
                <w:rFonts w:ascii="宋体" w:cs="宋体"/>
                <w:color w:val="000000"/>
                <w:sz w:val="22"/>
                <w:szCs w:val="22"/>
              </w:rPr>
              <w:t>2</w:t>
            </w:r>
            <w:r>
              <w:rPr>
                <w:rFonts w:ascii="宋体" w:cs="宋体" w:hint="eastAsia"/>
                <w:color w:val="000000"/>
                <w:sz w:val="22"/>
                <w:szCs w:val="22"/>
              </w:rPr>
              <w:t>日</w:t>
            </w:r>
          </w:p>
        </w:tc>
        <w:tc>
          <w:tcPr>
            <w:tcW w:w="540" w:type="dxa"/>
            <w:vMerge/>
            <w:tcBorders>
              <w:left w:val="single" w:sz="4" w:space="0" w:color="000000"/>
              <w:right w:val="single" w:sz="4" w:space="0" w:color="000000"/>
            </w:tcBorders>
            <w:tcMar>
              <w:top w:w="15" w:type="dxa"/>
              <w:left w:w="15" w:type="dxa"/>
              <w:bottom w:w="15" w:type="dxa"/>
              <w:right w:w="15" w:type="dxa"/>
            </w:tcMar>
            <w:vAlign w:val="center"/>
          </w:tcPr>
          <w:p w14:paraId="2A6E95FC" w14:textId="77777777" w:rsidR="007C77A5" w:rsidRDefault="007C77A5">
            <w:pPr>
              <w:spacing w:line="240" w:lineRule="exact"/>
              <w:jc w:val="center"/>
              <w:rPr>
                <w:rFonts w:ascii="宋体" w:hAnsi="宋体" w:cs="宋体"/>
                <w:color w:val="000000"/>
                <w:sz w:val="22"/>
                <w:szCs w:val="22"/>
              </w:rPr>
            </w:pPr>
          </w:p>
        </w:tc>
        <w:tc>
          <w:tcPr>
            <w:tcW w:w="705" w:type="dxa"/>
            <w:vMerge/>
            <w:tcBorders>
              <w:top w:val="single" w:sz="4" w:space="0" w:color="000000"/>
              <w:left w:val="single" w:sz="4" w:space="0" w:color="000000"/>
              <w:bottom w:val="single" w:sz="4" w:space="0" w:color="000000"/>
              <w:right w:val="single" w:sz="4" w:space="0" w:color="000000"/>
            </w:tcBorders>
            <w:vAlign w:val="center"/>
          </w:tcPr>
          <w:p w14:paraId="6F7CB05F" w14:textId="77777777" w:rsidR="007C77A5" w:rsidRDefault="007C77A5">
            <w:pPr>
              <w:widowControl/>
              <w:jc w:val="left"/>
              <w:rPr>
                <w:rFonts w:ascii="宋体" w:hAnsi="宋体" w:cs="宋体"/>
                <w:color w:val="000000"/>
                <w:sz w:val="22"/>
                <w:szCs w:val="22"/>
              </w:rPr>
            </w:pPr>
          </w:p>
        </w:tc>
        <w:tc>
          <w:tcPr>
            <w:tcW w:w="708" w:type="dxa"/>
            <w:vMerge/>
            <w:tcBorders>
              <w:top w:val="single" w:sz="4" w:space="0" w:color="000000"/>
              <w:left w:val="single" w:sz="4" w:space="0" w:color="000000"/>
              <w:bottom w:val="single" w:sz="4" w:space="0" w:color="000000"/>
              <w:right w:val="single" w:sz="4" w:space="0" w:color="000000"/>
            </w:tcBorders>
            <w:vAlign w:val="center"/>
          </w:tcPr>
          <w:p w14:paraId="1D8725D3" w14:textId="77777777" w:rsidR="007C77A5" w:rsidRDefault="007C77A5">
            <w:pPr>
              <w:widowControl/>
              <w:jc w:val="left"/>
              <w:rPr>
                <w:rFonts w:ascii="宋体" w:hAnsi="宋体" w:cs="宋体"/>
                <w:color w:val="000000"/>
                <w:sz w:val="24"/>
              </w:rPr>
            </w:pPr>
          </w:p>
        </w:tc>
      </w:tr>
      <w:tr w:rsidR="007C77A5" w14:paraId="7872FAA0" w14:textId="77777777">
        <w:trPr>
          <w:trHeight w:val="937"/>
        </w:trPr>
        <w:tc>
          <w:tcPr>
            <w:tcW w:w="617" w:type="dxa"/>
            <w:vMerge/>
            <w:tcBorders>
              <w:top w:val="single" w:sz="4" w:space="0" w:color="000000"/>
              <w:left w:val="single" w:sz="4" w:space="0" w:color="000000"/>
              <w:bottom w:val="single" w:sz="4" w:space="0" w:color="000000"/>
              <w:right w:val="single" w:sz="4" w:space="0" w:color="000000"/>
            </w:tcBorders>
            <w:vAlign w:val="center"/>
          </w:tcPr>
          <w:p w14:paraId="1F37957D" w14:textId="77777777" w:rsidR="007C77A5" w:rsidRDefault="007C77A5">
            <w:pPr>
              <w:widowControl/>
              <w:spacing w:line="280" w:lineRule="exact"/>
              <w:jc w:val="left"/>
              <w:rPr>
                <w:rFonts w:ascii="宋体" w:hAnsi="宋体" w:cs="宋体"/>
                <w:color w:val="000000"/>
                <w:sz w:val="22"/>
                <w:szCs w:val="22"/>
              </w:rPr>
            </w:pPr>
          </w:p>
        </w:tc>
        <w:tc>
          <w:tcPr>
            <w:tcW w:w="1064" w:type="dxa"/>
            <w:vMerge/>
            <w:tcBorders>
              <w:left w:val="single" w:sz="4" w:space="0" w:color="000000"/>
              <w:bottom w:val="single" w:sz="4" w:space="0" w:color="000000"/>
              <w:right w:val="single" w:sz="4" w:space="0" w:color="000000"/>
            </w:tcBorders>
            <w:vAlign w:val="center"/>
          </w:tcPr>
          <w:p w14:paraId="326EAA69" w14:textId="77777777" w:rsidR="007C77A5" w:rsidRDefault="007C77A5">
            <w:pPr>
              <w:widowControl/>
              <w:spacing w:line="280" w:lineRule="exact"/>
              <w:jc w:val="left"/>
              <w:rPr>
                <w:rFonts w:ascii="宋体" w:hAnsi="宋体" w:cs="宋体"/>
                <w:color w:val="000000"/>
                <w:sz w:val="22"/>
                <w:szCs w:val="22"/>
              </w:rPr>
            </w:pPr>
          </w:p>
        </w:tc>
        <w:tc>
          <w:tcPr>
            <w:tcW w:w="3176" w:type="dxa"/>
            <w:vMerge/>
            <w:tcBorders>
              <w:top w:val="single" w:sz="4" w:space="0" w:color="000000"/>
              <w:left w:val="single" w:sz="4" w:space="0" w:color="000000"/>
              <w:bottom w:val="single" w:sz="4" w:space="0" w:color="000000"/>
              <w:right w:val="single" w:sz="4" w:space="0" w:color="000000"/>
            </w:tcBorders>
            <w:vAlign w:val="center"/>
          </w:tcPr>
          <w:p w14:paraId="5A8C5B5B" w14:textId="77777777" w:rsidR="007C77A5" w:rsidRDefault="007C77A5">
            <w:pPr>
              <w:widowControl/>
              <w:spacing w:line="280" w:lineRule="exact"/>
              <w:jc w:val="left"/>
              <w:rPr>
                <w:rFonts w:ascii="宋体" w:hAnsi="宋体" w:cs="宋体"/>
                <w:color w:val="000000"/>
                <w:sz w:val="22"/>
                <w:szCs w:val="22"/>
              </w:rPr>
            </w:pPr>
          </w:p>
        </w:tc>
        <w:tc>
          <w:tcPr>
            <w:tcW w:w="480" w:type="dxa"/>
            <w:vMerge/>
            <w:tcBorders>
              <w:top w:val="single" w:sz="4" w:space="0" w:color="000000"/>
              <w:left w:val="single" w:sz="4" w:space="0" w:color="000000"/>
              <w:bottom w:val="single" w:sz="4" w:space="0" w:color="000000"/>
              <w:right w:val="single" w:sz="4" w:space="0" w:color="000000"/>
            </w:tcBorders>
            <w:vAlign w:val="center"/>
          </w:tcPr>
          <w:p w14:paraId="55998A66" w14:textId="77777777" w:rsidR="007C77A5" w:rsidRDefault="007C77A5">
            <w:pPr>
              <w:widowControl/>
              <w:spacing w:line="280" w:lineRule="exact"/>
              <w:jc w:val="left"/>
              <w:rPr>
                <w:rFonts w:ascii="宋体" w:hAnsi="宋体" w:cs="宋体"/>
                <w:color w:val="000000"/>
                <w:sz w:val="22"/>
                <w:szCs w:val="22"/>
              </w:rPr>
            </w:pPr>
          </w:p>
        </w:tc>
        <w:tc>
          <w:tcPr>
            <w:tcW w:w="515" w:type="dxa"/>
            <w:vMerge/>
            <w:tcBorders>
              <w:left w:val="single" w:sz="4" w:space="0" w:color="000000"/>
              <w:bottom w:val="single" w:sz="4" w:space="0" w:color="000000"/>
              <w:right w:val="single" w:sz="4" w:space="0" w:color="000000"/>
            </w:tcBorders>
            <w:vAlign w:val="center"/>
          </w:tcPr>
          <w:p w14:paraId="7E5F4ACF" w14:textId="77777777" w:rsidR="007C77A5" w:rsidRDefault="007C77A5">
            <w:pPr>
              <w:widowControl/>
              <w:spacing w:line="280" w:lineRule="exact"/>
              <w:jc w:val="left"/>
              <w:rPr>
                <w:rFonts w:ascii="宋体" w:hAnsi="宋体" w:cs="宋体"/>
                <w:color w:val="000000"/>
                <w:sz w:val="22"/>
                <w:szCs w:val="22"/>
              </w:rPr>
            </w:pPr>
          </w:p>
        </w:tc>
        <w:tc>
          <w:tcPr>
            <w:tcW w:w="532"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28C5ECA6"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事后监管</w:t>
            </w:r>
          </w:p>
        </w:tc>
        <w:tc>
          <w:tcPr>
            <w:tcW w:w="4426"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4C14631D"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color w:val="000000"/>
                <w:sz w:val="22"/>
                <w:szCs w:val="22"/>
              </w:rPr>
              <w:t xml:space="preserve">5. </w:t>
            </w:r>
            <w:r>
              <w:rPr>
                <w:rFonts w:ascii="宋体" w:hAnsi="宋体" w:cs="宋体" w:hint="eastAsia"/>
                <w:color w:val="000000"/>
                <w:sz w:val="22"/>
                <w:szCs w:val="22"/>
              </w:rPr>
              <w:t>无</w:t>
            </w:r>
          </w:p>
        </w:tc>
        <w:tc>
          <w:tcPr>
            <w:tcW w:w="1292"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452B1BF6" w14:textId="77777777" w:rsidR="007C77A5" w:rsidRDefault="00000000">
            <w:pPr>
              <w:widowControl/>
              <w:spacing w:line="240" w:lineRule="exact"/>
              <w:jc w:val="center"/>
              <w:textAlignment w:val="center"/>
              <w:rPr>
                <w:sz w:val="22"/>
                <w:szCs w:val="22"/>
              </w:rPr>
            </w:pPr>
            <w:r>
              <w:rPr>
                <w:rFonts w:ascii="宋体" w:hAnsi="宋体" w:cs="宋体" w:hint="eastAsia"/>
                <w:color w:val="000000"/>
                <w:sz w:val="22"/>
                <w:szCs w:val="22"/>
              </w:rPr>
              <w:t>无</w:t>
            </w:r>
          </w:p>
        </w:tc>
        <w:tc>
          <w:tcPr>
            <w:tcW w:w="525"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21DC90B3" w14:textId="77777777" w:rsidR="007C77A5" w:rsidRDefault="007C77A5">
            <w:pPr>
              <w:spacing w:line="280" w:lineRule="exact"/>
              <w:jc w:val="center"/>
              <w:rPr>
                <w:rFonts w:ascii="宋体" w:hAnsi="宋体" w:cs="宋体"/>
                <w:color w:val="000000"/>
                <w:sz w:val="22"/>
                <w:szCs w:val="22"/>
              </w:rPr>
            </w:pPr>
          </w:p>
        </w:tc>
        <w:tc>
          <w:tcPr>
            <w:tcW w:w="540" w:type="dxa"/>
            <w:vMerge/>
            <w:tcBorders>
              <w:left w:val="single" w:sz="4" w:space="0" w:color="000000"/>
              <w:bottom w:val="single" w:sz="4" w:space="0" w:color="000000"/>
              <w:right w:val="single" w:sz="4" w:space="0" w:color="000000"/>
            </w:tcBorders>
            <w:tcMar>
              <w:top w:w="15" w:type="dxa"/>
              <w:left w:w="15" w:type="dxa"/>
              <w:bottom w:w="15" w:type="dxa"/>
              <w:right w:w="15" w:type="dxa"/>
            </w:tcMar>
            <w:vAlign w:val="center"/>
          </w:tcPr>
          <w:p w14:paraId="25A7DED2" w14:textId="77777777" w:rsidR="007C77A5" w:rsidRDefault="007C77A5">
            <w:pPr>
              <w:spacing w:line="240" w:lineRule="exact"/>
              <w:jc w:val="center"/>
              <w:rPr>
                <w:rFonts w:ascii="宋体" w:hAnsi="宋体" w:cs="宋体"/>
                <w:color w:val="000000"/>
                <w:sz w:val="22"/>
                <w:szCs w:val="22"/>
              </w:rPr>
            </w:pPr>
          </w:p>
        </w:tc>
        <w:tc>
          <w:tcPr>
            <w:tcW w:w="705" w:type="dxa"/>
            <w:vMerge/>
            <w:tcBorders>
              <w:top w:val="single" w:sz="4" w:space="0" w:color="000000"/>
              <w:left w:val="single" w:sz="4" w:space="0" w:color="000000"/>
              <w:bottom w:val="single" w:sz="4" w:space="0" w:color="000000"/>
              <w:right w:val="single" w:sz="4" w:space="0" w:color="000000"/>
            </w:tcBorders>
            <w:vAlign w:val="center"/>
          </w:tcPr>
          <w:p w14:paraId="341BF62E" w14:textId="77777777" w:rsidR="007C77A5" w:rsidRDefault="007C77A5">
            <w:pPr>
              <w:widowControl/>
              <w:jc w:val="left"/>
              <w:rPr>
                <w:rFonts w:ascii="宋体" w:hAnsi="宋体" w:cs="宋体"/>
                <w:color w:val="000000"/>
                <w:sz w:val="22"/>
                <w:szCs w:val="22"/>
              </w:rPr>
            </w:pPr>
          </w:p>
        </w:tc>
        <w:tc>
          <w:tcPr>
            <w:tcW w:w="708" w:type="dxa"/>
            <w:vMerge/>
            <w:tcBorders>
              <w:top w:val="single" w:sz="4" w:space="0" w:color="000000"/>
              <w:left w:val="single" w:sz="4" w:space="0" w:color="000000"/>
              <w:bottom w:val="single" w:sz="4" w:space="0" w:color="000000"/>
              <w:right w:val="single" w:sz="4" w:space="0" w:color="000000"/>
            </w:tcBorders>
            <w:vAlign w:val="center"/>
          </w:tcPr>
          <w:p w14:paraId="2FC01F06" w14:textId="77777777" w:rsidR="007C77A5" w:rsidRDefault="007C77A5">
            <w:pPr>
              <w:widowControl/>
              <w:jc w:val="left"/>
              <w:rPr>
                <w:rFonts w:ascii="宋体" w:hAnsi="宋体" w:cs="宋体"/>
                <w:color w:val="000000"/>
                <w:sz w:val="24"/>
              </w:rPr>
            </w:pPr>
          </w:p>
        </w:tc>
      </w:tr>
      <w:tr w:rsidR="007C77A5" w14:paraId="0DC2432F" w14:textId="77777777">
        <w:trPr>
          <w:trHeight w:val="370"/>
        </w:trPr>
        <w:tc>
          <w:tcPr>
            <w:tcW w:w="14580" w:type="dxa"/>
            <w:gridSpan w:val="1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tbl>
            <w:tblPr>
              <w:tblW w:w="14955" w:type="dxa"/>
              <w:tblBorders>
                <w:insideH w:val="none" w:sz="4" w:space="0" w:color="auto"/>
                <w:insideV w:val="none" w:sz="4" w:space="0" w:color="auto"/>
              </w:tblBorders>
              <w:tblLayout w:type="fixed"/>
              <w:tblCellMar>
                <w:left w:w="0" w:type="dxa"/>
                <w:right w:w="0" w:type="dxa"/>
              </w:tblCellMar>
              <w:tblLook w:val="04A0" w:firstRow="1" w:lastRow="0" w:firstColumn="1" w:lastColumn="0" w:noHBand="0" w:noVBand="1"/>
            </w:tblPr>
            <w:tblGrid>
              <w:gridCol w:w="14955"/>
            </w:tblGrid>
            <w:tr w:rsidR="007C77A5" w14:paraId="6C494931" w14:textId="77777777">
              <w:trPr>
                <w:trHeight w:val="345"/>
              </w:trPr>
              <w:tc>
                <w:tcPr>
                  <w:tcW w:w="14955" w:type="dxa"/>
                  <w:tcMar>
                    <w:top w:w="15" w:type="dxa"/>
                    <w:left w:w="15" w:type="dxa"/>
                    <w:right w:w="15" w:type="dxa"/>
                  </w:tcMar>
                  <w:vAlign w:val="center"/>
                </w:tcPr>
                <w:p w14:paraId="6E05B6F8" w14:textId="77777777" w:rsidR="007C77A5" w:rsidRDefault="00000000">
                  <w:pPr>
                    <w:widowControl/>
                    <w:jc w:val="left"/>
                    <w:textAlignment w:val="center"/>
                    <w:rPr>
                      <w:rFonts w:ascii="宋体" w:hAnsi="宋体" w:cs="宋体"/>
                      <w:color w:val="000000"/>
                      <w:sz w:val="16"/>
                      <w:szCs w:val="16"/>
                    </w:rPr>
                  </w:pPr>
                  <w:r>
                    <w:rPr>
                      <w:rFonts w:ascii="宋体" w:hAnsi="宋体" w:cs="宋体" w:hint="eastAsia"/>
                      <w:color w:val="000000"/>
                      <w:kern w:val="0"/>
                      <w:sz w:val="22"/>
                      <w:szCs w:val="22"/>
                    </w:rPr>
                    <w:t>服务电话：0375-8168178                     投诉机构：舞钢市住房和城乡规划建设局纪检监察室                 投诉电话：0375-8166899</w:t>
                  </w:r>
                </w:p>
              </w:tc>
            </w:tr>
          </w:tbl>
          <w:p w14:paraId="5289DBCE" w14:textId="77777777" w:rsidR="007C77A5" w:rsidRDefault="007C77A5">
            <w:pPr>
              <w:widowControl/>
              <w:jc w:val="left"/>
              <w:textAlignment w:val="center"/>
              <w:rPr>
                <w:rFonts w:ascii="宋体" w:hAnsi="宋体" w:cs="宋体"/>
                <w:color w:val="000000"/>
                <w:sz w:val="22"/>
                <w:szCs w:val="22"/>
              </w:rPr>
            </w:pPr>
          </w:p>
        </w:tc>
      </w:tr>
      <w:tr w:rsidR="007C77A5" w14:paraId="14DBBB45" w14:textId="77777777">
        <w:trPr>
          <w:trHeight w:val="390"/>
        </w:trPr>
        <w:tc>
          <w:tcPr>
            <w:tcW w:w="14580" w:type="dxa"/>
            <w:gridSpan w:val="1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0981147" w14:textId="77777777" w:rsidR="007C77A5"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 xml:space="preserve">受理地点：舞钢市行政服务中心住建局窗口                      </w:t>
            </w:r>
          </w:p>
        </w:tc>
      </w:tr>
      <w:tr w:rsidR="007C77A5" w14:paraId="61C017AB" w14:textId="77777777">
        <w:trPr>
          <w:trHeight w:val="821"/>
        </w:trPr>
        <w:tc>
          <w:tcPr>
            <w:tcW w:w="14580" w:type="dxa"/>
            <w:gridSpan w:val="12"/>
            <w:tcBorders>
              <w:top w:val="nil"/>
              <w:left w:val="nil"/>
              <w:bottom w:val="single" w:sz="4" w:space="0" w:color="000000"/>
              <w:right w:val="nil"/>
            </w:tcBorders>
            <w:tcMar>
              <w:top w:w="15" w:type="dxa"/>
              <w:left w:w="15" w:type="dxa"/>
              <w:bottom w:w="15" w:type="dxa"/>
              <w:right w:w="15" w:type="dxa"/>
            </w:tcMar>
            <w:vAlign w:val="center"/>
          </w:tcPr>
          <w:p w14:paraId="4CABFDE3" w14:textId="77777777" w:rsidR="007C77A5" w:rsidRDefault="00000000">
            <w:pPr>
              <w:widowControl/>
              <w:jc w:val="center"/>
              <w:textAlignment w:val="center"/>
              <w:rPr>
                <w:rFonts w:ascii="宋体" w:eastAsia="方正小标宋简体" w:hAnsi="宋体" w:cs="宋体"/>
                <w:color w:val="000000"/>
                <w:kern w:val="0"/>
                <w:sz w:val="44"/>
                <w:szCs w:val="44"/>
              </w:rPr>
            </w:pPr>
            <w:r>
              <w:rPr>
                <w:rFonts w:ascii="宋体" w:eastAsia="方正小标宋简体" w:hAnsi="宋体" w:cs="宋体" w:hint="eastAsia"/>
                <w:color w:val="000000"/>
                <w:kern w:val="0"/>
                <w:sz w:val="44"/>
                <w:szCs w:val="44"/>
              </w:rPr>
              <w:lastRenderedPageBreak/>
              <w:t>舞钢市住房和城乡建设局权力清单和责任清单统计表</w:t>
            </w:r>
          </w:p>
          <w:p w14:paraId="7D37D3AA" w14:textId="77777777" w:rsidR="007C77A5" w:rsidRDefault="00000000">
            <w:pPr>
              <w:widowControl/>
              <w:jc w:val="left"/>
              <w:textAlignment w:val="center"/>
              <w:rPr>
                <w:rFonts w:ascii="宋体" w:hAnsi="宋体" w:cs="宋体"/>
                <w:color w:val="000000"/>
                <w:sz w:val="24"/>
              </w:rPr>
            </w:pPr>
            <w:r>
              <w:rPr>
                <w:rFonts w:ascii="宋体" w:hAnsi="宋体" w:cs="宋体" w:hint="eastAsia"/>
                <w:color w:val="000000"/>
                <w:kern w:val="0"/>
                <w:sz w:val="24"/>
              </w:rPr>
              <w:t>职权类别：行政确认</w:t>
            </w:r>
          </w:p>
        </w:tc>
      </w:tr>
      <w:tr w:rsidR="007C77A5" w14:paraId="181BDAD6" w14:textId="77777777">
        <w:trPr>
          <w:trHeight w:val="818"/>
        </w:trPr>
        <w:tc>
          <w:tcPr>
            <w:tcW w:w="61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158DF27"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序号</w:t>
            </w:r>
          </w:p>
        </w:tc>
        <w:tc>
          <w:tcPr>
            <w:tcW w:w="106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975A173"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职权名称</w:t>
            </w:r>
          </w:p>
        </w:tc>
        <w:tc>
          <w:tcPr>
            <w:tcW w:w="317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0BFA127"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实施依据</w:t>
            </w:r>
          </w:p>
        </w:tc>
        <w:tc>
          <w:tcPr>
            <w:tcW w:w="48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2962FFB"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实施对象</w:t>
            </w:r>
          </w:p>
        </w:tc>
        <w:tc>
          <w:tcPr>
            <w:tcW w:w="51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6BB8FB8"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实施机构</w:t>
            </w:r>
          </w:p>
        </w:tc>
        <w:tc>
          <w:tcPr>
            <w:tcW w:w="53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4855006"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办理环节</w:t>
            </w:r>
          </w:p>
        </w:tc>
        <w:tc>
          <w:tcPr>
            <w:tcW w:w="442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95BC947"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责任事项</w:t>
            </w:r>
          </w:p>
        </w:tc>
        <w:tc>
          <w:tcPr>
            <w:tcW w:w="12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1456D21"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责任</w:t>
            </w:r>
            <w:r>
              <w:rPr>
                <w:rFonts w:ascii="黑体" w:eastAsia="黑体" w:hAnsi="宋体" w:cs="黑体" w:hint="eastAsia"/>
                <w:color w:val="000000"/>
                <w:kern w:val="0"/>
                <w:sz w:val="22"/>
                <w:szCs w:val="22"/>
              </w:rPr>
              <w:br/>
              <w:t>科室</w:t>
            </w:r>
          </w:p>
        </w:tc>
        <w:tc>
          <w:tcPr>
            <w:tcW w:w="52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F7857A4"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承诺时限</w:t>
            </w:r>
          </w:p>
        </w:tc>
        <w:tc>
          <w:tcPr>
            <w:tcW w:w="54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6C70172"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法定时限</w:t>
            </w:r>
          </w:p>
        </w:tc>
        <w:tc>
          <w:tcPr>
            <w:tcW w:w="70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B8F6E91"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收费情况及依据</w:t>
            </w:r>
          </w:p>
        </w:tc>
        <w:tc>
          <w:tcPr>
            <w:tcW w:w="7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891B00E"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调整意见及理由</w:t>
            </w:r>
          </w:p>
        </w:tc>
      </w:tr>
      <w:tr w:rsidR="007C77A5" w14:paraId="458331C9" w14:textId="77777777">
        <w:trPr>
          <w:trHeight w:val="1276"/>
        </w:trPr>
        <w:tc>
          <w:tcPr>
            <w:tcW w:w="617"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FA6FDBC" w14:textId="77777777" w:rsidR="007C77A5" w:rsidRDefault="00000000">
            <w:pPr>
              <w:widowControl/>
              <w:spacing w:line="280" w:lineRule="exact"/>
              <w:jc w:val="center"/>
              <w:textAlignment w:val="center"/>
              <w:rPr>
                <w:rFonts w:ascii="宋体" w:hAnsi="宋体" w:cs="宋体"/>
                <w:color w:val="000000"/>
                <w:sz w:val="22"/>
                <w:szCs w:val="22"/>
              </w:rPr>
            </w:pPr>
            <w:r>
              <w:rPr>
                <w:rFonts w:ascii="宋体" w:hAnsi="宋体" w:cs="宋体" w:hint="eastAsia"/>
                <w:color w:val="000000"/>
                <w:sz w:val="22"/>
                <w:szCs w:val="22"/>
              </w:rPr>
              <w:t>3</w:t>
            </w:r>
          </w:p>
        </w:tc>
        <w:tc>
          <w:tcPr>
            <w:tcW w:w="1064" w:type="dxa"/>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446105C4"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公租房租赁补贴资格确认</w:t>
            </w:r>
          </w:p>
        </w:tc>
        <w:tc>
          <w:tcPr>
            <w:tcW w:w="3176"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926FC67"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这个业务没有开展，没有依据</w:t>
            </w:r>
          </w:p>
        </w:tc>
        <w:tc>
          <w:tcPr>
            <w:tcW w:w="480"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7ADF135" w14:textId="77777777" w:rsidR="007C77A5" w:rsidRDefault="007C77A5">
            <w:pPr>
              <w:widowControl/>
              <w:spacing w:line="280" w:lineRule="exact"/>
              <w:jc w:val="center"/>
              <w:textAlignment w:val="center"/>
              <w:rPr>
                <w:rFonts w:ascii="宋体" w:hAnsi="宋体" w:cs="宋体"/>
                <w:color w:val="000000"/>
                <w:sz w:val="22"/>
                <w:szCs w:val="22"/>
              </w:rPr>
            </w:pPr>
          </w:p>
        </w:tc>
        <w:tc>
          <w:tcPr>
            <w:tcW w:w="515" w:type="dxa"/>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770B4668" w14:textId="77777777" w:rsidR="007C77A5" w:rsidRDefault="00000000">
            <w:pPr>
              <w:widowControl/>
              <w:spacing w:line="280" w:lineRule="exact"/>
              <w:jc w:val="center"/>
              <w:textAlignment w:val="center"/>
              <w:rPr>
                <w:rFonts w:ascii="宋体" w:hAnsi="宋体" w:cs="宋体"/>
                <w:color w:val="000000"/>
                <w:sz w:val="22"/>
                <w:szCs w:val="22"/>
              </w:rPr>
            </w:pPr>
            <w:r>
              <w:rPr>
                <w:rFonts w:ascii="宋体" w:hAnsi="宋体" w:cs="宋体" w:hint="eastAsia"/>
                <w:color w:val="000000"/>
                <w:kern w:val="0"/>
                <w:sz w:val="22"/>
                <w:szCs w:val="22"/>
              </w:rPr>
              <w:t>舞钢市房产事物服务中心</w:t>
            </w:r>
          </w:p>
        </w:tc>
        <w:tc>
          <w:tcPr>
            <w:tcW w:w="53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69900EA"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受理</w:t>
            </w:r>
          </w:p>
        </w:tc>
        <w:tc>
          <w:tcPr>
            <w:tcW w:w="442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6C4D1AC"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1.受理责任：</w:t>
            </w:r>
          </w:p>
        </w:tc>
        <w:tc>
          <w:tcPr>
            <w:tcW w:w="12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7AC83F5" w14:textId="77777777" w:rsidR="007C77A5" w:rsidRDefault="00000000">
            <w:pPr>
              <w:widowControl/>
              <w:spacing w:line="280" w:lineRule="exact"/>
              <w:jc w:val="center"/>
              <w:textAlignment w:val="center"/>
              <w:rPr>
                <w:rFonts w:ascii="宋体" w:hAnsi="宋体" w:cs="宋体"/>
                <w:color w:val="000000"/>
                <w:sz w:val="22"/>
                <w:szCs w:val="22"/>
              </w:rPr>
            </w:pPr>
            <w:r>
              <w:rPr>
                <w:rFonts w:ascii="宋体" w:hAnsi="宋体" w:cs="宋体" w:hint="eastAsia"/>
                <w:color w:val="000000"/>
                <w:sz w:val="22"/>
                <w:szCs w:val="22"/>
              </w:rPr>
              <w:t>住房办</w:t>
            </w:r>
          </w:p>
        </w:tc>
        <w:tc>
          <w:tcPr>
            <w:tcW w:w="52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04F2AFD" w14:textId="77777777" w:rsidR="007C77A5" w:rsidRDefault="007C77A5">
            <w:pPr>
              <w:widowControl/>
              <w:spacing w:line="280" w:lineRule="exact"/>
              <w:jc w:val="center"/>
              <w:textAlignment w:val="center"/>
              <w:rPr>
                <w:rFonts w:ascii="宋体" w:hAnsi="宋体" w:cs="宋体"/>
                <w:color w:val="000000"/>
                <w:sz w:val="22"/>
                <w:szCs w:val="22"/>
              </w:rPr>
            </w:pPr>
          </w:p>
        </w:tc>
        <w:tc>
          <w:tcPr>
            <w:tcW w:w="540" w:type="dxa"/>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283115B6" w14:textId="77777777" w:rsidR="007C77A5" w:rsidRDefault="007C77A5">
            <w:pPr>
              <w:spacing w:line="240" w:lineRule="exact"/>
              <w:jc w:val="center"/>
              <w:rPr>
                <w:rFonts w:ascii="宋体" w:hAnsi="宋体" w:cs="宋体"/>
                <w:color w:val="000000"/>
                <w:sz w:val="22"/>
                <w:szCs w:val="22"/>
              </w:rPr>
            </w:pPr>
          </w:p>
          <w:p w14:paraId="7E1AACDF" w14:textId="77777777" w:rsidR="007C77A5" w:rsidRDefault="007C77A5">
            <w:pPr>
              <w:spacing w:line="240" w:lineRule="exact"/>
              <w:jc w:val="center"/>
              <w:rPr>
                <w:rFonts w:ascii="宋体" w:hAnsi="宋体" w:cs="宋体"/>
                <w:color w:val="000000"/>
                <w:sz w:val="22"/>
                <w:szCs w:val="22"/>
              </w:rPr>
            </w:pPr>
          </w:p>
        </w:tc>
        <w:tc>
          <w:tcPr>
            <w:tcW w:w="705"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066EB55" w14:textId="77777777" w:rsidR="007C77A5" w:rsidRDefault="00000000">
            <w:pPr>
              <w:jc w:val="center"/>
              <w:rPr>
                <w:rFonts w:ascii="宋体" w:hAnsi="宋体" w:cs="宋体"/>
                <w:color w:val="000000"/>
                <w:sz w:val="22"/>
                <w:szCs w:val="22"/>
              </w:rPr>
            </w:pPr>
            <w:r>
              <w:rPr>
                <w:rFonts w:ascii="宋体" w:hAnsi="宋体" w:cs="宋体" w:hint="eastAsia"/>
                <w:color w:val="000000"/>
                <w:sz w:val="22"/>
                <w:szCs w:val="22"/>
              </w:rPr>
              <w:t>不收费/收费</w:t>
            </w:r>
          </w:p>
        </w:tc>
        <w:tc>
          <w:tcPr>
            <w:tcW w:w="708"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75F13B0" w14:textId="77777777" w:rsidR="007C77A5" w:rsidRDefault="00000000">
            <w:pPr>
              <w:spacing w:line="3360" w:lineRule="auto"/>
              <w:jc w:val="center"/>
              <w:rPr>
                <w:rFonts w:ascii="宋体" w:hAnsi="宋体" w:cs="宋体"/>
                <w:color w:val="000000"/>
                <w:sz w:val="24"/>
              </w:rPr>
            </w:pPr>
            <w:r>
              <w:rPr>
                <w:rFonts w:ascii="宋体" w:hAnsi="宋体" w:cs="宋体" w:hint="eastAsia"/>
                <w:color w:val="000000"/>
                <w:sz w:val="22"/>
                <w:szCs w:val="22"/>
              </w:rPr>
              <w:t>拟保留</w:t>
            </w:r>
          </w:p>
        </w:tc>
      </w:tr>
      <w:tr w:rsidR="007C77A5" w14:paraId="4176FBE1" w14:textId="77777777">
        <w:trPr>
          <w:trHeight w:val="1152"/>
        </w:trPr>
        <w:tc>
          <w:tcPr>
            <w:tcW w:w="617" w:type="dxa"/>
            <w:vMerge/>
            <w:tcBorders>
              <w:top w:val="single" w:sz="4" w:space="0" w:color="000000"/>
              <w:left w:val="single" w:sz="4" w:space="0" w:color="000000"/>
              <w:bottom w:val="single" w:sz="4" w:space="0" w:color="000000"/>
              <w:right w:val="single" w:sz="4" w:space="0" w:color="000000"/>
            </w:tcBorders>
            <w:vAlign w:val="center"/>
          </w:tcPr>
          <w:p w14:paraId="5519C69B" w14:textId="77777777" w:rsidR="007C77A5" w:rsidRDefault="007C77A5">
            <w:pPr>
              <w:widowControl/>
              <w:spacing w:line="280" w:lineRule="exact"/>
              <w:jc w:val="left"/>
              <w:rPr>
                <w:rFonts w:ascii="宋体" w:hAnsi="宋体" w:cs="宋体"/>
                <w:color w:val="000000"/>
                <w:sz w:val="22"/>
                <w:szCs w:val="22"/>
              </w:rPr>
            </w:pPr>
          </w:p>
        </w:tc>
        <w:tc>
          <w:tcPr>
            <w:tcW w:w="1064" w:type="dxa"/>
            <w:vMerge/>
            <w:tcBorders>
              <w:left w:val="single" w:sz="4" w:space="0" w:color="000000"/>
              <w:right w:val="single" w:sz="4" w:space="0" w:color="000000"/>
            </w:tcBorders>
            <w:vAlign w:val="center"/>
          </w:tcPr>
          <w:p w14:paraId="58E5194D" w14:textId="77777777" w:rsidR="007C77A5" w:rsidRDefault="007C77A5">
            <w:pPr>
              <w:widowControl/>
              <w:spacing w:line="280" w:lineRule="exact"/>
              <w:jc w:val="left"/>
              <w:rPr>
                <w:rFonts w:ascii="宋体" w:hAnsi="宋体" w:cs="宋体"/>
                <w:color w:val="000000"/>
                <w:sz w:val="22"/>
                <w:szCs w:val="22"/>
              </w:rPr>
            </w:pPr>
          </w:p>
        </w:tc>
        <w:tc>
          <w:tcPr>
            <w:tcW w:w="3176" w:type="dxa"/>
            <w:vMerge/>
            <w:tcBorders>
              <w:top w:val="single" w:sz="4" w:space="0" w:color="000000"/>
              <w:left w:val="single" w:sz="4" w:space="0" w:color="000000"/>
              <w:bottom w:val="single" w:sz="4" w:space="0" w:color="000000"/>
              <w:right w:val="single" w:sz="4" w:space="0" w:color="000000"/>
            </w:tcBorders>
            <w:vAlign w:val="center"/>
          </w:tcPr>
          <w:p w14:paraId="68087583" w14:textId="77777777" w:rsidR="007C77A5" w:rsidRDefault="007C77A5">
            <w:pPr>
              <w:widowControl/>
              <w:spacing w:line="280" w:lineRule="exact"/>
              <w:jc w:val="left"/>
              <w:rPr>
                <w:rFonts w:ascii="宋体" w:hAnsi="宋体" w:cs="宋体"/>
                <w:color w:val="000000"/>
                <w:sz w:val="22"/>
                <w:szCs w:val="22"/>
              </w:rPr>
            </w:pPr>
          </w:p>
        </w:tc>
        <w:tc>
          <w:tcPr>
            <w:tcW w:w="480" w:type="dxa"/>
            <w:vMerge/>
            <w:tcBorders>
              <w:top w:val="single" w:sz="4" w:space="0" w:color="000000"/>
              <w:left w:val="single" w:sz="4" w:space="0" w:color="000000"/>
              <w:bottom w:val="single" w:sz="4" w:space="0" w:color="000000"/>
              <w:right w:val="single" w:sz="4" w:space="0" w:color="000000"/>
            </w:tcBorders>
            <w:vAlign w:val="center"/>
          </w:tcPr>
          <w:p w14:paraId="27911AED" w14:textId="77777777" w:rsidR="007C77A5" w:rsidRDefault="007C77A5">
            <w:pPr>
              <w:widowControl/>
              <w:spacing w:line="280" w:lineRule="exact"/>
              <w:jc w:val="left"/>
              <w:rPr>
                <w:rFonts w:ascii="宋体" w:hAnsi="宋体" w:cs="宋体"/>
                <w:color w:val="000000"/>
                <w:sz w:val="22"/>
                <w:szCs w:val="22"/>
              </w:rPr>
            </w:pPr>
          </w:p>
        </w:tc>
        <w:tc>
          <w:tcPr>
            <w:tcW w:w="515" w:type="dxa"/>
            <w:vMerge/>
            <w:tcBorders>
              <w:left w:val="single" w:sz="4" w:space="0" w:color="000000"/>
              <w:right w:val="single" w:sz="4" w:space="0" w:color="000000"/>
            </w:tcBorders>
            <w:vAlign w:val="center"/>
          </w:tcPr>
          <w:p w14:paraId="04C2C500" w14:textId="77777777" w:rsidR="007C77A5" w:rsidRDefault="007C77A5">
            <w:pPr>
              <w:widowControl/>
              <w:spacing w:line="280" w:lineRule="exact"/>
              <w:jc w:val="left"/>
              <w:rPr>
                <w:rFonts w:ascii="宋体" w:hAnsi="宋体" w:cs="宋体"/>
                <w:color w:val="000000"/>
                <w:sz w:val="22"/>
                <w:szCs w:val="22"/>
              </w:rPr>
            </w:pPr>
          </w:p>
        </w:tc>
        <w:tc>
          <w:tcPr>
            <w:tcW w:w="53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F0C4EBE"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审查</w:t>
            </w:r>
          </w:p>
        </w:tc>
        <w:tc>
          <w:tcPr>
            <w:tcW w:w="442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6359C46"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2.审查责任：</w:t>
            </w:r>
          </w:p>
        </w:tc>
        <w:tc>
          <w:tcPr>
            <w:tcW w:w="12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1B90DAF" w14:textId="77777777" w:rsidR="007C77A5" w:rsidRDefault="00000000">
            <w:pPr>
              <w:widowControl/>
              <w:spacing w:line="240" w:lineRule="exact"/>
              <w:jc w:val="center"/>
              <w:textAlignment w:val="center"/>
              <w:rPr>
                <w:rFonts w:ascii="宋体" w:hAnsi="宋体" w:cs="宋体"/>
                <w:color w:val="000000"/>
                <w:sz w:val="22"/>
                <w:szCs w:val="22"/>
              </w:rPr>
            </w:pPr>
            <w:r>
              <w:rPr>
                <w:rFonts w:ascii="宋体" w:hAnsi="宋体" w:cs="宋体" w:hint="eastAsia"/>
                <w:color w:val="000000"/>
                <w:sz w:val="22"/>
                <w:szCs w:val="22"/>
              </w:rPr>
              <w:t>住房办</w:t>
            </w:r>
          </w:p>
        </w:tc>
        <w:tc>
          <w:tcPr>
            <w:tcW w:w="52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34ECDC4" w14:textId="77777777" w:rsidR="007C77A5" w:rsidRDefault="007C77A5">
            <w:pPr>
              <w:spacing w:line="280" w:lineRule="exact"/>
              <w:jc w:val="center"/>
              <w:rPr>
                <w:rFonts w:ascii="宋体" w:hAnsi="宋体" w:cs="宋体"/>
                <w:color w:val="000000"/>
                <w:sz w:val="22"/>
                <w:szCs w:val="22"/>
              </w:rPr>
            </w:pPr>
          </w:p>
        </w:tc>
        <w:tc>
          <w:tcPr>
            <w:tcW w:w="540" w:type="dxa"/>
            <w:vMerge/>
            <w:tcBorders>
              <w:left w:val="single" w:sz="4" w:space="0" w:color="000000"/>
              <w:right w:val="single" w:sz="4" w:space="0" w:color="000000"/>
            </w:tcBorders>
            <w:tcMar>
              <w:top w:w="15" w:type="dxa"/>
              <w:left w:w="15" w:type="dxa"/>
              <w:bottom w:w="15" w:type="dxa"/>
              <w:right w:w="15" w:type="dxa"/>
            </w:tcMar>
            <w:vAlign w:val="center"/>
          </w:tcPr>
          <w:p w14:paraId="51388DDA" w14:textId="77777777" w:rsidR="007C77A5" w:rsidRDefault="007C77A5">
            <w:pPr>
              <w:spacing w:line="240" w:lineRule="exact"/>
              <w:jc w:val="center"/>
              <w:rPr>
                <w:rFonts w:ascii="宋体" w:hAnsi="宋体" w:cs="宋体"/>
                <w:color w:val="000000"/>
                <w:sz w:val="22"/>
                <w:szCs w:val="22"/>
              </w:rPr>
            </w:pPr>
          </w:p>
        </w:tc>
        <w:tc>
          <w:tcPr>
            <w:tcW w:w="705" w:type="dxa"/>
            <w:vMerge/>
            <w:tcBorders>
              <w:top w:val="single" w:sz="4" w:space="0" w:color="000000"/>
              <w:left w:val="single" w:sz="4" w:space="0" w:color="000000"/>
              <w:bottom w:val="single" w:sz="4" w:space="0" w:color="000000"/>
              <w:right w:val="single" w:sz="4" w:space="0" w:color="000000"/>
            </w:tcBorders>
            <w:vAlign w:val="center"/>
          </w:tcPr>
          <w:p w14:paraId="01A6C023" w14:textId="77777777" w:rsidR="007C77A5" w:rsidRDefault="007C77A5">
            <w:pPr>
              <w:widowControl/>
              <w:jc w:val="left"/>
              <w:rPr>
                <w:rFonts w:ascii="宋体" w:hAnsi="宋体" w:cs="宋体"/>
                <w:color w:val="000000"/>
                <w:sz w:val="22"/>
                <w:szCs w:val="22"/>
              </w:rPr>
            </w:pPr>
          </w:p>
        </w:tc>
        <w:tc>
          <w:tcPr>
            <w:tcW w:w="708" w:type="dxa"/>
            <w:vMerge/>
            <w:tcBorders>
              <w:top w:val="single" w:sz="4" w:space="0" w:color="000000"/>
              <w:left w:val="single" w:sz="4" w:space="0" w:color="000000"/>
              <w:bottom w:val="single" w:sz="4" w:space="0" w:color="000000"/>
              <w:right w:val="single" w:sz="4" w:space="0" w:color="000000"/>
            </w:tcBorders>
            <w:vAlign w:val="center"/>
          </w:tcPr>
          <w:p w14:paraId="7525AD51" w14:textId="77777777" w:rsidR="007C77A5" w:rsidRDefault="007C77A5">
            <w:pPr>
              <w:widowControl/>
              <w:jc w:val="left"/>
              <w:rPr>
                <w:rFonts w:ascii="宋体" w:hAnsi="宋体" w:cs="宋体"/>
                <w:color w:val="000000"/>
                <w:sz w:val="24"/>
              </w:rPr>
            </w:pPr>
          </w:p>
        </w:tc>
      </w:tr>
      <w:tr w:rsidR="007C77A5" w14:paraId="612C1B04" w14:textId="77777777">
        <w:trPr>
          <w:trHeight w:val="954"/>
        </w:trPr>
        <w:tc>
          <w:tcPr>
            <w:tcW w:w="617" w:type="dxa"/>
            <w:vMerge/>
            <w:tcBorders>
              <w:top w:val="single" w:sz="4" w:space="0" w:color="000000"/>
              <w:left w:val="single" w:sz="4" w:space="0" w:color="000000"/>
              <w:bottom w:val="single" w:sz="4" w:space="0" w:color="000000"/>
              <w:right w:val="single" w:sz="4" w:space="0" w:color="000000"/>
            </w:tcBorders>
            <w:vAlign w:val="center"/>
          </w:tcPr>
          <w:p w14:paraId="0CA9CB12" w14:textId="77777777" w:rsidR="007C77A5" w:rsidRDefault="007C77A5">
            <w:pPr>
              <w:widowControl/>
              <w:spacing w:line="280" w:lineRule="exact"/>
              <w:jc w:val="left"/>
              <w:rPr>
                <w:rFonts w:ascii="宋体" w:hAnsi="宋体" w:cs="宋体"/>
                <w:color w:val="000000"/>
                <w:sz w:val="22"/>
                <w:szCs w:val="22"/>
              </w:rPr>
            </w:pPr>
          </w:p>
        </w:tc>
        <w:tc>
          <w:tcPr>
            <w:tcW w:w="1064" w:type="dxa"/>
            <w:vMerge/>
            <w:tcBorders>
              <w:left w:val="single" w:sz="4" w:space="0" w:color="000000"/>
              <w:right w:val="single" w:sz="4" w:space="0" w:color="000000"/>
            </w:tcBorders>
            <w:vAlign w:val="center"/>
          </w:tcPr>
          <w:p w14:paraId="68E02D54" w14:textId="77777777" w:rsidR="007C77A5" w:rsidRDefault="007C77A5">
            <w:pPr>
              <w:widowControl/>
              <w:spacing w:line="280" w:lineRule="exact"/>
              <w:jc w:val="left"/>
              <w:rPr>
                <w:rFonts w:ascii="宋体" w:hAnsi="宋体" w:cs="宋体"/>
                <w:color w:val="000000"/>
                <w:sz w:val="22"/>
                <w:szCs w:val="22"/>
              </w:rPr>
            </w:pPr>
          </w:p>
        </w:tc>
        <w:tc>
          <w:tcPr>
            <w:tcW w:w="3176" w:type="dxa"/>
            <w:vMerge/>
            <w:tcBorders>
              <w:top w:val="single" w:sz="4" w:space="0" w:color="000000"/>
              <w:left w:val="single" w:sz="4" w:space="0" w:color="000000"/>
              <w:bottom w:val="single" w:sz="4" w:space="0" w:color="000000"/>
              <w:right w:val="single" w:sz="4" w:space="0" w:color="000000"/>
            </w:tcBorders>
            <w:vAlign w:val="center"/>
          </w:tcPr>
          <w:p w14:paraId="7B37EDC4" w14:textId="77777777" w:rsidR="007C77A5" w:rsidRDefault="007C77A5">
            <w:pPr>
              <w:widowControl/>
              <w:spacing w:line="280" w:lineRule="exact"/>
              <w:jc w:val="left"/>
              <w:rPr>
                <w:rFonts w:ascii="宋体" w:hAnsi="宋体" w:cs="宋体"/>
                <w:color w:val="000000"/>
                <w:sz w:val="22"/>
                <w:szCs w:val="22"/>
              </w:rPr>
            </w:pPr>
          </w:p>
        </w:tc>
        <w:tc>
          <w:tcPr>
            <w:tcW w:w="480" w:type="dxa"/>
            <w:vMerge/>
            <w:tcBorders>
              <w:top w:val="single" w:sz="4" w:space="0" w:color="000000"/>
              <w:left w:val="single" w:sz="4" w:space="0" w:color="000000"/>
              <w:bottom w:val="single" w:sz="4" w:space="0" w:color="000000"/>
              <w:right w:val="single" w:sz="4" w:space="0" w:color="000000"/>
            </w:tcBorders>
            <w:vAlign w:val="center"/>
          </w:tcPr>
          <w:p w14:paraId="2BA97AE1" w14:textId="77777777" w:rsidR="007C77A5" w:rsidRDefault="007C77A5">
            <w:pPr>
              <w:widowControl/>
              <w:spacing w:line="280" w:lineRule="exact"/>
              <w:jc w:val="left"/>
              <w:rPr>
                <w:rFonts w:ascii="宋体" w:hAnsi="宋体" w:cs="宋体"/>
                <w:color w:val="000000"/>
                <w:sz w:val="22"/>
                <w:szCs w:val="22"/>
              </w:rPr>
            </w:pPr>
          </w:p>
        </w:tc>
        <w:tc>
          <w:tcPr>
            <w:tcW w:w="515" w:type="dxa"/>
            <w:vMerge/>
            <w:tcBorders>
              <w:left w:val="single" w:sz="4" w:space="0" w:color="000000"/>
              <w:right w:val="single" w:sz="4" w:space="0" w:color="000000"/>
            </w:tcBorders>
            <w:vAlign w:val="center"/>
          </w:tcPr>
          <w:p w14:paraId="1FDBDB30" w14:textId="77777777" w:rsidR="007C77A5" w:rsidRDefault="007C77A5">
            <w:pPr>
              <w:widowControl/>
              <w:spacing w:line="280" w:lineRule="exact"/>
              <w:jc w:val="left"/>
              <w:rPr>
                <w:rFonts w:ascii="宋体" w:hAnsi="宋体" w:cs="宋体"/>
                <w:color w:val="000000"/>
                <w:sz w:val="22"/>
                <w:szCs w:val="22"/>
              </w:rPr>
            </w:pPr>
          </w:p>
        </w:tc>
        <w:tc>
          <w:tcPr>
            <w:tcW w:w="53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07484EC"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决定</w:t>
            </w:r>
          </w:p>
        </w:tc>
        <w:tc>
          <w:tcPr>
            <w:tcW w:w="442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11C2C53"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3.决定责任：</w:t>
            </w:r>
          </w:p>
        </w:tc>
        <w:tc>
          <w:tcPr>
            <w:tcW w:w="12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0DD36C8" w14:textId="77777777" w:rsidR="007C77A5" w:rsidRDefault="00000000">
            <w:pPr>
              <w:widowControl/>
              <w:spacing w:line="240" w:lineRule="exact"/>
              <w:jc w:val="center"/>
              <w:textAlignment w:val="center"/>
              <w:rPr>
                <w:rFonts w:ascii="宋体" w:hAnsi="宋体" w:cs="宋体"/>
                <w:color w:val="000000"/>
                <w:sz w:val="22"/>
                <w:szCs w:val="22"/>
              </w:rPr>
            </w:pPr>
            <w:r>
              <w:rPr>
                <w:rFonts w:ascii="宋体" w:hAnsi="宋体" w:cs="宋体" w:hint="eastAsia"/>
                <w:color w:val="000000"/>
                <w:sz w:val="22"/>
                <w:szCs w:val="22"/>
              </w:rPr>
              <w:t>住房办</w:t>
            </w:r>
          </w:p>
        </w:tc>
        <w:tc>
          <w:tcPr>
            <w:tcW w:w="52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18B6D33" w14:textId="77777777" w:rsidR="007C77A5" w:rsidRDefault="007C77A5">
            <w:pPr>
              <w:spacing w:line="280" w:lineRule="exact"/>
              <w:rPr>
                <w:rFonts w:ascii="宋体" w:hAnsi="宋体" w:cs="宋体"/>
                <w:color w:val="000000"/>
                <w:sz w:val="22"/>
                <w:szCs w:val="22"/>
              </w:rPr>
            </w:pPr>
          </w:p>
        </w:tc>
        <w:tc>
          <w:tcPr>
            <w:tcW w:w="540" w:type="dxa"/>
            <w:vMerge/>
            <w:tcBorders>
              <w:left w:val="single" w:sz="4" w:space="0" w:color="000000"/>
              <w:right w:val="single" w:sz="4" w:space="0" w:color="000000"/>
            </w:tcBorders>
            <w:tcMar>
              <w:top w:w="15" w:type="dxa"/>
              <w:left w:w="15" w:type="dxa"/>
              <w:bottom w:w="15" w:type="dxa"/>
              <w:right w:w="15" w:type="dxa"/>
            </w:tcMar>
            <w:vAlign w:val="center"/>
          </w:tcPr>
          <w:p w14:paraId="6CE90F7F" w14:textId="77777777" w:rsidR="007C77A5" w:rsidRDefault="007C77A5">
            <w:pPr>
              <w:spacing w:line="240" w:lineRule="exact"/>
              <w:jc w:val="center"/>
              <w:rPr>
                <w:rFonts w:ascii="宋体" w:hAnsi="宋体" w:cs="宋体"/>
                <w:color w:val="000000"/>
                <w:sz w:val="22"/>
                <w:szCs w:val="22"/>
              </w:rPr>
            </w:pPr>
          </w:p>
        </w:tc>
        <w:tc>
          <w:tcPr>
            <w:tcW w:w="705" w:type="dxa"/>
            <w:vMerge/>
            <w:tcBorders>
              <w:top w:val="single" w:sz="4" w:space="0" w:color="000000"/>
              <w:left w:val="single" w:sz="4" w:space="0" w:color="000000"/>
              <w:bottom w:val="single" w:sz="4" w:space="0" w:color="000000"/>
              <w:right w:val="single" w:sz="4" w:space="0" w:color="000000"/>
            </w:tcBorders>
            <w:vAlign w:val="center"/>
          </w:tcPr>
          <w:p w14:paraId="44047066" w14:textId="77777777" w:rsidR="007C77A5" w:rsidRDefault="007C77A5">
            <w:pPr>
              <w:widowControl/>
              <w:jc w:val="left"/>
              <w:rPr>
                <w:rFonts w:ascii="宋体" w:hAnsi="宋体" w:cs="宋体"/>
                <w:color w:val="000000"/>
                <w:sz w:val="22"/>
                <w:szCs w:val="22"/>
              </w:rPr>
            </w:pPr>
          </w:p>
        </w:tc>
        <w:tc>
          <w:tcPr>
            <w:tcW w:w="708" w:type="dxa"/>
            <w:vMerge/>
            <w:tcBorders>
              <w:top w:val="single" w:sz="4" w:space="0" w:color="000000"/>
              <w:left w:val="single" w:sz="4" w:space="0" w:color="000000"/>
              <w:bottom w:val="single" w:sz="4" w:space="0" w:color="000000"/>
              <w:right w:val="single" w:sz="4" w:space="0" w:color="000000"/>
            </w:tcBorders>
            <w:vAlign w:val="center"/>
          </w:tcPr>
          <w:p w14:paraId="7958DD3B" w14:textId="77777777" w:rsidR="007C77A5" w:rsidRDefault="007C77A5">
            <w:pPr>
              <w:widowControl/>
              <w:jc w:val="left"/>
              <w:rPr>
                <w:rFonts w:ascii="宋体" w:hAnsi="宋体" w:cs="宋体"/>
                <w:color w:val="000000"/>
                <w:sz w:val="24"/>
              </w:rPr>
            </w:pPr>
          </w:p>
        </w:tc>
      </w:tr>
      <w:tr w:rsidR="007C77A5" w14:paraId="0442202A" w14:textId="77777777">
        <w:trPr>
          <w:trHeight w:val="711"/>
        </w:trPr>
        <w:tc>
          <w:tcPr>
            <w:tcW w:w="617" w:type="dxa"/>
            <w:vMerge/>
            <w:tcBorders>
              <w:top w:val="single" w:sz="4" w:space="0" w:color="000000"/>
              <w:left w:val="single" w:sz="4" w:space="0" w:color="000000"/>
              <w:bottom w:val="single" w:sz="4" w:space="0" w:color="000000"/>
              <w:right w:val="single" w:sz="4" w:space="0" w:color="000000"/>
            </w:tcBorders>
            <w:vAlign w:val="center"/>
          </w:tcPr>
          <w:p w14:paraId="74154895" w14:textId="77777777" w:rsidR="007C77A5" w:rsidRDefault="007C77A5">
            <w:pPr>
              <w:widowControl/>
              <w:spacing w:line="280" w:lineRule="exact"/>
              <w:jc w:val="left"/>
              <w:rPr>
                <w:rFonts w:ascii="宋体" w:hAnsi="宋体" w:cs="宋体"/>
                <w:color w:val="000000"/>
                <w:sz w:val="22"/>
                <w:szCs w:val="22"/>
              </w:rPr>
            </w:pPr>
          </w:p>
        </w:tc>
        <w:tc>
          <w:tcPr>
            <w:tcW w:w="1064" w:type="dxa"/>
            <w:vMerge/>
            <w:tcBorders>
              <w:left w:val="single" w:sz="4" w:space="0" w:color="000000"/>
              <w:bottom w:val="single" w:sz="4" w:space="0" w:color="000000"/>
              <w:right w:val="single" w:sz="4" w:space="0" w:color="000000"/>
            </w:tcBorders>
            <w:vAlign w:val="center"/>
          </w:tcPr>
          <w:p w14:paraId="6F8E7E0D" w14:textId="77777777" w:rsidR="007C77A5" w:rsidRDefault="007C77A5">
            <w:pPr>
              <w:widowControl/>
              <w:spacing w:line="280" w:lineRule="exact"/>
              <w:jc w:val="left"/>
              <w:rPr>
                <w:rFonts w:ascii="宋体" w:hAnsi="宋体" w:cs="宋体"/>
                <w:color w:val="000000"/>
                <w:sz w:val="22"/>
                <w:szCs w:val="22"/>
              </w:rPr>
            </w:pPr>
          </w:p>
        </w:tc>
        <w:tc>
          <w:tcPr>
            <w:tcW w:w="3176" w:type="dxa"/>
            <w:vMerge/>
            <w:tcBorders>
              <w:top w:val="single" w:sz="4" w:space="0" w:color="000000"/>
              <w:left w:val="single" w:sz="4" w:space="0" w:color="000000"/>
              <w:bottom w:val="single" w:sz="4" w:space="0" w:color="000000"/>
              <w:right w:val="single" w:sz="4" w:space="0" w:color="000000"/>
            </w:tcBorders>
            <w:vAlign w:val="center"/>
          </w:tcPr>
          <w:p w14:paraId="4886B7BA" w14:textId="77777777" w:rsidR="007C77A5" w:rsidRDefault="007C77A5">
            <w:pPr>
              <w:widowControl/>
              <w:spacing w:line="280" w:lineRule="exact"/>
              <w:jc w:val="left"/>
              <w:rPr>
                <w:rFonts w:ascii="宋体" w:hAnsi="宋体" w:cs="宋体"/>
                <w:color w:val="000000"/>
                <w:sz w:val="22"/>
                <w:szCs w:val="22"/>
              </w:rPr>
            </w:pPr>
          </w:p>
        </w:tc>
        <w:tc>
          <w:tcPr>
            <w:tcW w:w="480" w:type="dxa"/>
            <w:vMerge/>
            <w:tcBorders>
              <w:top w:val="single" w:sz="4" w:space="0" w:color="000000"/>
              <w:left w:val="single" w:sz="4" w:space="0" w:color="000000"/>
              <w:bottom w:val="single" w:sz="4" w:space="0" w:color="000000"/>
              <w:right w:val="single" w:sz="4" w:space="0" w:color="000000"/>
            </w:tcBorders>
            <w:vAlign w:val="center"/>
          </w:tcPr>
          <w:p w14:paraId="73432FE9" w14:textId="77777777" w:rsidR="007C77A5" w:rsidRDefault="007C77A5">
            <w:pPr>
              <w:widowControl/>
              <w:spacing w:line="280" w:lineRule="exact"/>
              <w:jc w:val="left"/>
              <w:rPr>
                <w:rFonts w:ascii="宋体" w:hAnsi="宋体" w:cs="宋体"/>
                <w:color w:val="000000"/>
                <w:sz w:val="22"/>
                <w:szCs w:val="22"/>
              </w:rPr>
            </w:pPr>
          </w:p>
        </w:tc>
        <w:tc>
          <w:tcPr>
            <w:tcW w:w="515" w:type="dxa"/>
            <w:vMerge/>
            <w:tcBorders>
              <w:left w:val="single" w:sz="4" w:space="0" w:color="000000"/>
              <w:bottom w:val="single" w:sz="4" w:space="0" w:color="000000"/>
              <w:right w:val="single" w:sz="4" w:space="0" w:color="000000"/>
            </w:tcBorders>
            <w:vAlign w:val="center"/>
          </w:tcPr>
          <w:p w14:paraId="7391F993" w14:textId="77777777" w:rsidR="007C77A5" w:rsidRDefault="007C77A5">
            <w:pPr>
              <w:widowControl/>
              <w:spacing w:line="280" w:lineRule="exact"/>
              <w:jc w:val="left"/>
              <w:rPr>
                <w:rFonts w:ascii="宋体" w:hAnsi="宋体" w:cs="宋体"/>
                <w:color w:val="000000"/>
                <w:sz w:val="22"/>
                <w:szCs w:val="22"/>
              </w:rPr>
            </w:pPr>
          </w:p>
        </w:tc>
        <w:tc>
          <w:tcPr>
            <w:tcW w:w="532"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42206707"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送达</w:t>
            </w:r>
          </w:p>
        </w:tc>
        <w:tc>
          <w:tcPr>
            <w:tcW w:w="4426"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701D3D4C"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4.送达责任：</w:t>
            </w:r>
          </w:p>
        </w:tc>
        <w:tc>
          <w:tcPr>
            <w:tcW w:w="1292"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2CC590EF" w14:textId="77777777" w:rsidR="007C77A5" w:rsidRDefault="00000000">
            <w:pPr>
              <w:widowControl/>
              <w:spacing w:line="240" w:lineRule="exact"/>
              <w:jc w:val="center"/>
              <w:textAlignment w:val="center"/>
              <w:rPr>
                <w:sz w:val="22"/>
                <w:szCs w:val="22"/>
              </w:rPr>
            </w:pPr>
            <w:r>
              <w:rPr>
                <w:rFonts w:ascii="宋体" w:hAnsi="宋体" w:cs="宋体" w:hint="eastAsia"/>
                <w:color w:val="000000"/>
                <w:sz w:val="22"/>
                <w:szCs w:val="22"/>
              </w:rPr>
              <w:t>住房办</w:t>
            </w:r>
          </w:p>
        </w:tc>
        <w:tc>
          <w:tcPr>
            <w:tcW w:w="525"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3255F246" w14:textId="77777777" w:rsidR="007C77A5" w:rsidRDefault="007C77A5">
            <w:pPr>
              <w:spacing w:line="280" w:lineRule="exact"/>
              <w:jc w:val="center"/>
              <w:rPr>
                <w:rFonts w:ascii="宋体" w:hAnsi="宋体" w:cs="宋体"/>
                <w:color w:val="000000"/>
                <w:sz w:val="22"/>
                <w:szCs w:val="22"/>
              </w:rPr>
            </w:pPr>
          </w:p>
        </w:tc>
        <w:tc>
          <w:tcPr>
            <w:tcW w:w="540" w:type="dxa"/>
            <w:vMerge/>
            <w:tcBorders>
              <w:left w:val="single" w:sz="4" w:space="0" w:color="000000"/>
              <w:right w:val="single" w:sz="4" w:space="0" w:color="000000"/>
            </w:tcBorders>
            <w:tcMar>
              <w:top w:w="15" w:type="dxa"/>
              <w:left w:w="15" w:type="dxa"/>
              <w:bottom w:w="15" w:type="dxa"/>
              <w:right w:w="15" w:type="dxa"/>
            </w:tcMar>
            <w:vAlign w:val="center"/>
          </w:tcPr>
          <w:p w14:paraId="263C2BEB" w14:textId="77777777" w:rsidR="007C77A5" w:rsidRDefault="007C77A5">
            <w:pPr>
              <w:spacing w:line="240" w:lineRule="exact"/>
              <w:jc w:val="center"/>
              <w:rPr>
                <w:rFonts w:ascii="宋体" w:hAnsi="宋体" w:cs="宋体"/>
                <w:color w:val="000000"/>
                <w:sz w:val="22"/>
                <w:szCs w:val="22"/>
              </w:rPr>
            </w:pPr>
          </w:p>
        </w:tc>
        <w:tc>
          <w:tcPr>
            <w:tcW w:w="705" w:type="dxa"/>
            <w:vMerge/>
            <w:tcBorders>
              <w:top w:val="single" w:sz="4" w:space="0" w:color="000000"/>
              <w:left w:val="single" w:sz="4" w:space="0" w:color="000000"/>
              <w:bottom w:val="single" w:sz="4" w:space="0" w:color="000000"/>
              <w:right w:val="single" w:sz="4" w:space="0" w:color="000000"/>
            </w:tcBorders>
            <w:vAlign w:val="center"/>
          </w:tcPr>
          <w:p w14:paraId="6D6D8A98" w14:textId="77777777" w:rsidR="007C77A5" w:rsidRDefault="007C77A5">
            <w:pPr>
              <w:widowControl/>
              <w:jc w:val="left"/>
              <w:rPr>
                <w:rFonts w:ascii="宋体" w:hAnsi="宋体" w:cs="宋体"/>
                <w:color w:val="000000"/>
                <w:sz w:val="22"/>
                <w:szCs w:val="22"/>
              </w:rPr>
            </w:pPr>
          </w:p>
        </w:tc>
        <w:tc>
          <w:tcPr>
            <w:tcW w:w="708" w:type="dxa"/>
            <w:vMerge/>
            <w:tcBorders>
              <w:top w:val="single" w:sz="4" w:space="0" w:color="000000"/>
              <w:left w:val="single" w:sz="4" w:space="0" w:color="000000"/>
              <w:bottom w:val="single" w:sz="4" w:space="0" w:color="000000"/>
              <w:right w:val="single" w:sz="4" w:space="0" w:color="000000"/>
            </w:tcBorders>
            <w:vAlign w:val="center"/>
          </w:tcPr>
          <w:p w14:paraId="1E6ADA37" w14:textId="77777777" w:rsidR="007C77A5" w:rsidRDefault="007C77A5">
            <w:pPr>
              <w:widowControl/>
              <w:jc w:val="left"/>
              <w:rPr>
                <w:rFonts w:ascii="宋体" w:hAnsi="宋体" w:cs="宋体"/>
                <w:color w:val="000000"/>
                <w:sz w:val="24"/>
              </w:rPr>
            </w:pPr>
          </w:p>
        </w:tc>
      </w:tr>
      <w:tr w:rsidR="007C77A5" w14:paraId="231AEEB1" w14:textId="77777777">
        <w:trPr>
          <w:trHeight w:val="937"/>
        </w:trPr>
        <w:tc>
          <w:tcPr>
            <w:tcW w:w="617" w:type="dxa"/>
            <w:vMerge/>
            <w:tcBorders>
              <w:top w:val="single" w:sz="4" w:space="0" w:color="000000"/>
              <w:left w:val="single" w:sz="4" w:space="0" w:color="000000"/>
              <w:bottom w:val="single" w:sz="4" w:space="0" w:color="000000"/>
              <w:right w:val="single" w:sz="4" w:space="0" w:color="000000"/>
            </w:tcBorders>
            <w:vAlign w:val="center"/>
          </w:tcPr>
          <w:p w14:paraId="77D896DD" w14:textId="77777777" w:rsidR="007C77A5" w:rsidRDefault="007C77A5">
            <w:pPr>
              <w:widowControl/>
              <w:spacing w:line="280" w:lineRule="exact"/>
              <w:jc w:val="left"/>
              <w:rPr>
                <w:rFonts w:ascii="宋体" w:hAnsi="宋体" w:cs="宋体"/>
                <w:color w:val="000000"/>
                <w:sz w:val="22"/>
                <w:szCs w:val="22"/>
              </w:rPr>
            </w:pPr>
          </w:p>
        </w:tc>
        <w:tc>
          <w:tcPr>
            <w:tcW w:w="1064" w:type="dxa"/>
            <w:vMerge/>
            <w:tcBorders>
              <w:left w:val="single" w:sz="4" w:space="0" w:color="000000"/>
              <w:bottom w:val="single" w:sz="4" w:space="0" w:color="000000"/>
              <w:right w:val="single" w:sz="4" w:space="0" w:color="000000"/>
            </w:tcBorders>
            <w:vAlign w:val="center"/>
          </w:tcPr>
          <w:p w14:paraId="4B20918C" w14:textId="77777777" w:rsidR="007C77A5" w:rsidRDefault="007C77A5">
            <w:pPr>
              <w:widowControl/>
              <w:spacing w:line="280" w:lineRule="exact"/>
              <w:jc w:val="left"/>
              <w:rPr>
                <w:rFonts w:ascii="宋体" w:hAnsi="宋体" w:cs="宋体"/>
                <w:color w:val="000000"/>
                <w:sz w:val="22"/>
                <w:szCs w:val="22"/>
              </w:rPr>
            </w:pPr>
          </w:p>
        </w:tc>
        <w:tc>
          <w:tcPr>
            <w:tcW w:w="3176" w:type="dxa"/>
            <w:vMerge/>
            <w:tcBorders>
              <w:top w:val="single" w:sz="4" w:space="0" w:color="000000"/>
              <w:left w:val="single" w:sz="4" w:space="0" w:color="000000"/>
              <w:bottom w:val="single" w:sz="4" w:space="0" w:color="000000"/>
              <w:right w:val="single" w:sz="4" w:space="0" w:color="000000"/>
            </w:tcBorders>
            <w:vAlign w:val="center"/>
          </w:tcPr>
          <w:p w14:paraId="3B7C8C0A" w14:textId="77777777" w:rsidR="007C77A5" w:rsidRDefault="007C77A5">
            <w:pPr>
              <w:widowControl/>
              <w:spacing w:line="280" w:lineRule="exact"/>
              <w:jc w:val="left"/>
              <w:rPr>
                <w:rFonts w:ascii="宋体" w:hAnsi="宋体" w:cs="宋体"/>
                <w:color w:val="000000"/>
                <w:sz w:val="22"/>
                <w:szCs w:val="22"/>
              </w:rPr>
            </w:pPr>
          </w:p>
        </w:tc>
        <w:tc>
          <w:tcPr>
            <w:tcW w:w="480" w:type="dxa"/>
            <w:vMerge/>
            <w:tcBorders>
              <w:top w:val="single" w:sz="4" w:space="0" w:color="000000"/>
              <w:left w:val="single" w:sz="4" w:space="0" w:color="000000"/>
              <w:bottom w:val="single" w:sz="4" w:space="0" w:color="000000"/>
              <w:right w:val="single" w:sz="4" w:space="0" w:color="000000"/>
            </w:tcBorders>
            <w:vAlign w:val="center"/>
          </w:tcPr>
          <w:p w14:paraId="34152FDA" w14:textId="77777777" w:rsidR="007C77A5" w:rsidRDefault="007C77A5">
            <w:pPr>
              <w:widowControl/>
              <w:spacing w:line="280" w:lineRule="exact"/>
              <w:jc w:val="left"/>
              <w:rPr>
                <w:rFonts w:ascii="宋体" w:hAnsi="宋体" w:cs="宋体"/>
                <w:color w:val="000000"/>
                <w:sz w:val="22"/>
                <w:szCs w:val="22"/>
              </w:rPr>
            </w:pPr>
          </w:p>
        </w:tc>
        <w:tc>
          <w:tcPr>
            <w:tcW w:w="515" w:type="dxa"/>
            <w:vMerge/>
            <w:tcBorders>
              <w:left w:val="single" w:sz="4" w:space="0" w:color="000000"/>
              <w:bottom w:val="single" w:sz="4" w:space="0" w:color="000000"/>
              <w:right w:val="single" w:sz="4" w:space="0" w:color="000000"/>
            </w:tcBorders>
            <w:vAlign w:val="center"/>
          </w:tcPr>
          <w:p w14:paraId="2BD99E54" w14:textId="77777777" w:rsidR="007C77A5" w:rsidRDefault="007C77A5">
            <w:pPr>
              <w:widowControl/>
              <w:spacing w:line="280" w:lineRule="exact"/>
              <w:jc w:val="left"/>
              <w:rPr>
                <w:rFonts w:ascii="宋体" w:hAnsi="宋体" w:cs="宋体"/>
                <w:color w:val="000000"/>
                <w:sz w:val="22"/>
                <w:szCs w:val="22"/>
              </w:rPr>
            </w:pPr>
          </w:p>
        </w:tc>
        <w:tc>
          <w:tcPr>
            <w:tcW w:w="532"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569BD814"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事后监管</w:t>
            </w:r>
          </w:p>
        </w:tc>
        <w:tc>
          <w:tcPr>
            <w:tcW w:w="4426"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33BD4FC2"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5.事后监管责任：</w:t>
            </w:r>
          </w:p>
        </w:tc>
        <w:tc>
          <w:tcPr>
            <w:tcW w:w="1292"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00A98CD0" w14:textId="77777777" w:rsidR="007C77A5" w:rsidRDefault="00000000">
            <w:pPr>
              <w:widowControl/>
              <w:spacing w:line="240" w:lineRule="exact"/>
              <w:jc w:val="center"/>
              <w:textAlignment w:val="center"/>
              <w:rPr>
                <w:sz w:val="22"/>
                <w:szCs w:val="22"/>
              </w:rPr>
            </w:pPr>
            <w:r>
              <w:rPr>
                <w:rFonts w:ascii="宋体" w:hAnsi="宋体" w:cs="宋体" w:hint="eastAsia"/>
                <w:color w:val="000000"/>
                <w:sz w:val="22"/>
                <w:szCs w:val="22"/>
              </w:rPr>
              <w:t>住房办</w:t>
            </w:r>
          </w:p>
        </w:tc>
        <w:tc>
          <w:tcPr>
            <w:tcW w:w="525"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038BB80C" w14:textId="77777777" w:rsidR="007C77A5" w:rsidRDefault="007C77A5">
            <w:pPr>
              <w:spacing w:line="280" w:lineRule="exact"/>
              <w:jc w:val="center"/>
              <w:rPr>
                <w:rFonts w:ascii="宋体" w:hAnsi="宋体" w:cs="宋体"/>
                <w:color w:val="000000"/>
                <w:sz w:val="22"/>
                <w:szCs w:val="22"/>
              </w:rPr>
            </w:pPr>
          </w:p>
        </w:tc>
        <w:tc>
          <w:tcPr>
            <w:tcW w:w="540" w:type="dxa"/>
            <w:vMerge/>
            <w:tcBorders>
              <w:left w:val="single" w:sz="4" w:space="0" w:color="000000"/>
              <w:bottom w:val="single" w:sz="4" w:space="0" w:color="000000"/>
              <w:right w:val="single" w:sz="4" w:space="0" w:color="000000"/>
            </w:tcBorders>
            <w:tcMar>
              <w:top w:w="15" w:type="dxa"/>
              <w:left w:w="15" w:type="dxa"/>
              <w:bottom w:w="15" w:type="dxa"/>
              <w:right w:w="15" w:type="dxa"/>
            </w:tcMar>
            <w:vAlign w:val="center"/>
          </w:tcPr>
          <w:p w14:paraId="2220457B" w14:textId="77777777" w:rsidR="007C77A5" w:rsidRDefault="007C77A5">
            <w:pPr>
              <w:spacing w:line="240" w:lineRule="exact"/>
              <w:jc w:val="center"/>
              <w:rPr>
                <w:rFonts w:ascii="宋体" w:hAnsi="宋体" w:cs="宋体"/>
                <w:color w:val="000000"/>
                <w:sz w:val="22"/>
                <w:szCs w:val="22"/>
              </w:rPr>
            </w:pPr>
          </w:p>
        </w:tc>
        <w:tc>
          <w:tcPr>
            <w:tcW w:w="705" w:type="dxa"/>
            <w:vMerge/>
            <w:tcBorders>
              <w:top w:val="single" w:sz="4" w:space="0" w:color="000000"/>
              <w:left w:val="single" w:sz="4" w:space="0" w:color="000000"/>
              <w:bottom w:val="single" w:sz="4" w:space="0" w:color="000000"/>
              <w:right w:val="single" w:sz="4" w:space="0" w:color="000000"/>
            </w:tcBorders>
            <w:vAlign w:val="center"/>
          </w:tcPr>
          <w:p w14:paraId="4B164998" w14:textId="77777777" w:rsidR="007C77A5" w:rsidRDefault="007C77A5">
            <w:pPr>
              <w:widowControl/>
              <w:jc w:val="left"/>
              <w:rPr>
                <w:rFonts w:ascii="宋体" w:hAnsi="宋体" w:cs="宋体"/>
                <w:color w:val="000000"/>
                <w:sz w:val="22"/>
                <w:szCs w:val="22"/>
              </w:rPr>
            </w:pPr>
          </w:p>
        </w:tc>
        <w:tc>
          <w:tcPr>
            <w:tcW w:w="708" w:type="dxa"/>
            <w:vMerge/>
            <w:tcBorders>
              <w:top w:val="single" w:sz="4" w:space="0" w:color="000000"/>
              <w:left w:val="single" w:sz="4" w:space="0" w:color="000000"/>
              <w:bottom w:val="single" w:sz="4" w:space="0" w:color="000000"/>
              <w:right w:val="single" w:sz="4" w:space="0" w:color="000000"/>
            </w:tcBorders>
            <w:vAlign w:val="center"/>
          </w:tcPr>
          <w:p w14:paraId="311238D4" w14:textId="77777777" w:rsidR="007C77A5" w:rsidRDefault="007C77A5">
            <w:pPr>
              <w:widowControl/>
              <w:jc w:val="left"/>
              <w:rPr>
                <w:rFonts w:ascii="宋体" w:hAnsi="宋体" w:cs="宋体"/>
                <w:color w:val="000000"/>
                <w:sz w:val="24"/>
              </w:rPr>
            </w:pPr>
          </w:p>
        </w:tc>
      </w:tr>
      <w:tr w:rsidR="007C77A5" w14:paraId="210E4146" w14:textId="77777777">
        <w:trPr>
          <w:trHeight w:val="370"/>
        </w:trPr>
        <w:tc>
          <w:tcPr>
            <w:tcW w:w="14580" w:type="dxa"/>
            <w:gridSpan w:val="1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tbl>
            <w:tblPr>
              <w:tblW w:w="14955" w:type="dxa"/>
              <w:tblBorders>
                <w:insideH w:val="none" w:sz="4" w:space="0" w:color="auto"/>
                <w:insideV w:val="none" w:sz="4" w:space="0" w:color="auto"/>
              </w:tblBorders>
              <w:tblLayout w:type="fixed"/>
              <w:tblCellMar>
                <w:left w:w="0" w:type="dxa"/>
                <w:right w:w="0" w:type="dxa"/>
              </w:tblCellMar>
              <w:tblLook w:val="04A0" w:firstRow="1" w:lastRow="0" w:firstColumn="1" w:lastColumn="0" w:noHBand="0" w:noVBand="1"/>
            </w:tblPr>
            <w:tblGrid>
              <w:gridCol w:w="14955"/>
            </w:tblGrid>
            <w:tr w:rsidR="007C77A5" w14:paraId="4EA9F7BD" w14:textId="77777777">
              <w:trPr>
                <w:trHeight w:val="345"/>
              </w:trPr>
              <w:tc>
                <w:tcPr>
                  <w:tcW w:w="14955" w:type="dxa"/>
                  <w:tcMar>
                    <w:top w:w="15" w:type="dxa"/>
                    <w:left w:w="15" w:type="dxa"/>
                    <w:right w:w="15" w:type="dxa"/>
                  </w:tcMar>
                  <w:vAlign w:val="center"/>
                </w:tcPr>
                <w:p w14:paraId="5B43AF53" w14:textId="77777777" w:rsidR="007C77A5" w:rsidRDefault="00000000">
                  <w:pPr>
                    <w:widowControl/>
                    <w:jc w:val="left"/>
                    <w:textAlignment w:val="center"/>
                    <w:rPr>
                      <w:rFonts w:ascii="宋体" w:hAnsi="宋体" w:cs="宋体"/>
                      <w:color w:val="000000"/>
                      <w:sz w:val="16"/>
                      <w:szCs w:val="16"/>
                    </w:rPr>
                  </w:pPr>
                  <w:r>
                    <w:rPr>
                      <w:rFonts w:ascii="宋体" w:hAnsi="宋体" w:cs="宋体" w:hint="eastAsia"/>
                      <w:color w:val="000000"/>
                      <w:kern w:val="0"/>
                      <w:sz w:val="22"/>
                      <w:szCs w:val="22"/>
                    </w:rPr>
                    <w:t xml:space="preserve">服务电话：  0375—8166307                     </w:t>
                  </w:r>
                  <w:r>
                    <w:rPr>
                      <w:rFonts w:ascii="宋体" w:hAnsi="宋体" w:cs="宋体" w:hint="eastAsia"/>
                      <w:color w:val="000000"/>
                      <w:kern w:val="0"/>
                      <w:szCs w:val="21"/>
                    </w:rPr>
                    <w:t>投诉机构：</w:t>
                  </w:r>
                  <w:r>
                    <w:rPr>
                      <w:rFonts w:ascii="宋体" w:hAnsi="宋体" w:cs="宋体" w:hint="eastAsia"/>
                      <w:color w:val="000000"/>
                      <w:kern w:val="0"/>
                      <w:sz w:val="22"/>
                      <w:szCs w:val="22"/>
                    </w:rPr>
                    <w:t>舞钢市住房和城乡规划建设局纪检监察室</w:t>
                  </w:r>
                  <w:r>
                    <w:rPr>
                      <w:rFonts w:ascii="宋体" w:hAnsi="宋体" w:cs="宋体"/>
                      <w:color w:val="000000"/>
                      <w:kern w:val="0"/>
                      <w:szCs w:val="21"/>
                    </w:rPr>
                    <w:t xml:space="preserve">                  </w:t>
                  </w:r>
                  <w:r>
                    <w:rPr>
                      <w:rFonts w:ascii="宋体" w:hAnsi="宋体" w:cs="宋体" w:hint="eastAsia"/>
                      <w:color w:val="000000"/>
                      <w:kern w:val="0"/>
                      <w:szCs w:val="21"/>
                    </w:rPr>
                    <w:t>投诉电话：</w:t>
                  </w:r>
                  <w:r>
                    <w:rPr>
                      <w:rFonts w:ascii="宋体" w:hAnsi="宋体" w:cs="宋体"/>
                      <w:color w:val="000000"/>
                      <w:kern w:val="0"/>
                      <w:szCs w:val="21"/>
                    </w:rPr>
                    <w:t>0375-8166899</w:t>
                  </w:r>
                </w:p>
              </w:tc>
            </w:tr>
          </w:tbl>
          <w:p w14:paraId="6991FFC6" w14:textId="77777777" w:rsidR="007C77A5" w:rsidRDefault="007C77A5">
            <w:pPr>
              <w:widowControl/>
              <w:jc w:val="left"/>
              <w:textAlignment w:val="center"/>
              <w:rPr>
                <w:rFonts w:ascii="宋体" w:hAnsi="宋体" w:cs="宋体"/>
                <w:color w:val="000000"/>
                <w:sz w:val="22"/>
                <w:szCs w:val="22"/>
              </w:rPr>
            </w:pPr>
          </w:p>
        </w:tc>
      </w:tr>
      <w:tr w:rsidR="007C77A5" w14:paraId="5DF842CC" w14:textId="77777777">
        <w:trPr>
          <w:trHeight w:val="390"/>
        </w:trPr>
        <w:tc>
          <w:tcPr>
            <w:tcW w:w="14580" w:type="dxa"/>
            <w:gridSpan w:val="1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AEAD4F3" w14:textId="77777777" w:rsidR="007C77A5"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 xml:space="preserve">受理地点：舞钢市行政服务中心房管事务服务中心窗口                    </w:t>
            </w:r>
          </w:p>
        </w:tc>
      </w:tr>
      <w:tr w:rsidR="007C77A5" w14:paraId="12EDD5CB" w14:textId="77777777">
        <w:trPr>
          <w:trHeight w:val="821"/>
        </w:trPr>
        <w:tc>
          <w:tcPr>
            <w:tcW w:w="14580" w:type="dxa"/>
            <w:gridSpan w:val="12"/>
            <w:tcBorders>
              <w:top w:val="nil"/>
              <w:left w:val="nil"/>
              <w:bottom w:val="single" w:sz="4" w:space="0" w:color="000000"/>
              <w:right w:val="nil"/>
            </w:tcBorders>
            <w:tcMar>
              <w:top w:w="15" w:type="dxa"/>
              <w:left w:w="15" w:type="dxa"/>
              <w:bottom w:w="15" w:type="dxa"/>
              <w:right w:w="15" w:type="dxa"/>
            </w:tcMar>
            <w:vAlign w:val="center"/>
          </w:tcPr>
          <w:p w14:paraId="182761C1" w14:textId="77777777" w:rsidR="007C77A5" w:rsidRDefault="00000000">
            <w:pPr>
              <w:widowControl/>
              <w:jc w:val="center"/>
              <w:textAlignment w:val="center"/>
              <w:rPr>
                <w:rFonts w:ascii="宋体" w:eastAsia="方正小标宋简体" w:hAnsi="宋体" w:cs="宋体"/>
                <w:color w:val="000000"/>
                <w:kern w:val="0"/>
                <w:sz w:val="44"/>
                <w:szCs w:val="44"/>
              </w:rPr>
            </w:pPr>
            <w:r>
              <w:rPr>
                <w:rFonts w:ascii="宋体" w:eastAsia="方正小标宋简体" w:hAnsi="宋体" w:cs="宋体" w:hint="eastAsia"/>
                <w:color w:val="000000"/>
                <w:kern w:val="0"/>
                <w:sz w:val="44"/>
                <w:szCs w:val="44"/>
              </w:rPr>
              <w:lastRenderedPageBreak/>
              <w:t>舞钢市住房和城乡建设局权力清单和责任清单统计表</w:t>
            </w:r>
          </w:p>
          <w:p w14:paraId="39DDF431" w14:textId="77777777" w:rsidR="007C77A5" w:rsidRDefault="00000000">
            <w:pPr>
              <w:widowControl/>
              <w:jc w:val="left"/>
              <w:textAlignment w:val="center"/>
              <w:rPr>
                <w:rFonts w:ascii="宋体" w:hAnsi="宋体" w:cs="宋体"/>
                <w:color w:val="000000"/>
                <w:sz w:val="24"/>
              </w:rPr>
            </w:pPr>
            <w:r>
              <w:rPr>
                <w:rFonts w:ascii="宋体" w:hAnsi="宋体" w:cs="宋体" w:hint="eastAsia"/>
                <w:color w:val="000000"/>
                <w:kern w:val="0"/>
                <w:sz w:val="24"/>
              </w:rPr>
              <w:t>职权类别：行政确认</w:t>
            </w:r>
          </w:p>
        </w:tc>
      </w:tr>
      <w:tr w:rsidR="007C77A5" w14:paraId="5AD34BA1" w14:textId="77777777">
        <w:trPr>
          <w:trHeight w:val="818"/>
        </w:trPr>
        <w:tc>
          <w:tcPr>
            <w:tcW w:w="61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92F85FE"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序号</w:t>
            </w:r>
          </w:p>
        </w:tc>
        <w:tc>
          <w:tcPr>
            <w:tcW w:w="106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F34326C"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职权名称</w:t>
            </w:r>
          </w:p>
        </w:tc>
        <w:tc>
          <w:tcPr>
            <w:tcW w:w="317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07F2835"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实施依据</w:t>
            </w:r>
          </w:p>
        </w:tc>
        <w:tc>
          <w:tcPr>
            <w:tcW w:w="48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9366454"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实施对象</w:t>
            </w:r>
          </w:p>
        </w:tc>
        <w:tc>
          <w:tcPr>
            <w:tcW w:w="51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6B3B3A5"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实施机构</w:t>
            </w:r>
          </w:p>
        </w:tc>
        <w:tc>
          <w:tcPr>
            <w:tcW w:w="53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6FFA591"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办理环节</w:t>
            </w:r>
          </w:p>
        </w:tc>
        <w:tc>
          <w:tcPr>
            <w:tcW w:w="442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87FA9C7"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责任事项</w:t>
            </w:r>
          </w:p>
        </w:tc>
        <w:tc>
          <w:tcPr>
            <w:tcW w:w="12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4A12C08"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责任</w:t>
            </w:r>
            <w:r>
              <w:rPr>
                <w:rFonts w:ascii="黑体" w:eastAsia="黑体" w:hAnsi="宋体" w:cs="黑体" w:hint="eastAsia"/>
                <w:color w:val="000000"/>
                <w:kern w:val="0"/>
                <w:sz w:val="22"/>
                <w:szCs w:val="22"/>
              </w:rPr>
              <w:br/>
              <w:t>科室</w:t>
            </w:r>
          </w:p>
        </w:tc>
        <w:tc>
          <w:tcPr>
            <w:tcW w:w="52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62308BF"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承诺时限</w:t>
            </w:r>
          </w:p>
        </w:tc>
        <w:tc>
          <w:tcPr>
            <w:tcW w:w="54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913590F"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法定时限</w:t>
            </w:r>
          </w:p>
        </w:tc>
        <w:tc>
          <w:tcPr>
            <w:tcW w:w="70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64C6DD8"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收费情况及依据</w:t>
            </w:r>
          </w:p>
        </w:tc>
        <w:tc>
          <w:tcPr>
            <w:tcW w:w="7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D1E9F55"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调整意见及理由</w:t>
            </w:r>
          </w:p>
        </w:tc>
      </w:tr>
      <w:tr w:rsidR="007C77A5" w14:paraId="731AFBBD" w14:textId="77777777">
        <w:trPr>
          <w:trHeight w:val="1276"/>
        </w:trPr>
        <w:tc>
          <w:tcPr>
            <w:tcW w:w="617"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70951D3" w14:textId="77777777" w:rsidR="007C77A5" w:rsidRDefault="00000000">
            <w:pPr>
              <w:widowControl/>
              <w:spacing w:line="280" w:lineRule="exact"/>
              <w:jc w:val="center"/>
              <w:textAlignment w:val="center"/>
              <w:rPr>
                <w:rFonts w:ascii="宋体" w:hAnsi="宋体" w:cs="宋体"/>
                <w:color w:val="000000"/>
                <w:sz w:val="22"/>
                <w:szCs w:val="22"/>
              </w:rPr>
            </w:pPr>
            <w:r>
              <w:rPr>
                <w:rFonts w:ascii="宋体" w:hAnsi="宋体" w:cs="宋体" w:hint="eastAsia"/>
                <w:color w:val="000000"/>
                <w:sz w:val="22"/>
                <w:szCs w:val="22"/>
              </w:rPr>
              <w:t>4</w:t>
            </w:r>
          </w:p>
        </w:tc>
        <w:tc>
          <w:tcPr>
            <w:tcW w:w="1064" w:type="dxa"/>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3B9512E6"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公租房承租资格确认</w:t>
            </w:r>
          </w:p>
        </w:tc>
        <w:tc>
          <w:tcPr>
            <w:tcW w:w="3176"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102D626" w14:textId="77777777" w:rsidR="007C77A5" w:rsidRDefault="00000000">
            <w:pPr>
              <w:widowControl/>
              <w:spacing w:line="280" w:lineRule="exact"/>
              <w:jc w:val="left"/>
              <w:textAlignment w:val="center"/>
              <w:rPr>
                <w:rFonts w:ascii="宋体" w:hAnsi="宋体" w:cs="宋体"/>
                <w:color w:val="000000"/>
                <w:sz w:val="22"/>
                <w:szCs w:val="22"/>
              </w:rPr>
            </w:pPr>
            <w:r>
              <w:rPr>
                <w:rFonts w:hint="eastAsia"/>
                <w:szCs w:val="21"/>
              </w:rPr>
              <w:t>《公共租赁住房管理办法》第七条：申请公共租赁住房，应当符合以下条件：……具体条件由直辖市和市、县级人民政府住房保障主管部门根据本地区实际情况确定，报本级人民政府批准后实施并向社会公布。第八条：申请人应当根据市、县级人民政府住房保障主管部门的规定，提交申请材料，并对申请材料的真实性负责。……申请人提交的申请材料齐全的，市、县级人民政府住房保障主管部门应当受理，并向申请人出具书面凭证</w:t>
            </w:r>
          </w:p>
        </w:tc>
        <w:tc>
          <w:tcPr>
            <w:tcW w:w="480"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4DE4C6B" w14:textId="77777777" w:rsidR="007C77A5" w:rsidRDefault="00000000">
            <w:pPr>
              <w:widowControl/>
              <w:spacing w:line="280" w:lineRule="exact"/>
              <w:jc w:val="center"/>
              <w:textAlignment w:val="center"/>
              <w:rPr>
                <w:rFonts w:ascii="宋体" w:hAnsi="宋体" w:cs="宋体"/>
                <w:color w:val="000000"/>
                <w:sz w:val="22"/>
                <w:szCs w:val="22"/>
              </w:rPr>
            </w:pPr>
            <w:r>
              <w:rPr>
                <w:rFonts w:ascii="宋体" w:hAnsi="宋体" w:cs="宋体" w:hint="eastAsia"/>
                <w:color w:val="000000"/>
                <w:sz w:val="22"/>
                <w:szCs w:val="22"/>
              </w:rPr>
              <w:t>承租人</w:t>
            </w:r>
          </w:p>
        </w:tc>
        <w:tc>
          <w:tcPr>
            <w:tcW w:w="515" w:type="dxa"/>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1F266BD5" w14:textId="77777777" w:rsidR="007C77A5" w:rsidRDefault="00000000">
            <w:pPr>
              <w:widowControl/>
              <w:spacing w:line="280" w:lineRule="exact"/>
              <w:jc w:val="center"/>
              <w:textAlignment w:val="center"/>
              <w:rPr>
                <w:rFonts w:ascii="宋体" w:hAnsi="宋体" w:cs="宋体"/>
                <w:color w:val="000000"/>
                <w:sz w:val="22"/>
                <w:szCs w:val="22"/>
              </w:rPr>
            </w:pPr>
            <w:r>
              <w:rPr>
                <w:rFonts w:ascii="宋体" w:hAnsi="宋体" w:cs="宋体" w:hint="eastAsia"/>
                <w:color w:val="000000"/>
                <w:kern w:val="0"/>
                <w:sz w:val="22"/>
                <w:szCs w:val="22"/>
              </w:rPr>
              <w:t>舞钢市房产事物服务中心</w:t>
            </w:r>
          </w:p>
        </w:tc>
        <w:tc>
          <w:tcPr>
            <w:tcW w:w="53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0037E62"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受理</w:t>
            </w:r>
          </w:p>
        </w:tc>
        <w:tc>
          <w:tcPr>
            <w:tcW w:w="442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1142B53"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1.受理责任：</w:t>
            </w:r>
            <w:r>
              <w:rPr>
                <w:rFonts w:ascii="宋体" w:hAnsi="宋体" w:cs="宋体" w:hint="eastAsia"/>
                <w:color w:val="000000"/>
                <w:kern w:val="0"/>
                <w:sz w:val="22"/>
                <w:szCs w:val="22"/>
              </w:rPr>
              <w:t>公示依法应当提交的材料；一次性告知补正材料；依法受理或不予受理（不予受理的依法告知理由）。</w:t>
            </w:r>
          </w:p>
        </w:tc>
        <w:tc>
          <w:tcPr>
            <w:tcW w:w="12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DCEF20F" w14:textId="77777777" w:rsidR="007C77A5" w:rsidRDefault="00000000">
            <w:pPr>
              <w:widowControl/>
              <w:spacing w:line="280" w:lineRule="exact"/>
              <w:jc w:val="center"/>
              <w:textAlignment w:val="center"/>
              <w:rPr>
                <w:rFonts w:ascii="宋体" w:hAnsi="宋体" w:cs="宋体"/>
                <w:color w:val="000000"/>
                <w:sz w:val="22"/>
                <w:szCs w:val="22"/>
              </w:rPr>
            </w:pPr>
            <w:r>
              <w:rPr>
                <w:rFonts w:ascii="宋体" w:hAnsi="宋体" w:cs="宋体" w:hint="eastAsia"/>
                <w:color w:val="000000"/>
                <w:sz w:val="22"/>
                <w:szCs w:val="22"/>
              </w:rPr>
              <w:t>住房办</w:t>
            </w:r>
          </w:p>
        </w:tc>
        <w:tc>
          <w:tcPr>
            <w:tcW w:w="52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728FA4C" w14:textId="77777777" w:rsidR="007C77A5" w:rsidRDefault="00000000">
            <w:pPr>
              <w:widowControl/>
              <w:spacing w:line="280" w:lineRule="exact"/>
              <w:jc w:val="center"/>
              <w:textAlignment w:val="center"/>
              <w:rPr>
                <w:rFonts w:ascii="宋体" w:hAnsi="宋体" w:cs="宋体"/>
                <w:color w:val="000000"/>
                <w:sz w:val="22"/>
                <w:szCs w:val="22"/>
              </w:rPr>
            </w:pPr>
            <w:r>
              <w:rPr>
                <w:rFonts w:ascii="宋体" w:hAnsi="宋体" w:cs="宋体" w:hint="eastAsia"/>
                <w:color w:val="000000"/>
                <w:sz w:val="22"/>
                <w:szCs w:val="22"/>
              </w:rPr>
              <w:t>2</w:t>
            </w:r>
          </w:p>
        </w:tc>
        <w:tc>
          <w:tcPr>
            <w:tcW w:w="540" w:type="dxa"/>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0A170F14" w14:textId="77777777" w:rsidR="007C77A5" w:rsidRDefault="00000000">
            <w:pPr>
              <w:spacing w:line="240" w:lineRule="exact"/>
              <w:jc w:val="center"/>
              <w:rPr>
                <w:rFonts w:ascii="宋体" w:hAnsi="宋体" w:cs="宋体"/>
                <w:color w:val="000000"/>
                <w:sz w:val="22"/>
                <w:szCs w:val="22"/>
              </w:rPr>
            </w:pPr>
            <w:r>
              <w:rPr>
                <w:rFonts w:ascii="宋体" w:hAnsi="宋体" w:cs="宋体" w:hint="eastAsia"/>
                <w:color w:val="000000"/>
                <w:sz w:val="22"/>
                <w:szCs w:val="22"/>
              </w:rPr>
              <w:t>30</w:t>
            </w:r>
          </w:p>
          <w:p w14:paraId="31AA2119" w14:textId="77777777" w:rsidR="007C77A5" w:rsidRDefault="007C77A5">
            <w:pPr>
              <w:spacing w:line="240" w:lineRule="exact"/>
              <w:jc w:val="center"/>
              <w:rPr>
                <w:rFonts w:ascii="宋体" w:hAnsi="宋体" w:cs="宋体"/>
                <w:color w:val="000000"/>
                <w:sz w:val="22"/>
                <w:szCs w:val="22"/>
              </w:rPr>
            </w:pPr>
          </w:p>
        </w:tc>
        <w:tc>
          <w:tcPr>
            <w:tcW w:w="705"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6C483B6" w14:textId="77777777" w:rsidR="007C77A5" w:rsidRDefault="00000000">
            <w:pPr>
              <w:jc w:val="center"/>
              <w:rPr>
                <w:rFonts w:ascii="宋体" w:hAnsi="宋体" w:cs="宋体"/>
                <w:color w:val="000000"/>
                <w:sz w:val="22"/>
                <w:szCs w:val="22"/>
              </w:rPr>
            </w:pPr>
            <w:r>
              <w:rPr>
                <w:rFonts w:ascii="宋体" w:hAnsi="宋体" w:cs="宋体" w:hint="eastAsia"/>
                <w:color w:val="000000"/>
                <w:sz w:val="22"/>
                <w:szCs w:val="22"/>
              </w:rPr>
              <w:t>不收费/收费</w:t>
            </w:r>
          </w:p>
        </w:tc>
        <w:tc>
          <w:tcPr>
            <w:tcW w:w="708"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BFDCFD6" w14:textId="77777777" w:rsidR="007C77A5" w:rsidRDefault="00000000">
            <w:pPr>
              <w:spacing w:line="3360" w:lineRule="auto"/>
              <w:jc w:val="center"/>
              <w:rPr>
                <w:rFonts w:ascii="宋体" w:hAnsi="宋体" w:cs="宋体"/>
                <w:color w:val="000000"/>
                <w:sz w:val="24"/>
              </w:rPr>
            </w:pPr>
            <w:r>
              <w:rPr>
                <w:rFonts w:ascii="宋体" w:hAnsi="宋体" w:cs="宋体" w:hint="eastAsia"/>
                <w:color w:val="000000"/>
                <w:sz w:val="22"/>
                <w:szCs w:val="22"/>
              </w:rPr>
              <w:t>拟保留</w:t>
            </w:r>
          </w:p>
        </w:tc>
      </w:tr>
      <w:tr w:rsidR="007C77A5" w14:paraId="463993D9" w14:textId="77777777">
        <w:trPr>
          <w:trHeight w:val="1152"/>
        </w:trPr>
        <w:tc>
          <w:tcPr>
            <w:tcW w:w="617" w:type="dxa"/>
            <w:vMerge/>
            <w:tcBorders>
              <w:top w:val="single" w:sz="4" w:space="0" w:color="000000"/>
              <w:left w:val="single" w:sz="4" w:space="0" w:color="000000"/>
              <w:bottom w:val="single" w:sz="4" w:space="0" w:color="000000"/>
              <w:right w:val="single" w:sz="4" w:space="0" w:color="000000"/>
            </w:tcBorders>
            <w:vAlign w:val="center"/>
          </w:tcPr>
          <w:p w14:paraId="6D3867EF" w14:textId="77777777" w:rsidR="007C77A5" w:rsidRDefault="007C77A5">
            <w:pPr>
              <w:widowControl/>
              <w:spacing w:line="280" w:lineRule="exact"/>
              <w:jc w:val="left"/>
              <w:rPr>
                <w:rFonts w:ascii="宋体" w:hAnsi="宋体" w:cs="宋体"/>
                <w:color w:val="000000"/>
                <w:sz w:val="22"/>
                <w:szCs w:val="22"/>
              </w:rPr>
            </w:pPr>
          </w:p>
        </w:tc>
        <w:tc>
          <w:tcPr>
            <w:tcW w:w="1064" w:type="dxa"/>
            <w:vMerge/>
            <w:tcBorders>
              <w:left w:val="single" w:sz="4" w:space="0" w:color="000000"/>
              <w:right w:val="single" w:sz="4" w:space="0" w:color="000000"/>
            </w:tcBorders>
            <w:vAlign w:val="center"/>
          </w:tcPr>
          <w:p w14:paraId="27F839C8" w14:textId="77777777" w:rsidR="007C77A5" w:rsidRDefault="007C77A5">
            <w:pPr>
              <w:widowControl/>
              <w:spacing w:line="280" w:lineRule="exact"/>
              <w:jc w:val="left"/>
              <w:rPr>
                <w:rFonts w:ascii="宋体" w:hAnsi="宋体" w:cs="宋体"/>
                <w:color w:val="000000"/>
                <w:sz w:val="22"/>
                <w:szCs w:val="22"/>
              </w:rPr>
            </w:pPr>
          </w:p>
        </w:tc>
        <w:tc>
          <w:tcPr>
            <w:tcW w:w="3176" w:type="dxa"/>
            <w:vMerge/>
            <w:tcBorders>
              <w:top w:val="single" w:sz="4" w:space="0" w:color="000000"/>
              <w:left w:val="single" w:sz="4" w:space="0" w:color="000000"/>
              <w:bottom w:val="single" w:sz="4" w:space="0" w:color="000000"/>
              <w:right w:val="single" w:sz="4" w:space="0" w:color="000000"/>
            </w:tcBorders>
            <w:vAlign w:val="center"/>
          </w:tcPr>
          <w:p w14:paraId="78CD6E2B" w14:textId="77777777" w:rsidR="007C77A5" w:rsidRDefault="007C77A5">
            <w:pPr>
              <w:widowControl/>
              <w:spacing w:line="280" w:lineRule="exact"/>
              <w:jc w:val="left"/>
              <w:rPr>
                <w:rFonts w:ascii="宋体" w:hAnsi="宋体" w:cs="宋体"/>
                <w:color w:val="000000"/>
                <w:sz w:val="22"/>
                <w:szCs w:val="22"/>
              </w:rPr>
            </w:pPr>
          </w:p>
        </w:tc>
        <w:tc>
          <w:tcPr>
            <w:tcW w:w="480" w:type="dxa"/>
            <w:vMerge/>
            <w:tcBorders>
              <w:top w:val="single" w:sz="4" w:space="0" w:color="000000"/>
              <w:left w:val="single" w:sz="4" w:space="0" w:color="000000"/>
              <w:bottom w:val="single" w:sz="4" w:space="0" w:color="000000"/>
              <w:right w:val="single" w:sz="4" w:space="0" w:color="000000"/>
            </w:tcBorders>
            <w:vAlign w:val="center"/>
          </w:tcPr>
          <w:p w14:paraId="7C085084" w14:textId="77777777" w:rsidR="007C77A5" w:rsidRDefault="007C77A5">
            <w:pPr>
              <w:widowControl/>
              <w:spacing w:line="280" w:lineRule="exact"/>
              <w:jc w:val="left"/>
              <w:rPr>
                <w:rFonts w:ascii="宋体" w:hAnsi="宋体" w:cs="宋体"/>
                <w:color w:val="000000"/>
                <w:sz w:val="22"/>
                <w:szCs w:val="22"/>
              </w:rPr>
            </w:pPr>
          </w:p>
        </w:tc>
        <w:tc>
          <w:tcPr>
            <w:tcW w:w="515" w:type="dxa"/>
            <w:vMerge/>
            <w:tcBorders>
              <w:left w:val="single" w:sz="4" w:space="0" w:color="000000"/>
              <w:right w:val="single" w:sz="4" w:space="0" w:color="000000"/>
            </w:tcBorders>
            <w:vAlign w:val="center"/>
          </w:tcPr>
          <w:p w14:paraId="6605E38B" w14:textId="77777777" w:rsidR="007C77A5" w:rsidRDefault="007C77A5">
            <w:pPr>
              <w:widowControl/>
              <w:spacing w:line="280" w:lineRule="exact"/>
              <w:jc w:val="left"/>
              <w:rPr>
                <w:rFonts w:ascii="宋体" w:hAnsi="宋体" w:cs="宋体"/>
                <w:color w:val="000000"/>
                <w:sz w:val="22"/>
                <w:szCs w:val="22"/>
              </w:rPr>
            </w:pPr>
          </w:p>
        </w:tc>
        <w:tc>
          <w:tcPr>
            <w:tcW w:w="53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AF734A0"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审查</w:t>
            </w:r>
          </w:p>
        </w:tc>
        <w:tc>
          <w:tcPr>
            <w:tcW w:w="442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8AA8B88"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2.审查责任：</w:t>
            </w:r>
            <w:r>
              <w:rPr>
                <w:rFonts w:ascii="宋体" w:hAnsi="宋体" w:cs="宋体" w:hint="eastAsia"/>
                <w:color w:val="000000"/>
                <w:kern w:val="0"/>
                <w:sz w:val="22"/>
                <w:szCs w:val="22"/>
              </w:rPr>
              <w:t>材料审核（按照《公共租赁住房管理办法》第八条规定，进行材料审查；审批前公示；提出初审意见。</w:t>
            </w:r>
          </w:p>
        </w:tc>
        <w:tc>
          <w:tcPr>
            <w:tcW w:w="12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1B7BD17" w14:textId="77777777" w:rsidR="007C77A5" w:rsidRDefault="00000000">
            <w:pPr>
              <w:widowControl/>
              <w:spacing w:line="240" w:lineRule="exact"/>
              <w:jc w:val="center"/>
              <w:textAlignment w:val="center"/>
              <w:rPr>
                <w:rFonts w:ascii="宋体" w:hAnsi="宋体" w:cs="宋体"/>
                <w:color w:val="000000"/>
                <w:sz w:val="22"/>
                <w:szCs w:val="22"/>
              </w:rPr>
            </w:pPr>
            <w:r>
              <w:rPr>
                <w:rFonts w:ascii="宋体" w:hAnsi="宋体" w:cs="宋体" w:hint="eastAsia"/>
                <w:color w:val="000000"/>
                <w:sz w:val="22"/>
                <w:szCs w:val="22"/>
              </w:rPr>
              <w:t>住房办</w:t>
            </w:r>
          </w:p>
        </w:tc>
        <w:tc>
          <w:tcPr>
            <w:tcW w:w="52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0DE0FA6" w14:textId="77777777" w:rsidR="007C77A5" w:rsidRDefault="00000000">
            <w:pPr>
              <w:spacing w:line="280" w:lineRule="exact"/>
              <w:jc w:val="center"/>
              <w:rPr>
                <w:rFonts w:ascii="宋体" w:hAnsi="宋体" w:cs="宋体"/>
                <w:color w:val="000000"/>
                <w:sz w:val="22"/>
                <w:szCs w:val="22"/>
              </w:rPr>
            </w:pPr>
            <w:r>
              <w:rPr>
                <w:rFonts w:ascii="宋体" w:hAnsi="宋体" w:cs="宋体" w:hint="eastAsia"/>
                <w:color w:val="000000"/>
                <w:sz w:val="22"/>
                <w:szCs w:val="22"/>
              </w:rPr>
              <w:t>8</w:t>
            </w:r>
          </w:p>
        </w:tc>
        <w:tc>
          <w:tcPr>
            <w:tcW w:w="540" w:type="dxa"/>
            <w:vMerge/>
            <w:tcBorders>
              <w:left w:val="single" w:sz="4" w:space="0" w:color="000000"/>
              <w:right w:val="single" w:sz="4" w:space="0" w:color="000000"/>
            </w:tcBorders>
            <w:tcMar>
              <w:top w:w="15" w:type="dxa"/>
              <w:left w:w="15" w:type="dxa"/>
              <w:bottom w:w="15" w:type="dxa"/>
              <w:right w:w="15" w:type="dxa"/>
            </w:tcMar>
            <w:vAlign w:val="center"/>
          </w:tcPr>
          <w:p w14:paraId="320B032F" w14:textId="77777777" w:rsidR="007C77A5" w:rsidRDefault="007C77A5">
            <w:pPr>
              <w:spacing w:line="240" w:lineRule="exact"/>
              <w:jc w:val="center"/>
              <w:rPr>
                <w:rFonts w:ascii="宋体" w:hAnsi="宋体" w:cs="宋体"/>
                <w:color w:val="000000"/>
                <w:sz w:val="22"/>
                <w:szCs w:val="22"/>
              </w:rPr>
            </w:pPr>
          </w:p>
        </w:tc>
        <w:tc>
          <w:tcPr>
            <w:tcW w:w="705" w:type="dxa"/>
            <w:vMerge/>
            <w:tcBorders>
              <w:top w:val="single" w:sz="4" w:space="0" w:color="000000"/>
              <w:left w:val="single" w:sz="4" w:space="0" w:color="000000"/>
              <w:bottom w:val="single" w:sz="4" w:space="0" w:color="000000"/>
              <w:right w:val="single" w:sz="4" w:space="0" w:color="000000"/>
            </w:tcBorders>
            <w:vAlign w:val="center"/>
          </w:tcPr>
          <w:p w14:paraId="6B85FE89" w14:textId="77777777" w:rsidR="007C77A5" w:rsidRDefault="007C77A5">
            <w:pPr>
              <w:widowControl/>
              <w:jc w:val="left"/>
              <w:rPr>
                <w:rFonts w:ascii="宋体" w:hAnsi="宋体" w:cs="宋体"/>
                <w:color w:val="000000"/>
                <w:sz w:val="22"/>
                <w:szCs w:val="22"/>
              </w:rPr>
            </w:pPr>
          </w:p>
        </w:tc>
        <w:tc>
          <w:tcPr>
            <w:tcW w:w="708" w:type="dxa"/>
            <w:vMerge/>
            <w:tcBorders>
              <w:top w:val="single" w:sz="4" w:space="0" w:color="000000"/>
              <w:left w:val="single" w:sz="4" w:space="0" w:color="000000"/>
              <w:bottom w:val="single" w:sz="4" w:space="0" w:color="000000"/>
              <w:right w:val="single" w:sz="4" w:space="0" w:color="000000"/>
            </w:tcBorders>
            <w:vAlign w:val="center"/>
          </w:tcPr>
          <w:p w14:paraId="0E82AD28" w14:textId="77777777" w:rsidR="007C77A5" w:rsidRDefault="007C77A5">
            <w:pPr>
              <w:widowControl/>
              <w:jc w:val="left"/>
              <w:rPr>
                <w:rFonts w:ascii="宋体" w:hAnsi="宋体" w:cs="宋体"/>
                <w:color w:val="000000"/>
                <w:sz w:val="24"/>
              </w:rPr>
            </w:pPr>
          </w:p>
        </w:tc>
      </w:tr>
      <w:tr w:rsidR="007C77A5" w14:paraId="1F89DAFF" w14:textId="77777777">
        <w:trPr>
          <w:trHeight w:val="954"/>
        </w:trPr>
        <w:tc>
          <w:tcPr>
            <w:tcW w:w="617" w:type="dxa"/>
            <w:vMerge/>
            <w:tcBorders>
              <w:top w:val="single" w:sz="4" w:space="0" w:color="000000"/>
              <w:left w:val="single" w:sz="4" w:space="0" w:color="000000"/>
              <w:bottom w:val="single" w:sz="4" w:space="0" w:color="000000"/>
              <w:right w:val="single" w:sz="4" w:space="0" w:color="000000"/>
            </w:tcBorders>
            <w:vAlign w:val="center"/>
          </w:tcPr>
          <w:p w14:paraId="29E9CE24" w14:textId="77777777" w:rsidR="007C77A5" w:rsidRDefault="007C77A5">
            <w:pPr>
              <w:widowControl/>
              <w:spacing w:line="280" w:lineRule="exact"/>
              <w:jc w:val="left"/>
              <w:rPr>
                <w:rFonts w:ascii="宋体" w:hAnsi="宋体" w:cs="宋体"/>
                <w:color w:val="000000"/>
                <w:sz w:val="22"/>
                <w:szCs w:val="22"/>
              </w:rPr>
            </w:pPr>
          </w:p>
        </w:tc>
        <w:tc>
          <w:tcPr>
            <w:tcW w:w="1064" w:type="dxa"/>
            <w:vMerge/>
            <w:tcBorders>
              <w:left w:val="single" w:sz="4" w:space="0" w:color="000000"/>
              <w:right w:val="single" w:sz="4" w:space="0" w:color="000000"/>
            </w:tcBorders>
            <w:vAlign w:val="center"/>
          </w:tcPr>
          <w:p w14:paraId="0995FA8C" w14:textId="77777777" w:rsidR="007C77A5" w:rsidRDefault="007C77A5">
            <w:pPr>
              <w:widowControl/>
              <w:spacing w:line="280" w:lineRule="exact"/>
              <w:jc w:val="left"/>
              <w:rPr>
                <w:rFonts w:ascii="宋体" w:hAnsi="宋体" w:cs="宋体"/>
                <w:color w:val="000000"/>
                <w:sz w:val="22"/>
                <w:szCs w:val="22"/>
              </w:rPr>
            </w:pPr>
          </w:p>
        </w:tc>
        <w:tc>
          <w:tcPr>
            <w:tcW w:w="3176" w:type="dxa"/>
            <w:vMerge/>
            <w:tcBorders>
              <w:top w:val="single" w:sz="4" w:space="0" w:color="000000"/>
              <w:left w:val="single" w:sz="4" w:space="0" w:color="000000"/>
              <w:bottom w:val="single" w:sz="4" w:space="0" w:color="000000"/>
              <w:right w:val="single" w:sz="4" w:space="0" w:color="000000"/>
            </w:tcBorders>
            <w:vAlign w:val="center"/>
          </w:tcPr>
          <w:p w14:paraId="59B97A90" w14:textId="77777777" w:rsidR="007C77A5" w:rsidRDefault="007C77A5">
            <w:pPr>
              <w:widowControl/>
              <w:spacing w:line="280" w:lineRule="exact"/>
              <w:jc w:val="left"/>
              <w:rPr>
                <w:rFonts w:ascii="宋体" w:hAnsi="宋体" w:cs="宋体"/>
                <w:color w:val="000000"/>
                <w:sz w:val="22"/>
                <w:szCs w:val="22"/>
              </w:rPr>
            </w:pPr>
          </w:p>
        </w:tc>
        <w:tc>
          <w:tcPr>
            <w:tcW w:w="480" w:type="dxa"/>
            <w:vMerge/>
            <w:tcBorders>
              <w:top w:val="single" w:sz="4" w:space="0" w:color="000000"/>
              <w:left w:val="single" w:sz="4" w:space="0" w:color="000000"/>
              <w:bottom w:val="single" w:sz="4" w:space="0" w:color="000000"/>
              <w:right w:val="single" w:sz="4" w:space="0" w:color="000000"/>
            </w:tcBorders>
            <w:vAlign w:val="center"/>
          </w:tcPr>
          <w:p w14:paraId="3B9FDEDF" w14:textId="77777777" w:rsidR="007C77A5" w:rsidRDefault="007C77A5">
            <w:pPr>
              <w:widowControl/>
              <w:spacing w:line="280" w:lineRule="exact"/>
              <w:jc w:val="left"/>
              <w:rPr>
                <w:rFonts w:ascii="宋体" w:hAnsi="宋体" w:cs="宋体"/>
                <w:color w:val="000000"/>
                <w:sz w:val="22"/>
                <w:szCs w:val="22"/>
              </w:rPr>
            </w:pPr>
          </w:p>
        </w:tc>
        <w:tc>
          <w:tcPr>
            <w:tcW w:w="515" w:type="dxa"/>
            <w:vMerge/>
            <w:tcBorders>
              <w:left w:val="single" w:sz="4" w:space="0" w:color="000000"/>
              <w:right w:val="single" w:sz="4" w:space="0" w:color="000000"/>
            </w:tcBorders>
            <w:vAlign w:val="center"/>
          </w:tcPr>
          <w:p w14:paraId="7F35F4D0" w14:textId="77777777" w:rsidR="007C77A5" w:rsidRDefault="007C77A5">
            <w:pPr>
              <w:widowControl/>
              <w:spacing w:line="280" w:lineRule="exact"/>
              <w:jc w:val="left"/>
              <w:rPr>
                <w:rFonts w:ascii="宋体" w:hAnsi="宋体" w:cs="宋体"/>
                <w:color w:val="000000"/>
                <w:sz w:val="22"/>
                <w:szCs w:val="22"/>
              </w:rPr>
            </w:pPr>
          </w:p>
        </w:tc>
        <w:tc>
          <w:tcPr>
            <w:tcW w:w="53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3FDCDAA"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决定</w:t>
            </w:r>
          </w:p>
        </w:tc>
        <w:tc>
          <w:tcPr>
            <w:tcW w:w="442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AC7E792"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3.决定责任：对符合条件的的</w:t>
            </w:r>
            <w:r>
              <w:rPr>
                <w:rFonts w:ascii="宋体" w:hAnsi="宋体" w:cs="宋体" w:hint="eastAsia"/>
                <w:color w:val="000000"/>
                <w:kern w:val="0"/>
                <w:sz w:val="22"/>
                <w:szCs w:val="22"/>
              </w:rPr>
              <w:t>作出决定，并核准备案（对不符合条件的书面告知申请人并说明理由）。</w:t>
            </w:r>
          </w:p>
        </w:tc>
        <w:tc>
          <w:tcPr>
            <w:tcW w:w="12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20BACB2" w14:textId="77777777" w:rsidR="007C77A5" w:rsidRDefault="00000000">
            <w:pPr>
              <w:widowControl/>
              <w:spacing w:line="240" w:lineRule="exact"/>
              <w:jc w:val="center"/>
              <w:textAlignment w:val="center"/>
              <w:rPr>
                <w:rFonts w:ascii="宋体" w:hAnsi="宋体" w:cs="宋体"/>
                <w:color w:val="000000"/>
                <w:sz w:val="22"/>
                <w:szCs w:val="22"/>
              </w:rPr>
            </w:pPr>
            <w:r>
              <w:rPr>
                <w:rFonts w:ascii="宋体" w:hAnsi="宋体" w:cs="宋体" w:hint="eastAsia"/>
                <w:color w:val="000000"/>
                <w:sz w:val="22"/>
                <w:szCs w:val="22"/>
              </w:rPr>
              <w:t>住房办</w:t>
            </w:r>
          </w:p>
        </w:tc>
        <w:tc>
          <w:tcPr>
            <w:tcW w:w="52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4ED0EA4" w14:textId="77777777" w:rsidR="007C77A5" w:rsidRDefault="00000000">
            <w:pPr>
              <w:spacing w:line="280" w:lineRule="exact"/>
              <w:rPr>
                <w:rFonts w:ascii="宋体" w:hAnsi="宋体" w:cs="宋体"/>
                <w:color w:val="000000"/>
                <w:sz w:val="22"/>
                <w:szCs w:val="22"/>
              </w:rPr>
            </w:pPr>
            <w:r>
              <w:rPr>
                <w:rFonts w:ascii="宋体" w:hAnsi="宋体" w:cs="宋体" w:hint="eastAsia"/>
                <w:color w:val="000000"/>
                <w:sz w:val="22"/>
                <w:szCs w:val="22"/>
              </w:rPr>
              <w:t>10</w:t>
            </w:r>
          </w:p>
        </w:tc>
        <w:tc>
          <w:tcPr>
            <w:tcW w:w="540" w:type="dxa"/>
            <w:vMerge/>
            <w:tcBorders>
              <w:left w:val="single" w:sz="4" w:space="0" w:color="000000"/>
              <w:right w:val="single" w:sz="4" w:space="0" w:color="000000"/>
            </w:tcBorders>
            <w:tcMar>
              <w:top w:w="15" w:type="dxa"/>
              <w:left w:w="15" w:type="dxa"/>
              <w:bottom w:w="15" w:type="dxa"/>
              <w:right w:w="15" w:type="dxa"/>
            </w:tcMar>
            <w:vAlign w:val="center"/>
          </w:tcPr>
          <w:p w14:paraId="55578BA9" w14:textId="77777777" w:rsidR="007C77A5" w:rsidRDefault="007C77A5">
            <w:pPr>
              <w:spacing w:line="240" w:lineRule="exact"/>
              <w:jc w:val="center"/>
              <w:rPr>
                <w:rFonts w:ascii="宋体" w:hAnsi="宋体" w:cs="宋体"/>
                <w:color w:val="000000"/>
                <w:sz w:val="22"/>
                <w:szCs w:val="22"/>
              </w:rPr>
            </w:pPr>
          </w:p>
        </w:tc>
        <w:tc>
          <w:tcPr>
            <w:tcW w:w="705" w:type="dxa"/>
            <w:vMerge/>
            <w:tcBorders>
              <w:top w:val="single" w:sz="4" w:space="0" w:color="000000"/>
              <w:left w:val="single" w:sz="4" w:space="0" w:color="000000"/>
              <w:bottom w:val="single" w:sz="4" w:space="0" w:color="000000"/>
              <w:right w:val="single" w:sz="4" w:space="0" w:color="000000"/>
            </w:tcBorders>
            <w:vAlign w:val="center"/>
          </w:tcPr>
          <w:p w14:paraId="1A95A352" w14:textId="77777777" w:rsidR="007C77A5" w:rsidRDefault="007C77A5">
            <w:pPr>
              <w:widowControl/>
              <w:jc w:val="left"/>
              <w:rPr>
                <w:rFonts w:ascii="宋体" w:hAnsi="宋体" w:cs="宋体"/>
                <w:color w:val="000000"/>
                <w:sz w:val="22"/>
                <w:szCs w:val="22"/>
              </w:rPr>
            </w:pPr>
          </w:p>
        </w:tc>
        <w:tc>
          <w:tcPr>
            <w:tcW w:w="708" w:type="dxa"/>
            <w:vMerge/>
            <w:tcBorders>
              <w:top w:val="single" w:sz="4" w:space="0" w:color="000000"/>
              <w:left w:val="single" w:sz="4" w:space="0" w:color="000000"/>
              <w:bottom w:val="single" w:sz="4" w:space="0" w:color="000000"/>
              <w:right w:val="single" w:sz="4" w:space="0" w:color="000000"/>
            </w:tcBorders>
            <w:vAlign w:val="center"/>
          </w:tcPr>
          <w:p w14:paraId="79A73ADB" w14:textId="77777777" w:rsidR="007C77A5" w:rsidRDefault="007C77A5">
            <w:pPr>
              <w:widowControl/>
              <w:jc w:val="left"/>
              <w:rPr>
                <w:rFonts w:ascii="宋体" w:hAnsi="宋体" w:cs="宋体"/>
                <w:color w:val="000000"/>
                <w:sz w:val="24"/>
              </w:rPr>
            </w:pPr>
          </w:p>
        </w:tc>
      </w:tr>
      <w:tr w:rsidR="007C77A5" w14:paraId="12D43AF3" w14:textId="77777777">
        <w:trPr>
          <w:trHeight w:val="711"/>
        </w:trPr>
        <w:tc>
          <w:tcPr>
            <w:tcW w:w="617" w:type="dxa"/>
            <w:vMerge/>
            <w:tcBorders>
              <w:top w:val="single" w:sz="4" w:space="0" w:color="000000"/>
              <w:left w:val="single" w:sz="4" w:space="0" w:color="000000"/>
              <w:bottom w:val="single" w:sz="4" w:space="0" w:color="000000"/>
              <w:right w:val="single" w:sz="4" w:space="0" w:color="000000"/>
            </w:tcBorders>
            <w:vAlign w:val="center"/>
          </w:tcPr>
          <w:p w14:paraId="06A330CC" w14:textId="77777777" w:rsidR="007C77A5" w:rsidRDefault="007C77A5">
            <w:pPr>
              <w:widowControl/>
              <w:spacing w:line="280" w:lineRule="exact"/>
              <w:jc w:val="left"/>
              <w:rPr>
                <w:rFonts w:ascii="宋体" w:hAnsi="宋体" w:cs="宋体"/>
                <w:color w:val="000000"/>
                <w:sz w:val="22"/>
                <w:szCs w:val="22"/>
              </w:rPr>
            </w:pPr>
          </w:p>
        </w:tc>
        <w:tc>
          <w:tcPr>
            <w:tcW w:w="1064" w:type="dxa"/>
            <w:vMerge/>
            <w:tcBorders>
              <w:left w:val="single" w:sz="4" w:space="0" w:color="000000"/>
              <w:bottom w:val="single" w:sz="4" w:space="0" w:color="000000"/>
              <w:right w:val="single" w:sz="4" w:space="0" w:color="000000"/>
            </w:tcBorders>
            <w:vAlign w:val="center"/>
          </w:tcPr>
          <w:p w14:paraId="3D93B283" w14:textId="77777777" w:rsidR="007C77A5" w:rsidRDefault="007C77A5">
            <w:pPr>
              <w:widowControl/>
              <w:spacing w:line="280" w:lineRule="exact"/>
              <w:jc w:val="left"/>
              <w:rPr>
                <w:rFonts w:ascii="宋体" w:hAnsi="宋体" w:cs="宋体"/>
                <w:color w:val="000000"/>
                <w:sz w:val="22"/>
                <w:szCs w:val="22"/>
              </w:rPr>
            </w:pPr>
          </w:p>
        </w:tc>
        <w:tc>
          <w:tcPr>
            <w:tcW w:w="3176" w:type="dxa"/>
            <w:vMerge/>
            <w:tcBorders>
              <w:top w:val="single" w:sz="4" w:space="0" w:color="000000"/>
              <w:left w:val="single" w:sz="4" w:space="0" w:color="000000"/>
              <w:bottom w:val="single" w:sz="4" w:space="0" w:color="000000"/>
              <w:right w:val="single" w:sz="4" w:space="0" w:color="000000"/>
            </w:tcBorders>
            <w:vAlign w:val="center"/>
          </w:tcPr>
          <w:p w14:paraId="66343277" w14:textId="77777777" w:rsidR="007C77A5" w:rsidRDefault="007C77A5">
            <w:pPr>
              <w:widowControl/>
              <w:spacing w:line="280" w:lineRule="exact"/>
              <w:jc w:val="left"/>
              <w:rPr>
                <w:rFonts w:ascii="宋体" w:hAnsi="宋体" w:cs="宋体"/>
                <w:color w:val="000000"/>
                <w:sz w:val="22"/>
                <w:szCs w:val="22"/>
              </w:rPr>
            </w:pPr>
          </w:p>
        </w:tc>
        <w:tc>
          <w:tcPr>
            <w:tcW w:w="480" w:type="dxa"/>
            <w:vMerge/>
            <w:tcBorders>
              <w:top w:val="single" w:sz="4" w:space="0" w:color="000000"/>
              <w:left w:val="single" w:sz="4" w:space="0" w:color="000000"/>
              <w:bottom w:val="single" w:sz="4" w:space="0" w:color="000000"/>
              <w:right w:val="single" w:sz="4" w:space="0" w:color="000000"/>
            </w:tcBorders>
            <w:vAlign w:val="center"/>
          </w:tcPr>
          <w:p w14:paraId="7B80E820" w14:textId="77777777" w:rsidR="007C77A5" w:rsidRDefault="007C77A5">
            <w:pPr>
              <w:widowControl/>
              <w:spacing w:line="280" w:lineRule="exact"/>
              <w:jc w:val="left"/>
              <w:rPr>
                <w:rFonts w:ascii="宋体" w:hAnsi="宋体" w:cs="宋体"/>
                <w:color w:val="000000"/>
                <w:sz w:val="22"/>
                <w:szCs w:val="22"/>
              </w:rPr>
            </w:pPr>
          </w:p>
        </w:tc>
        <w:tc>
          <w:tcPr>
            <w:tcW w:w="515" w:type="dxa"/>
            <w:vMerge/>
            <w:tcBorders>
              <w:left w:val="single" w:sz="4" w:space="0" w:color="000000"/>
              <w:bottom w:val="single" w:sz="4" w:space="0" w:color="000000"/>
              <w:right w:val="single" w:sz="4" w:space="0" w:color="000000"/>
            </w:tcBorders>
            <w:vAlign w:val="center"/>
          </w:tcPr>
          <w:p w14:paraId="1B561F38" w14:textId="77777777" w:rsidR="007C77A5" w:rsidRDefault="007C77A5">
            <w:pPr>
              <w:widowControl/>
              <w:spacing w:line="280" w:lineRule="exact"/>
              <w:jc w:val="left"/>
              <w:rPr>
                <w:rFonts w:ascii="宋体" w:hAnsi="宋体" w:cs="宋体"/>
                <w:color w:val="000000"/>
                <w:sz w:val="22"/>
                <w:szCs w:val="22"/>
              </w:rPr>
            </w:pPr>
          </w:p>
        </w:tc>
        <w:tc>
          <w:tcPr>
            <w:tcW w:w="532"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51F86A1B"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送达</w:t>
            </w:r>
          </w:p>
        </w:tc>
        <w:tc>
          <w:tcPr>
            <w:tcW w:w="4426"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420B6194"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4.送达责任：信息公开</w:t>
            </w:r>
          </w:p>
        </w:tc>
        <w:tc>
          <w:tcPr>
            <w:tcW w:w="1292"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49AB4774" w14:textId="77777777" w:rsidR="007C77A5" w:rsidRDefault="00000000">
            <w:pPr>
              <w:widowControl/>
              <w:spacing w:line="240" w:lineRule="exact"/>
              <w:jc w:val="center"/>
              <w:textAlignment w:val="center"/>
              <w:rPr>
                <w:sz w:val="22"/>
                <w:szCs w:val="22"/>
              </w:rPr>
            </w:pPr>
            <w:r>
              <w:rPr>
                <w:rFonts w:ascii="宋体" w:hAnsi="宋体" w:cs="宋体" w:hint="eastAsia"/>
                <w:color w:val="000000"/>
                <w:sz w:val="22"/>
                <w:szCs w:val="22"/>
              </w:rPr>
              <w:t>住房办</w:t>
            </w:r>
          </w:p>
        </w:tc>
        <w:tc>
          <w:tcPr>
            <w:tcW w:w="525"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4AE0FB11" w14:textId="77777777" w:rsidR="007C77A5" w:rsidRDefault="00000000">
            <w:pPr>
              <w:spacing w:line="280" w:lineRule="exact"/>
              <w:jc w:val="center"/>
              <w:rPr>
                <w:rFonts w:ascii="宋体" w:hAnsi="宋体" w:cs="宋体"/>
                <w:color w:val="000000"/>
                <w:sz w:val="22"/>
                <w:szCs w:val="22"/>
              </w:rPr>
            </w:pPr>
            <w:r>
              <w:rPr>
                <w:rFonts w:ascii="宋体" w:hAnsi="宋体" w:cs="宋体" w:hint="eastAsia"/>
                <w:color w:val="000000"/>
                <w:sz w:val="22"/>
                <w:szCs w:val="22"/>
              </w:rPr>
              <w:t>8</w:t>
            </w:r>
          </w:p>
        </w:tc>
        <w:tc>
          <w:tcPr>
            <w:tcW w:w="540" w:type="dxa"/>
            <w:vMerge/>
            <w:tcBorders>
              <w:left w:val="single" w:sz="4" w:space="0" w:color="000000"/>
              <w:right w:val="single" w:sz="4" w:space="0" w:color="000000"/>
            </w:tcBorders>
            <w:tcMar>
              <w:top w:w="15" w:type="dxa"/>
              <w:left w:w="15" w:type="dxa"/>
              <w:bottom w:w="15" w:type="dxa"/>
              <w:right w:w="15" w:type="dxa"/>
            </w:tcMar>
            <w:vAlign w:val="center"/>
          </w:tcPr>
          <w:p w14:paraId="340C916B" w14:textId="77777777" w:rsidR="007C77A5" w:rsidRDefault="007C77A5">
            <w:pPr>
              <w:spacing w:line="240" w:lineRule="exact"/>
              <w:jc w:val="center"/>
              <w:rPr>
                <w:rFonts w:ascii="宋体" w:hAnsi="宋体" w:cs="宋体"/>
                <w:color w:val="000000"/>
                <w:sz w:val="22"/>
                <w:szCs w:val="22"/>
              </w:rPr>
            </w:pPr>
          </w:p>
        </w:tc>
        <w:tc>
          <w:tcPr>
            <w:tcW w:w="705" w:type="dxa"/>
            <w:vMerge/>
            <w:tcBorders>
              <w:top w:val="single" w:sz="4" w:space="0" w:color="000000"/>
              <w:left w:val="single" w:sz="4" w:space="0" w:color="000000"/>
              <w:bottom w:val="single" w:sz="4" w:space="0" w:color="000000"/>
              <w:right w:val="single" w:sz="4" w:space="0" w:color="000000"/>
            </w:tcBorders>
            <w:vAlign w:val="center"/>
          </w:tcPr>
          <w:p w14:paraId="61339255" w14:textId="77777777" w:rsidR="007C77A5" w:rsidRDefault="007C77A5">
            <w:pPr>
              <w:widowControl/>
              <w:jc w:val="left"/>
              <w:rPr>
                <w:rFonts w:ascii="宋体" w:hAnsi="宋体" w:cs="宋体"/>
                <w:color w:val="000000"/>
                <w:sz w:val="22"/>
                <w:szCs w:val="22"/>
              </w:rPr>
            </w:pPr>
          </w:p>
        </w:tc>
        <w:tc>
          <w:tcPr>
            <w:tcW w:w="708" w:type="dxa"/>
            <w:vMerge/>
            <w:tcBorders>
              <w:top w:val="single" w:sz="4" w:space="0" w:color="000000"/>
              <w:left w:val="single" w:sz="4" w:space="0" w:color="000000"/>
              <w:bottom w:val="single" w:sz="4" w:space="0" w:color="000000"/>
              <w:right w:val="single" w:sz="4" w:space="0" w:color="000000"/>
            </w:tcBorders>
            <w:vAlign w:val="center"/>
          </w:tcPr>
          <w:p w14:paraId="1281A644" w14:textId="77777777" w:rsidR="007C77A5" w:rsidRDefault="007C77A5">
            <w:pPr>
              <w:widowControl/>
              <w:jc w:val="left"/>
              <w:rPr>
                <w:rFonts w:ascii="宋体" w:hAnsi="宋体" w:cs="宋体"/>
                <w:color w:val="000000"/>
                <w:sz w:val="24"/>
              </w:rPr>
            </w:pPr>
          </w:p>
        </w:tc>
      </w:tr>
      <w:tr w:rsidR="007C77A5" w14:paraId="3F4C2468" w14:textId="77777777">
        <w:trPr>
          <w:trHeight w:val="937"/>
        </w:trPr>
        <w:tc>
          <w:tcPr>
            <w:tcW w:w="617" w:type="dxa"/>
            <w:vMerge/>
            <w:tcBorders>
              <w:top w:val="single" w:sz="4" w:space="0" w:color="000000"/>
              <w:left w:val="single" w:sz="4" w:space="0" w:color="000000"/>
              <w:bottom w:val="single" w:sz="4" w:space="0" w:color="000000"/>
              <w:right w:val="single" w:sz="4" w:space="0" w:color="000000"/>
            </w:tcBorders>
            <w:vAlign w:val="center"/>
          </w:tcPr>
          <w:p w14:paraId="72E63140" w14:textId="77777777" w:rsidR="007C77A5" w:rsidRDefault="007C77A5">
            <w:pPr>
              <w:widowControl/>
              <w:spacing w:line="280" w:lineRule="exact"/>
              <w:jc w:val="left"/>
              <w:rPr>
                <w:rFonts w:ascii="宋体" w:hAnsi="宋体" w:cs="宋体"/>
                <w:color w:val="000000"/>
                <w:sz w:val="22"/>
                <w:szCs w:val="22"/>
              </w:rPr>
            </w:pPr>
          </w:p>
        </w:tc>
        <w:tc>
          <w:tcPr>
            <w:tcW w:w="1064" w:type="dxa"/>
            <w:vMerge/>
            <w:tcBorders>
              <w:left w:val="single" w:sz="4" w:space="0" w:color="000000"/>
              <w:bottom w:val="single" w:sz="4" w:space="0" w:color="000000"/>
              <w:right w:val="single" w:sz="4" w:space="0" w:color="000000"/>
            </w:tcBorders>
            <w:vAlign w:val="center"/>
          </w:tcPr>
          <w:p w14:paraId="03FC4E34" w14:textId="77777777" w:rsidR="007C77A5" w:rsidRDefault="007C77A5">
            <w:pPr>
              <w:widowControl/>
              <w:spacing w:line="280" w:lineRule="exact"/>
              <w:jc w:val="left"/>
              <w:rPr>
                <w:rFonts w:ascii="宋体" w:hAnsi="宋体" w:cs="宋体"/>
                <w:color w:val="000000"/>
                <w:sz w:val="22"/>
                <w:szCs w:val="22"/>
              </w:rPr>
            </w:pPr>
          </w:p>
        </w:tc>
        <w:tc>
          <w:tcPr>
            <w:tcW w:w="3176" w:type="dxa"/>
            <w:vMerge/>
            <w:tcBorders>
              <w:top w:val="single" w:sz="4" w:space="0" w:color="000000"/>
              <w:left w:val="single" w:sz="4" w:space="0" w:color="000000"/>
              <w:bottom w:val="single" w:sz="4" w:space="0" w:color="000000"/>
              <w:right w:val="single" w:sz="4" w:space="0" w:color="000000"/>
            </w:tcBorders>
            <w:vAlign w:val="center"/>
          </w:tcPr>
          <w:p w14:paraId="0150CE60" w14:textId="77777777" w:rsidR="007C77A5" w:rsidRDefault="007C77A5">
            <w:pPr>
              <w:widowControl/>
              <w:spacing w:line="280" w:lineRule="exact"/>
              <w:jc w:val="left"/>
              <w:rPr>
                <w:rFonts w:ascii="宋体" w:hAnsi="宋体" w:cs="宋体"/>
                <w:color w:val="000000"/>
                <w:sz w:val="22"/>
                <w:szCs w:val="22"/>
              </w:rPr>
            </w:pPr>
          </w:p>
        </w:tc>
        <w:tc>
          <w:tcPr>
            <w:tcW w:w="480" w:type="dxa"/>
            <w:vMerge/>
            <w:tcBorders>
              <w:top w:val="single" w:sz="4" w:space="0" w:color="000000"/>
              <w:left w:val="single" w:sz="4" w:space="0" w:color="000000"/>
              <w:bottom w:val="single" w:sz="4" w:space="0" w:color="000000"/>
              <w:right w:val="single" w:sz="4" w:space="0" w:color="000000"/>
            </w:tcBorders>
            <w:vAlign w:val="center"/>
          </w:tcPr>
          <w:p w14:paraId="1409F62B" w14:textId="77777777" w:rsidR="007C77A5" w:rsidRDefault="007C77A5">
            <w:pPr>
              <w:widowControl/>
              <w:spacing w:line="280" w:lineRule="exact"/>
              <w:jc w:val="left"/>
              <w:rPr>
                <w:rFonts w:ascii="宋体" w:hAnsi="宋体" w:cs="宋体"/>
                <w:color w:val="000000"/>
                <w:sz w:val="22"/>
                <w:szCs w:val="22"/>
              </w:rPr>
            </w:pPr>
          </w:p>
        </w:tc>
        <w:tc>
          <w:tcPr>
            <w:tcW w:w="515" w:type="dxa"/>
            <w:vMerge/>
            <w:tcBorders>
              <w:left w:val="single" w:sz="4" w:space="0" w:color="000000"/>
              <w:bottom w:val="single" w:sz="4" w:space="0" w:color="000000"/>
              <w:right w:val="single" w:sz="4" w:space="0" w:color="000000"/>
            </w:tcBorders>
            <w:vAlign w:val="center"/>
          </w:tcPr>
          <w:p w14:paraId="5D35996D" w14:textId="77777777" w:rsidR="007C77A5" w:rsidRDefault="007C77A5">
            <w:pPr>
              <w:widowControl/>
              <w:spacing w:line="280" w:lineRule="exact"/>
              <w:jc w:val="left"/>
              <w:rPr>
                <w:rFonts w:ascii="宋体" w:hAnsi="宋体" w:cs="宋体"/>
                <w:color w:val="000000"/>
                <w:sz w:val="22"/>
                <w:szCs w:val="22"/>
              </w:rPr>
            </w:pPr>
          </w:p>
        </w:tc>
        <w:tc>
          <w:tcPr>
            <w:tcW w:w="532"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6C4BCCB7"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事后监管</w:t>
            </w:r>
          </w:p>
        </w:tc>
        <w:tc>
          <w:tcPr>
            <w:tcW w:w="4426"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32F97008"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5.事后监管责任：定期核查，对不再符合条件的住户，做退出处理。</w:t>
            </w:r>
          </w:p>
        </w:tc>
        <w:tc>
          <w:tcPr>
            <w:tcW w:w="1292"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264BBDF2" w14:textId="77777777" w:rsidR="007C77A5" w:rsidRDefault="00000000">
            <w:pPr>
              <w:widowControl/>
              <w:spacing w:line="240" w:lineRule="exact"/>
              <w:jc w:val="center"/>
              <w:textAlignment w:val="center"/>
              <w:rPr>
                <w:sz w:val="22"/>
                <w:szCs w:val="22"/>
              </w:rPr>
            </w:pPr>
            <w:r>
              <w:rPr>
                <w:rFonts w:ascii="宋体" w:hAnsi="宋体" w:cs="宋体" w:hint="eastAsia"/>
                <w:color w:val="000000"/>
                <w:sz w:val="22"/>
                <w:szCs w:val="22"/>
              </w:rPr>
              <w:t>住房办</w:t>
            </w:r>
          </w:p>
        </w:tc>
        <w:tc>
          <w:tcPr>
            <w:tcW w:w="525"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42C2BAFD" w14:textId="77777777" w:rsidR="007C77A5" w:rsidRDefault="00000000">
            <w:pPr>
              <w:spacing w:line="280" w:lineRule="exact"/>
              <w:jc w:val="center"/>
              <w:rPr>
                <w:rFonts w:ascii="宋体" w:hAnsi="宋体" w:cs="宋体"/>
                <w:color w:val="000000"/>
                <w:sz w:val="22"/>
                <w:szCs w:val="22"/>
              </w:rPr>
            </w:pPr>
            <w:r>
              <w:rPr>
                <w:rFonts w:ascii="宋体" w:hAnsi="宋体" w:cs="宋体" w:hint="eastAsia"/>
                <w:color w:val="000000"/>
                <w:sz w:val="22"/>
                <w:szCs w:val="22"/>
              </w:rPr>
              <w:t>2</w:t>
            </w:r>
          </w:p>
        </w:tc>
        <w:tc>
          <w:tcPr>
            <w:tcW w:w="540" w:type="dxa"/>
            <w:vMerge/>
            <w:tcBorders>
              <w:left w:val="single" w:sz="4" w:space="0" w:color="000000"/>
              <w:bottom w:val="single" w:sz="4" w:space="0" w:color="000000"/>
              <w:right w:val="single" w:sz="4" w:space="0" w:color="000000"/>
            </w:tcBorders>
            <w:tcMar>
              <w:top w:w="15" w:type="dxa"/>
              <w:left w:w="15" w:type="dxa"/>
              <w:bottom w:w="15" w:type="dxa"/>
              <w:right w:w="15" w:type="dxa"/>
            </w:tcMar>
            <w:vAlign w:val="center"/>
          </w:tcPr>
          <w:p w14:paraId="438C6017" w14:textId="77777777" w:rsidR="007C77A5" w:rsidRDefault="007C77A5">
            <w:pPr>
              <w:spacing w:line="240" w:lineRule="exact"/>
              <w:jc w:val="center"/>
              <w:rPr>
                <w:rFonts w:ascii="宋体" w:hAnsi="宋体" w:cs="宋体"/>
                <w:color w:val="000000"/>
                <w:sz w:val="22"/>
                <w:szCs w:val="22"/>
              </w:rPr>
            </w:pPr>
          </w:p>
        </w:tc>
        <w:tc>
          <w:tcPr>
            <w:tcW w:w="705" w:type="dxa"/>
            <w:vMerge/>
            <w:tcBorders>
              <w:top w:val="single" w:sz="4" w:space="0" w:color="000000"/>
              <w:left w:val="single" w:sz="4" w:space="0" w:color="000000"/>
              <w:bottom w:val="single" w:sz="4" w:space="0" w:color="000000"/>
              <w:right w:val="single" w:sz="4" w:space="0" w:color="000000"/>
            </w:tcBorders>
            <w:vAlign w:val="center"/>
          </w:tcPr>
          <w:p w14:paraId="7B4F2692" w14:textId="77777777" w:rsidR="007C77A5" w:rsidRDefault="007C77A5">
            <w:pPr>
              <w:widowControl/>
              <w:jc w:val="left"/>
              <w:rPr>
                <w:rFonts w:ascii="宋体" w:hAnsi="宋体" w:cs="宋体"/>
                <w:color w:val="000000"/>
                <w:sz w:val="22"/>
                <w:szCs w:val="22"/>
              </w:rPr>
            </w:pPr>
          </w:p>
        </w:tc>
        <w:tc>
          <w:tcPr>
            <w:tcW w:w="708" w:type="dxa"/>
            <w:vMerge/>
            <w:tcBorders>
              <w:top w:val="single" w:sz="4" w:space="0" w:color="000000"/>
              <w:left w:val="single" w:sz="4" w:space="0" w:color="000000"/>
              <w:bottom w:val="single" w:sz="4" w:space="0" w:color="000000"/>
              <w:right w:val="single" w:sz="4" w:space="0" w:color="000000"/>
            </w:tcBorders>
            <w:vAlign w:val="center"/>
          </w:tcPr>
          <w:p w14:paraId="2687B58A" w14:textId="77777777" w:rsidR="007C77A5" w:rsidRDefault="007C77A5">
            <w:pPr>
              <w:widowControl/>
              <w:jc w:val="left"/>
              <w:rPr>
                <w:rFonts w:ascii="宋体" w:hAnsi="宋体" w:cs="宋体"/>
                <w:color w:val="000000"/>
                <w:sz w:val="24"/>
              </w:rPr>
            </w:pPr>
          </w:p>
        </w:tc>
      </w:tr>
      <w:tr w:rsidR="007C77A5" w14:paraId="4FFD84EA" w14:textId="77777777">
        <w:trPr>
          <w:trHeight w:val="370"/>
        </w:trPr>
        <w:tc>
          <w:tcPr>
            <w:tcW w:w="14580" w:type="dxa"/>
            <w:gridSpan w:val="1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tbl>
            <w:tblPr>
              <w:tblW w:w="14955" w:type="dxa"/>
              <w:tblBorders>
                <w:insideH w:val="none" w:sz="4" w:space="0" w:color="auto"/>
                <w:insideV w:val="none" w:sz="4" w:space="0" w:color="auto"/>
              </w:tblBorders>
              <w:tblLayout w:type="fixed"/>
              <w:tblCellMar>
                <w:left w:w="0" w:type="dxa"/>
                <w:right w:w="0" w:type="dxa"/>
              </w:tblCellMar>
              <w:tblLook w:val="04A0" w:firstRow="1" w:lastRow="0" w:firstColumn="1" w:lastColumn="0" w:noHBand="0" w:noVBand="1"/>
            </w:tblPr>
            <w:tblGrid>
              <w:gridCol w:w="14955"/>
            </w:tblGrid>
            <w:tr w:rsidR="007C77A5" w14:paraId="7326D2BB" w14:textId="77777777">
              <w:trPr>
                <w:trHeight w:val="345"/>
              </w:trPr>
              <w:tc>
                <w:tcPr>
                  <w:tcW w:w="14955" w:type="dxa"/>
                  <w:tcMar>
                    <w:top w:w="15" w:type="dxa"/>
                    <w:left w:w="15" w:type="dxa"/>
                    <w:right w:w="15" w:type="dxa"/>
                  </w:tcMar>
                  <w:vAlign w:val="center"/>
                </w:tcPr>
                <w:p w14:paraId="671D893D" w14:textId="77777777" w:rsidR="007C77A5" w:rsidRDefault="00000000">
                  <w:pPr>
                    <w:widowControl/>
                    <w:jc w:val="left"/>
                    <w:textAlignment w:val="center"/>
                    <w:rPr>
                      <w:rFonts w:ascii="宋体" w:hAnsi="宋体" w:cs="宋体"/>
                      <w:color w:val="000000"/>
                      <w:sz w:val="16"/>
                      <w:szCs w:val="16"/>
                    </w:rPr>
                  </w:pPr>
                  <w:r>
                    <w:rPr>
                      <w:rFonts w:ascii="宋体" w:hAnsi="宋体" w:cs="宋体" w:hint="eastAsia"/>
                      <w:color w:val="000000"/>
                      <w:kern w:val="0"/>
                      <w:sz w:val="22"/>
                      <w:szCs w:val="22"/>
                    </w:rPr>
                    <w:t xml:space="preserve">服务电话：  0375—8166307                     </w:t>
                  </w:r>
                  <w:r>
                    <w:rPr>
                      <w:rFonts w:ascii="宋体" w:hAnsi="宋体" w:cs="宋体" w:hint="eastAsia"/>
                      <w:color w:val="000000"/>
                      <w:kern w:val="0"/>
                      <w:szCs w:val="21"/>
                    </w:rPr>
                    <w:t>投诉机构：</w:t>
                  </w:r>
                  <w:r>
                    <w:rPr>
                      <w:rFonts w:ascii="宋体" w:hAnsi="宋体" w:cs="宋体" w:hint="eastAsia"/>
                      <w:color w:val="000000"/>
                      <w:kern w:val="0"/>
                      <w:sz w:val="22"/>
                      <w:szCs w:val="22"/>
                    </w:rPr>
                    <w:t>舞钢市住房和城乡规划建设局纪检监察室</w:t>
                  </w:r>
                  <w:r>
                    <w:rPr>
                      <w:rFonts w:ascii="宋体" w:hAnsi="宋体" w:cs="宋体"/>
                      <w:color w:val="000000"/>
                      <w:kern w:val="0"/>
                      <w:szCs w:val="21"/>
                    </w:rPr>
                    <w:t xml:space="preserve">                  </w:t>
                  </w:r>
                  <w:r>
                    <w:rPr>
                      <w:rFonts w:ascii="宋体" w:hAnsi="宋体" w:cs="宋体" w:hint="eastAsia"/>
                      <w:color w:val="000000"/>
                      <w:kern w:val="0"/>
                      <w:szCs w:val="21"/>
                    </w:rPr>
                    <w:t>投诉电话：</w:t>
                  </w:r>
                  <w:r>
                    <w:rPr>
                      <w:rFonts w:ascii="宋体" w:hAnsi="宋体" w:cs="宋体"/>
                      <w:color w:val="000000"/>
                      <w:kern w:val="0"/>
                      <w:szCs w:val="21"/>
                    </w:rPr>
                    <w:t>0375-8166899</w:t>
                  </w:r>
                </w:p>
              </w:tc>
            </w:tr>
          </w:tbl>
          <w:p w14:paraId="336F4D84" w14:textId="77777777" w:rsidR="007C77A5" w:rsidRDefault="007C77A5">
            <w:pPr>
              <w:widowControl/>
              <w:jc w:val="left"/>
              <w:textAlignment w:val="center"/>
              <w:rPr>
                <w:rFonts w:ascii="宋体" w:hAnsi="宋体" w:cs="宋体"/>
                <w:color w:val="000000"/>
                <w:sz w:val="22"/>
                <w:szCs w:val="22"/>
              </w:rPr>
            </w:pPr>
          </w:p>
        </w:tc>
      </w:tr>
      <w:tr w:rsidR="007C77A5" w14:paraId="0B5F2D31" w14:textId="77777777">
        <w:trPr>
          <w:trHeight w:val="390"/>
        </w:trPr>
        <w:tc>
          <w:tcPr>
            <w:tcW w:w="14580" w:type="dxa"/>
            <w:gridSpan w:val="1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BE0D52E" w14:textId="77777777" w:rsidR="007C77A5"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 xml:space="preserve">受理地点：舞钢市行政服务中心房管事务服务中心窗口                   </w:t>
            </w:r>
          </w:p>
        </w:tc>
      </w:tr>
      <w:tr w:rsidR="007C77A5" w14:paraId="55270642" w14:textId="77777777">
        <w:trPr>
          <w:trHeight w:val="821"/>
        </w:trPr>
        <w:tc>
          <w:tcPr>
            <w:tcW w:w="14580" w:type="dxa"/>
            <w:gridSpan w:val="12"/>
            <w:tcBorders>
              <w:top w:val="nil"/>
              <w:left w:val="nil"/>
              <w:bottom w:val="single" w:sz="4" w:space="0" w:color="000000"/>
              <w:right w:val="nil"/>
            </w:tcBorders>
            <w:tcMar>
              <w:top w:w="15" w:type="dxa"/>
              <w:left w:w="15" w:type="dxa"/>
              <w:bottom w:w="15" w:type="dxa"/>
              <w:right w:w="15" w:type="dxa"/>
            </w:tcMar>
            <w:vAlign w:val="center"/>
          </w:tcPr>
          <w:p w14:paraId="5D555E5B" w14:textId="77777777" w:rsidR="007C77A5" w:rsidRDefault="00000000">
            <w:pPr>
              <w:widowControl/>
              <w:jc w:val="center"/>
              <w:textAlignment w:val="center"/>
              <w:rPr>
                <w:rFonts w:ascii="宋体" w:eastAsia="方正小标宋简体" w:hAnsi="宋体" w:cs="宋体"/>
                <w:color w:val="000000"/>
                <w:kern w:val="0"/>
                <w:sz w:val="44"/>
                <w:szCs w:val="44"/>
              </w:rPr>
            </w:pPr>
            <w:r>
              <w:rPr>
                <w:rFonts w:ascii="宋体" w:eastAsia="方正小标宋简体" w:hAnsi="宋体" w:cs="宋体" w:hint="eastAsia"/>
                <w:color w:val="000000"/>
                <w:kern w:val="0"/>
                <w:sz w:val="44"/>
                <w:szCs w:val="44"/>
              </w:rPr>
              <w:lastRenderedPageBreak/>
              <w:t>舞钢市住房和城乡建设局权力清单和责任清单统计表</w:t>
            </w:r>
          </w:p>
          <w:p w14:paraId="2F11B3AF" w14:textId="77777777" w:rsidR="007C77A5" w:rsidRDefault="00000000">
            <w:pPr>
              <w:widowControl/>
              <w:jc w:val="left"/>
              <w:textAlignment w:val="center"/>
              <w:rPr>
                <w:rFonts w:ascii="宋体" w:cs="宋体"/>
                <w:color w:val="000000"/>
                <w:sz w:val="24"/>
              </w:rPr>
            </w:pPr>
            <w:r>
              <w:rPr>
                <w:rFonts w:ascii="宋体" w:hAnsi="宋体" w:cs="宋体" w:hint="eastAsia"/>
                <w:color w:val="000000"/>
                <w:kern w:val="0"/>
                <w:sz w:val="24"/>
              </w:rPr>
              <w:t>职权类别：行政奖励</w:t>
            </w:r>
          </w:p>
        </w:tc>
      </w:tr>
      <w:tr w:rsidR="007C77A5" w14:paraId="64C0890E" w14:textId="77777777">
        <w:trPr>
          <w:trHeight w:val="818"/>
        </w:trPr>
        <w:tc>
          <w:tcPr>
            <w:tcW w:w="61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527E8F8"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序号</w:t>
            </w:r>
          </w:p>
        </w:tc>
        <w:tc>
          <w:tcPr>
            <w:tcW w:w="106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7214782"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职权名称</w:t>
            </w:r>
          </w:p>
        </w:tc>
        <w:tc>
          <w:tcPr>
            <w:tcW w:w="317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2C14920"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实施依据</w:t>
            </w:r>
          </w:p>
        </w:tc>
        <w:tc>
          <w:tcPr>
            <w:tcW w:w="48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C1F370D"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实施对象</w:t>
            </w:r>
          </w:p>
        </w:tc>
        <w:tc>
          <w:tcPr>
            <w:tcW w:w="51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48FD32D"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实施机构</w:t>
            </w:r>
          </w:p>
        </w:tc>
        <w:tc>
          <w:tcPr>
            <w:tcW w:w="53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CA53CF1"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办理环节</w:t>
            </w:r>
          </w:p>
        </w:tc>
        <w:tc>
          <w:tcPr>
            <w:tcW w:w="442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A1FA9FD"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责任事项</w:t>
            </w:r>
          </w:p>
        </w:tc>
        <w:tc>
          <w:tcPr>
            <w:tcW w:w="12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BC930D7"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责任</w:t>
            </w:r>
            <w:r>
              <w:rPr>
                <w:rFonts w:ascii="黑体" w:eastAsia="黑体" w:hAnsi="宋体" w:cs="黑体"/>
                <w:color w:val="000000"/>
                <w:kern w:val="0"/>
                <w:sz w:val="22"/>
                <w:szCs w:val="22"/>
              </w:rPr>
              <w:br/>
            </w:r>
            <w:r>
              <w:rPr>
                <w:rFonts w:ascii="黑体" w:eastAsia="黑体" w:hAnsi="宋体" w:cs="黑体" w:hint="eastAsia"/>
                <w:color w:val="000000"/>
                <w:kern w:val="0"/>
                <w:sz w:val="22"/>
                <w:szCs w:val="22"/>
              </w:rPr>
              <w:t>科室</w:t>
            </w:r>
          </w:p>
        </w:tc>
        <w:tc>
          <w:tcPr>
            <w:tcW w:w="52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0639175"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承诺时限</w:t>
            </w:r>
          </w:p>
        </w:tc>
        <w:tc>
          <w:tcPr>
            <w:tcW w:w="54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6CFF7F8"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法定时限</w:t>
            </w:r>
          </w:p>
        </w:tc>
        <w:tc>
          <w:tcPr>
            <w:tcW w:w="70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3689CFE"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收费情况及依据</w:t>
            </w:r>
          </w:p>
        </w:tc>
        <w:tc>
          <w:tcPr>
            <w:tcW w:w="7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F5B8315"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调整意见及理由</w:t>
            </w:r>
          </w:p>
        </w:tc>
      </w:tr>
      <w:tr w:rsidR="007C77A5" w14:paraId="16C72961" w14:textId="77777777">
        <w:trPr>
          <w:trHeight w:val="1276"/>
        </w:trPr>
        <w:tc>
          <w:tcPr>
            <w:tcW w:w="617"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956C26A" w14:textId="77777777" w:rsidR="007C77A5" w:rsidRDefault="00000000">
            <w:pPr>
              <w:widowControl/>
              <w:spacing w:line="280" w:lineRule="exact"/>
              <w:jc w:val="center"/>
              <w:textAlignment w:val="center"/>
              <w:rPr>
                <w:rFonts w:ascii="宋体" w:cs="宋体"/>
                <w:color w:val="000000"/>
                <w:sz w:val="22"/>
                <w:szCs w:val="22"/>
              </w:rPr>
            </w:pPr>
            <w:r>
              <w:rPr>
                <w:rFonts w:ascii="宋体" w:cs="宋体" w:hint="eastAsia"/>
                <w:color w:val="000000"/>
                <w:sz w:val="22"/>
                <w:szCs w:val="22"/>
              </w:rPr>
              <w:t>1</w:t>
            </w:r>
          </w:p>
        </w:tc>
        <w:tc>
          <w:tcPr>
            <w:tcW w:w="1064" w:type="dxa"/>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206D3EAB" w14:textId="77777777" w:rsidR="007C77A5" w:rsidRDefault="00000000">
            <w:pPr>
              <w:widowControl/>
              <w:spacing w:line="280" w:lineRule="exact"/>
              <w:jc w:val="left"/>
              <w:textAlignment w:val="center"/>
              <w:rPr>
                <w:rFonts w:ascii="宋体" w:cs="宋体"/>
                <w:color w:val="000000"/>
                <w:sz w:val="22"/>
                <w:szCs w:val="22"/>
              </w:rPr>
            </w:pPr>
            <w:r>
              <w:rPr>
                <w:rFonts w:ascii="宋体" w:hAnsi="宋体" w:cs="宋体" w:hint="eastAsia"/>
                <w:color w:val="000000"/>
                <w:sz w:val="22"/>
                <w:szCs w:val="22"/>
              </w:rPr>
              <w:t>对在推广应用新技术工作中作出突出贡献的单位和个人的奖励</w:t>
            </w:r>
            <w:r>
              <w:rPr>
                <w:rFonts w:ascii="宋体" w:hAnsi="宋体" w:cs="宋体"/>
                <w:color w:val="000000"/>
                <w:sz w:val="22"/>
                <w:szCs w:val="22"/>
              </w:rPr>
              <w:t xml:space="preserve"> </w:t>
            </w:r>
          </w:p>
        </w:tc>
        <w:tc>
          <w:tcPr>
            <w:tcW w:w="3176"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A09D7A7" w14:textId="77777777" w:rsidR="007C77A5" w:rsidRDefault="00000000">
            <w:pPr>
              <w:widowControl/>
              <w:spacing w:line="280" w:lineRule="exact"/>
              <w:jc w:val="left"/>
              <w:textAlignment w:val="center"/>
              <w:rPr>
                <w:rFonts w:ascii="宋体" w:cs="宋体"/>
                <w:color w:val="000000"/>
                <w:sz w:val="22"/>
                <w:szCs w:val="22"/>
              </w:rPr>
            </w:pPr>
            <w:r>
              <w:rPr>
                <w:rFonts w:ascii="宋体" w:cs="宋体" w:hint="eastAsia"/>
                <w:color w:val="000000"/>
                <w:sz w:val="22"/>
                <w:szCs w:val="22"/>
              </w:rPr>
              <w:t>【规章】《建设领域推广应用新技术管理规定》（建设部令第</w:t>
            </w:r>
            <w:r>
              <w:rPr>
                <w:rFonts w:ascii="宋体" w:cs="宋体"/>
                <w:color w:val="000000"/>
                <w:sz w:val="22"/>
                <w:szCs w:val="22"/>
              </w:rPr>
              <w:t>109</w:t>
            </w:r>
            <w:r>
              <w:rPr>
                <w:rFonts w:ascii="宋体" w:cs="宋体" w:hint="eastAsia"/>
                <w:color w:val="000000"/>
                <w:sz w:val="22"/>
                <w:szCs w:val="22"/>
              </w:rPr>
              <w:t>号）</w:t>
            </w:r>
          </w:p>
          <w:p w14:paraId="06A2D79F" w14:textId="77777777" w:rsidR="007C77A5" w:rsidRDefault="00000000">
            <w:pPr>
              <w:widowControl/>
              <w:spacing w:line="280" w:lineRule="exact"/>
              <w:jc w:val="left"/>
              <w:textAlignment w:val="center"/>
              <w:rPr>
                <w:rFonts w:ascii="宋体" w:cs="宋体"/>
                <w:color w:val="000000"/>
                <w:sz w:val="22"/>
                <w:szCs w:val="22"/>
              </w:rPr>
            </w:pPr>
            <w:r>
              <w:rPr>
                <w:rFonts w:ascii="宋体" w:cs="宋体" w:hint="eastAsia"/>
                <w:color w:val="000000"/>
                <w:sz w:val="22"/>
                <w:szCs w:val="22"/>
              </w:rPr>
              <w:t>第五条第二款县级以上地方人民政府建设行政主管部门负责管理本行政区域内建设领域推广应用新技术和限制、禁止使用落后技术工作。</w:t>
            </w:r>
          </w:p>
          <w:p w14:paraId="303699D9" w14:textId="77777777" w:rsidR="007C77A5" w:rsidRDefault="00000000">
            <w:pPr>
              <w:widowControl/>
              <w:spacing w:line="280" w:lineRule="exact"/>
              <w:jc w:val="left"/>
              <w:textAlignment w:val="center"/>
              <w:rPr>
                <w:rFonts w:ascii="宋体" w:cs="宋体"/>
                <w:color w:val="000000"/>
                <w:sz w:val="22"/>
                <w:szCs w:val="22"/>
              </w:rPr>
            </w:pPr>
            <w:r>
              <w:rPr>
                <w:rFonts w:ascii="宋体" w:cs="宋体" w:hint="eastAsia"/>
                <w:color w:val="000000"/>
                <w:sz w:val="22"/>
                <w:szCs w:val="22"/>
              </w:rPr>
              <w:t>第十六条对在推广应用新技术工作中作出突出贡献的单位和个人，其主管部门应当予以奖励。</w:t>
            </w:r>
          </w:p>
        </w:tc>
        <w:tc>
          <w:tcPr>
            <w:tcW w:w="480"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9B8DE51" w14:textId="77777777" w:rsidR="007C77A5" w:rsidRDefault="00000000">
            <w:pPr>
              <w:widowControl/>
              <w:spacing w:line="280" w:lineRule="exact"/>
              <w:jc w:val="center"/>
              <w:textAlignment w:val="center"/>
              <w:rPr>
                <w:rFonts w:ascii="宋体" w:cs="宋体"/>
                <w:color w:val="000000"/>
                <w:sz w:val="22"/>
                <w:szCs w:val="22"/>
              </w:rPr>
            </w:pPr>
            <w:r>
              <w:rPr>
                <w:rFonts w:ascii="宋体" w:hAnsi="宋体" w:cs="宋体" w:hint="eastAsia"/>
                <w:color w:val="000000"/>
                <w:sz w:val="22"/>
                <w:szCs w:val="22"/>
              </w:rPr>
              <w:t>推广应用新技术工作中作出突出贡献的单位和个人</w:t>
            </w:r>
          </w:p>
        </w:tc>
        <w:tc>
          <w:tcPr>
            <w:tcW w:w="515" w:type="dxa"/>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0435A405" w14:textId="77777777" w:rsidR="007C77A5" w:rsidRDefault="00000000">
            <w:pPr>
              <w:widowControl/>
              <w:spacing w:line="280" w:lineRule="exact"/>
              <w:jc w:val="center"/>
              <w:textAlignment w:val="center"/>
              <w:rPr>
                <w:rFonts w:ascii="宋体" w:cs="宋体"/>
                <w:color w:val="000000"/>
                <w:sz w:val="22"/>
                <w:szCs w:val="22"/>
              </w:rPr>
            </w:pPr>
            <w:r>
              <w:rPr>
                <w:rFonts w:ascii="宋体" w:hAnsi="宋体" w:cs="宋体" w:hint="eastAsia"/>
                <w:color w:val="000000"/>
                <w:sz w:val="22"/>
                <w:szCs w:val="22"/>
              </w:rPr>
              <w:t>舞钢市住建局科技股与标准股</w:t>
            </w:r>
          </w:p>
        </w:tc>
        <w:tc>
          <w:tcPr>
            <w:tcW w:w="53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8E1F816" w14:textId="77777777" w:rsidR="007C77A5" w:rsidRDefault="00000000">
            <w:pPr>
              <w:widowControl/>
              <w:spacing w:line="280" w:lineRule="exact"/>
              <w:jc w:val="left"/>
              <w:textAlignment w:val="center"/>
              <w:rPr>
                <w:rFonts w:ascii="宋体" w:cs="宋体"/>
                <w:color w:val="000000"/>
                <w:sz w:val="22"/>
                <w:szCs w:val="22"/>
              </w:rPr>
            </w:pPr>
            <w:r>
              <w:rPr>
                <w:rFonts w:ascii="宋体" w:hAnsi="宋体" w:cs="宋体" w:hint="eastAsia"/>
                <w:color w:val="000000"/>
                <w:sz w:val="22"/>
                <w:szCs w:val="22"/>
              </w:rPr>
              <w:t>受理</w:t>
            </w:r>
          </w:p>
        </w:tc>
        <w:tc>
          <w:tcPr>
            <w:tcW w:w="442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FF7142C" w14:textId="77777777" w:rsidR="007C77A5" w:rsidRDefault="00000000">
            <w:pPr>
              <w:widowControl/>
              <w:spacing w:line="280" w:lineRule="exact"/>
              <w:jc w:val="left"/>
              <w:textAlignment w:val="center"/>
              <w:rPr>
                <w:rFonts w:ascii="宋体" w:cs="宋体"/>
                <w:color w:val="000000"/>
                <w:sz w:val="22"/>
                <w:szCs w:val="22"/>
              </w:rPr>
            </w:pPr>
            <w:r>
              <w:rPr>
                <w:rFonts w:ascii="宋体" w:hAnsi="宋体" w:cs="宋体"/>
                <w:color w:val="000000"/>
                <w:sz w:val="22"/>
                <w:szCs w:val="22"/>
              </w:rPr>
              <w:t>1.</w:t>
            </w:r>
            <w:r>
              <w:rPr>
                <w:rFonts w:ascii="宋体" w:hAnsi="宋体" w:cs="宋体" w:hint="eastAsia"/>
                <w:color w:val="000000"/>
                <w:sz w:val="22"/>
                <w:szCs w:val="22"/>
              </w:rPr>
              <w:t>受理责任：公示依法应当提交的材料；一次性告知补正材料；依法受理或不予受理（不予受理应当告知理由）。</w:t>
            </w:r>
          </w:p>
        </w:tc>
        <w:tc>
          <w:tcPr>
            <w:tcW w:w="12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4CDADF5" w14:textId="77777777" w:rsidR="007C77A5" w:rsidRDefault="00000000">
            <w:pPr>
              <w:widowControl/>
              <w:spacing w:line="280" w:lineRule="exact"/>
              <w:jc w:val="center"/>
              <w:rPr>
                <w:rFonts w:ascii="宋体" w:cs="宋体"/>
                <w:color w:val="000000"/>
                <w:sz w:val="22"/>
                <w:szCs w:val="22"/>
              </w:rPr>
            </w:pPr>
            <w:r>
              <w:rPr>
                <w:rFonts w:ascii="宋体" w:hAnsi="宋体" w:cs="宋体" w:hint="eastAsia"/>
                <w:color w:val="000000"/>
                <w:sz w:val="22"/>
                <w:szCs w:val="22"/>
              </w:rPr>
              <w:t>科技股与标准股</w:t>
            </w:r>
          </w:p>
        </w:tc>
        <w:tc>
          <w:tcPr>
            <w:tcW w:w="52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1975EE7" w14:textId="77777777" w:rsidR="007C77A5" w:rsidRDefault="00000000">
            <w:pPr>
              <w:widowControl/>
              <w:spacing w:line="280" w:lineRule="exact"/>
              <w:jc w:val="center"/>
              <w:textAlignment w:val="center"/>
              <w:rPr>
                <w:rFonts w:ascii="宋体" w:cs="宋体"/>
                <w:color w:val="000000"/>
                <w:sz w:val="22"/>
                <w:szCs w:val="22"/>
              </w:rPr>
            </w:pPr>
            <w:r>
              <w:rPr>
                <w:rFonts w:ascii="宋体" w:hAnsi="宋体" w:cs="宋体"/>
                <w:color w:val="000000"/>
                <w:kern w:val="0"/>
                <w:sz w:val="22"/>
                <w:szCs w:val="22"/>
              </w:rPr>
              <w:t>1</w:t>
            </w:r>
            <w:r>
              <w:rPr>
                <w:rFonts w:ascii="宋体" w:hAnsi="宋体" w:cs="宋体" w:hint="eastAsia"/>
                <w:color w:val="000000"/>
                <w:kern w:val="0"/>
                <w:sz w:val="22"/>
                <w:szCs w:val="22"/>
              </w:rPr>
              <w:t>日</w:t>
            </w:r>
          </w:p>
        </w:tc>
        <w:tc>
          <w:tcPr>
            <w:tcW w:w="540" w:type="dxa"/>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3720A806" w14:textId="77777777" w:rsidR="007C77A5" w:rsidRDefault="00000000">
            <w:pPr>
              <w:spacing w:line="240" w:lineRule="exact"/>
              <w:jc w:val="center"/>
              <w:rPr>
                <w:rFonts w:ascii="宋体" w:cs="宋体"/>
                <w:color w:val="000000"/>
                <w:sz w:val="22"/>
                <w:szCs w:val="22"/>
              </w:rPr>
            </w:pPr>
            <w:r>
              <w:rPr>
                <w:rFonts w:ascii="宋体" w:cs="宋体"/>
                <w:color w:val="000000"/>
                <w:sz w:val="22"/>
                <w:szCs w:val="22"/>
              </w:rPr>
              <w:t>10</w:t>
            </w:r>
            <w:r>
              <w:rPr>
                <w:rFonts w:ascii="宋体" w:cs="宋体" w:hint="eastAsia"/>
                <w:color w:val="000000"/>
                <w:sz w:val="22"/>
                <w:szCs w:val="22"/>
              </w:rPr>
              <w:t>日</w:t>
            </w:r>
          </w:p>
          <w:p w14:paraId="7ADABB6D" w14:textId="77777777" w:rsidR="007C77A5" w:rsidRDefault="007C77A5">
            <w:pPr>
              <w:spacing w:line="240" w:lineRule="exact"/>
              <w:jc w:val="center"/>
              <w:rPr>
                <w:rFonts w:ascii="宋体" w:cs="宋体"/>
                <w:color w:val="000000"/>
                <w:sz w:val="22"/>
                <w:szCs w:val="22"/>
              </w:rPr>
            </w:pPr>
          </w:p>
        </w:tc>
        <w:tc>
          <w:tcPr>
            <w:tcW w:w="705"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4554F37" w14:textId="77777777" w:rsidR="007C77A5" w:rsidRDefault="00000000">
            <w:pPr>
              <w:jc w:val="center"/>
              <w:rPr>
                <w:rFonts w:ascii="宋体" w:cs="宋体"/>
                <w:color w:val="000000"/>
                <w:sz w:val="22"/>
                <w:szCs w:val="22"/>
              </w:rPr>
            </w:pPr>
            <w:r>
              <w:rPr>
                <w:rFonts w:ascii="宋体" w:hAnsi="宋体" w:cs="宋体" w:hint="eastAsia"/>
                <w:color w:val="000000"/>
                <w:sz w:val="22"/>
                <w:szCs w:val="22"/>
              </w:rPr>
              <w:t>不收费</w:t>
            </w:r>
          </w:p>
        </w:tc>
        <w:tc>
          <w:tcPr>
            <w:tcW w:w="708"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7CCCC51" w14:textId="77777777" w:rsidR="007C77A5" w:rsidRDefault="00000000">
            <w:pPr>
              <w:spacing w:line="3360" w:lineRule="auto"/>
              <w:jc w:val="center"/>
              <w:rPr>
                <w:rFonts w:ascii="宋体" w:cs="宋体"/>
                <w:color w:val="000000"/>
                <w:sz w:val="24"/>
              </w:rPr>
            </w:pPr>
            <w:r>
              <w:rPr>
                <w:rFonts w:ascii="宋体" w:hAnsi="宋体" w:cs="宋体" w:hint="eastAsia"/>
                <w:color w:val="000000"/>
                <w:sz w:val="22"/>
                <w:szCs w:val="22"/>
              </w:rPr>
              <w:t>拟保留</w:t>
            </w:r>
          </w:p>
        </w:tc>
      </w:tr>
      <w:tr w:rsidR="007C77A5" w14:paraId="16C735B8" w14:textId="77777777">
        <w:trPr>
          <w:trHeight w:val="907"/>
        </w:trPr>
        <w:tc>
          <w:tcPr>
            <w:tcW w:w="617" w:type="dxa"/>
            <w:vMerge/>
            <w:tcBorders>
              <w:top w:val="single" w:sz="4" w:space="0" w:color="000000"/>
              <w:left w:val="single" w:sz="4" w:space="0" w:color="000000"/>
              <w:bottom w:val="single" w:sz="4" w:space="0" w:color="000000"/>
              <w:right w:val="single" w:sz="4" w:space="0" w:color="000000"/>
            </w:tcBorders>
            <w:vAlign w:val="center"/>
          </w:tcPr>
          <w:p w14:paraId="718B1B91" w14:textId="77777777" w:rsidR="007C77A5" w:rsidRDefault="007C77A5">
            <w:pPr>
              <w:widowControl/>
              <w:spacing w:line="280" w:lineRule="exact"/>
              <w:jc w:val="left"/>
              <w:rPr>
                <w:rFonts w:ascii="宋体" w:cs="宋体"/>
                <w:color w:val="000000"/>
                <w:sz w:val="22"/>
                <w:szCs w:val="22"/>
              </w:rPr>
            </w:pPr>
          </w:p>
        </w:tc>
        <w:tc>
          <w:tcPr>
            <w:tcW w:w="1064" w:type="dxa"/>
            <w:vMerge/>
            <w:tcBorders>
              <w:left w:val="single" w:sz="4" w:space="0" w:color="000000"/>
              <w:right w:val="single" w:sz="4" w:space="0" w:color="000000"/>
            </w:tcBorders>
            <w:vAlign w:val="center"/>
          </w:tcPr>
          <w:p w14:paraId="00AD85C3" w14:textId="77777777" w:rsidR="007C77A5" w:rsidRDefault="007C77A5">
            <w:pPr>
              <w:widowControl/>
              <w:spacing w:line="280" w:lineRule="exact"/>
              <w:jc w:val="left"/>
              <w:rPr>
                <w:rFonts w:ascii="宋体" w:cs="宋体"/>
                <w:color w:val="000000"/>
                <w:sz w:val="22"/>
                <w:szCs w:val="22"/>
              </w:rPr>
            </w:pPr>
          </w:p>
        </w:tc>
        <w:tc>
          <w:tcPr>
            <w:tcW w:w="3176" w:type="dxa"/>
            <w:vMerge/>
            <w:tcBorders>
              <w:top w:val="single" w:sz="4" w:space="0" w:color="000000"/>
              <w:left w:val="single" w:sz="4" w:space="0" w:color="000000"/>
              <w:bottom w:val="single" w:sz="4" w:space="0" w:color="000000"/>
              <w:right w:val="single" w:sz="4" w:space="0" w:color="000000"/>
            </w:tcBorders>
            <w:vAlign w:val="center"/>
          </w:tcPr>
          <w:p w14:paraId="1BF13587" w14:textId="77777777" w:rsidR="007C77A5" w:rsidRDefault="007C77A5">
            <w:pPr>
              <w:widowControl/>
              <w:spacing w:line="280" w:lineRule="exact"/>
              <w:jc w:val="left"/>
              <w:rPr>
                <w:rFonts w:ascii="宋体" w:cs="宋体"/>
                <w:color w:val="000000"/>
                <w:sz w:val="22"/>
                <w:szCs w:val="22"/>
              </w:rPr>
            </w:pPr>
          </w:p>
        </w:tc>
        <w:tc>
          <w:tcPr>
            <w:tcW w:w="480" w:type="dxa"/>
            <w:vMerge/>
            <w:tcBorders>
              <w:top w:val="single" w:sz="4" w:space="0" w:color="000000"/>
              <w:left w:val="single" w:sz="4" w:space="0" w:color="000000"/>
              <w:bottom w:val="single" w:sz="4" w:space="0" w:color="000000"/>
              <w:right w:val="single" w:sz="4" w:space="0" w:color="000000"/>
            </w:tcBorders>
            <w:vAlign w:val="center"/>
          </w:tcPr>
          <w:p w14:paraId="0F9F2B8D" w14:textId="77777777" w:rsidR="007C77A5" w:rsidRDefault="007C77A5">
            <w:pPr>
              <w:widowControl/>
              <w:spacing w:line="280" w:lineRule="exact"/>
              <w:jc w:val="left"/>
              <w:rPr>
                <w:rFonts w:ascii="宋体" w:cs="宋体"/>
                <w:color w:val="000000"/>
                <w:sz w:val="22"/>
                <w:szCs w:val="22"/>
              </w:rPr>
            </w:pPr>
          </w:p>
        </w:tc>
        <w:tc>
          <w:tcPr>
            <w:tcW w:w="515" w:type="dxa"/>
            <w:vMerge/>
            <w:tcBorders>
              <w:left w:val="single" w:sz="4" w:space="0" w:color="000000"/>
              <w:right w:val="single" w:sz="4" w:space="0" w:color="000000"/>
            </w:tcBorders>
            <w:vAlign w:val="center"/>
          </w:tcPr>
          <w:p w14:paraId="68568558" w14:textId="77777777" w:rsidR="007C77A5" w:rsidRDefault="007C77A5">
            <w:pPr>
              <w:widowControl/>
              <w:spacing w:line="280" w:lineRule="exact"/>
              <w:jc w:val="left"/>
              <w:rPr>
                <w:rFonts w:ascii="宋体" w:cs="宋体"/>
                <w:color w:val="000000"/>
                <w:sz w:val="22"/>
                <w:szCs w:val="22"/>
              </w:rPr>
            </w:pPr>
          </w:p>
        </w:tc>
        <w:tc>
          <w:tcPr>
            <w:tcW w:w="53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A465D3E" w14:textId="77777777" w:rsidR="007C77A5" w:rsidRDefault="00000000">
            <w:pPr>
              <w:widowControl/>
              <w:spacing w:line="280" w:lineRule="exact"/>
              <w:jc w:val="left"/>
              <w:textAlignment w:val="center"/>
              <w:rPr>
                <w:rFonts w:ascii="宋体" w:cs="宋体"/>
                <w:color w:val="000000"/>
                <w:sz w:val="22"/>
                <w:szCs w:val="22"/>
              </w:rPr>
            </w:pPr>
            <w:r>
              <w:rPr>
                <w:rFonts w:ascii="宋体" w:hAnsi="宋体" w:cs="宋体" w:hint="eastAsia"/>
                <w:color w:val="000000"/>
                <w:sz w:val="22"/>
                <w:szCs w:val="22"/>
              </w:rPr>
              <w:t>审查</w:t>
            </w:r>
          </w:p>
        </w:tc>
        <w:tc>
          <w:tcPr>
            <w:tcW w:w="442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873F4A1" w14:textId="77777777" w:rsidR="007C77A5" w:rsidRDefault="00000000">
            <w:pPr>
              <w:widowControl/>
              <w:spacing w:line="280" w:lineRule="exact"/>
              <w:jc w:val="left"/>
              <w:textAlignment w:val="center"/>
              <w:rPr>
                <w:rFonts w:ascii="宋体" w:cs="宋体"/>
                <w:color w:val="000000"/>
                <w:sz w:val="22"/>
                <w:szCs w:val="22"/>
              </w:rPr>
            </w:pPr>
            <w:r>
              <w:rPr>
                <w:rFonts w:ascii="宋体" w:hAnsi="宋体" w:cs="宋体"/>
                <w:color w:val="000000"/>
                <w:sz w:val="22"/>
                <w:szCs w:val="22"/>
              </w:rPr>
              <w:t>2.</w:t>
            </w:r>
            <w:r>
              <w:rPr>
                <w:rFonts w:ascii="宋体" w:hAnsi="宋体" w:cs="宋体" w:hint="eastAsia"/>
                <w:color w:val="000000"/>
                <w:sz w:val="22"/>
                <w:szCs w:val="22"/>
              </w:rPr>
              <w:t>审查责任：材料审核，根据需要征求相关部门意见，提出初审意见。</w:t>
            </w:r>
          </w:p>
        </w:tc>
        <w:tc>
          <w:tcPr>
            <w:tcW w:w="12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37CADE9" w14:textId="77777777" w:rsidR="007C77A5" w:rsidRDefault="00000000">
            <w:pPr>
              <w:widowControl/>
              <w:spacing w:line="280" w:lineRule="exact"/>
              <w:jc w:val="center"/>
              <w:rPr>
                <w:rFonts w:ascii="宋体" w:cs="宋体"/>
                <w:color w:val="000000"/>
                <w:sz w:val="22"/>
                <w:szCs w:val="22"/>
              </w:rPr>
            </w:pPr>
            <w:r>
              <w:rPr>
                <w:rFonts w:ascii="宋体" w:hAnsi="宋体" w:cs="宋体" w:hint="eastAsia"/>
                <w:color w:val="000000"/>
                <w:sz w:val="22"/>
                <w:szCs w:val="22"/>
              </w:rPr>
              <w:t>科技股与标准股</w:t>
            </w:r>
          </w:p>
        </w:tc>
        <w:tc>
          <w:tcPr>
            <w:tcW w:w="52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128B34A" w14:textId="77777777" w:rsidR="007C77A5" w:rsidRDefault="00000000">
            <w:pPr>
              <w:spacing w:line="280" w:lineRule="exact"/>
              <w:jc w:val="center"/>
              <w:rPr>
                <w:rFonts w:ascii="宋体" w:cs="宋体"/>
                <w:color w:val="000000"/>
                <w:sz w:val="22"/>
                <w:szCs w:val="22"/>
              </w:rPr>
            </w:pPr>
            <w:r>
              <w:rPr>
                <w:rFonts w:ascii="宋体" w:hAnsi="宋体" w:cs="宋体"/>
                <w:color w:val="000000"/>
                <w:sz w:val="22"/>
                <w:szCs w:val="22"/>
              </w:rPr>
              <w:t>5</w:t>
            </w:r>
            <w:r>
              <w:rPr>
                <w:rFonts w:ascii="宋体" w:hAnsi="宋体" w:cs="宋体" w:hint="eastAsia"/>
                <w:color w:val="000000"/>
                <w:sz w:val="22"/>
                <w:szCs w:val="22"/>
              </w:rPr>
              <w:t>日</w:t>
            </w:r>
          </w:p>
        </w:tc>
        <w:tc>
          <w:tcPr>
            <w:tcW w:w="540" w:type="dxa"/>
            <w:vMerge/>
            <w:tcBorders>
              <w:left w:val="single" w:sz="4" w:space="0" w:color="000000"/>
              <w:right w:val="single" w:sz="4" w:space="0" w:color="000000"/>
            </w:tcBorders>
            <w:tcMar>
              <w:top w:w="15" w:type="dxa"/>
              <w:left w:w="15" w:type="dxa"/>
              <w:bottom w:w="15" w:type="dxa"/>
              <w:right w:w="15" w:type="dxa"/>
            </w:tcMar>
            <w:vAlign w:val="center"/>
          </w:tcPr>
          <w:p w14:paraId="6172EA3C" w14:textId="77777777" w:rsidR="007C77A5" w:rsidRDefault="007C77A5">
            <w:pPr>
              <w:spacing w:line="240" w:lineRule="exact"/>
              <w:jc w:val="center"/>
              <w:rPr>
                <w:rFonts w:ascii="宋体" w:cs="宋体"/>
                <w:color w:val="000000"/>
                <w:sz w:val="22"/>
                <w:szCs w:val="22"/>
              </w:rPr>
            </w:pPr>
          </w:p>
        </w:tc>
        <w:tc>
          <w:tcPr>
            <w:tcW w:w="705" w:type="dxa"/>
            <w:vMerge/>
            <w:tcBorders>
              <w:top w:val="single" w:sz="4" w:space="0" w:color="000000"/>
              <w:left w:val="single" w:sz="4" w:space="0" w:color="000000"/>
              <w:bottom w:val="single" w:sz="4" w:space="0" w:color="000000"/>
              <w:right w:val="single" w:sz="4" w:space="0" w:color="000000"/>
            </w:tcBorders>
            <w:vAlign w:val="center"/>
          </w:tcPr>
          <w:p w14:paraId="1090DD29" w14:textId="77777777" w:rsidR="007C77A5" w:rsidRDefault="007C77A5">
            <w:pPr>
              <w:widowControl/>
              <w:jc w:val="left"/>
              <w:rPr>
                <w:rFonts w:ascii="宋体" w:cs="宋体"/>
                <w:color w:val="000000"/>
                <w:sz w:val="22"/>
                <w:szCs w:val="22"/>
              </w:rPr>
            </w:pPr>
          </w:p>
        </w:tc>
        <w:tc>
          <w:tcPr>
            <w:tcW w:w="708" w:type="dxa"/>
            <w:vMerge/>
            <w:tcBorders>
              <w:top w:val="single" w:sz="4" w:space="0" w:color="000000"/>
              <w:left w:val="single" w:sz="4" w:space="0" w:color="000000"/>
              <w:bottom w:val="single" w:sz="4" w:space="0" w:color="000000"/>
              <w:right w:val="single" w:sz="4" w:space="0" w:color="000000"/>
            </w:tcBorders>
            <w:vAlign w:val="center"/>
          </w:tcPr>
          <w:p w14:paraId="20812DD0" w14:textId="77777777" w:rsidR="007C77A5" w:rsidRDefault="007C77A5">
            <w:pPr>
              <w:widowControl/>
              <w:jc w:val="left"/>
              <w:rPr>
                <w:rFonts w:ascii="宋体" w:cs="宋体"/>
                <w:color w:val="000000"/>
                <w:sz w:val="24"/>
              </w:rPr>
            </w:pPr>
          </w:p>
        </w:tc>
      </w:tr>
      <w:tr w:rsidR="007C77A5" w14:paraId="043B9A19" w14:textId="77777777">
        <w:trPr>
          <w:trHeight w:val="799"/>
        </w:trPr>
        <w:tc>
          <w:tcPr>
            <w:tcW w:w="617" w:type="dxa"/>
            <w:vMerge/>
            <w:tcBorders>
              <w:top w:val="single" w:sz="4" w:space="0" w:color="000000"/>
              <w:left w:val="single" w:sz="4" w:space="0" w:color="000000"/>
              <w:bottom w:val="single" w:sz="4" w:space="0" w:color="000000"/>
              <w:right w:val="single" w:sz="4" w:space="0" w:color="000000"/>
            </w:tcBorders>
            <w:vAlign w:val="center"/>
          </w:tcPr>
          <w:p w14:paraId="73648D50" w14:textId="77777777" w:rsidR="007C77A5" w:rsidRDefault="007C77A5">
            <w:pPr>
              <w:widowControl/>
              <w:spacing w:line="280" w:lineRule="exact"/>
              <w:jc w:val="left"/>
              <w:rPr>
                <w:rFonts w:ascii="宋体" w:cs="宋体"/>
                <w:color w:val="000000"/>
                <w:sz w:val="22"/>
                <w:szCs w:val="22"/>
              </w:rPr>
            </w:pPr>
          </w:p>
        </w:tc>
        <w:tc>
          <w:tcPr>
            <w:tcW w:w="1064" w:type="dxa"/>
            <w:vMerge/>
            <w:tcBorders>
              <w:left w:val="single" w:sz="4" w:space="0" w:color="000000"/>
              <w:right w:val="single" w:sz="4" w:space="0" w:color="000000"/>
            </w:tcBorders>
            <w:vAlign w:val="center"/>
          </w:tcPr>
          <w:p w14:paraId="738E1C1D" w14:textId="77777777" w:rsidR="007C77A5" w:rsidRDefault="007C77A5">
            <w:pPr>
              <w:widowControl/>
              <w:spacing w:line="280" w:lineRule="exact"/>
              <w:jc w:val="left"/>
              <w:rPr>
                <w:rFonts w:ascii="宋体" w:cs="宋体"/>
                <w:color w:val="000000"/>
                <w:sz w:val="22"/>
                <w:szCs w:val="22"/>
              </w:rPr>
            </w:pPr>
          </w:p>
        </w:tc>
        <w:tc>
          <w:tcPr>
            <w:tcW w:w="3176" w:type="dxa"/>
            <w:vMerge/>
            <w:tcBorders>
              <w:top w:val="single" w:sz="4" w:space="0" w:color="000000"/>
              <w:left w:val="single" w:sz="4" w:space="0" w:color="000000"/>
              <w:bottom w:val="single" w:sz="4" w:space="0" w:color="000000"/>
              <w:right w:val="single" w:sz="4" w:space="0" w:color="000000"/>
            </w:tcBorders>
            <w:vAlign w:val="center"/>
          </w:tcPr>
          <w:p w14:paraId="2DD96DA9" w14:textId="77777777" w:rsidR="007C77A5" w:rsidRDefault="007C77A5">
            <w:pPr>
              <w:widowControl/>
              <w:spacing w:line="280" w:lineRule="exact"/>
              <w:jc w:val="left"/>
              <w:rPr>
                <w:rFonts w:ascii="宋体" w:cs="宋体"/>
                <w:color w:val="000000"/>
                <w:sz w:val="22"/>
                <w:szCs w:val="22"/>
              </w:rPr>
            </w:pPr>
          </w:p>
        </w:tc>
        <w:tc>
          <w:tcPr>
            <w:tcW w:w="480" w:type="dxa"/>
            <w:vMerge/>
            <w:tcBorders>
              <w:top w:val="single" w:sz="4" w:space="0" w:color="000000"/>
              <w:left w:val="single" w:sz="4" w:space="0" w:color="000000"/>
              <w:bottom w:val="single" w:sz="4" w:space="0" w:color="000000"/>
              <w:right w:val="single" w:sz="4" w:space="0" w:color="000000"/>
            </w:tcBorders>
            <w:vAlign w:val="center"/>
          </w:tcPr>
          <w:p w14:paraId="0950C03E" w14:textId="77777777" w:rsidR="007C77A5" w:rsidRDefault="007C77A5">
            <w:pPr>
              <w:widowControl/>
              <w:spacing w:line="280" w:lineRule="exact"/>
              <w:jc w:val="left"/>
              <w:rPr>
                <w:rFonts w:ascii="宋体" w:cs="宋体"/>
                <w:color w:val="000000"/>
                <w:sz w:val="22"/>
                <w:szCs w:val="22"/>
              </w:rPr>
            </w:pPr>
          </w:p>
        </w:tc>
        <w:tc>
          <w:tcPr>
            <w:tcW w:w="515" w:type="dxa"/>
            <w:vMerge/>
            <w:tcBorders>
              <w:left w:val="single" w:sz="4" w:space="0" w:color="000000"/>
              <w:right w:val="single" w:sz="4" w:space="0" w:color="000000"/>
            </w:tcBorders>
            <w:vAlign w:val="center"/>
          </w:tcPr>
          <w:p w14:paraId="79EBC7D0" w14:textId="77777777" w:rsidR="007C77A5" w:rsidRDefault="007C77A5">
            <w:pPr>
              <w:widowControl/>
              <w:spacing w:line="280" w:lineRule="exact"/>
              <w:jc w:val="left"/>
              <w:rPr>
                <w:rFonts w:ascii="宋体" w:cs="宋体"/>
                <w:color w:val="000000"/>
                <w:sz w:val="22"/>
                <w:szCs w:val="22"/>
              </w:rPr>
            </w:pPr>
          </w:p>
        </w:tc>
        <w:tc>
          <w:tcPr>
            <w:tcW w:w="53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55D66BA" w14:textId="77777777" w:rsidR="007C77A5" w:rsidRDefault="00000000">
            <w:pPr>
              <w:widowControl/>
              <w:spacing w:line="280" w:lineRule="exact"/>
              <w:jc w:val="left"/>
              <w:textAlignment w:val="center"/>
              <w:rPr>
                <w:rFonts w:ascii="宋体" w:cs="宋体"/>
                <w:color w:val="000000"/>
                <w:sz w:val="22"/>
                <w:szCs w:val="22"/>
              </w:rPr>
            </w:pPr>
            <w:r>
              <w:rPr>
                <w:rFonts w:ascii="宋体" w:hAnsi="宋体" w:cs="宋体" w:hint="eastAsia"/>
                <w:color w:val="000000"/>
                <w:sz w:val="22"/>
                <w:szCs w:val="22"/>
              </w:rPr>
              <w:t>决定</w:t>
            </w:r>
          </w:p>
        </w:tc>
        <w:tc>
          <w:tcPr>
            <w:tcW w:w="442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B3AEAA0" w14:textId="77777777" w:rsidR="007C77A5" w:rsidRDefault="00000000">
            <w:pPr>
              <w:widowControl/>
              <w:spacing w:line="280" w:lineRule="exact"/>
              <w:jc w:val="left"/>
              <w:textAlignment w:val="center"/>
              <w:rPr>
                <w:rFonts w:ascii="宋体" w:cs="宋体"/>
                <w:color w:val="000000"/>
                <w:sz w:val="22"/>
                <w:szCs w:val="22"/>
              </w:rPr>
            </w:pPr>
            <w:r>
              <w:rPr>
                <w:rFonts w:ascii="宋体" w:hAnsi="宋体" w:cs="宋体"/>
                <w:color w:val="000000"/>
                <w:sz w:val="22"/>
                <w:szCs w:val="22"/>
              </w:rPr>
              <w:t>3.</w:t>
            </w:r>
            <w:r>
              <w:rPr>
                <w:rFonts w:ascii="宋体" w:hAnsi="宋体" w:cs="宋体" w:hint="eastAsia"/>
                <w:color w:val="000000"/>
                <w:sz w:val="22"/>
                <w:szCs w:val="22"/>
              </w:rPr>
              <w:t>决定责任：作出决定（不予行政奖励的应当告知理由）；按时办结；法定告知</w:t>
            </w:r>
          </w:p>
        </w:tc>
        <w:tc>
          <w:tcPr>
            <w:tcW w:w="12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E47DC09" w14:textId="77777777" w:rsidR="007C77A5" w:rsidRDefault="00000000">
            <w:pPr>
              <w:widowControl/>
              <w:spacing w:line="280" w:lineRule="exact"/>
              <w:jc w:val="center"/>
              <w:rPr>
                <w:rFonts w:ascii="宋体" w:cs="宋体"/>
                <w:color w:val="000000"/>
                <w:sz w:val="22"/>
                <w:szCs w:val="22"/>
              </w:rPr>
            </w:pPr>
            <w:r>
              <w:rPr>
                <w:rFonts w:ascii="宋体" w:hAnsi="宋体" w:cs="宋体" w:hint="eastAsia"/>
                <w:color w:val="000000"/>
                <w:sz w:val="22"/>
                <w:szCs w:val="22"/>
              </w:rPr>
              <w:t>科技股与标准股</w:t>
            </w:r>
          </w:p>
        </w:tc>
        <w:tc>
          <w:tcPr>
            <w:tcW w:w="52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5D10BEE" w14:textId="77777777" w:rsidR="007C77A5" w:rsidRDefault="00000000">
            <w:pPr>
              <w:spacing w:line="280" w:lineRule="exact"/>
              <w:jc w:val="center"/>
              <w:rPr>
                <w:rFonts w:ascii="宋体" w:cs="宋体"/>
                <w:color w:val="000000"/>
                <w:sz w:val="22"/>
                <w:szCs w:val="22"/>
              </w:rPr>
            </w:pPr>
            <w:r>
              <w:rPr>
                <w:rFonts w:ascii="宋体" w:hAnsi="宋体" w:cs="宋体"/>
                <w:color w:val="000000"/>
                <w:sz w:val="22"/>
                <w:szCs w:val="22"/>
              </w:rPr>
              <w:t>2</w:t>
            </w:r>
            <w:r>
              <w:rPr>
                <w:rFonts w:ascii="宋体" w:hAnsi="宋体" w:cs="宋体" w:hint="eastAsia"/>
                <w:color w:val="000000"/>
                <w:sz w:val="22"/>
                <w:szCs w:val="22"/>
              </w:rPr>
              <w:t>日</w:t>
            </w:r>
          </w:p>
        </w:tc>
        <w:tc>
          <w:tcPr>
            <w:tcW w:w="540" w:type="dxa"/>
            <w:vMerge/>
            <w:tcBorders>
              <w:left w:val="single" w:sz="4" w:space="0" w:color="000000"/>
              <w:right w:val="single" w:sz="4" w:space="0" w:color="000000"/>
            </w:tcBorders>
            <w:tcMar>
              <w:top w:w="15" w:type="dxa"/>
              <w:left w:w="15" w:type="dxa"/>
              <w:bottom w:w="15" w:type="dxa"/>
              <w:right w:w="15" w:type="dxa"/>
            </w:tcMar>
            <w:vAlign w:val="center"/>
          </w:tcPr>
          <w:p w14:paraId="0FC367F4" w14:textId="77777777" w:rsidR="007C77A5" w:rsidRDefault="007C77A5">
            <w:pPr>
              <w:spacing w:line="240" w:lineRule="exact"/>
              <w:jc w:val="center"/>
              <w:rPr>
                <w:rFonts w:ascii="宋体" w:cs="宋体"/>
                <w:color w:val="000000"/>
                <w:sz w:val="22"/>
                <w:szCs w:val="22"/>
              </w:rPr>
            </w:pPr>
          </w:p>
        </w:tc>
        <w:tc>
          <w:tcPr>
            <w:tcW w:w="705" w:type="dxa"/>
            <w:vMerge/>
            <w:tcBorders>
              <w:top w:val="single" w:sz="4" w:space="0" w:color="000000"/>
              <w:left w:val="single" w:sz="4" w:space="0" w:color="000000"/>
              <w:bottom w:val="single" w:sz="4" w:space="0" w:color="000000"/>
              <w:right w:val="single" w:sz="4" w:space="0" w:color="000000"/>
            </w:tcBorders>
            <w:vAlign w:val="center"/>
          </w:tcPr>
          <w:p w14:paraId="5677C1D9" w14:textId="77777777" w:rsidR="007C77A5" w:rsidRDefault="007C77A5">
            <w:pPr>
              <w:widowControl/>
              <w:jc w:val="left"/>
              <w:rPr>
                <w:rFonts w:ascii="宋体" w:cs="宋体"/>
                <w:color w:val="000000"/>
                <w:sz w:val="22"/>
                <w:szCs w:val="22"/>
              </w:rPr>
            </w:pPr>
          </w:p>
        </w:tc>
        <w:tc>
          <w:tcPr>
            <w:tcW w:w="708" w:type="dxa"/>
            <w:vMerge/>
            <w:tcBorders>
              <w:top w:val="single" w:sz="4" w:space="0" w:color="000000"/>
              <w:left w:val="single" w:sz="4" w:space="0" w:color="000000"/>
              <w:bottom w:val="single" w:sz="4" w:space="0" w:color="000000"/>
              <w:right w:val="single" w:sz="4" w:space="0" w:color="000000"/>
            </w:tcBorders>
            <w:vAlign w:val="center"/>
          </w:tcPr>
          <w:p w14:paraId="4B54833D" w14:textId="77777777" w:rsidR="007C77A5" w:rsidRDefault="007C77A5">
            <w:pPr>
              <w:widowControl/>
              <w:jc w:val="left"/>
              <w:rPr>
                <w:rFonts w:ascii="宋体" w:cs="宋体"/>
                <w:color w:val="000000"/>
                <w:sz w:val="24"/>
              </w:rPr>
            </w:pPr>
          </w:p>
        </w:tc>
      </w:tr>
      <w:tr w:rsidR="007C77A5" w14:paraId="7B77C393" w14:textId="77777777">
        <w:trPr>
          <w:trHeight w:val="711"/>
        </w:trPr>
        <w:tc>
          <w:tcPr>
            <w:tcW w:w="617" w:type="dxa"/>
            <w:vMerge/>
            <w:tcBorders>
              <w:top w:val="single" w:sz="4" w:space="0" w:color="000000"/>
              <w:left w:val="single" w:sz="4" w:space="0" w:color="000000"/>
              <w:bottom w:val="single" w:sz="4" w:space="0" w:color="000000"/>
              <w:right w:val="single" w:sz="4" w:space="0" w:color="000000"/>
            </w:tcBorders>
            <w:vAlign w:val="center"/>
          </w:tcPr>
          <w:p w14:paraId="7D9369E0" w14:textId="77777777" w:rsidR="007C77A5" w:rsidRDefault="007C77A5">
            <w:pPr>
              <w:widowControl/>
              <w:spacing w:line="280" w:lineRule="exact"/>
              <w:jc w:val="left"/>
              <w:rPr>
                <w:rFonts w:ascii="宋体" w:cs="宋体"/>
                <w:color w:val="000000"/>
                <w:sz w:val="22"/>
                <w:szCs w:val="22"/>
              </w:rPr>
            </w:pPr>
          </w:p>
        </w:tc>
        <w:tc>
          <w:tcPr>
            <w:tcW w:w="1064" w:type="dxa"/>
            <w:vMerge/>
            <w:tcBorders>
              <w:left w:val="single" w:sz="4" w:space="0" w:color="000000"/>
              <w:bottom w:val="single" w:sz="4" w:space="0" w:color="000000"/>
              <w:right w:val="single" w:sz="4" w:space="0" w:color="000000"/>
            </w:tcBorders>
            <w:vAlign w:val="center"/>
          </w:tcPr>
          <w:p w14:paraId="1B51AA71" w14:textId="77777777" w:rsidR="007C77A5" w:rsidRDefault="007C77A5">
            <w:pPr>
              <w:widowControl/>
              <w:spacing w:line="280" w:lineRule="exact"/>
              <w:jc w:val="left"/>
              <w:rPr>
                <w:rFonts w:ascii="宋体" w:cs="宋体"/>
                <w:color w:val="000000"/>
                <w:sz w:val="22"/>
                <w:szCs w:val="22"/>
              </w:rPr>
            </w:pPr>
          </w:p>
        </w:tc>
        <w:tc>
          <w:tcPr>
            <w:tcW w:w="3176" w:type="dxa"/>
            <w:vMerge/>
            <w:tcBorders>
              <w:top w:val="single" w:sz="4" w:space="0" w:color="000000"/>
              <w:left w:val="single" w:sz="4" w:space="0" w:color="000000"/>
              <w:bottom w:val="single" w:sz="4" w:space="0" w:color="000000"/>
              <w:right w:val="single" w:sz="4" w:space="0" w:color="000000"/>
            </w:tcBorders>
            <w:vAlign w:val="center"/>
          </w:tcPr>
          <w:p w14:paraId="27047277" w14:textId="77777777" w:rsidR="007C77A5" w:rsidRDefault="007C77A5">
            <w:pPr>
              <w:widowControl/>
              <w:spacing w:line="280" w:lineRule="exact"/>
              <w:jc w:val="left"/>
              <w:rPr>
                <w:rFonts w:ascii="宋体" w:cs="宋体"/>
                <w:color w:val="000000"/>
                <w:sz w:val="22"/>
                <w:szCs w:val="22"/>
              </w:rPr>
            </w:pPr>
          </w:p>
        </w:tc>
        <w:tc>
          <w:tcPr>
            <w:tcW w:w="480" w:type="dxa"/>
            <w:vMerge/>
            <w:tcBorders>
              <w:top w:val="single" w:sz="4" w:space="0" w:color="000000"/>
              <w:left w:val="single" w:sz="4" w:space="0" w:color="000000"/>
              <w:bottom w:val="single" w:sz="4" w:space="0" w:color="000000"/>
              <w:right w:val="single" w:sz="4" w:space="0" w:color="000000"/>
            </w:tcBorders>
            <w:vAlign w:val="center"/>
          </w:tcPr>
          <w:p w14:paraId="70A808A8" w14:textId="77777777" w:rsidR="007C77A5" w:rsidRDefault="007C77A5">
            <w:pPr>
              <w:widowControl/>
              <w:spacing w:line="280" w:lineRule="exact"/>
              <w:jc w:val="left"/>
              <w:rPr>
                <w:rFonts w:ascii="宋体" w:cs="宋体"/>
                <w:color w:val="000000"/>
                <w:sz w:val="22"/>
                <w:szCs w:val="22"/>
              </w:rPr>
            </w:pPr>
          </w:p>
        </w:tc>
        <w:tc>
          <w:tcPr>
            <w:tcW w:w="515" w:type="dxa"/>
            <w:vMerge/>
            <w:tcBorders>
              <w:left w:val="single" w:sz="4" w:space="0" w:color="000000"/>
              <w:bottom w:val="single" w:sz="4" w:space="0" w:color="000000"/>
              <w:right w:val="single" w:sz="4" w:space="0" w:color="000000"/>
            </w:tcBorders>
            <w:vAlign w:val="center"/>
          </w:tcPr>
          <w:p w14:paraId="79611588" w14:textId="77777777" w:rsidR="007C77A5" w:rsidRDefault="007C77A5">
            <w:pPr>
              <w:widowControl/>
              <w:spacing w:line="280" w:lineRule="exact"/>
              <w:jc w:val="left"/>
              <w:rPr>
                <w:rFonts w:ascii="宋体" w:cs="宋体"/>
                <w:color w:val="000000"/>
                <w:sz w:val="22"/>
                <w:szCs w:val="22"/>
              </w:rPr>
            </w:pPr>
          </w:p>
        </w:tc>
        <w:tc>
          <w:tcPr>
            <w:tcW w:w="532"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1C83F007" w14:textId="77777777" w:rsidR="007C77A5" w:rsidRDefault="00000000">
            <w:pPr>
              <w:widowControl/>
              <w:spacing w:line="280" w:lineRule="exact"/>
              <w:jc w:val="left"/>
              <w:textAlignment w:val="center"/>
              <w:rPr>
                <w:rFonts w:ascii="宋体" w:cs="宋体"/>
                <w:color w:val="000000"/>
                <w:sz w:val="22"/>
                <w:szCs w:val="22"/>
              </w:rPr>
            </w:pPr>
            <w:r>
              <w:rPr>
                <w:rFonts w:ascii="宋体" w:hAnsi="宋体" w:cs="宋体" w:hint="eastAsia"/>
                <w:color w:val="000000"/>
                <w:sz w:val="22"/>
                <w:szCs w:val="22"/>
              </w:rPr>
              <w:t>送达</w:t>
            </w:r>
          </w:p>
        </w:tc>
        <w:tc>
          <w:tcPr>
            <w:tcW w:w="4426"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0C9C0C7F" w14:textId="77777777" w:rsidR="007C77A5" w:rsidRDefault="00000000">
            <w:pPr>
              <w:widowControl/>
              <w:spacing w:line="280" w:lineRule="exact"/>
              <w:jc w:val="left"/>
              <w:textAlignment w:val="center"/>
              <w:rPr>
                <w:rFonts w:ascii="宋体" w:cs="宋体"/>
                <w:color w:val="000000"/>
                <w:sz w:val="22"/>
                <w:szCs w:val="22"/>
              </w:rPr>
            </w:pPr>
            <w:r>
              <w:rPr>
                <w:rFonts w:ascii="宋体" w:hAnsi="宋体" w:cs="宋体"/>
                <w:color w:val="000000"/>
                <w:sz w:val="22"/>
                <w:szCs w:val="22"/>
              </w:rPr>
              <w:t>4.</w:t>
            </w:r>
            <w:r>
              <w:rPr>
                <w:rFonts w:ascii="宋体" w:hAnsi="宋体" w:cs="宋体" w:hint="eastAsia"/>
                <w:color w:val="000000"/>
                <w:sz w:val="22"/>
                <w:szCs w:val="22"/>
              </w:rPr>
              <w:t>送达责任：制发送达文书；信息公开。</w:t>
            </w:r>
          </w:p>
        </w:tc>
        <w:tc>
          <w:tcPr>
            <w:tcW w:w="1292"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59981058" w14:textId="77777777" w:rsidR="007C77A5" w:rsidRDefault="00000000">
            <w:pPr>
              <w:widowControl/>
              <w:spacing w:line="280" w:lineRule="exact"/>
              <w:jc w:val="center"/>
              <w:rPr>
                <w:sz w:val="22"/>
                <w:szCs w:val="22"/>
              </w:rPr>
            </w:pPr>
            <w:r>
              <w:rPr>
                <w:rFonts w:ascii="宋体" w:hAnsi="宋体" w:cs="宋体" w:hint="eastAsia"/>
                <w:color w:val="000000"/>
                <w:sz w:val="22"/>
                <w:szCs w:val="22"/>
              </w:rPr>
              <w:t>科技股与标准股</w:t>
            </w:r>
          </w:p>
        </w:tc>
        <w:tc>
          <w:tcPr>
            <w:tcW w:w="525"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39B7E041" w14:textId="77777777" w:rsidR="007C77A5" w:rsidRDefault="00000000">
            <w:pPr>
              <w:spacing w:line="280" w:lineRule="exact"/>
              <w:jc w:val="center"/>
              <w:rPr>
                <w:rFonts w:ascii="宋体" w:cs="宋体"/>
                <w:color w:val="000000"/>
                <w:sz w:val="22"/>
                <w:szCs w:val="22"/>
              </w:rPr>
            </w:pPr>
            <w:r>
              <w:rPr>
                <w:rFonts w:ascii="宋体" w:hAnsi="宋体" w:cs="宋体"/>
                <w:color w:val="000000"/>
                <w:sz w:val="22"/>
                <w:szCs w:val="22"/>
              </w:rPr>
              <w:t>2</w:t>
            </w:r>
            <w:r>
              <w:rPr>
                <w:rFonts w:ascii="宋体" w:hAnsi="宋体" w:cs="宋体" w:hint="eastAsia"/>
                <w:color w:val="000000"/>
                <w:sz w:val="22"/>
                <w:szCs w:val="22"/>
              </w:rPr>
              <w:t>日</w:t>
            </w:r>
          </w:p>
        </w:tc>
        <w:tc>
          <w:tcPr>
            <w:tcW w:w="540" w:type="dxa"/>
            <w:vMerge/>
            <w:tcBorders>
              <w:left w:val="single" w:sz="4" w:space="0" w:color="000000"/>
              <w:right w:val="single" w:sz="4" w:space="0" w:color="000000"/>
            </w:tcBorders>
            <w:tcMar>
              <w:top w:w="15" w:type="dxa"/>
              <w:left w:w="15" w:type="dxa"/>
              <w:bottom w:w="15" w:type="dxa"/>
              <w:right w:w="15" w:type="dxa"/>
            </w:tcMar>
            <w:vAlign w:val="center"/>
          </w:tcPr>
          <w:p w14:paraId="5E22E0BF" w14:textId="77777777" w:rsidR="007C77A5" w:rsidRDefault="007C77A5">
            <w:pPr>
              <w:spacing w:line="240" w:lineRule="exact"/>
              <w:jc w:val="center"/>
              <w:rPr>
                <w:rFonts w:ascii="宋体" w:cs="宋体"/>
                <w:color w:val="000000"/>
                <w:sz w:val="22"/>
                <w:szCs w:val="22"/>
              </w:rPr>
            </w:pPr>
          </w:p>
        </w:tc>
        <w:tc>
          <w:tcPr>
            <w:tcW w:w="705" w:type="dxa"/>
            <w:vMerge/>
            <w:tcBorders>
              <w:top w:val="single" w:sz="4" w:space="0" w:color="000000"/>
              <w:left w:val="single" w:sz="4" w:space="0" w:color="000000"/>
              <w:bottom w:val="single" w:sz="4" w:space="0" w:color="000000"/>
              <w:right w:val="single" w:sz="4" w:space="0" w:color="000000"/>
            </w:tcBorders>
            <w:vAlign w:val="center"/>
          </w:tcPr>
          <w:p w14:paraId="7B14F5FF" w14:textId="77777777" w:rsidR="007C77A5" w:rsidRDefault="007C77A5">
            <w:pPr>
              <w:widowControl/>
              <w:jc w:val="left"/>
              <w:rPr>
                <w:rFonts w:ascii="宋体" w:cs="宋体"/>
                <w:color w:val="000000"/>
                <w:sz w:val="22"/>
                <w:szCs w:val="22"/>
              </w:rPr>
            </w:pPr>
          </w:p>
        </w:tc>
        <w:tc>
          <w:tcPr>
            <w:tcW w:w="708" w:type="dxa"/>
            <w:vMerge/>
            <w:tcBorders>
              <w:top w:val="single" w:sz="4" w:space="0" w:color="000000"/>
              <w:left w:val="single" w:sz="4" w:space="0" w:color="000000"/>
              <w:bottom w:val="single" w:sz="4" w:space="0" w:color="000000"/>
              <w:right w:val="single" w:sz="4" w:space="0" w:color="000000"/>
            </w:tcBorders>
            <w:vAlign w:val="center"/>
          </w:tcPr>
          <w:p w14:paraId="6E2E2614" w14:textId="77777777" w:rsidR="007C77A5" w:rsidRDefault="007C77A5">
            <w:pPr>
              <w:widowControl/>
              <w:jc w:val="left"/>
              <w:rPr>
                <w:rFonts w:ascii="宋体" w:cs="宋体"/>
                <w:color w:val="000000"/>
                <w:sz w:val="24"/>
              </w:rPr>
            </w:pPr>
          </w:p>
        </w:tc>
      </w:tr>
      <w:tr w:rsidR="007C77A5" w14:paraId="1C631F8E" w14:textId="77777777">
        <w:trPr>
          <w:trHeight w:val="937"/>
        </w:trPr>
        <w:tc>
          <w:tcPr>
            <w:tcW w:w="617" w:type="dxa"/>
            <w:vMerge/>
            <w:tcBorders>
              <w:top w:val="single" w:sz="4" w:space="0" w:color="000000"/>
              <w:left w:val="single" w:sz="4" w:space="0" w:color="000000"/>
              <w:bottom w:val="single" w:sz="4" w:space="0" w:color="000000"/>
              <w:right w:val="single" w:sz="4" w:space="0" w:color="000000"/>
            </w:tcBorders>
            <w:vAlign w:val="center"/>
          </w:tcPr>
          <w:p w14:paraId="3C96D769" w14:textId="77777777" w:rsidR="007C77A5" w:rsidRDefault="007C77A5">
            <w:pPr>
              <w:widowControl/>
              <w:spacing w:line="280" w:lineRule="exact"/>
              <w:jc w:val="left"/>
              <w:rPr>
                <w:rFonts w:ascii="宋体" w:cs="宋体"/>
                <w:color w:val="000000"/>
                <w:sz w:val="22"/>
                <w:szCs w:val="22"/>
              </w:rPr>
            </w:pPr>
          </w:p>
        </w:tc>
        <w:tc>
          <w:tcPr>
            <w:tcW w:w="1064" w:type="dxa"/>
            <w:vMerge/>
            <w:tcBorders>
              <w:left w:val="single" w:sz="4" w:space="0" w:color="000000"/>
              <w:bottom w:val="single" w:sz="4" w:space="0" w:color="000000"/>
              <w:right w:val="single" w:sz="4" w:space="0" w:color="000000"/>
            </w:tcBorders>
            <w:vAlign w:val="center"/>
          </w:tcPr>
          <w:p w14:paraId="01D2BE7A" w14:textId="77777777" w:rsidR="007C77A5" w:rsidRDefault="007C77A5">
            <w:pPr>
              <w:widowControl/>
              <w:spacing w:line="280" w:lineRule="exact"/>
              <w:jc w:val="left"/>
              <w:rPr>
                <w:rFonts w:ascii="宋体" w:cs="宋体"/>
                <w:color w:val="000000"/>
                <w:sz w:val="22"/>
                <w:szCs w:val="22"/>
              </w:rPr>
            </w:pPr>
          </w:p>
        </w:tc>
        <w:tc>
          <w:tcPr>
            <w:tcW w:w="3176" w:type="dxa"/>
            <w:vMerge/>
            <w:tcBorders>
              <w:top w:val="single" w:sz="4" w:space="0" w:color="000000"/>
              <w:left w:val="single" w:sz="4" w:space="0" w:color="000000"/>
              <w:bottom w:val="single" w:sz="4" w:space="0" w:color="000000"/>
              <w:right w:val="single" w:sz="4" w:space="0" w:color="000000"/>
            </w:tcBorders>
            <w:vAlign w:val="center"/>
          </w:tcPr>
          <w:p w14:paraId="0CE1EDF2" w14:textId="77777777" w:rsidR="007C77A5" w:rsidRDefault="007C77A5">
            <w:pPr>
              <w:widowControl/>
              <w:spacing w:line="280" w:lineRule="exact"/>
              <w:jc w:val="left"/>
              <w:rPr>
                <w:rFonts w:ascii="宋体" w:cs="宋体"/>
                <w:color w:val="000000"/>
                <w:sz w:val="22"/>
                <w:szCs w:val="22"/>
              </w:rPr>
            </w:pPr>
          </w:p>
        </w:tc>
        <w:tc>
          <w:tcPr>
            <w:tcW w:w="480" w:type="dxa"/>
            <w:vMerge/>
            <w:tcBorders>
              <w:top w:val="single" w:sz="4" w:space="0" w:color="000000"/>
              <w:left w:val="single" w:sz="4" w:space="0" w:color="000000"/>
              <w:bottom w:val="single" w:sz="4" w:space="0" w:color="000000"/>
              <w:right w:val="single" w:sz="4" w:space="0" w:color="000000"/>
            </w:tcBorders>
            <w:vAlign w:val="center"/>
          </w:tcPr>
          <w:p w14:paraId="5272030E" w14:textId="77777777" w:rsidR="007C77A5" w:rsidRDefault="007C77A5">
            <w:pPr>
              <w:widowControl/>
              <w:spacing w:line="280" w:lineRule="exact"/>
              <w:jc w:val="left"/>
              <w:rPr>
                <w:rFonts w:ascii="宋体" w:cs="宋体"/>
                <w:color w:val="000000"/>
                <w:sz w:val="22"/>
                <w:szCs w:val="22"/>
              </w:rPr>
            </w:pPr>
          </w:p>
        </w:tc>
        <w:tc>
          <w:tcPr>
            <w:tcW w:w="515" w:type="dxa"/>
            <w:vMerge/>
            <w:tcBorders>
              <w:left w:val="single" w:sz="4" w:space="0" w:color="000000"/>
              <w:bottom w:val="single" w:sz="4" w:space="0" w:color="000000"/>
              <w:right w:val="single" w:sz="4" w:space="0" w:color="000000"/>
            </w:tcBorders>
            <w:vAlign w:val="center"/>
          </w:tcPr>
          <w:p w14:paraId="7AEC0C03" w14:textId="77777777" w:rsidR="007C77A5" w:rsidRDefault="007C77A5">
            <w:pPr>
              <w:widowControl/>
              <w:spacing w:line="280" w:lineRule="exact"/>
              <w:jc w:val="left"/>
              <w:rPr>
                <w:rFonts w:ascii="宋体" w:cs="宋体"/>
                <w:color w:val="000000"/>
                <w:sz w:val="22"/>
                <w:szCs w:val="22"/>
              </w:rPr>
            </w:pPr>
          </w:p>
        </w:tc>
        <w:tc>
          <w:tcPr>
            <w:tcW w:w="532"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4C95BB23" w14:textId="77777777" w:rsidR="007C77A5" w:rsidRDefault="00000000">
            <w:pPr>
              <w:widowControl/>
              <w:spacing w:line="280" w:lineRule="exact"/>
              <w:jc w:val="left"/>
              <w:textAlignment w:val="center"/>
              <w:rPr>
                <w:rFonts w:ascii="宋体" w:cs="宋体"/>
                <w:color w:val="000000"/>
                <w:sz w:val="22"/>
                <w:szCs w:val="22"/>
              </w:rPr>
            </w:pPr>
            <w:r>
              <w:rPr>
                <w:rFonts w:ascii="宋体" w:hAnsi="宋体" w:cs="宋体" w:hint="eastAsia"/>
                <w:color w:val="000000"/>
                <w:sz w:val="22"/>
                <w:szCs w:val="22"/>
              </w:rPr>
              <w:t>事后监管</w:t>
            </w:r>
          </w:p>
        </w:tc>
        <w:tc>
          <w:tcPr>
            <w:tcW w:w="4426"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273904DC" w14:textId="77777777" w:rsidR="007C77A5" w:rsidRDefault="00000000">
            <w:pPr>
              <w:widowControl/>
              <w:spacing w:line="280" w:lineRule="exact"/>
              <w:jc w:val="left"/>
              <w:textAlignment w:val="center"/>
              <w:rPr>
                <w:rFonts w:ascii="宋体" w:cs="宋体"/>
                <w:color w:val="000000"/>
                <w:sz w:val="22"/>
                <w:szCs w:val="22"/>
              </w:rPr>
            </w:pPr>
            <w:r>
              <w:rPr>
                <w:rFonts w:ascii="宋体" w:hAnsi="宋体" w:cs="宋体"/>
                <w:color w:val="000000"/>
                <w:sz w:val="22"/>
                <w:szCs w:val="22"/>
              </w:rPr>
              <w:t>5.</w:t>
            </w:r>
            <w:r>
              <w:rPr>
                <w:rFonts w:ascii="宋体" w:hAnsi="宋体" w:cs="宋体" w:hint="eastAsia"/>
                <w:color w:val="000000"/>
                <w:sz w:val="22"/>
                <w:szCs w:val="22"/>
              </w:rPr>
              <w:t>事后监管责任：加强监督检查，确保备案与核准内容一致。</w:t>
            </w:r>
          </w:p>
        </w:tc>
        <w:tc>
          <w:tcPr>
            <w:tcW w:w="1292"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517C28EA" w14:textId="77777777" w:rsidR="007C77A5" w:rsidRDefault="00000000">
            <w:pPr>
              <w:widowControl/>
              <w:spacing w:line="280" w:lineRule="exact"/>
              <w:jc w:val="center"/>
              <w:rPr>
                <w:sz w:val="22"/>
                <w:szCs w:val="22"/>
              </w:rPr>
            </w:pPr>
            <w:r>
              <w:rPr>
                <w:rFonts w:ascii="宋体" w:hAnsi="宋体" w:cs="宋体" w:hint="eastAsia"/>
                <w:color w:val="000000"/>
                <w:sz w:val="22"/>
                <w:szCs w:val="22"/>
              </w:rPr>
              <w:t>科技股与标准股</w:t>
            </w:r>
          </w:p>
        </w:tc>
        <w:tc>
          <w:tcPr>
            <w:tcW w:w="525"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233A6D4E" w14:textId="77777777" w:rsidR="007C77A5" w:rsidRDefault="007C77A5">
            <w:pPr>
              <w:spacing w:line="280" w:lineRule="exact"/>
              <w:jc w:val="center"/>
              <w:rPr>
                <w:rFonts w:ascii="宋体" w:cs="宋体"/>
                <w:color w:val="000000"/>
                <w:sz w:val="22"/>
                <w:szCs w:val="22"/>
              </w:rPr>
            </w:pPr>
          </w:p>
        </w:tc>
        <w:tc>
          <w:tcPr>
            <w:tcW w:w="540" w:type="dxa"/>
            <w:vMerge/>
            <w:tcBorders>
              <w:left w:val="single" w:sz="4" w:space="0" w:color="000000"/>
              <w:bottom w:val="single" w:sz="4" w:space="0" w:color="000000"/>
              <w:right w:val="single" w:sz="4" w:space="0" w:color="000000"/>
            </w:tcBorders>
            <w:tcMar>
              <w:top w:w="15" w:type="dxa"/>
              <w:left w:w="15" w:type="dxa"/>
              <w:bottom w:w="15" w:type="dxa"/>
              <w:right w:w="15" w:type="dxa"/>
            </w:tcMar>
            <w:vAlign w:val="center"/>
          </w:tcPr>
          <w:p w14:paraId="13800A14" w14:textId="77777777" w:rsidR="007C77A5" w:rsidRDefault="007C77A5">
            <w:pPr>
              <w:spacing w:line="240" w:lineRule="exact"/>
              <w:jc w:val="center"/>
              <w:rPr>
                <w:rFonts w:ascii="宋体" w:cs="宋体"/>
                <w:color w:val="000000"/>
                <w:sz w:val="22"/>
                <w:szCs w:val="22"/>
              </w:rPr>
            </w:pPr>
          </w:p>
        </w:tc>
        <w:tc>
          <w:tcPr>
            <w:tcW w:w="705" w:type="dxa"/>
            <w:vMerge/>
            <w:tcBorders>
              <w:top w:val="single" w:sz="4" w:space="0" w:color="000000"/>
              <w:left w:val="single" w:sz="4" w:space="0" w:color="000000"/>
              <w:bottom w:val="single" w:sz="4" w:space="0" w:color="000000"/>
              <w:right w:val="single" w:sz="4" w:space="0" w:color="000000"/>
            </w:tcBorders>
            <w:vAlign w:val="center"/>
          </w:tcPr>
          <w:p w14:paraId="320F5258" w14:textId="77777777" w:rsidR="007C77A5" w:rsidRDefault="007C77A5">
            <w:pPr>
              <w:widowControl/>
              <w:jc w:val="left"/>
              <w:rPr>
                <w:rFonts w:ascii="宋体" w:cs="宋体"/>
                <w:color w:val="000000"/>
                <w:sz w:val="22"/>
                <w:szCs w:val="22"/>
              </w:rPr>
            </w:pPr>
          </w:p>
        </w:tc>
        <w:tc>
          <w:tcPr>
            <w:tcW w:w="708" w:type="dxa"/>
            <w:vMerge/>
            <w:tcBorders>
              <w:top w:val="single" w:sz="4" w:space="0" w:color="000000"/>
              <w:left w:val="single" w:sz="4" w:space="0" w:color="000000"/>
              <w:bottom w:val="single" w:sz="4" w:space="0" w:color="000000"/>
              <w:right w:val="single" w:sz="4" w:space="0" w:color="000000"/>
            </w:tcBorders>
            <w:vAlign w:val="center"/>
          </w:tcPr>
          <w:p w14:paraId="10D6D2D6" w14:textId="77777777" w:rsidR="007C77A5" w:rsidRDefault="007C77A5">
            <w:pPr>
              <w:widowControl/>
              <w:jc w:val="left"/>
              <w:rPr>
                <w:rFonts w:ascii="宋体" w:cs="宋体"/>
                <w:color w:val="000000"/>
                <w:sz w:val="24"/>
              </w:rPr>
            </w:pPr>
          </w:p>
        </w:tc>
      </w:tr>
      <w:tr w:rsidR="007C77A5" w14:paraId="104AA9DC" w14:textId="77777777">
        <w:trPr>
          <w:trHeight w:val="370"/>
        </w:trPr>
        <w:tc>
          <w:tcPr>
            <w:tcW w:w="14580" w:type="dxa"/>
            <w:gridSpan w:val="1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tbl>
            <w:tblPr>
              <w:tblW w:w="14955" w:type="dxa"/>
              <w:tblBorders>
                <w:insideH w:val="none" w:sz="4" w:space="0" w:color="auto"/>
                <w:insideV w:val="none" w:sz="4" w:space="0" w:color="auto"/>
              </w:tblBorders>
              <w:tblLayout w:type="fixed"/>
              <w:tblCellMar>
                <w:left w:w="0" w:type="dxa"/>
                <w:right w:w="0" w:type="dxa"/>
              </w:tblCellMar>
              <w:tblLook w:val="04A0" w:firstRow="1" w:lastRow="0" w:firstColumn="1" w:lastColumn="0" w:noHBand="0" w:noVBand="1"/>
            </w:tblPr>
            <w:tblGrid>
              <w:gridCol w:w="14955"/>
            </w:tblGrid>
            <w:tr w:rsidR="007C77A5" w14:paraId="1C960402" w14:textId="77777777">
              <w:trPr>
                <w:trHeight w:val="345"/>
              </w:trPr>
              <w:tc>
                <w:tcPr>
                  <w:tcW w:w="14955" w:type="dxa"/>
                  <w:tcMar>
                    <w:top w:w="15" w:type="dxa"/>
                    <w:left w:w="15" w:type="dxa"/>
                    <w:right w:w="15" w:type="dxa"/>
                  </w:tcMar>
                  <w:vAlign w:val="center"/>
                </w:tcPr>
                <w:p w14:paraId="21BE4CD3" w14:textId="77777777" w:rsidR="007C77A5" w:rsidRDefault="00000000">
                  <w:pPr>
                    <w:widowControl/>
                    <w:jc w:val="left"/>
                    <w:textAlignment w:val="center"/>
                    <w:rPr>
                      <w:rFonts w:ascii="宋体" w:cs="宋体"/>
                      <w:color w:val="000000"/>
                      <w:sz w:val="16"/>
                      <w:szCs w:val="16"/>
                    </w:rPr>
                  </w:pPr>
                  <w:r>
                    <w:rPr>
                      <w:rFonts w:ascii="宋体" w:hAnsi="宋体" w:cs="宋体" w:hint="eastAsia"/>
                      <w:color w:val="000000"/>
                      <w:kern w:val="0"/>
                      <w:sz w:val="22"/>
                      <w:szCs w:val="22"/>
                    </w:rPr>
                    <w:t>服务电话：</w:t>
                  </w:r>
                  <w:r>
                    <w:rPr>
                      <w:rFonts w:ascii="宋体" w:hAnsi="宋体" w:cs="宋体"/>
                      <w:color w:val="000000"/>
                      <w:kern w:val="0"/>
                      <w:sz w:val="22"/>
                      <w:szCs w:val="22"/>
                    </w:rPr>
                    <w:t xml:space="preserve">0375-8168178                      </w:t>
                  </w:r>
                  <w:r>
                    <w:rPr>
                      <w:rFonts w:ascii="宋体" w:hAnsi="宋体" w:cs="宋体" w:hint="eastAsia"/>
                      <w:color w:val="000000"/>
                      <w:kern w:val="0"/>
                      <w:sz w:val="22"/>
                      <w:szCs w:val="22"/>
                    </w:rPr>
                    <w:t>投诉机构：舞钢市住房和城乡规划建设局纪检监察室</w:t>
                  </w:r>
                  <w:r>
                    <w:rPr>
                      <w:rFonts w:ascii="宋体" w:hAnsi="宋体" w:cs="宋体"/>
                      <w:color w:val="000000"/>
                      <w:kern w:val="0"/>
                      <w:sz w:val="22"/>
                      <w:szCs w:val="22"/>
                    </w:rPr>
                    <w:t xml:space="preserve">      </w:t>
                  </w:r>
                  <w:r>
                    <w:rPr>
                      <w:rFonts w:ascii="宋体" w:hAnsi="宋体" w:cs="宋体" w:hint="eastAsia"/>
                      <w:color w:val="000000"/>
                      <w:kern w:val="0"/>
                      <w:sz w:val="22"/>
                      <w:szCs w:val="22"/>
                    </w:rPr>
                    <w:t>投诉电话：</w:t>
                  </w:r>
                  <w:r>
                    <w:rPr>
                      <w:rFonts w:ascii="宋体" w:hAnsi="宋体" w:cs="宋体"/>
                      <w:color w:val="000000"/>
                      <w:kern w:val="0"/>
                      <w:sz w:val="22"/>
                      <w:szCs w:val="22"/>
                    </w:rPr>
                    <w:t>0375-8166899</w:t>
                  </w:r>
                </w:p>
              </w:tc>
            </w:tr>
          </w:tbl>
          <w:p w14:paraId="422493E6" w14:textId="77777777" w:rsidR="007C77A5" w:rsidRDefault="007C77A5">
            <w:pPr>
              <w:widowControl/>
              <w:jc w:val="left"/>
              <w:textAlignment w:val="center"/>
              <w:rPr>
                <w:rFonts w:ascii="宋体" w:cs="宋体"/>
                <w:color w:val="000000"/>
                <w:sz w:val="22"/>
                <w:szCs w:val="22"/>
              </w:rPr>
            </w:pPr>
          </w:p>
        </w:tc>
      </w:tr>
      <w:tr w:rsidR="007C77A5" w14:paraId="45A0A663" w14:textId="77777777">
        <w:trPr>
          <w:trHeight w:val="390"/>
        </w:trPr>
        <w:tc>
          <w:tcPr>
            <w:tcW w:w="14580" w:type="dxa"/>
            <w:gridSpan w:val="1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B632574" w14:textId="77777777" w:rsidR="007C77A5" w:rsidRDefault="00000000">
            <w:pPr>
              <w:widowControl/>
              <w:jc w:val="left"/>
              <w:textAlignment w:val="center"/>
              <w:rPr>
                <w:rFonts w:ascii="宋体" w:cs="宋体"/>
                <w:color w:val="000000"/>
                <w:sz w:val="22"/>
                <w:szCs w:val="22"/>
              </w:rPr>
            </w:pPr>
            <w:r>
              <w:rPr>
                <w:rFonts w:ascii="宋体" w:hAnsi="宋体" w:cs="宋体" w:hint="eastAsia"/>
                <w:color w:val="000000"/>
                <w:kern w:val="0"/>
                <w:sz w:val="22"/>
                <w:szCs w:val="22"/>
              </w:rPr>
              <w:t>受理地点：舞钢市行政服务中心住建局窗口</w:t>
            </w:r>
            <w:r>
              <w:rPr>
                <w:rFonts w:ascii="宋体" w:hAnsi="宋体" w:cs="宋体"/>
                <w:color w:val="000000"/>
                <w:kern w:val="0"/>
                <w:sz w:val="22"/>
                <w:szCs w:val="22"/>
              </w:rPr>
              <w:t xml:space="preserve">                      </w:t>
            </w:r>
          </w:p>
        </w:tc>
      </w:tr>
    </w:tbl>
    <w:p w14:paraId="3F1BF63D" w14:textId="77777777" w:rsidR="007C77A5" w:rsidRDefault="007C77A5"/>
    <w:tbl>
      <w:tblPr>
        <w:tblW w:w="14775" w:type="dxa"/>
        <w:tblLayout w:type="fixed"/>
        <w:tblLook w:val="04A0" w:firstRow="1" w:lastRow="0" w:firstColumn="1" w:lastColumn="0" w:noHBand="0" w:noVBand="1"/>
      </w:tblPr>
      <w:tblGrid>
        <w:gridCol w:w="373"/>
        <w:gridCol w:w="243"/>
        <w:gridCol w:w="476"/>
        <w:gridCol w:w="360"/>
        <w:gridCol w:w="228"/>
        <w:gridCol w:w="3175"/>
        <w:gridCol w:w="18"/>
        <w:gridCol w:w="462"/>
        <w:gridCol w:w="75"/>
        <w:gridCol w:w="440"/>
        <w:gridCol w:w="100"/>
        <w:gridCol w:w="432"/>
        <w:gridCol w:w="108"/>
        <w:gridCol w:w="4142"/>
        <w:gridCol w:w="178"/>
        <w:gridCol w:w="1292"/>
        <w:gridCol w:w="145"/>
        <w:gridCol w:w="380"/>
        <w:gridCol w:w="160"/>
        <w:gridCol w:w="380"/>
        <w:gridCol w:w="160"/>
        <w:gridCol w:w="545"/>
        <w:gridCol w:w="175"/>
        <w:gridCol w:w="533"/>
        <w:gridCol w:w="195"/>
      </w:tblGrid>
      <w:tr w:rsidR="007C77A5" w14:paraId="7BB07C24" w14:textId="77777777">
        <w:trPr>
          <w:gridAfter w:val="1"/>
          <w:wAfter w:w="195" w:type="dxa"/>
          <w:trHeight w:val="821"/>
        </w:trPr>
        <w:tc>
          <w:tcPr>
            <w:tcW w:w="14580" w:type="dxa"/>
            <w:gridSpan w:val="24"/>
            <w:tcBorders>
              <w:top w:val="nil"/>
              <w:left w:val="nil"/>
              <w:bottom w:val="single" w:sz="4" w:space="0" w:color="000000"/>
              <w:right w:val="nil"/>
            </w:tcBorders>
            <w:tcMar>
              <w:top w:w="15" w:type="dxa"/>
              <w:left w:w="15" w:type="dxa"/>
              <w:bottom w:w="15" w:type="dxa"/>
              <w:right w:w="15" w:type="dxa"/>
            </w:tcMar>
            <w:vAlign w:val="center"/>
          </w:tcPr>
          <w:p w14:paraId="2EC24692" w14:textId="77777777" w:rsidR="007C77A5" w:rsidRDefault="00000000">
            <w:pPr>
              <w:widowControl/>
              <w:jc w:val="center"/>
              <w:textAlignment w:val="center"/>
              <w:rPr>
                <w:rFonts w:ascii="宋体" w:eastAsia="方正小标宋简体" w:hAnsi="宋体" w:cs="宋体"/>
                <w:color w:val="000000"/>
                <w:kern w:val="0"/>
                <w:sz w:val="44"/>
                <w:szCs w:val="44"/>
              </w:rPr>
            </w:pPr>
            <w:r>
              <w:rPr>
                <w:rFonts w:ascii="宋体" w:eastAsia="方正小标宋简体" w:hAnsi="宋体" w:cs="宋体" w:hint="eastAsia"/>
                <w:color w:val="000000"/>
                <w:kern w:val="0"/>
                <w:sz w:val="44"/>
                <w:szCs w:val="44"/>
              </w:rPr>
              <w:lastRenderedPageBreak/>
              <w:t>舞钢市住房和城乡建设局权力清单和责任清单统计表</w:t>
            </w:r>
          </w:p>
          <w:p w14:paraId="6E1A22A8" w14:textId="77777777" w:rsidR="007C77A5" w:rsidRDefault="00000000">
            <w:pPr>
              <w:widowControl/>
              <w:jc w:val="left"/>
              <w:textAlignment w:val="center"/>
              <w:rPr>
                <w:rFonts w:ascii="宋体" w:hAnsi="宋体" w:cs="宋体"/>
                <w:color w:val="000000"/>
                <w:sz w:val="24"/>
              </w:rPr>
            </w:pPr>
            <w:r>
              <w:rPr>
                <w:rFonts w:ascii="宋体" w:hAnsi="宋体" w:cs="宋体" w:hint="eastAsia"/>
                <w:color w:val="000000"/>
                <w:kern w:val="0"/>
                <w:sz w:val="24"/>
              </w:rPr>
              <w:t>职权类别：其他权力</w:t>
            </w:r>
          </w:p>
        </w:tc>
      </w:tr>
      <w:tr w:rsidR="007C77A5" w14:paraId="5DA700A1" w14:textId="77777777">
        <w:trPr>
          <w:gridAfter w:val="1"/>
          <w:wAfter w:w="195" w:type="dxa"/>
          <w:trHeight w:val="818"/>
        </w:trPr>
        <w:tc>
          <w:tcPr>
            <w:tcW w:w="617"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C976DAF"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序号</w:t>
            </w:r>
          </w:p>
        </w:tc>
        <w:tc>
          <w:tcPr>
            <w:tcW w:w="1064"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857AF1D"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职权名称</w:t>
            </w:r>
          </w:p>
        </w:tc>
        <w:tc>
          <w:tcPr>
            <w:tcW w:w="317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6E5AB85"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实施依据</w:t>
            </w:r>
          </w:p>
        </w:tc>
        <w:tc>
          <w:tcPr>
            <w:tcW w:w="48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3F2122A"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实施对象</w:t>
            </w:r>
          </w:p>
        </w:tc>
        <w:tc>
          <w:tcPr>
            <w:tcW w:w="51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8AFB10B"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实施机构</w:t>
            </w:r>
          </w:p>
        </w:tc>
        <w:tc>
          <w:tcPr>
            <w:tcW w:w="532"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727E064"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办理环节</w:t>
            </w:r>
          </w:p>
        </w:tc>
        <w:tc>
          <w:tcPr>
            <w:tcW w:w="4426"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FD83DA8"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责任事项</w:t>
            </w:r>
          </w:p>
        </w:tc>
        <w:tc>
          <w:tcPr>
            <w:tcW w:w="12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5C2545D"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责任</w:t>
            </w:r>
            <w:r>
              <w:rPr>
                <w:rFonts w:ascii="黑体" w:eastAsia="黑体" w:hAnsi="宋体" w:cs="黑体" w:hint="eastAsia"/>
                <w:color w:val="000000"/>
                <w:kern w:val="0"/>
                <w:sz w:val="22"/>
                <w:szCs w:val="22"/>
              </w:rPr>
              <w:br/>
              <w:t>科室</w:t>
            </w:r>
          </w:p>
        </w:tc>
        <w:tc>
          <w:tcPr>
            <w:tcW w:w="52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B2B30DA"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承诺时限</w:t>
            </w:r>
          </w:p>
        </w:tc>
        <w:tc>
          <w:tcPr>
            <w:tcW w:w="54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2FDF676"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法定时限</w:t>
            </w:r>
          </w:p>
        </w:tc>
        <w:tc>
          <w:tcPr>
            <w:tcW w:w="70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3E4C97C"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收费情况及依据</w:t>
            </w:r>
          </w:p>
        </w:tc>
        <w:tc>
          <w:tcPr>
            <w:tcW w:w="708"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B1271DE"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调整意见及理由</w:t>
            </w:r>
          </w:p>
        </w:tc>
      </w:tr>
      <w:tr w:rsidR="007C77A5" w14:paraId="74DAD952" w14:textId="77777777">
        <w:trPr>
          <w:gridAfter w:val="1"/>
          <w:wAfter w:w="195" w:type="dxa"/>
          <w:trHeight w:val="1276"/>
        </w:trPr>
        <w:tc>
          <w:tcPr>
            <w:tcW w:w="617"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ACFF60E" w14:textId="77777777" w:rsidR="007C77A5" w:rsidRDefault="00000000">
            <w:pPr>
              <w:widowControl/>
              <w:spacing w:line="280" w:lineRule="exact"/>
              <w:jc w:val="center"/>
              <w:textAlignment w:val="center"/>
              <w:rPr>
                <w:rFonts w:ascii="宋体" w:hAnsi="宋体" w:cs="宋体"/>
                <w:color w:val="000000"/>
                <w:sz w:val="22"/>
                <w:szCs w:val="22"/>
              </w:rPr>
            </w:pPr>
            <w:r>
              <w:rPr>
                <w:rFonts w:ascii="宋体" w:hAnsi="宋体" w:cs="宋体" w:hint="eastAsia"/>
                <w:color w:val="000000"/>
                <w:sz w:val="22"/>
                <w:szCs w:val="22"/>
              </w:rPr>
              <w:t>1</w:t>
            </w:r>
          </w:p>
        </w:tc>
        <w:tc>
          <w:tcPr>
            <w:tcW w:w="1064" w:type="dxa"/>
            <w:gridSpan w:val="3"/>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471F618F"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 xml:space="preserve">物业管理区域备案 </w:t>
            </w:r>
          </w:p>
        </w:tc>
        <w:tc>
          <w:tcPr>
            <w:tcW w:w="3176"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9EE8923" w14:textId="77777777" w:rsidR="007C77A5" w:rsidRDefault="00000000">
            <w:pPr>
              <w:rPr>
                <w:rFonts w:ascii="微软雅黑" w:eastAsia="微软雅黑" w:hAnsi="微软雅黑"/>
                <w:color w:val="333333"/>
                <w:sz w:val="18"/>
                <w:szCs w:val="18"/>
                <w:shd w:val="clear" w:color="auto" w:fill="FFFFFF"/>
              </w:rPr>
            </w:pPr>
            <w:r>
              <w:rPr>
                <w:rFonts w:hint="eastAsia"/>
                <w:sz w:val="18"/>
                <w:szCs w:val="18"/>
              </w:rPr>
              <w:t>1.</w:t>
            </w:r>
            <w:r>
              <w:rPr>
                <w:rFonts w:ascii="微软雅黑" w:eastAsia="微软雅黑" w:hAnsi="微软雅黑" w:hint="eastAsia"/>
                <w:color w:val="333333"/>
                <w:sz w:val="18"/>
                <w:szCs w:val="18"/>
                <w:shd w:val="clear" w:color="auto" w:fill="FFFFFF"/>
              </w:rPr>
              <w:t>《河南省物业管理条例》第六条、第十条</w:t>
            </w:r>
            <w:r>
              <w:rPr>
                <w:rStyle w:val="apple-converted-space"/>
                <w:rFonts w:ascii="微软雅黑" w:eastAsia="微软雅黑" w:hAnsi="微软雅黑" w:hint="eastAsia"/>
                <w:color w:val="333333"/>
                <w:sz w:val="18"/>
                <w:szCs w:val="18"/>
                <w:shd w:val="clear" w:color="auto" w:fill="FFFFFF"/>
              </w:rPr>
              <w:t> </w:t>
            </w:r>
            <w:r>
              <w:rPr>
                <w:rFonts w:ascii="微软雅黑" w:eastAsia="微软雅黑" w:hAnsi="微软雅黑" w:hint="eastAsia"/>
                <w:color w:val="333333"/>
                <w:sz w:val="18"/>
                <w:szCs w:val="18"/>
                <w:shd w:val="clear" w:color="auto" w:fill="FFFFFF"/>
              </w:rPr>
              <w:t>。</w:t>
            </w:r>
          </w:p>
          <w:p w14:paraId="6F0FC38D" w14:textId="77777777" w:rsidR="007C77A5" w:rsidRDefault="00000000">
            <w:pPr>
              <w:rPr>
                <w:rFonts w:ascii="微软雅黑" w:eastAsia="微软雅黑" w:hAnsi="微软雅黑"/>
                <w:color w:val="333333"/>
                <w:sz w:val="18"/>
                <w:szCs w:val="18"/>
                <w:shd w:val="clear" w:color="auto" w:fill="FFFFFF"/>
              </w:rPr>
            </w:pPr>
            <w:r>
              <w:rPr>
                <w:rFonts w:ascii="微软雅黑" w:eastAsia="微软雅黑" w:hAnsi="微软雅黑" w:hint="eastAsia"/>
                <w:color w:val="333333"/>
                <w:sz w:val="18"/>
                <w:szCs w:val="18"/>
                <w:shd w:val="clear" w:color="auto" w:fill="FFFFFF"/>
              </w:rPr>
              <w:t>2.《河南省住房和城乡建设厅关于做好物业管理备案事项有关工作的通知》（豫建方管【2018】10号）</w:t>
            </w:r>
          </w:p>
          <w:p w14:paraId="4ACDEF22" w14:textId="77777777" w:rsidR="007C77A5" w:rsidRDefault="00000000">
            <w:pPr>
              <w:rPr>
                <w:rFonts w:ascii="微软雅黑" w:eastAsia="微软雅黑" w:hAnsi="微软雅黑"/>
                <w:color w:val="333333"/>
                <w:sz w:val="18"/>
                <w:szCs w:val="18"/>
                <w:shd w:val="clear" w:color="auto" w:fill="FFFFFF"/>
              </w:rPr>
            </w:pPr>
            <w:r>
              <w:rPr>
                <w:rFonts w:ascii="微软雅黑" w:eastAsia="微软雅黑" w:hAnsi="微软雅黑" w:hint="eastAsia"/>
                <w:color w:val="333333"/>
                <w:sz w:val="18"/>
                <w:szCs w:val="18"/>
                <w:shd w:val="clear" w:color="auto" w:fill="FFFFFF"/>
              </w:rPr>
              <w:t>3.《河南省物业管理区域管理办法》</w:t>
            </w:r>
          </w:p>
          <w:p w14:paraId="595BCF61" w14:textId="77777777" w:rsidR="007C77A5" w:rsidRDefault="007C77A5">
            <w:pPr>
              <w:widowControl/>
              <w:spacing w:line="280" w:lineRule="exact"/>
              <w:jc w:val="left"/>
              <w:textAlignment w:val="center"/>
              <w:rPr>
                <w:rFonts w:ascii="宋体" w:hAnsi="宋体" w:cs="宋体"/>
                <w:color w:val="000000"/>
                <w:sz w:val="22"/>
                <w:szCs w:val="22"/>
              </w:rPr>
            </w:pPr>
          </w:p>
        </w:tc>
        <w:tc>
          <w:tcPr>
            <w:tcW w:w="480"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22FA8E3" w14:textId="77777777" w:rsidR="007C77A5" w:rsidRDefault="00000000">
            <w:pPr>
              <w:widowControl/>
              <w:spacing w:line="280" w:lineRule="exact"/>
              <w:jc w:val="center"/>
              <w:textAlignment w:val="center"/>
              <w:rPr>
                <w:rFonts w:ascii="宋体" w:hAnsi="宋体" w:cs="宋体"/>
                <w:color w:val="000000"/>
                <w:sz w:val="22"/>
                <w:szCs w:val="22"/>
              </w:rPr>
            </w:pPr>
            <w:r>
              <w:rPr>
                <w:rFonts w:ascii="宋体" w:hAnsi="宋体" w:cs="宋体" w:hint="eastAsia"/>
                <w:color w:val="000000"/>
                <w:sz w:val="22"/>
                <w:szCs w:val="22"/>
              </w:rPr>
              <w:t>法人</w:t>
            </w:r>
          </w:p>
        </w:tc>
        <w:tc>
          <w:tcPr>
            <w:tcW w:w="515" w:type="dxa"/>
            <w:gridSpan w:val="2"/>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696ECE79" w14:textId="77777777" w:rsidR="007C77A5" w:rsidRDefault="00000000">
            <w:pPr>
              <w:widowControl/>
              <w:spacing w:line="280" w:lineRule="exact"/>
              <w:jc w:val="center"/>
              <w:textAlignment w:val="center"/>
              <w:rPr>
                <w:rFonts w:ascii="宋体" w:hAnsi="宋体" w:cs="宋体"/>
                <w:color w:val="000000"/>
                <w:sz w:val="22"/>
                <w:szCs w:val="22"/>
              </w:rPr>
            </w:pPr>
            <w:r>
              <w:rPr>
                <w:rFonts w:ascii="宋体" w:hAnsi="宋体" w:cs="宋体" w:hint="eastAsia"/>
                <w:color w:val="000000"/>
                <w:kern w:val="0"/>
                <w:sz w:val="22"/>
                <w:szCs w:val="22"/>
              </w:rPr>
              <w:t>舞钢市房产事物服务中心</w:t>
            </w:r>
          </w:p>
        </w:tc>
        <w:tc>
          <w:tcPr>
            <w:tcW w:w="532"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AF3F922"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受理</w:t>
            </w:r>
          </w:p>
        </w:tc>
        <w:tc>
          <w:tcPr>
            <w:tcW w:w="4426"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CA96CE2"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1.受理责任：公示依法应当提交的材料；一次性告知补正材料；依法受理或不予受理（不予受理应当告知理由）。</w:t>
            </w:r>
          </w:p>
        </w:tc>
        <w:tc>
          <w:tcPr>
            <w:tcW w:w="12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AC30AA4" w14:textId="77777777" w:rsidR="007C77A5" w:rsidRDefault="00000000">
            <w:pPr>
              <w:widowControl/>
              <w:spacing w:line="280" w:lineRule="exact"/>
              <w:jc w:val="center"/>
              <w:textAlignment w:val="center"/>
              <w:rPr>
                <w:rFonts w:ascii="宋体" w:hAnsi="宋体" w:cs="宋体"/>
                <w:color w:val="000000"/>
                <w:sz w:val="22"/>
                <w:szCs w:val="22"/>
              </w:rPr>
            </w:pPr>
            <w:r>
              <w:rPr>
                <w:rFonts w:ascii="宋体" w:hAnsi="宋体" w:cs="宋体" w:hint="eastAsia"/>
                <w:color w:val="000000"/>
                <w:sz w:val="22"/>
                <w:szCs w:val="22"/>
              </w:rPr>
              <w:t>物业科</w:t>
            </w:r>
          </w:p>
        </w:tc>
        <w:tc>
          <w:tcPr>
            <w:tcW w:w="52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77C2F09" w14:textId="77777777" w:rsidR="007C77A5" w:rsidRDefault="00000000">
            <w:pPr>
              <w:widowControl/>
              <w:spacing w:line="280" w:lineRule="exact"/>
              <w:jc w:val="center"/>
              <w:textAlignment w:val="center"/>
              <w:rPr>
                <w:rFonts w:ascii="宋体" w:hAnsi="宋体" w:cs="宋体"/>
                <w:color w:val="000000"/>
                <w:sz w:val="22"/>
                <w:szCs w:val="22"/>
              </w:rPr>
            </w:pPr>
            <w:r>
              <w:rPr>
                <w:rFonts w:ascii="宋体" w:hAnsi="宋体" w:cs="宋体" w:hint="eastAsia"/>
                <w:color w:val="000000"/>
                <w:sz w:val="22"/>
                <w:szCs w:val="22"/>
              </w:rPr>
              <w:t>0.5天</w:t>
            </w:r>
          </w:p>
        </w:tc>
        <w:tc>
          <w:tcPr>
            <w:tcW w:w="540" w:type="dxa"/>
            <w:gridSpan w:val="2"/>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522556F7" w14:textId="77777777" w:rsidR="007C77A5" w:rsidRDefault="00000000">
            <w:pPr>
              <w:spacing w:line="240" w:lineRule="exact"/>
              <w:jc w:val="center"/>
              <w:rPr>
                <w:rFonts w:ascii="宋体" w:hAnsi="宋体" w:cs="宋体"/>
                <w:color w:val="000000"/>
                <w:sz w:val="22"/>
                <w:szCs w:val="22"/>
              </w:rPr>
            </w:pPr>
            <w:r>
              <w:rPr>
                <w:rFonts w:ascii="宋体" w:hAnsi="宋体" w:cs="宋体" w:hint="eastAsia"/>
                <w:color w:val="000000"/>
                <w:sz w:val="22"/>
                <w:szCs w:val="22"/>
              </w:rPr>
              <w:t>3</w:t>
            </w:r>
          </w:p>
          <w:p w14:paraId="7D8634BE" w14:textId="77777777" w:rsidR="007C77A5" w:rsidRDefault="007C77A5">
            <w:pPr>
              <w:spacing w:line="240" w:lineRule="exact"/>
              <w:jc w:val="center"/>
              <w:rPr>
                <w:rFonts w:ascii="宋体" w:hAnsi="宋体" w:cs="宋体"/>
                <w:color w:val="000000"/>
                <w:sz w:val="22"/>
                <w:szCs w:val="22"/>
              </w:rPr>
            </w:pPr>
          </w:p>
        </w:tc>
        <w:tc>
          <w:tcPr>
            <w:tcW w:w="705"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0A25642" w14:textId="77777777" w:rsidR="007C77A5" w:rsidRDefault="00000000">
            <w:pPr>
              <w:jc w:val="center"/>
              <w:rPr>
                <w:rFonts w:ascii="宋体" w:hAnsi="宋体" w:cs="宋体"/>
                <w:color w:val="000000"/>
                <w:sz w:val="22"/>
                <w:szCs w:val="22"/>
              </w:rPr>
            </w:pPr>
            <w:r>
              <w:rPr>
                <w:rFonts w:ascii="宋体" w:hAnsi="宋体" w:cs="宋体" w:hint="eastAsia"/>
                <w:color w:val="000000"/>
                <w:sz w:val="22"/>
                <w:szCs w:val="22"/>
              </w:rPr>
              <w:t>不收费</w:t>
            </w:r>
          </w:p>
        </w:tc>
        <w:tc>
          <w:tcPr>
            <w:tcW w:w="708"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ED3F7EC" w14:textId="77777777" w:rsidR="007C77A5" w:rsidRDefault="00000000">
            <w:pPr>
              <w:spacing w:line="3360" w:lineRule="auto"/>
              <w:jc w:val="center"/>
              <w:rPr>
                <w:rFonts w:ascii="宋体" w:hAnsi="宋体" w:cs="宋体"/>
                <w:color w:val="000000"/>
                <w:sz w:val="24"/>
              </w:rPr>
            </w:pPr>
            <w:r>
              <w:rPr>
                <w:rFonts w:ascii="宋体" w:hAnsi="宋体" w:cs="宋体" w:hint="eastAsia"/>
                <w:color w:val="000000"/>
                <w:sz w:val="22"/>
                <w:szCs w:val="22"/>
              </w:rPr>
              <w:t>拟保留</w:t>
            </w:r>
          </w:p>
        </w:tc>
      </w:tr>
      <w:tr w:rsidR="007C77A5" w14:paraId="56A03DAC" w14:textId="77777777">
        <w:trPr>
          <w:gridAfter w:val="1"/>
          <w:wAfter w:w="195" w:type="dxa"/>
          <w:trHeight w:val="1152"/>
        </w:trPr>
        <w:tc>
          <w:tcPr>
            <w:tcW w:w="617" w:type="dxa"/>
            <w:gridSpan w:val="2"/>
            <w:vMerge/>
            <w:tcBorders>
              <w:top w:val="single" w:sz="4" w:space="0" w:color="000000"/>
              <w:left w:val="single" w:sz="4" w:space="0" w:color="000000"/>
              <w:bottom w:val="single" w:sz="4" w:space="0" w:color="000000"/>
              <w:right w:val="single" w:sz="4" w:space="0" w:color="000000"/>
            </w:tcBorders>
            <w:vAlign w:val="center"/>
          </w:tcPr>
          <w:p w14:paraId="0AD00EA9" w14:textId="77777777" w:rsidR="007C77A5" w:rsidRDefault="007C77A5">
            <w:pPr>
              <w:widowControl/>
              <w:spacing w:line="280" w:lineRule="exact"/>
              <w:jc w:val="left"/>
              <w:rPr>
                <w:rFonts w:ascii="宋体" w:hAnsi="宋体" w:cs="宋体"/>
                <w:color w:val="000000"/>
                <w:sz w:val="22"/>
                <w:szCs w:val="22"/>
              </w:rPr>
            </w:pPr>
          </w:p>
        </w:tc>
        <w:tc>
          <w:tcPr>
            <w:tcW w:w="1064" w:type="dxa"/>
            <w:gridSpan w:val="3"/>
            <w:vMerge/>
            <w:tcBorders>
              <w:left w:val="single" w:sz="4" w:space="0" w:color="000000"/>
              <w:right w:val="single" w:sz="4" w:space="0" w:color="000000"/>
            </w:tcBorders>
            <w:vAlign w:val="center"/>
          </w:tcPr>
          <w:p w14:paraId="6ACF2436" w14:textId="77777777" w:rsidR="007C77A5" w:rsidRDefault="007C77A5">
            <w:pPr>
              <w:widowControl/>
              <w:spacing w:line="280" w:lineRule="exact"/>
              <w:jc w:val="left"/>
              <w:rPr>
                <w:rFonts w:ascii="宋体" w:hAnsi="宋体" w:cs="宋体"/>
                <w:color w:val="000000"/>
                <w:sz w:val="22"/>
                <w:szCs w:val="22"/>
              </w:rPr>
            </w:pPr>
          </w:p>
        </w:tc>
        <w:tc>
          <w:tcPr>
            <w:tcW w:w="3176" w:type="dxa"/>
            <w:vMerge/>
            <w:tcBorders>
              <w:top w:val="single" w:sz="4" w:space="0" w:color="000000"/>
              <w:left w:val="single" w:sz="4" w:space="0" w:color="000000"/>
              <w:bottom w:val="single" w:sz="4" w:space="0" w:color="000000"/>
              <w:right w:val="single" w:sz="4" w:space="0" w:color="000000"/>
            </w:tcBorders>
            <w:vAlign w:val="center"/>
          </w:tcPr>
          <w:p w14:paraId="27AD1C03" w14:textId="77777777" w:rsidR="007C77A5" w:rsidRDefault="007C77A5">
            <w:pPr>
              <w:widowControl/>
              <w:spacing w:line="280" w:lineRule="exact"/>
              <w:jc w:val="left"/>
              <w:rPr>
                <w:rFonts w:ascii="宋体" w:hAnsi="宋体" w:cs="宋体"/>
                <w:color w:val="000000"/>
                <w:sz w:val="22"/>
                <w:szCs w:val="22"/>
              </w:rPr>
            </w:pPr>
          </w:p>
        </w:tc>
        <w:tc>
          <w:tcPr>
            <w:tcW w:w="480" w:type="dxa"/>
            <w:gridSpan w:val="2"/>
            <w:vMerge/>
            <w:tcBorders>
              <w:top w:val="single" w:sz="4" w:space="0" w:color="000000"/>
              <w:left w:val="single" w:sz="4" w:space="0" w:color="000000"/>
              <w:bottom w:val="single" w:sz="4" w:space="0" w:color="000000"/>
              <w:right w:val="single" w:sz="4" w:space="0" w:color="000000"/>
            </w:tcBorders>
            <w:vAlign w:val="center"/>
          </w:tcPr>
          <w:p w14:paraId="37186440" w14:textId="77777777" w:rsidR="007C77A5" w:rsidRDefault="007C77A5">
            <w:pPr>
              <w:widowControl/>
              <w:spacing w:line="280" w:lineRule="exact"/>
              <w:jc w:val="left"/>
              <w:rPr>
                <w:rFonts w:ascii="宋体" w:hAnsi="宋体" w:cs="宋体"/>
                <w:color w:val="000000"/>
                <w:sz w:val="22"/>
                <w:szCs w:val="22"/>
              </w:rPr>
            </w:pPr>
          </w:p>
        </w:tc>
        <w:tc>
          <w:tcPr>
            <w:tcW w:w="515" w:type="dxa"/>
            <w:gridSpan w:val="2"/>
            <w:vMerge/>
            <w:tcBorders>
              <w:left w:val="single" w:sz="4" w:space="0" w:color="000000"/>
              <w:right w:val="single" w:sz="4" w:space="0" w:color="000000"/>
            </w:tcBorders>
            <w:vAlign w:val="center"/>
          </w:tcPr>
          <w:p w14:paraId="3DCAB7D4" w14:textId="77777777" w:rsidR="007C77A5" w:rsidRDefault="007C77A5">
            <w:pPr>
              <w:widowControl/>
              <w:spacing w:line="280" w:lineRule="exact"/>
              <w:jc w:val="left"/>
              <w:rPr>
                <w:rFonts w:ascii="宋体" w:hAnsi="宋体" w:cs="宋体"/>
                <w:color w:val="000000"/>
                <w:sz w:val="22"/>
                <w:szCs w:val="22"/>
              </w:rPr>
            </w:pPr>
          </w:p>
        </w:tc>
        <w:tc>
          <w:tcPr>
            <w:tcW w:w="532"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4FB0BEC"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审查</w:t>
            </w:r>
          </w:p>
        </w:tc>
        <w:tc>
          <w:tcPr>
            <w:tcW w:w="4426"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E051049"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2.审查责任：材料审核，现场勘查，根据需要征求相关部门意见，提出初审意见。</w:t>
            </w:r>
          </w:p>
        </w:tc>
        <w:tc>
          <w:tcPr>
            <w:tcW w:w="12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34E9929" w14:textId="77777777" w:rsidR="007C77A5" w:rsidRDefault="00000000">
            <w:pPr>
              <w:widowControl/>
              <w:spacing w:line="240" w:lineRule="exact"/>
              <w:jc w:val="center"/>
              <w:textAlignment w:val="center"/>
              <w:rPr>
                <w:rFonts w:ascii="宋体" w:hAnsi="宋体" w:cs="宋体"/>
                <w:color w:val="000000"/>
                <w:sz w:val="22"/>
                <w:szCs w:val="22"/>
              </w:rPr>
            </w:pPr>
            <w:r>
              <w:rPr>
                <w:rFonts w:ascii="宋体" w:hAnsi="宋体" w:cs="宋体" w:hint="eastAsia"/>
                <w:color w:val="000000"/>
                <w:sz w:val="22"/>
                <w:szCs w:val="22"/>
              </w:rPr>
              <w:t>物业科</w:t>
            </w:r>
          </w:p>
        </w:tc>
        <w:tc>
          <w:tcPr>
            <w:tcW w:w="52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9568F29" w14:textId="77777777" w:rsidR="007C77A5" w:rsidRDefault="00000000">
            <w:pPr>
              <w:spacing w:line="280" w:lineRule="exact"/>
              <w:jc w:val="center"/>
              <w:rPr>
                <w:rFonts w:ascii="宋体" w:hAnsi="宋体" w:cs="宋体"/>
                <w:color w:val="000000"/>
                <w:sz w:val="22"/>
                <w:szCs w:val="22"/>
              </w:rPr>
            </w:pPr>
            <w:r>
              <w:rPr>
                <w:rFonts w:ascii="宋体" w:hAnsi="宋体" w:cs="宋体" w:hint="eastAsia"/>
                <w:color w:val="000000"/>
                <w:sz w:val="22"/>
                <w:szCs w:val="22"/>
              </w:rPr>
              <w:t>1天</w:t>
            </w:r>
          </w:p>
        </w:tc>
        <w:tc>
          <w:tcPr>
            <w:tcW w:w="540" w:type="dxa"/>
            <w:gridSpan w:val="2"/>
            <w:vMerge/>
            <w:tcBorders>
              <w:left w:val="single" w:sz="4" w:space="0" w:color="000000"/>
              <w:right w:val="single" w:sz="4" w:space="0" w:color="000000"/>
            </w:tcBorders>
            <w:tcMar>
              <w:top w:w="15" w:type="dxa"/>
              <w:left w:w="15" w:type="dxa"/>
              <w:bottom w:w="15" w:type="dxa"/>
              <w:right w:w="15" w:type="dxa"/>
            </w:tcMar>
            <w:vAlign w:val="center"/>
          </w:tcPr>
          <w:p w14:paraId="38BF0CDC" w14:textId="77777777" w:rsidR="007C77A5" w:rsidRDefault="007C77A5">
            <w:pPr>
              <w:spacing w:line="240" w:lineRule="exact"/>
              <w:jc w:val="center"/>
              <w:rPr>
                <w:rFonts w:ascii="宋体" w:hAnsi="宋体" w:cs="宋体"/>
                <w:color w:val="000000"/>
                <w:sz w:val="22"/>
                <w:szCs w:val="22"/>
              </w:rPr>
            </w:pPr>
          </w:p>
        </w:tc>
        <w:tc>
          <w:tcPr>
            <w:tcW w:w="705" w:type="dxa"/>
            <w:gridSpan w:val="2"/>
            <w:vMerge/>
            <w:tcBorders>
              <w:top w:val="single" w:sz="4" w:space="0" w:color="000000"/>
              <w:left w:val="single" w:sz="4" w:space="0" w:color="000000"/>
              <w:bottom w:val="single" w:sz="4" w:space="0" w:color="000000"/>
              <w:right w:val="single" w:sz="4" w:space="0" w:color="000000"/>
            </w:tcBorders>
            <w:vAlign w:val="center"/>
          </w:tcPr>
          <w:p w14:paraId="145D1C28" w14:textId="77777777" w:rsidR="007C77A5" w:rsidRDefault="007C77A5">
            <w:pPr>
              <w:widowControl/>
              <w:jc w:val="left"/>
              <w:rPr>
                <w:rFonts w:ascii="宋体" w:hAnsi="宋体" w:cs="宋体"/>
                <w:color w:val="000000"/>
                <w:sz w:val="22"/>
                <w:szCs w:val="22"/>
              </w:rPr>
            </w:pPr>
          </w:p>
        </w:tc>
        <w:tc>
          <w:tcPr>
            <w:tcW w:w="708" w:type="dxa"/>
            <w:gridSpan w:val="2"/>
            <w:vMerge/>
            <w:tcBorders>
              <w:top w:val="single" w:sz="4" w:space="0" w:color="000000"/>
              <w:left w:val="single" w:sz="4" w:space="0" w:color="000000"/>
              <w:bottom w:val="single" w:sz="4" w:space="0" w:color="000000"/>
              <w:right w:val="single" w:sz="4" w:space="0" w:color="000000"/>
            </w:tcBorders>
            <w:vAlign w:val="center"/>
          </w:tcPr>
          <w:p w14:paraId="530DE1E7" w14:textId="77777777" w:rsidR="007C77A5" w:rsidRDefault="007C77A5">
            <w:pPr>
              <w:widowControl/>
              <w:jc w:val="left"/>
              <w:rPr>
                <w:rFonts w:ascii="宋体" w:hAnsi="宋体" w:cs="宋体"/>
                <w:color w:val="000000"/>
                <w:sz w:val="24"/>
              </w:rPr>
            </w:pPr>
          </w:p>
        </w:tc>
      </w:tr>
      <w:tr w:rsidR="007C77A5" w14:paraId="2F5AE05F" w14:textId="77777777">
        <w:trPr>
          <w:gridAfter w:val="1"/>
          <w:wAfter w:w="195" w:type="dxa"/>
          <w:trHeight w:val="954"/>
        </w:trPr>
        <w:tc>
          <w:tcPr>
            <w:tcW w:w="617" w:type="dxa"/>
            <w:gridSpan w:val="2"/>
            <w:vMerge/>
            <w:tcBorders>
              <w:top w:val="single" w:sz="4" w:space="0" w:color="000000"/>
              <w:left w:val="single" w:sz="4" w:space="0" w:color="000000"/>
              <w:bottom w:val="single" w:sz="4" w:space="0" w:color="000000"/>
              <w:right w:val="single" w:sz="4" w:space="0" w:color="000000"/>
            </w:tcBorders>
            <w:vAlign w:val="center"/>
          </w:tcPr>
          <w:p w14:paraId="5C6AD8C2" w14:textId="77777777" w:rsidR="007C77A5" w:rsidRDefault="007C77A5">
            <w:pPr>
              <w:widowControl/>
              <w:spacing w:line="280" w:lineRule="exact"/>
              <w:jc w:val="left"/>
              <w:rPr>
                <w:rFonts w:ascii="宋体" w:hAnsi="宋体" w:cs="宋体"/>
                <w:color w:val="000000"/>
                <w:sz w:val="22"/>
                <w:szCs w:val="22"/>
              </w:rPr>
            </w:pPr>
          </w:p>
        </w:tc>
        <w:tc>
          <w:tcPr>
            <w:tcW w:w="1064" w:type="dxa"/>
            <w:gridSpan w:val="3"/>
            <w:vMerge/>
            <w:tcBorders>
              <w:left w:val="single" w:sz="4" w:space="0" w:color="000000"/>
              <w:right w:val="single" w:sz="4" w:space="0" w:color="000000"/>
            </w:tcBorders>
            <w:vAlign w:val="center"/>
          </w:tcPr>
          <w:p w14:paraId="0A0A6C30" w14:textId="77777777" w:rsidR="007C77A5" w:rsidRDefault="007C77A5">
            <w:pPr>
              <w:widowControl/>
              <w:spacing w:line="280" w:lineRule="exact"/>
              <w:jc w:val="left"/>
              <w:rPr>
                <w:rFonts w:ascii="宋体" w:hAnsi="宋体" w:cs="宋体"/>
                <w:color w:val="000000"/>
                <w:sz w:val="22"/>
                <w:szCs w:val="22"/>
              </w:rPr>
            </w:pPr>
          </w:p>
        </w:tc>
        <w:tc>
          <w:tcPr>
            <w:tcW w:w="3176" w:type="dxa"/>
            <w:vMerge/>
            <w:tcBorders>
              <w:top w:val="single" w:sz="4" w:space="0" w:color="000000"/>
              <w:left w:val="single" w:sz="4" w:space="0" w:color="000000"/>
              <w:bottom w:val="single" w:sz="4" w:space="0" w:color="000000"/>
              <w:right w:val="single" w:sz="4" w:space="0" w:color="000000"/>
            </w:tcBorders>
            <w:vAlign w:val="center"/>
          </w:tcPr>
          <w:p w14:paraId="4CE51B85" w14:textId="77777777" w:rsidR="007C77A5" w:rsidRDefault="007C77A5">
            <w:pPr>
              <w:widowControl/>
              <w:spacing w:line="280" w:lineRule="exact"/>
              <w:jc w:val="left"/>
              <w:rPr>
                <w:rFonts w:ascii="宋体" w:hAnsi="宋体" w:cs="宋体"/>
                <w:color w:val="000000"/>
                <w:sz w:val="22"/>
                <w:szCs w:val="22"/>
              </w:rPr>
            </w:pPr>
          </w:p>
        </w:tc>
        <w:tc>
          <w:tcPr>
            <w:tcW w:w="480" w:type="dxa"/>
            <w:gridSpan w:val="2"/>
            <w:vMerge/>
            <w:tcBorders>
              <w:top w:val="single" w:sz="4" w:space="0" w:color="000000"/>
              <w:left w:val="single" w:sz="4" w:space="0" w:color="000000"/>
              <w:bottom w:val="single" w:sz="4" w:space="0" w:color="000000"/>
              <w:right w:val="single" w:sz="4" w:space="0" w:color="000000"/>
            </w:tcBorders>
            <w:vAlign w:val="center"/>
          </w:tcPr>
          <w:p w14:paraId="0C5D8BFF" w14:textId="77777777" w:rsidR="007C77A5" w:rsidRDefault="007C77A5">
            <w:pPr>
              <w:widowControl/>
              <w:spacing w:line="280" w:lineRule="exact"/>
              <w:jc w:val="left"/>
              <w:rPr>
                <w:rFonts w:ascii="宋体" w:hAnsi="宋体" w:cs="宋体"/>
                <w:color w:val="000000"/>
                <w:sz w:val="22"/>
                <w:szCs w:val="22"/>
              </w:rPr>
            </w:pPr>
          </w:p>
        </w:tc>
        <w:tc>
          <w:tcPr>
            <w:tcW w:w="515" w:type="dxa"/>
            <w:gridSpan w:val="2"/>
            <w:vMerge/>
            <w:tcBorders>
              <w:left w:val="single" w:sz="4" w:space="0" w:color="000000"/>
              <w:right w:val="single" w:sz="4" w:space="0" w:color="000000"/>
            </w:tcBorders>
            <w:vAlign w:val="center"/>
          </w:tcPr>
          <w:p w14:paraId="7BD05E78" w14:textId="77777777" w:rsidR="007C77A5" w:rsidRDefault="007C77A5">
            <w:pPr>
              <w:widowControl/>
              <w:spacing w:line="280" w:lineRule="exact"/>
              <w:jc w:val="left"/>
              <w:rPr>
                <w:rFonts w:ascii="宋体" w:hAnsi="宋体" w:cs="宋体"/>
                <w:color w:val="000000"/>
                <w:sz w:val="22"/>
                <w:szCs w:val="22"/>
              </w:rPr>
            </w:pPr>
          </w:p>
        </w:tc>
        <w:tc>
          <w:tcPr>
            <w:tcW w:w="532"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3C52193"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决定</w:t>
            </w:r>
          </w:p>
        </w:tc>
        <w:tc>
          <w:tcPr>
            <w:tcW w:w="4426"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CA5C12B"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3.决定责任：作出决定（不予行政许可的应当告知理由）；按时办结；法定告知。</w:t>
            </w:r>
          </w:p>
        </w:tc>
        <w:tc>
          <w:tcPr>
            <w:tcW w:w="12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DF07460" w14:textId="77777777" w:rsidR="007C77A5" w:rsidRDefault="00000000">
            <w:pPr>
              <w:widowControl/>
              <w:spacing w:line="240" w:lineRule="exact"/>
              <w:jc w:val="center"/>
              <w:textAlignment w:val="center"/>
              <w:rPr>
                <w:rFonts w:ascii="宋体" w:hAnsi="宋体" w:cs="宋体"/>
                <w:color w:val="000000"/>
                <w:sz w:val="22"/>
                <w:szCs w:val="22"/>
              </w:rPr>
            </w:pPr>
            <w:r>
              <w:rPr>
                <w:rFonts w:ascii="宋体" w:hAnsi="宋体" w:cs="宋体" w:hint="eastAsia"/>
                <w:color w:val="000000"/>
                <w:sz w:val="22"/>
                <w:szCs w:val="22"/>
              </w:rPr>
              <w:t>物业科</w:t>
            </w:r>
          </w:p>
        </w:tc>
        <w:tc>
          <w:tcPr>
            <w:tcW w:w="52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CAD53FA" w14:textId="77777777" w:rsidR="007C77A5" w:rsidRDefault="00000000">
            <w:pPr>
              <w:spacing w:line="280" w:lineRule="exact"/>
              <w:rPr>
                <w:rFonts w:ascii="宋体" w:hAnsi="宋体" w:cs="宋体"/>
                <w:color w:val="000000"/>
                <w:sz w:val="22"/>
                <w:szCs w:val="22"/>
              </w:rPr>
            </w:pPr>
            <w:r>
              <w:rPr>
                <w:rFonts w:ascii="宋体" w:hAnsi="宋体" w:cs="宋体" w:hint="eastAsia"/>
                <w:color w:val="000000"/>
                <w:sz w:val="22"/>
                <w:szCs w:val="22"/>
              </w:rPr>
              <w:t>1天</w:t>
            </w:r>
          </w:p>
        </w:tc>
        <w:tc>
          <w:tcPr>
            <w:tcW w:w="540" w:type="dxa"/>
            <w:gridSpan w:val="2"/>
            <w:vMerge/>
            <w:tcBorders>
              <w:left w:val="single" w:sz="4" w:space="0" w:color="000000"/>
              <w:right w:val="single" w:sz="4" w:space="0" w:color="000000"/>
            </w:tcBorders>
            <w:tcMar>
              <w:top w:w="15" w:type="dxa"/>
              <w:left w:w="15" w:type="dxa"/>
              <w:bottom w:w="15" w:type="dxa"/>
              <w:right w:w="15" w:type="dxa"/>
            </w:tcMar>
            <w:vAlign w:val="center"/>
          </w:tcPr>
          <w:p w14:paraId="307B7424" w14:textId="77777777" w:rsidR="007C77A5" w:rsidRDefault="007C77A5">
            <w:pPr>
              <w:spacing w:line="240" w:lineRule="exact"/>
              <w:jc w:val="center"/>
              <w:rPr>
                <w:rFonts w:ascii="宋体" w:hAnsi="宋体" w:cs="宋体"/>
                <w:color w:val="000000"/>
                <w:sz w:val="22"/>
                <w:szCs w:val="22"/>
              </w:rPr>
            </w:pPr>
          </w:p>
        </w:tc>
        <w:tc>
          <w:tcPr>
            <w:tcW w:w="705" w:type="dxa"/>
            <w:gridSpan w:val="2"/>
            <w:vMerge/>
            <w:tcBorders>
              <w:top w:val="single" w:sz="4" w:space="0" w:color="000000"/>
              <w:left w:val="single" w:sz="4" w:space="0" w:color="000000"/>
              <w:bottom w:val="single" w:sz="4" w:space="0" w:color="000000"/>
              <w:right w:val="single" w:sz="4" w:space="0" w:color="000000"/>
            </w:tcBorders>
            <w:vAlign w:val="center"/>
          </w:tcPr>
          <w:p w14:paraId="0B234626" w14:textId="77777777" w:rsidR="007C77A5" w:rsidRDefault="007C77A5">
            <w:pPr>
              <w:widowControl/>
              <w:jc w:val="left"/>
              <w:rPr>
                <w:rFonts w:ascii="宋体" w:hAnsi="宋体" w:cs="宋体"/>
                <w:color w:val="000000"/>
                <w:sz w:val="22"/>
                <w:szCs w:val="22"/>
              </w:rPr>
            </w:pPr>
          </w:p>
        </w:tc>
        <w:tc>
          <w:tcPr>
            <w:tcW w:w="708" w:type="dxa"/>
            <w:gridSpan w:val="2"/>
            <w:vMerge/>
            <w:tcBorders>
              <w:top w:val="single" w:sz="4" w:space="0" w:color="000000"/>
              <w:left w:val="single" w:sz="4" w:space="0" w:color="000000"/>
              <w:bottom w:val="single" w:sz="4" w:space="0" w:color="000000"/>
              <w:right w:val="single" w:sz="4" w:space="0" w:color="000000"/>
            </w:tcBorders>
            <w:vAlign w:val="center"/>
          </w:tcPr>
          <w:p w14:paraId="6346D4B4" w14:textId="77777777" w:rsidR="007C77A5" w:rsidRDefault="007C77A5">
            <w:pPr>
              <w:widowControl/>
              <w:jc w:val="left"/>
              <w:rPr>
                <w:rFonts w:ascii="宋体" w:hAnsi="宋体" w:cs="宋体"/>
                <w:color w:val="000000"/>
                <w:sz w:val="24"/>
              </w:rPr>
            </w:pPr>
          </w:p>
        </w:tc>
      </w:tr>
      <w:tr w:rsidR="007C77A5" w14:paraId="52937C77" w14:textId="77777777">
        <w:trPr>
          <w:gridAfter w:val="1"/>
          <w:wAfter w:w="195" w:type="dxa"/>
          <w:trHeight w:val="711"/>
        </w:trPr>
        <w:tc>
          <w:tcPr>
            <w:tcW w:w="617" w:type="dxa"/>
            <w:gridSpan w:val="2"/>
            <w:vMerge/>
            <w:tcBorders>
              <w:top w:val="single" w:sz="4" w:space="0" w:color="000000"/>
              <w:left w:val="single" w:sz="4" w:space="0" w:color="000000"/>
              <w:bottom w:val="single" w:sz="4" w:space="0" w:color="000000"/>
              <w:right w:val="single" w:sz="4" w:space="0" w:color="000000"/>
            </w:tcBorders>
            <w:vAlign w:val="center"/>
          </w:tcPr>
          <w:p w14:paraId="4C5E7454" w14:textId="77777777" w:rsidR="007C77A5" w:rsidRDefault="007C77A5">
            <w:pPr>
              <w:widowControl/>
              <w:spacing w:line="280" w:lineRule="exact"/>
              <w:jc w:val="left"/>
              <w:rPr>
                <w:rFonts w:ascii="宋体" w:hAnsi="宋体" w:cs="宋体"/>
                <w:color w:val="000000"/>
                <w:sz w:val="22"/>
                <w:szCs w:val="22"/>
              </w:rPr>
            </w:pPr>
          </w:p>
        </w:tc>
        <w:tc>
          <w:tcPr>
            <w:tcW w:w="1064" w:type="dxa"/>
            <w:gridSpan w:val="3"/>
            <w:vMerge/>
            <w:tcBorders>
              <w:left w:val="single" w:sz="4" w:space="0" w:color="000000"/>
              <w:bottom w:val="single" w:sz="4" w:space="0" w:color="000000"/>
              <w:right w:val="single" w:sz="4" w:space="0" w:color="000000"/>
            </w:tcBorders>
            <w:vAlign w:val="center"/>
          </w:tcPr>
          <w:p w14:paraId="5EA18FDB" w14:textId="77777777" w:rsidR="007C77A5" w:rsidRDefault="007C77A5">
            <w:pPr>
              <w:widowControl/>
              <w:spacing w:line="280" w:lineRule="exact"/>
              <w:jc w:val="left"/>
              <w:rPr>
                <w:rFonts w:ascii="宋体" w:hAnsi="宋体" w:cs="宋体"/>
                <w:color w:val="000000"/>
                <w:sz w:val="22"/>
                <w:szCs w:val="22"/>
              </w:rPr>
            </w:pPr>
          </w:p>
        </w:tc>
        <w:tc>
          <w:tcPr>
            <w:tcW w:w="3176" w:type="dxa"/>
            <w:vMerge/>
            <w:tcBorders>
              <w:top w:val="single" w:sz="4" w:space="0" w:color="000000"/>
              <w:left w:val="single" w:sz="4" w:space="0" w:color="000000"/>
              <w:bottom w:val="single" w:sz="4" w:space="0" w:color="000000"/>
              <w:right w:val="single" w:sz="4" w:space="0" w:color="000000"/>
            </w:tcBorders>
            <w:vAlign w:val="center"/>
          </w:tcPr>
          <w:p w14:paraId="7718C07D" w14:textId="77777777" w:rsidR="007C77A5" w:rsidRDefault="007C77A5">
            <w:pPr>
              <w:widowControl/>
              <w:spacing w:line="280" w:lineRule="exact"/>
              <w:jc w:val="left"/>
              <w:rPr>
                <w:rFonts w:ascii="宋体" w:hAnsi="宋体" w:cs="宋体"/>
                <w:color w:val="000000"/>
                <w:sz w:val="22"/>
                <w:szCs w:val="22"/>
              </w:rPr>
            </w:pPr>
          </w:p>
        </w:tc>
        <w:tc>
          <w:tcPr>
            <w:tcW w:w="480" w:type="dxa"/>
            <w:gridSpan w:val="2"/>
            <w:vMerge/>
            <w:tcBorders>
              <w:top w:val="single" w:sz="4" w:space="0" w:color="000000"/>
              <w:left w:val="single" w:sz="4" w:space="0" w:color="000000"/>
              <w:bottom w:val="single" w:sz="4" w:space="0" w:color="000000"/>
              <w:right w:val="single" w:sz="4" w:space="0" w:color="000000"/>
            </w:tcBorders>
            <w:vAlign w:val="center"/>
          </w:tcPr>
          <w:p w14:paraId="0B9D65E3" w14:textId="77777777" w:rsidR="007C77A5" w:rsidRDefault="007C77A5">
            <w:pPr>
              <w:widowControl/>
              <w:spacing w:line="280" w:lineRule="exact"/>
              <w:jc w:val="left"/>
              <w:rPr>
                <w:rFonts w:ascii="宋体" w:hAnsi="宋体" w:cs="宋体"/>
                <w:color w:val="000000"/>
                <w:sz w:val="22"/>
                <w:szCs w:val="22"/>
              </w:rPr>
            </w:pPr>
          </w:p>
        </w:tc>
        <w:tc>
          <w:tcPr>
            <w:tcW w:w="515" w:type="dxa"/>
            <w:gridSpan w:val="2"/>
            <w:vMerge/>
            <w:tcBorders>
              <w:left w:val="single" w:sz="4" w:space="0" w:color="000000"/>
              <w:bottom w:val="single" w:sz="4" w:space="0" w:color="000000"/>
              <w:right w:val="single" w:sz="4" w:space="0" w:color="000000"/>
            </w:tcBorders>
            <w:vAlign w:val="center"/>
          </w:tcPr>
          <w:p w14:paraId="305A6D4A" w14:textId="77777777" w:rsidR="007C77A5" w:rsidRDefault="007C77A5">
            <w:pPr>
              <w:widowControl/>
              <w:spacing w:line="280" w:lineRule="exact"/>
              <w:jc w:val="left"/>
              <w:rPr>
                <w:rFonts w:ascii="宋体" w:hAnsi="宋体" w:cs="宋体"/>
                <w:color w:val="000000"/>
                <w:sz w:val="22"/>
                <w:szCs w:val="22"/>
              </w:rPr>
            </w:pPr>
          </w:p>
        </w:tc>
        <w:tc>
          <w:tcPr>
            <w:tcW w:w="532" w:type="dxa"/>
            <w:gridSpan w:val="2"/>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181F6FB9"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送达</w:t>
            </w:r>
          </w:p>
        </w:tc>
        <w:tc>
          <w:tcPr>
            <w:tcW w:w="4426" w:type="dxa"/>
            <w:gridSpan w:val="3"/>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090DDCC2"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4.送达责任：制发送达文书；信息公开。</w:t>
            </w:r>
          </w:p>
        </w:tc>
        <w:tc>
          <w:tcPr>
            <w:tcW w:w="1292"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73DABC11" w14:textId="77777777" w:rsidR="007C77A5" w:rsidRDefault="00000000">
            <w:pPr>
              <w:widowControl/>
              <w:spacing w:line="240" w:lineRule="exact"/>
              <w:jc w:val="center"/>
              <w:textAlignment w:val="center"/>
              <w:rPr>
                <w:sz w:val="22"/>
                <w:szCs w:val="22"/>
              </w:rPr>
            </w:pPr>
            <w:r>
              <w:rPr>
                <w:rFonts w:ascii="宋体" w:hAnsi="宋体" w:cs="宋体" w:hint="eastAsia"/>
                <w:color w:val="000000"/>
                <w:sz w:val="22"/>
                <w:szCs w:val="22"/>
              </w:rPr>
              <w:t>物业科</w:t>
            </w:r>
          </w:p>
        </w:tc>
        <w:tc>
          <w:tcPr>
            <w:tcW w:w="525" w:type="dxa"/>
            <w:gridSpan w:val="2"/>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296DBDDB" w14:textId="77777777" w:rsidR="007C77A5" w:rsidRDefault="00000000">
            <w:pPr>
              <w:spacing w:line="280" w:lineRule="exact"/>
              <w:jc w:val="center"/>
              <w:rPr>
                <w:rFonts w:ascii="宋体" w:hAnsi="宋体" w:cs="宋体"/>
                <w:color w:val="000000"/>
                <w:sz w:val="22"/>
                <w:szCs w:val="22"/>
              </w:rPr>
            </w:pPr>
            <w:r>
              <w:rPr>
                <w:rFonts w:ascii="宋体" w:hAnsi="宋体" w:cs="宋体" w:hint="eastAsia"/>
                <w:color w:val="000000"/>
                <w:sz w:val="22"/>
                <w:szCs w:val="22"/>
              </w:rPr>
              <w:t>0.5天</w:t>
            </w:r>
          </w:p>
        </w:tc>
        <w:tc>
          <w:tcPr>
            <w:tcW w:w="540" w:type="dxa"/>
            <w:gridSpan w:val="2"/>
            <w:vMerge/>
            <w:tcBorders>
              <w:left w:val="single" w:sz="4" w:space="0" w:color="000000"/>
              <w:right w:val="single" w:sz="4" w:space="0" w:color="000000"/>
            </w:tcBorders>
            <w:tcMar>
              <w:top w:w="15" w:type="dxa"/>
              <w:left w:w="15" w:type="dxa"/>
              <w:bottom w:w="15" w:type="dxa"/>
              <w:right w:w="15" w:type="dxa"/>
            </w:tcMar>
            <w:vAlign w:val="center"/>
          </w:tcPr>
          <w:p w14:paraId="721940C4" w14:textId="77777777" w:rsidR="007C77A5" w:rsidRDefault="007C77A5">
            <w:pPr>
              <w:spacing w:line="240" w:lineRule="exact"/>
              <w:jc w:val="center"/>
              <w:rPr>
                <w:rFonts w:ascii="宋体" w:hAnsi="宋体" w:cs="宋体"/>
                <w:color w:val="000000"/>
                <w:sz w:val="22"/>
                <w:szCs w:val="22"/>
              </w:rPr>
            </w:pPr>
          </w:p>
        </w:tc>
        <w:tc>
          <w:tcPr>
            <w:tcW w:w="705" w:type="dxa"/>
            <w:gridSpan w:val="2"/>
            <w:vMerge/>
            <w:tcBorders>
              <w:top w:val="single" w:sz="4" w:space="0" w:color="000000"/>
              <w:left w:val="single" w:sz="4" w:space="0" w:color="000000"/>
              <w:bottom w:val="single" w:sz="4" w:space="0" w:color="000000"/>
              <w:right w:val="single" w:sz="4" w:space="0" w:color="000000"/>
            </w:tcBorders>
            <w:vAlign w:val="center"/>
          </w:tcPr>
          <w:p w14:paraId="4DD6809C" w14:textId="77777777" w:rsidR="007C77A5" w:rsidRDefault="007C77A5">
            <w:pPr>
              <w:widowControl/>
              <w:jc w:val="left"/>
              <w:rPr>
                <w:rFonts w:ascii="宋体" w:hAnsi="宋体" w:cs="宋体"/>
                <w:color w:val="000000"/>
                <w:sz w:val="22"/>
                <w:szCs w:val="22"/>
              </w:rPr>
            </w:pPr>
          </w:p>
        </w:tc>
        <w:tc>
          <w:tcPr>
            <w:tcW w:w="708" w:type="dxa"/>
            <w:gridSpan w:val="2"/>
            <w:vMerge/>
            <w:tcBorders>
              <w:top w:val="single" w:sz="4" w:space="0" w:color="000000"/>
              <w:left w:val="single" w:sz="4" w:space="0" w:color="000000"/>
              <w:bottom w:val="single" w:sz="4" w:space="0" w:color="000000"/>
              <w:right w:val="single" w:sz="4" w:space="0" w:color="000000"/>
            </w:tcBorders>
            <w:vAlign w:val="center"/>
          </w:tcPr>
          <w:p w14:paraId="3910BF9B" w14:textId="77777777" w:rsidR="007C77A5" w:rsidRDefault="007C77A5">
            <w:pPr>
              <w:widowControl/>
              <w:jc w:val="left"/>
              <w:rPr>
                <w:rFonts w:ascii="宋体" w:hAnsi="宋体" w:cs="宋体"/>
                <w:color w:val="000000"/>
                <w:sz w:val="24"/>
              </w:rPr>
            </w:pPr>
          </w:p>
        </w:tc>
      </w:tr>
      <w:tr w:rsidR="007C77A5" w14:paraId="7F4A5418" w14:textId="77777777">
        <w:trPr>
          <w:gridAfter w:val="1"/>
          <w:wAfter w:w="195" w:type="dxa"/>
          <w:trHeight w:val="937"/>
        </w:trPr>
        <w:tc>
          <w:tcPr>
            <w:tcW w:w="617" w:type="dxa"/>
            <w:gridSpan w:val="2"/>
            <w:vMerge/>
            <w:tcBorders>
              <w:top w:val="single" w:sz="4" w:space="0" w:color="000000"/>
              <w:left w:val="single" w:sz="4" w:space="0" w:color="000000"/>
              <w:bottom w:val="single" w:sz="4" w:space="0" w:color="000000"/>
              <w:right w:val="single" w:sz="4" w:space="0" w:color="000000"/>
            </w:tcBorders>
            <w:vAlign w:val="center"/>
          </w:tcPr>
          <w:p w14:paraId="7F1AD54A" w14:textId="77777777" w:rsidR="007C77A5" w:rsidRDefault="007C77A5">
            <w:pPr>
              <w:widowControl/>
              <w:spacing w:line="280" w:lineRule="exact"/>
              <w:jc w:val="left"/>
              <w:rPr>
                <w:rFonts w:ascii="宋体" w:hAnsi="宋体" w:cs="宋体"/>
                <w:color w:val="000000"/>
                <w:sz w:val="22"/>
                <w:szCs w:val="22"/>
              </w:rPr>
            </w:pPr>
          </w:p>
        </w:tc>
        <w:tc>
          <w:tcPr>
            <w:tcW w:w="1064" w:type="dxa"/>
            <w:gridSpan w:val="3"/>
            <w:vMerge/>
            <w:tcBorders>
              <w:left w:val="single" w:sz="4" w:space="0" w:color="000000"/>
              <w:bottom w:val="single" w:sz="4" w:space="0" w:color="000000"/>
              <w:right w:val="single" w:sz="4" w:space="0" w:color="000000"/>
            </w:tcBorders>
            <w:vAlign w:val="center"/>
          </w:tcPr>
          <w:p w14:paraId="437585F2" w14:textId="77777777" w:rsidR="007C77A5" w:rsidRDefault="007C77A5">
            <w:pPr>
              <w:widowControl/>
              <w:spacing w:line="280" w:lineRule="exact"/>
              <w:jc w:val="left"/>
              <w:rPr>
                <w:rFonts w:ascii="宋体" w:hAnsi="宋体" w:cs="宋体"/>
                <w:color w:val="000000"/>
                <w:sz w:val="22"/>
                <w:szCs w:val="22"/>
              </w:rPr>
            </w:pPr>
          </w:p>
        </w:tc>
        <w:tc>
          <w:tcPr>
            <w:tcW w:w="3176" w:type="dxa"/>
            <w:vMerge/>
            <w:tcBorders>
              <w:top w:val="single" w:sz="4" w:space="0" w:color="000000"/>
              <w:left w:val="single" w:sz="4" w:space="0" w:color="000000"/>
              <w:bottom w:val="single" w:sz="4" w:space="0" w:color="000000"/>
              <w:right w:val="single" w:sz="4" w:space="0" w:color="000000"/>
            </w:tcBorders>
            <w:vAlign w:val="center"/>
          </w:tcPr>
          <w:p w14:paraId="0EA07DBE" w14:textId="77777777" w:rsidR="007C77A5" w:rsidRDefault="007C77A5">
            <w:pPr>
              <w:widowControl/>
              <w:spacing w:line="280" w:lineRule="exact"/>
              <w:jc w:val="left"/>
              <w:rPr>
                <w:rFonts w:ascii="宋体" w:hAnsi="宋体" w:cs="宋体"/>
                <w:color w:val="000000"/>
                <w:sz w:val="22"/>
                <w:szCs w:val="22"/>
              </w:rPr>
            </w:pPr>
          </w:p>
        </w:tc>
        <w:tc>
          <w:tcPr>
            <w:tcW w:w="480" w:type="dxa"/>
            <w:gridSpan w:val="2"/>
            <w:vMerge/>
            <w:tcBorders>
              <w:top w:val="single" w:sz="4" w:space="0" w:color="000000"/>
              <w:left w:val="single" w:sz="4" w:space="0" w:color="000000"/>
              <w:bottom w:val="single" w:sz="4" w:space="0" w:color="000000"/>
              <w:right w:val="single" w:sz="4" w:space="0" w:color="000000"/>
            </w:tcBorders>
            <w:vAlign w:val="center"/>
          </w:tcPr>
          <w:p w14:paraId="3E0499EC" w14:textId="77777777" w:rsidR="007C77A5" w:rsidRDefault="007C77A5">
            <w:pPr>
              <w:widowControl/>
              <w:spacing w:line="280" w:lineRule="exact"/>
              <w:jc w:val="left"/>
              <w:rPr>
                <w:rFonts w:ascii="宋体" w:hAnsi="宋体" w:cs="宋体"/>
                <w:color w:val="000000"/>
                <w:sz w:val="22"/>
                <w:szCs w:val="22"/>
              </w:rPr>
            </w:pPr>
          </w:p>
        </w:tc>
        <w:tc>
          <w:tcPr>
            <w:tcW w:w="515" w:type="dxa"/>
            <w:gridSpan w:val="2"/>
            <w:vMerge/>
            <w:tcBorders>
              <w:left w:val="single" w:sz="4" w:space="0" w:color="000000"/>
              <w:bottom w:val="single" w:sz="4" w:space="0" w:color="000000"/>
              <w:right w:val="single" w:sz="4" w:space="0" w:color="000000"/>
            </w:tcBorders>
            <w:vAlign w:val="center"/>
          </w:tcPr>
          <w:p w14:paraId="5191B98A" w14:textId="77777777" w:rsidR="007C77A5" w:rsidRDefault="007C77A5">
            <w:pPr>
              <w:widowControl/>
              <w:spacing w:line="280" w:lineRule="exact"/>
              <w:jc w:val="left"/>
              <w:rPr>
                <w:rFonts w:ascii="宋体" w:hAnsi="宋体" w:cs="宋体"/>
                <w:color w:val="000000"/>
                <w:sz w:val="22"/>
                <w:szCs w:val="22"/>
              </w:rPr>
            </w:pPr>
          </w:p>
        </w:tc>
        <w:tc>
          <w:tcPr>
            <w:tcW w:w="532" w:type="dxa"/>
            <w:gridSpan w:val="2"/>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5E87D5EC"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事后监管</w:t>
            </w:r>
          </w:p>
        </w:tc>
        <w:tc>
          <w:tcPr>
            <w:tcW w:w="4426" w:type="dxa"/>
            <w:gridSpan w:val="3"/>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1C26A311"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5.事后监管责任：加强项目的监督检查，确保备案与核准内容一致。</w:t>
            </w:r>
          </w:p>
        </w:tc>
        <w:tc>
          <w:tcPr>
            <w:tcW w:w="1292"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114A7EF9" w14:textId="77777777" w:rsidR="007C77A5" w:rsidRDefault="00000000">
            <w:pPr>
              <w:widowControl/>
              <w:spacing w:line="240" w:lineRule="exact"/>
              <w:jc w:val="center"/>
              <w:textAlignment w:val="center"/>
              <w:rPr>
                <w:sz w:val="22"/>
                <w:szCs w:val="22"/>
              </w:rPr>
            </w:pPr>
            <w:r>
              <w:rPr>
                <w:rFonts w:ascii="宋体" w:hAnsi="宋体" w:cs="宋体" w:hint="eastAsia"/>
                <w:color w:val="000000"/>
                <w:sz w:val="22"/>
                <w:szCs w:val="22"/>
              </w:rPr>
              <w:t>物业科</w:t>
            </w:r>
          </w:p>
        </w:tc>
        <w:tc>
          <w:tcPr>
            <w:tcW w:w="525" w:type="dxa"/>
            <w:gridSpan w:val="2"/>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71F5C7FB" w14:textId="77777777" w:rsidR="007C77A5" w:rsidRDefault="007C77A5">
            <w:pPr>
              <w:spacing w:line="280" w:lineRule="exact"/>
              <w:jc w:val="center"/>
              <w:rPr>
                <w:rFonts w:ascii="宋体" w:hAnsi="宋体" w:cs="宋体"/>
                <w:color w:val="000000"/>
                <w:sz w:val="22"/>
                <w:szCs w:val="22"/>
              </w:rPr>
            </w:pPr>
          </w:p>
        </w:tc>
        <w:tc>
          <w:tcPr>
            <w:tcW w:w="540" w:type="dxa"/>
            <w:gridSpan w:val="2"/>
            <w:vMerge/>
            <w:tcBorders>
              <w:left w:val="single" w:sz="4" w:space="0" w:color="000000"/>
              <w:bottom w:val="single" w:sz="4" w:space="0" w:color="000000"/>
              <w:right w:val="single" w:sz="4" w:space="0" w:color="000000"/>
            </w:tcBorders>
            <w:tcMar>
              <w:top w:w="15" w:type="dxa"/>
              <w:left w:w="15" w:type="dxa"/>
              <w:bottom w:w="15" w:type="dxa"/>
              <w:right w:w="15" w:type="dxa"/>
            </w:tcMar>
            <w:vAlign w:val="center"/>
          </w:tcPr>
          <w:p w14:paraId="7D05EADB" w14:textId="77777777" w:rsidR="007C77A5" w:rsidRDefault="007C77A5">
            <w:pPr>
              <w:spacing w:line="240" w:lineRule="exact"/>
              <w:jc w:val="center"/>
              <w:rPr>
                <w:rFonts w:ascii="宋体" w:hAnsi="宋体" w:cs="宋体"/>
                <w:color w:val="000000"/>
                <w:sz w:val="22"/>
                <w:szCs w:val="22"/>
              </w:rPr>
            </w:pPr>
          </w:p>
        </w:tc>
        <w:tc>
          <w:tcPr>
            <w:tcW w:w="705" w:type="dxa"/>
            <w:gridSpan w:val="2"/>
            <w:vMerge/>
            <w:tcBorders>
              <w:top w:val="single" w:sz="4" w:space="0" w:color="000000"/>
              <w:left w:val="single" w:sz="4" w:space="0" w:color="000000"/>
              <w:bottom w:val="single" w:sz="4" w:space="0" w:color="000000"/>
              <w:right w:val="single" w:sz="4" w:space="0" w:color="000000"/>
            </w:tcBorders>
            <w:vAlign w:val="center"/>
          </w:tcPr>
          <w:p w14:paraId="670FCB5E" w14:textId="77777777" w:rsidR="007C77A5" w:rsidRDefault="007C77A5">
            <w:pPr>
              <w:widowControl/>
              <w:jc w:val="left"/>
              <w:rPr>
                <w:rFonts w:ascii="宋体" w:hAnsi="宋体" w:cs="宋体"/>
                <w:color w:val="000000"/>
                <w:sz w:val="22"/>
                <w:szCs w:val="22"/>
              </w:rPr>
            </w:pPr>
          </w:p>
        </w:tc>
        <w:tc>
          <w:tcPr>
            <w:tcW w:w="708" w:type="dxa"/>
            <w:gridSpan w:val="2"/>
            <w:vMerge/>
            <w:tcBorders>
              <w:top w:val="single" w:sz="4" w:space="0" w:color="000000"/>
              <w:left w:val="single" w:sz="4" w:space="0" w:color="000000"/>
              <w:bottom w:val="single" w:sz="4" w:space="0" w:color="000000"/>
              <w:right w:val="single" w:sz="4" w:space="0" w:color="000000"/>
            </w:tcBorders>
            <w:vAlign w:val="center"/>
          </w:tcPr>
          <w:p w14:paraId="63F9C012" w14:textId="77777777" w:rsidR="007C77A5" w:rsidRDefault="007C77A5">
            <w:pPr>
              <w:widowControl/>
              <w:jc w:val="left"/>
              <w:rPr>
                <w:rFonts w:ascii="宋体" w:hAnsi="宋体" w:cs="宋体"/>
                <w:color w:val="000000"/>
                <w:sz w:val="24"/>
              </w:rPr>
            </w:pPr>
          </w:p>
        </w:tc>
      </w:tr>
      <w:tr w:rsidR="007C77A5" w14:paraId="5E54C1C9" w14:textId="77777777">
        <w:trPr>
          <w:gridAfter w:val="1"/>
          <w:wAfter w:w="195" w:type="dxa"/>
          <w:trHeight w:val="370"/>
        </w:trPr>
        <w:tc>
          <w:tcPr>
            <w:tcW w:w="14580" w:type="dxa"/>
            <w:gridSpan w:val="24"/>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tbl>
            <w:tblPr>
              <w:tblW w:w="14955" w:type="dxa"/>
              <w:tblBorders>
                <w:insideH w:val="none" w:sz="4" w:space="0" w:color="auto"/>
                <w:insideV w:val="none" w:sz="4" w:space="0" w:color="auto"/>
              </w:tblBorders>
              <w:tblLayout w:type="fixed"/>
              <w:tblCellMar>
                <w:left w:w="0" w:type="dxa"/>
                <w:right w:w="0" w:type="dxa"/>
              </w:tblCellMar>
              <w:tblLook w:val="04A0" w:firstRow="1" w:lastRow="0" w:firstColumn="1" w:lastColumn="0" w:noHBand="0" w:noVBand="1"/>
            </w:tblPr>
            <w:tblGrid>
              <w:gridCol w:w="14955"/>
            </w:tblGrid>
            <w:tr w:rsidR="007C77A5" w14:paraId="6141BCD8" w14:textId="77777777">
              <w:trPr>
                <w:trHeight w:val="345"/>
              </w:trPr>
              <w:tc>
                <w:tcPr>
                  <w:tcW w:w="14955" w:type="dxa"/>
                  <w:tcMar>
                    <w:top w:w="15" w:type="dxa"/>
                    <w:left w:w="15" w:type="dxa"/>
                    <w:right w:w="15" w:type="dxa"/>
                  </w:tcMar>
                  <w:vAlign w:val="center"/>
                </w:tcPr>
                <w:p w14:paraId="61890996" w14:textId="77777777" w:rsidR="007C77A5" w:rsidRDefault="00000000">
                  <w:pPr>
                    <w:widowControl/>
                    <w:jc w:val="left"/>
                    <w:textAlignment w:val="center"/>
                    <w:rPr>
                      <w:rFonts w:ascii="宋体" w:hAnsi="宋体" w:cs="宋体"/>
                      <w:color w:val="000000"/>
                      <w:sz w:val="16"/>
                      <w:szCs w:val="16"/>
                    </w:rPr>
                  </w:pPr>
                  <w:r>
                    <w:rPr>
                      <w:rFonts w:ascii="宋体" w:hAnsi="宋体" w:cs="宋体" w:hint="eastAsia"/>
                      <w:color w:val="000000"/>
                      <w:kern w:val="0"/>
                      <w:sz w:val="22"/>
                      <w:szCs w:val="22"/>
                    </w:rPr>
                    <w:t xml:space="preserve">服务电话：   0375-8166321              </w:t>
                  </w:r>
                  <w:r>
                    <w:rPr>
                      <w:rFonts w:ascii="宋体" w:hAnsi="宋体" w:cs="宋体" w:hint="eastAsia"/>
                      <w:color w:val="000000"/>
                      <w:kern w:val="0"/>
                      <w:szCs w:val="21"/>
                    </w:rPr>
                    <w:t>投诉机构：</w:t>
                  </w:r>
                  <w:r>
                    <w:rPr>
                      <w:rFonts w:ascii="宋体" w:hAnsi="宋体" w:cs="宋体" w:hint="eastAsia"/>
                      <w:color w:val="000000"/>
                      <w:kern w:val="0"/>
                      <w:sz w:val="22"/>
                      <w:szCs w:val="22"/>
                    </w:rPr>
                    <w:t>舞钢市住房和城乡规划建设局纪检监察室</w:t>
                  </w:r>
                  <w:r>
                    <w:rPr>
                      <w:rFonts w:ascii="宋体" w:hAnsi="宋体" w:cs="宋体"/>
                      <w:color w:val="000000"/>
                      <w:kern w:val="0"/>
                      <w:szCs w:val="21"/>
                    </w:rPr>
                    <w:t xml:space="preserve">                  </w:t>
                  </w:r>
                  <w:r>
                    <w:rPr>
                      <w:rFonts w:ascii="宋体" w:hAnsi="宋体" w:cs="宋体" w:hint="eastAsia"/>
                      <w:color w:val="000000"/>
                      <w:kern w:val="0"/>
                      <w:szCs w:val="21"/>
                    </w:rPr>
                    <w:t>投诉电话：</w:t>
                  </w:r>
                  <w:r>
                    <w:rPr>
                      <w:rFonts w:ascii="宋体" w:hAnsi="宋体" w:cs="宋体"/>
                      <w:color w:val="000000"/>
                      <w:kern w:val="0"/>
                      <w:szCs w:val="21"/>
                    </w:rPr>
                    <w:t>0375-8166899</w:t>
                  </w:r>
                </w:p>
              </w:tc>
            </w:tr>
          </w:tbl>
          <w:p w14:paraId="31F6A640" w14:textId="77777777" w:rsidR="007C77A5" w:rsidRDefault="007C77A5">
            <w:pPr>
              <w:widowControl/>
              <w:jc w:val="left"/>
              <w:textAlignment w:val="center"/>
              <w:rPr>
                <w:rFonts w:ascii="宋体" w:hAnsi="宋体" w:cs="宋体"/>
                <w:color w:val="000000"/>
                <w:sz w:val="22"/>
                <w:szCs w:val="22"/>
              </w:rPr>
            </w:pPr>
          </w:p>
        </w:tc>
      </w:tr>
      <w:tr w:rsidR="007C77A5" w14:paraId="7E8274FE" w14:textId="77777777">
        <w:trPr>
          <w:gridAfter w:val="1"/>
          <w:wAfter w:w="195" w:type="dxa"/>
          <w:trHeight w:val="390"/>
        </w:trPr>
        <w:tc>
          <w:tcPr>
            <w:tcW w:w="14580" w:type="dxa"/>
            <w:gridSpan w:val="24"/>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49B225E" w14:textId="77777777" w:rsidR="007C77A5"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 xml:space="preserve">受理地点：舞钢市行政服务中心房管事务服务中心窗口   </w:t>
            </w:r>
          </w:p>
        </w:tc>
      </w:tr>
      <w:tr w:rsidR="007C77A5" w14:paraId="437273C4" w14:textId="77777777">
        <w:trPr>
          <w:gridAfter w:val="1"/>
          <w:wAfter w:w="195" w:type="dxa"/>
          <w:trHeight w:val="821"/>
        </w:trPr>
        <w:tc>
          <w:tcPr>
            <w:tcW w:w="14580" w:type="dxa"/>
            <w:gridSpan w:val="24"/>
            <w:tcBorders>
              <w:top w:val="nil"/>
              <w:left w:val="nil"/>
              <w:bottom w:val="single" w:sz="4" w:space="0" w:color="000000"/>
              <w:right w:val="nil"/>
            </w:tcBorders>
            <w:tcMar>
              <w:top w:w="15" w:type="dxa"/>
              <w:left w:w="15" w:type="dxa"/>
              <w:bottom w:w="15" w:type="dxa"/>
              <w:right w:w="15" w:type="dxa"/>
            </w:tcMar>
            <w:vAlign w:val="center"/>
          </w:tcPr>
          <w:p w14:paraId="6DCF366C" w14:textId="77777777" w:rsidR="007C77A5" w:rsidRDefault="00000000">
            <w:pPr>
              <w:widowControl/>
              <w:jc w:val="center"/>
              <w:textAlignment w:val="center"/>
              <w:rPr>
                <w:rFonts w:ascii="宋体" w:eastAsia="方正小标宋简体" w:hAnsi="宋体" w:cs="宋体"/>
                <w:color w:val="000000"/>
                <w:kern w:val="0"/>
                <w:sz w:val="44"/>
                <w:szCs w:val="44"/>
              </w:rPr>
            </w:pPr>
            <w:r>
              <w:rPr>
                <w:rFonts w:ascii="宋体" w:eastAsia="方正小标宋简体" w:hAnsi="宋体" w:cs="宋体" w:hint="eastAsia"/>
                <w:color w:val="000000"/>
                <w:kern w:val="0"/>
                <w:sz w:val="44"/>
                <w:szCs w:val="44"/>
              </w:rPr>
              <w:lastRenderedPageBreak/>
              <w:t>舞钢市住房和城乡建设局权力清单和责任清单统计表</w:t>
            </w:r>
          </w:p>
          <w:p w14:paraId="4167BAB4" w14:textId="77777777" w:rsidR="007C77A5" w:rsidRDefault="00000000">
            <w:pPr>
              <w:widowControl/>
              <w:jc w:val="left"/>
              <w:textAlignment w:val="center"/>
              <w:rPr>
                <w:rFonts w:ascii="宋体" w:hAnsi="宋体" w:cs="宋体"/>
                <w:color w:val="000000"/>
                <w:sz w:val="24"/>
              </w:rPr>
            </w:pPr>
            <w:r>
              <w:rPr>
                <w:rFonts w:ascii="宋体" w:hAnsi="宋体" w:cs="宋体" w:hint="eastAsia"/>
                <w:color w:val="000000"/>
                <w:kern w:val="0"/>
                <w:sz w:val="24"/>
              </w:rPr>
              <w:t>职权类别：其他权力</w:t>
            </w:r>
          </w:p>
        </w:tc>
      </w:tr>
      <w:tr w:rsidR="007C77A5" w14:paraId="70589AED" w14:textId="77777777">
        <w:trPr>
          <w:gridAfter w:val="1"/>
          <w:wAfter w:w="195" w:type="dxa"/>
          <w:trHeight w:val="818"/>
        </w:trPr>
        <w:tc>
          <w:tcPr>
            <w:tcW w:w="617"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8D00105"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序号</w:t>
            </w:r>
          </w:p>
        </w:tc>
        <w:tc>
          <w:tcPr>
            <w:tcW w:w="1064"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EC3D5FC"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职权名称</w:t>
            </w:r>
          </w:p>
        </w:tc>
        <w:tc>
          <w:tcPr>
            <w:tcW w:w="317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9F51517"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实施依据</w:t>
            </w:r>
          </w:p>
        </w:tc>
        <w:tc>
          <w:tcPr>
            <w:tcW w:w="48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A36E69B"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实施对象</w:t>
            </w:r>
          </w:p>
        </w:tc>
        <w:tc>
          <w:tcPr>
            <w:tcW w:w="51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7397437"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实施机构</w:t>
            </w:r>
          </w:p>
        </w:tc>
        <w:tc>
          <w:tcPr>
            <w:tcW w:w="532"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22C4CC0"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办理环节</w:t>
            </w:r>
          </w:p>
        </w:tc>
        <w:tc>
          <w:tcPr>
            <w:tcW w:w="4426"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8895BCF"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责任事项</w:t>
            </w:r>
          </w:p>
        </w:tc>
        <w:tc>
          <w:tcPr>
            <w:tcW w:w="12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893E9FE"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责任</w:t>
            </w:r>
            <w:r>
              <w:rPr>
                <w:rFonts w:ascii="黑体" w:eastAsia="黑体" w:hAnsi="宋体" w:cs="黑体" w:hint="eastAsia"/>
                <w:color w:val="000000"/>
                <w:kern w:val="0"/>
                <w:sz w:val="22"/>
                <w:szCs w:val="22"/>
              </w:rPr>
              <w:br/>
              <w:t>科室</w:t>
            </w:r>
          </w:p>
        </w:tc>
        <w:tc>
          <w:tcPr>
            <w:tcW w:w="52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D848E4A"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承诺时限</w:t>
            </w:r>
          </w:p>
        </w:tc>
        <w:tc>
          <w:tcPr>
            <w:tcW w:w="54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1537EA2"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法定时限</w:t>
            </w:r>
          </w:p>
        </w:tc>
        <w:tc>
          <w:tcPr>
            <w:tcW w:w="70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B2DC6D8"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收费情况及依据</w:t>
            </w:r>
          </w:p>
        </w:tc>
        <w:tc>
          <w:tcPr>
            <w:tcW w:w="708"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6323CF0"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调整意见及理由</w:t>
            </w:r>
          </w:p>
        </w:tc>
      </w:tr>
      <w:tr w:rsidR="007C77A5" w14:paraId="7F417D7D" w14:textId="77777777">
        <w:trPr>
          <w:gridAfter w:val="1"/>
          <w:wAfter w:w="195" w:type="dxa"/>
          <w:trHeight w:val="1276"/>
        </w:trPr>
        <w:tc>
          <w:tcPr>
            <w:tcW w:w="617"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23C6AD7" w14:textId="77777777" w:rsidR="007C77A5" w:rsidRDefault="00000000">
            <w:pPr>
              <w:widowControl/>
              <w:spacing w:line="280" w:lineRule="exact"/>
              <w:jc w:val="center"/>
              <w:textAlignment w:val="center"/>
              <w:rPr>
                <w:rFonts w:ascii="宋体" w:hAnsi="宋体" w:cs="宋体"/>
                <w:color w:val="000000"/>
                <w:sz w:val="22"/>
                <w:szCs w:val="22"/>
              </w:rPr>
            </w:pPr>
            <w:r>
              <w:rPr>
                <w:rFonts w:ascii="宋体" w:hAnsi="宋体" w:cs="宋体" w:hint="eastAsia"/>
                <w:color w:val="000000"/>
                <w:sz w:val="22"/>
                <w:szCs w:val="22"/>
              </w:rPr>
              <w:t>2</w:t>
            </w:r>
          </w:p>
        </w:tc>
        <w:tc>
          <w:tcPr>
            <w:tcW w:w="1064" w:type="dxa"/>
            <w:gridSpan w:val="3"/>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32DB6D95"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物业服务合同备案</w:t>
            </w:r>
          </w:p>
        </w:tc>
        <w:tc>
          <w:tcPr>
            <w:tcW w:w="3176"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707BECD" w14:textId="77777777" w:rsidR="007C77A5" w:rsidRDefault="00000000">
            <w:pPr>
              <w:rPr>
                <w:rFonts w:ascii="宋体" w:hAnsi="宋体"/>
                <w:sz w:val="15"/>
                <w:szCs w:val="15"/>
              </w:rPr>
            </w:pPr>
            <w:r>
              <w:rPr>
                <w:rFonts w:ascii="宋体" w:hAnsi="宋体" w:hint="eastAsia"/>
                <w:sz w:val="15"/>
                <w:szCs w:val="15"/>
              </w:rPr>
              <w:t>1.南省物业管理条例》第四十九条  业主大会选聘物业服务企业的，业主委员会应当与物业服务企业签订物业服务合同。鼓励业主大会采用招投标方式选聘物业服务企业。</w:t>
            </w:r>
          </w:p>
          <w:p w14:paraId="6F2F97DC" w14:textId="77777777" w:rsidR="007C77A5" w:rsidRDefault="00000000">
            <w:pPr>
              <w:rPr>
                <w:rFonts w:ascii="宋体" w:hAnsi="宋体"/>
                <w:sz w:val="15"/>
                <w:szCs w:val="15"/>
              </w:rPr>
            </w:pPr>
            <w:r>
              <w:rPr>
                <w:rFonts w:ascii="宋体" w:hAnsi="宋体" w:hint="eastAsia"/>
                <w:sz w:val="15"/>
                <w:szCs w:val="15"/>
              </w:rPr>
              <w:t>物业服务合同应当对物业服务事项、服务标准、服务费用、收费方式、双方的权利义务、物业管理用房、专项维修资金的使用、合同期限、违约责任等内容进行约定。</w:t>
            </w:r>
          </w:p>
          <w:p w14:paraId="0FE1C783" w14:textId="77777777" w:rsidR="007C77A5" w:rsidRDefault="00000000">
            <w:pPr>
              <w:rPr>
                <w:rFonts w:ascii="微软雅黑" w:eastAsia="微软雅黑" w:hAnsi="微软雅黑"/>
                <w:color w:val="333333"/>
                <w:sz w:val="15"/>
                <w:szCs w:val="15"/>
                <w:shd w:val="clear" w:color="auto" w:fill="FFFFFF"/>
              </w:rPr>
            </w:pPr>
            <w:r>
              <w:rPr>
                <w:rFonts w:ascii="宋体" w:hAnsi="宋体" w:hint="eastAsia"/>
                <w:sz w:val="15"/>
                <w:szCs w:val="15"/>
              </w:rPr>
              <w:t>物业服务企业应当自物业服务合同签订之日起十五日内，将服务合同报送物业所在地县（市、区）人民政府物业管理行政主管部门和街道办事处、乡镇人民政府备案。2.</w:t>
            </w:r>
            <w:r>
              <w:rPr>
                <w:rFonts w:ascii="微软雅黑" w:eastAsia="微软雅黑" w:hAnsi="微软雅黑" w:hint="eastAsia"/>
                <w:color w:val="333333"/>
                <w:sz w:val="15"/>
                <w:szCs w:val="15"/>
                <w:shd w:val="clear" w:color="auto" w:fill="FFFFFF"/>
              </w:rPr>
              <w:t>《河南省住房和城乡建设厅关于做好物业管理备案事项有关工作的通知》（豫建方管【2018】10号）</w:t>
            </w:r>
          </w:p>
          <w:p w14:paraId="63AFB857" w14:textId="77777777" w:rsidR="007C77A5" w:rsidRDefault="007C77A5">
            <w:pPr>
              <w:rPr>
                <w:rFonts w:ascii="宋体" w:hAnsi="宋体"/>
                <w:szCs w:val="21"/>
              </w:rPr>
            </w:pPr>
          </w:p>
        </w:tc>
        <w:tc>
          <w:tcPr>
            <w:tcW w:w="480"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73FD3F2" w14:textId="77777777" w:rsidR="007C77A5" w:rsidRDefault="00000000">
            <w:pPr>
              <w:widowControl/>
              <w:spacing w:line="280" w:lineRule="exact"/>
              <w:jc w:val="center"/>
              <w:textAlignment w:val="center"/>
              <w:rPr>
                <w:rFonts w:ascii="宋体" w:hAnsi="宋体" w:cs="宋体"/>
                <w:color w:val="000000"/>
                <w:sz w:val="22"/>
                <w:szCs w:val="22"/>
              </w:rPr>
            </w:pPr>
            <w:r>
              <w:rPr>
                <w:rFonts w:ascii="宋体" w:hAnsi="宋体" w:cs="宋体" w:hint="eastAsia"/>
                <w:color w:val="000000"/>
                <w:sz w:val="22"/>
                <w:szCs w:val="22"/>
              </w:rPr>
              <w:t>法人</w:t>
            </w:r>
          </w:p>
        </w:tc>
        <w:tc>
          <w:tcPr>
            <w:tcW w:w="515" w:type="dxa"/>
            <w:gridSpan w:val="2"/>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16B2CBCD" w14:textId="77777777" w:rsidR="007C77A5" w:rsidRDefault="00000000">
            <w:pPr>
              <w:widowControl/>
              <w:spacing w:line="280" w:lineRule="exact"/>
              <w:jc w:val="center"/>
              <w:textAlignment w:val="center"/>
              <w:rPr>
                <w:rFonts w:ascii="宋体" w:hAnsi="宋体" w:cs="宋体"/>
                <w:color w:val="000000"/>
                <w:sz w:val="22"/>
                <w:szCs w:val="22"/>
              </w:rPr>
            </w:pPr>
            <w:r>
              <w:rPr>
                <w:rFonts w:ascii="宋体" w:hAnsi="宋体" w:cs="宋体" w:hint="eastAsia"/>
                <w:color w:val="000000"/>
                <w:kern w:val="0"/>
                <w:sz w:val="22"/>
                <w:szCs w:val="22"/>
              </w:rPr>
              <w:t xml:space="preserve">舞钢市房产事务服务中心          </w:t>
            </w:r>
          </w:p>
        </w:tc>
        <w:tc>
          <w:tcPr>
            <w:tcW w:w="532"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44125A0"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受理</w:t>
            </w:r>
          </w:p>
        </w:tc>
        <w:tc>
          <w:tcPr>
            <w:tcW w:w="4426"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24D6722"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1.受理责任：公示依法应当提交的材料；一次性告知补正材料；依法受理或不予受理（不予受理应当告知理由）。</w:t>
            </w:r>
          </w:p>
        </w:tc>
        <w:tc>
          <w:tcPr>
            <w:tcW w:w="12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E7A4E6E" w14:textId="77777777" w:rsidR="007C77A5" w:rsidRDefault="00000000">
            <w:pPr>
              <w:widowControl/>
              <w:spacing w:line="280" w:lineRule="exact"/>
              <w:jc w:val="center"/>
              <w:textAlignment w:val="center"/>
              <w:rPr>
                <w:rFonts w:ascii="宋体" w:hAnsi="宋体" w:cs="宋体"/>
                <w:color w:val="000000"/>
                <w:sz w:val="22"/>
                <w:szCs w:val="22"/>
              </w:rPr>
            </w:pPr>
            <w:r>
              <w:rPr>
                <w:rFonts w:ascii="宋体" w:hAnsi="宋体" w:cs="宋体" w:hint="eastAsia"/>
                <w:color w:val="000000"/>
                <w:sz w:val="22"/>
                <w:szCs w:val="22"/>
              </w:rPr>
              <w:t>物业科</w:t>
            </w:r>
          </w:p>
        </w:tc>
        <w:tc>
          <w:tcPr>
            <w:tcW w:w="52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51FABF4" w14:textId="77777777" w:rsidR="007C77A5" w:rsidRDefault="00000000">
            <w:pPr>
              <w:widowControl/>
              <w:spacing w:line="280" w:lineRule="exact"/>
              <w:jc w:val="center"/>
              <w:textAlignment w:val="center"/>
              <w:rPr>
                <w:rFonts w:ascii="宋体" w:hAnsi="宋体" w:cs="宋体"/>
                <w:color w:val="000000"/>
                <w:sz w:val="22"/>
                <w:szCs w:val="22"/>
              </w:rPr>
            </w:pPr>
            <w:r>
              <w:rPr>
                <w:rFonts w:ascii="宋体" w:hAnsi="宋体" w:cs="宋体" w:hint="eastAsia"/>
                <w:color w:val="000000"/>
                <w:sz w:val="22"/>
                <w:szCs w:val="22"/>
              </w:rPr>
              <w:t>0.5</w:t>
            </w:r>
          </w:p>
        </w:tc>
        <w:tc>
          <w:tcPr>
            <w:tcW w:w="540" w:type="dxa"/>
            <w:gridSpan w:val="2"/>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7B1468E2" w14:textId="77777777" w:rsidR="007C77A5" w:rsidRDefault="00000000">
            <w:pPr>
              <w:spacing w:line="240" w:lineRule="exact"/>
              <w:jc w:val="center"/>
              <w:rPr>
                <w:rFonts w:ascii="宋体" w:hAnsi="宋体" w:cs="宋体"/>
                <w:color w:val="000000"/>
                <w:sz w:val="22"/>
                <w:szCs w:val="22"/>
              </w:rPr>
            </w:pPr>
            <w:r>
              <w:rPr>
                <w:rFonts w:ascii="宋体" w:hAnsi="宋体" w:cs="宋体" w:hint="eastAsia"/>
                <w:color w:val="000000"/>
                <w:sz w:val="22"/>
                <w:szCs w:val="22"/>
              </w:rPr>
              <w:t>3</w:t>
            </w:r>
          </w:p>
          <w:p w14:paraId="59089D9C" w14:textId="77777777" w:rsidR="007C77A5" w:rsidRDefault="007C77A5">
            <w:pPr>
              <w:spacing w:line="240" w:lineRule="exact"/>
              <w:jc w:val="center"/>
              <w:rPr>
                <w:rFonts w:ascii="宋体" w:hAnsi="宋体" w:cs="宋体"/>
                <w:color w:val="000000"/>
                <w:sz w:val="22"/>
                <w:szCs w:val="22"/>
              </w:rPr>
            </w:pPr>
          </w:p>
        </w:tc>
        <w:tc>
          <w:tcPr>
            <w:tcW w:w="705"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A935F16" w14:textId="77777777" w:rsidR="007C77A5" w:rsidRDefault="00000000">
            <w:pPr>
              <w:jc w:val="center"/>
              <w:rPr>
                <w:rFonts w:ascii="宋体" w:hAnsi="宋体" w:cs="宋体"/>
                <w:color w:val="000000"/>
                <w:sz w:val="22"/>
                <w:szCs w:val="22"/>
              </w:rPr>
            </w:pPr>
            <w:r>
              <w:rPr>
                <w:rFonts w:ascii="宋体" w:hAnsi="宋体" w:cs="宋体" w:hint="eastAsia"/>
                <w:color w:val="000000"/>
                <w:sz w:val="22"/>
                <w:szCs w:val="22"/>
              </w:rPr>
              <w:t>不收费</w:t>
            </w:r>
          </w:p>
        </w:tc>
        <w:tc>
          <w:tcPr>
            <w:tcW w:w="708"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2B39AAC" w14:textId="77777777" w:rsidR="007C77A5" w:rsidRDefault="00000000">
            <w:pPr>
              <w:spacing w:line="3360" w:lineRule="auto"/>
              <w:jc w:val="center"/>
              <w:rPr>
                <w:rFonts w:ascii="宋体" w:hAnsi="宋体" w:cs="宋体"/>
                <w:color w:val="000000"/>
                <w:sz w:val="24"/>
              </w:rPr>
            </w:pPr>
            <w:r>
              <w:rPr>
                <w:rFonts w:ascii="宋体" w:hAnsi="宋体" w:cs="宋体" w:hint="eastAsia"/>
                <w:color w:val="000000"/>
                <w:sz w:val="22"/>
                <w:szCs w:val="22"/>
              </w:rPr>
              <w:t>拟保留</w:t>
            </w:r>
          </w:p>
        </w:tc>
      </w:tr>
      <w:tr w:rsidR="007C77A5" w14:paraId="28BE47E0" w14:textId="77777777">
        <w:trPr>
          <w:gridAfter w:val="1"/>
          <w:wAfter w:w="195" w:type="dxa"/>
          <w:trHeight w:val="1152"/>
        </w:trPr>
        <w:tc>
          <w:tcPr>
            <w:tcW w:w="617" w:type="dxa"/>
            <w:gridSpan w:val="2"/>
            <w:vMerge/>
            <w:tcBorders>
              <w:top w:val="single" w:sz="4" w:space="0" w:color="000000"/>
              <w:left w:val="single" w:sz="4" w:space="0" w:color="000000"/>
              <w:bottom w:val="single" w:sz="4" w:space="0" w:color="000000"/>
              <w:right w:val="single" w:sz="4" w:space="0" w:color="000000"/>
            </w:tcBorders>
            <w:vAlign w:val="center"/>
          </w:tcPr>
          <w:p w14:paraId="0E782FC8" w14:textId="77777777" w:rsidR="007C77A5" w:rsidRDefault="007C77A5">
            <w:pPr>
              <w:widowControl/>
              <w:spacing w:line="280" w:lineRule="exact"/>
              <w:jc w:val="left"/>
              <w:rPr>
                <w:rFonts w:ascii="宋体" w:hAnsi="宋体" w:cs="宋体"/>
                <w:color w:val="000000"/>
                <w:sz w:val="22"/>
                <w:szCs w:val="22"/>
              </w:rPr>
            </w:pPr>
          </w:p>
        </w:tc>
        <w:tc>
          <w:tcPr>
            <w:tcW w:w="1064" w:type="dxa"/>
            <w:gridSpan w:val="3"/>
            <w:vMerge/>
            <w:tcBorders>
              <w:left w:val="single" w:sz="4" w:space="0" w:color="000000"/>
              <w:right w:val="single" w:sz="4" w:space="0" w:color="000000"/>
            </w:tcBorders>
            <w:vAlign w:val="center"/>
          </w:tcPr>
          <w:p w14:paraId="33CDB970" w14:textId="77777777" w:rsidR="007C77A5" w:rsidRDefault="007C77A5">
            <w:pPr>
              <w:widowControl/>
              <w:spacing w:line="280" w:lineRule="exact"/>
              <w:jc w:val="left"/>
              <w:rPr>
                <w:rFonts w:ascii="宋体" w:hAnsi="宋体" w:cs="宋体"/>
                <w:color w:val="000000"/>
                <w:sz w:val="22"/>
                <w:szCs w:val="22"/>
              </w:rPr>
            </w:pPr>
          </w:p>
        </w:tc>
        <w:tc>
          <w:tcPr>
            <w:tcW w:w="3176" w:type="dxa"/>
            <w:vMerge/>
            <w:tcBorders>
              <w:top w:val="single" w:sz="4" w:space="0" w:color="000000"/>
              <w:left w:val="single" w:sz="4" w:space="0" w:color="000000"/>
              <w:bottom w:val="single" w:sz="4" w:space="0" w:color="000000"/>
              <w:right w:val="single" w:sz="4" w:space="0" w:color="000000"/>
            </w:tcBorders>
            <w:vAlign w:val="center"/>
          </w:tcPr>
          <w:p w14:paraId="764FD6D9" w14:textId="77777777" w:rsidR="007C77A5" w:rsidRDefault="007C77A5">
            <w:pPr>
              <w:widowControl/>
              <w:spacing w:line="280" w:lineRule="exact"/>
              <w:jc w:val="left"/>
              <w:rPr>
                <w:rFonts w:ascii="宋体" w:hAnsi="宋体" w:cs="宋体"/>
                <w:color w:val="000000"/>
                <w:sz w:val="22"/>
                <w:szCs w:val="22"/>
              </w:rPr>
            </w:pPr>
          </w:p>
        </w:tc>
        <w:tc>
          <w:tcPr>
            <w:tcW w:w="480" w:type="dxa"/>
            <w:gridSpan w:val="2"/>
            <w:vMerge/>
            <w:tcBorders>
              <w:top w:val="single" w:sz="4" w:space="0" w:color="000000"/>
              <w:left w:val="single" w:sz="4" w:space="0" w:color="000000"/>
              <w:bottom w:val="single" w:sz="4" w:space="0" w:color="000000"/>
              <w:right w:val="single" w:sz="4" w:space="0" w:color="000000"/>
            </w:tcBorders>
            <w:vAlign w:val="center"/>
          </w:tcPr>
          <w:p w14:paraId="6FF248E0" w14:textId="77777777" w:rsidR="007C77A5" w:rsidRDefault="007C77A5">
            <w:pPr>
              <w:widowControl/>
              <w:spacing w:line="280" w:lineRule="exact"/>
              <w:jc w:val="left"/>
              <w:rPr>
                <w:rFonts w:ascii="宋体" w:hAnsi="宋体" w:cs="宋体"/>
                <w:color w:val="000000"/>
                <w:sz w:val="22"/>
                <w:szCs w:val="22"/>
              </w:rPr>
            </w:pPr>
          </w:p>
        </w:tc>
        <w:tc>
          <w:tcPr>
            <w:tcW w:w="515" w:type="dxa"/>
            <w:gridSpan w:val="2"/>
            <w:vMerge/>
            <w:tcBorders>
              <w:left w:val="single" w:sz="4" w:space="0" w:color="000000"/>
              <w:right w:val="single" w:sz="4" w:space="0" w:color="000000"/>
            </w:tcBorders>
            <w:vAlign w:val="center"/>
          </w:tcPr>
          <w:p w14:paraId="3CE2B7EE" w14:textId="77777777" w:rsidR="007C77A5" w:rsidRDefault="007C77A5">
            <w:pPr>
              <w:widowControl/>
              <w:spacing w:line="280" w:lineRule="exact"/>
              <w:jc w:val="left"/>
              <w:rPr>
                <w:rFonts w:ascii="宋体" w:hAnsi="宋体" w:cs="宋体"/>
                <w:color w:val="000000"/>
                <w:sz w:val="22"/>
                <w:szCs w:val="22"/>
              </w:rPr>
            </w:pPr>
          </w:p>
        </w:tc>
        <w:tc>
          <w:tcPr>
            <w:tcW w:w="532"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0B6F75B"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审查</w:t>
            </w:r>
          </w:p>
        </w:tc>
        <w:tc>
          <w:tcPr>
            <w:tcW w:w="4426"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63C4C5A"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2.审查责任：材料审核，现场勘查，根据需要征求相关部门意见，提出初审意见。</w:t>
            </w:r>
          </w:p>
        </w:tc>
        <w:tc>
          <w:tcPr>
            <w:tcW w:w="12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24A00EC" w14:textId="77777777" w:rsidR="007C77A5" w:rsidRDefault="00000000">
            <w:pPr>
              <w:widowControl/>
              <w:spacing w:line="240" w:lineRule="exact"/>
              <w:jc w:val="center"/>
              <w:textAlignment w:val="center"/>
              <w:rPr>
                <w:rFonts w:ascii="宋体" w:hAnsi="宋体" w:cs="宋体"/>
                <w:color w:val="000000"/>
                <w:sz w:val="22"/>
                <w:szCs w:val="22"/>
              </w:rPr>
            </w:pPr>
            <w:r>
              <w:rPr>
                <w:rFonts w:ascii="宋体" w:hAnsi="宋体" w:cs="宋体" w:hint="eastAsia"/>
                <w:color w:val="000000"/>
                <w:sz w:val="22"/>
                <w:szCs w:val="22"/>
              </w:rPr>
              <w:t>物业科</w:t>
            </w:r>
            <w:r>
              <w:rPr>
                <w:rFonts w:ascii="宋体" w:hAnsi="宋体" w:cs="宋体" w:hint="eastAsia"/>
                <w:color w:val="000000"/>
                <w:kern w:val="0"/>
                <w:sz w:val="22"/>
                <w:szCs w:val="22"/>
              </w:rPr>
              <w:t xml:space="preserve">       </w:t>
            </w:r>
          </w:p>
        </w:tc>
        <w:tc>
          <w:tcPr>
            <w:tcW w:w="52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C122A9C" w14:textId="77777777" w:rsidR="007C77A5" w:rsidRDefault="00000000">
            <w:pPr>
              <w:spacing w:line="280" w:lineRule="exact"/>
              <w:jc w:val="center"/>
              <w:rPr>
                <w:rFonts w:ascii="宋体" w:hAnsi="宋体" w:cs="宋体"/>
                <w:color w:val="000000"/>
                <w:sz w:val="22"/>
                <w:szCs w:val="22"/>
              </w:rPr>
            </w:pPr>
            <w:r>
              <w:rPr>
                <w:rFonts w:ascii="宋体" w:hAnsi="宋体" w:cs="宋体" w:hint="eastAsia"/>
                <w:color w:val="000000"/>
                <w:sz w:val="22"/>
                <w:szCs w:val="22"/>
              </w:rPr>
              <w:t>1</w:t>
            </w:r>
          </w:p>
        </w:tc>
        <w:tc>
          <w:tcPr>
            <w:tcW w:w="540" w:type="dxa"/>
            <w:gridSpan w:val="2"/>
            <w:vMerge/>
            <w:tcBorders>
              <w:left w:val="single" w:sz="4" w:space="0" w:color="000000"/>
              <w:right w:val="single" w:sz="4" w:space="0" w:color="000000"/>
            </w:tcBorders>
            <w:tcMar>
              <w:top w:w="15" w:type="dxa"/>
              <w:left w:w="15" w:type="dxa"/>
              <w:bottom w:w="15" w:type="dxa"/>
              <w:right w:w="15" w:type="dxa"/>
            </w:tcMar>
            <w:vAlign w:val="center"/>
          </w:tcPr>
          <w:p w14:paraId="3FF98A73" w14:textId="77777777" w:rsidR="007C77A5" w:rsidRDefault="007C77A5">
            <w:pPr>
              <w:spacing w:line="240" w:lineRule="exact"/>
              <w:jc w:val="center"/>
              <w:rPr>
                <w:rFonts w:ascii="宋体" w:hAnsi="宋体" w:cs="宋体"/>
                <w:color w:val="000000"/>
                <w:sz w:val="22"/>
                <w:szCs w:val="22"/>
              </w:rPr>
            </w:pPr>
          </w:p>
        </w:tc>
        <w:tc>
          <w:tcPr>
            <w:tcW w:w="705" w:type="dxa"/>
            <w:gridSpan w:val="2"/>
            <w:vMerge/>
            <w:tcBorders>
              <w:top w:val="single" w:sz="4" w:space="0" w:color="000000"/>
              <w:left w:val="single" w:sz="4" w:space="0" w:color="000000"/>
              <w:bottom w:val="single" w:sz="4" w:space="0" w:color="000000"/>
              <w:right w:val="single" w:sz="4" w:space="0" w:color="000000"/>
            </w:tcBorders>
            <w:vAlign w:val="center"/>
          </w:tcPr>
          <w:p w14:paraId="63412735" w14:textId="77777777" w:rsidR="007C77A5" w:rsidRDefault="007C77A5">
            <w:pPr>
              <w:widowControl/>
              <w:jc w:val="left"/>
              <w:rPr>
                <w:rFonts w:ascii="宋体" w:hAnsi="宋体" w:cs="宋体"/>
                <w:color w:val="000000"/>
                <w:sz w:val="22"/>
                <w:szCs w:val="22"/>
              </w:rPr>
            </w:pPr>
          </w:p>
        </w:tc>
        <w:tc>
          <w:tcPr>
            <w:tcW w:w="708" w:type="dxa"/>
            <w:gridSpan w:val="2"/>
            <w:vMerge/>
            <w:tcBorders>
              <w:top w:val="single" w:sz="4" w:space="0" w:color="000000"/>
              <w:left w:val="single" w:sz="4" w:space="0" w:color="000000"/>
              <w:bottom w:val="single" w:sz="4" w:space="0" w:color="000000"/>
              <w:right w:val="single" w:sz="4" w:space="0" w:color="000000"/>
            </w:tcBorders>
            <w:vAlign w:val="center"/>
          </w:tcPr>
          <w:p w14:paraId="5589F664" w14:textId="77777777" w:rsidR="007C77A5" w:rsidRDefault="007C77A5">
            <w:pPr>
              <w:widowControl/>
              <w:jc w:val="left"/>
              <w:rPr>
                <w:rFonts w:ascii="宋体" w:hAnsi="宋体" w:cs="宋体"/>
                <w:color w:val="000000"/>
                <w:sz w:val="24"/>
              </w:rPr>
            </w:pPr>
          </w:p>
        </w:tc>
      </w:tr>
      <w:tr w:rsidR="007C77A5" w14:paraId="2CDBC634" w14:textId="77777777">
        <w:trPr>
          <w:gridAfter w:val="1"/>
          <w:wAfter w:w="195" w:type="dxa"/>
          <w:trHeight w:val="954"/>
        </w:trPr>
        <w:tc>
          <w:tcPr>
            <w:tcW w:w="617" w:type="dxa"/>
            <w:gridSpan w:val="2"/>
            <w:vMerge/>
            <w:tcBorders>
              <w:top w:val="single" w:sz="4" w:space="0" w:color="000000"/>
              <w:left w:val="single" w:sz="4" w:space="0" w:color="000000"/>
              <w:bottom w:val="single" w:sz="4" w:space="0" w:color="000000"/>
              <w:right w:val="single" w:sz="4" w:space="0" w:color="000000"/>
            </w:tcBorders>
            <w:vAlign w:val="center"/>
          </w:tcPr>
          <w:p w14:paraId="26D82548" w14:textId="77777777" w:rsidR="007C77A5" w:rsidRDefault="007C77A5">
            <w:pPr>
              <w:widowControl/>
              <w:spacing w:line="280" w:lineRule="exact"/>
              <w:jc w:val="left"/>
              <w:rPr>
                <w:rFonts w:ascii="宋体" w:hAnsi="宋体" w:cs="宋体"/>
                <w:color w:val="000000"/>
                <w:sz w:val="22"/>
                <w:szCs w:val="22"/>
              </w:rPr>
            </w:pPr>
          </w:p>
        </w:tc>
        <w:tc>
          <w:tcPr>
            <w:tcW w:w="1064" w:type="dxa"/>
            <w:gridSpan w:val="3"/>
            <w:vMerge/>
            <w:tcBorders>
              <w:left w:val="single" w:sz="4" w:space="0" w:color="000000"/>
              <w:right w:val="single" w:sz="4" w:space="0" w:color="000000"/>
            </w:tcBorders>
            <w:vAlign w:val="center"/>
          </w:tcPr>
          <w:p w14:paraId="4D1B0AE1" w14:textId="77777777" w:rsidR="007C77A5" w:rsidRDefault="007C77A5">
            <w:pPr>
              <w:widowControl/>
              <w:spacing w:line="280" w:lineRule="exact"/>
              <w:jc w:val="left"/>
              <w:rPr>
                <w:rFonts w:ascii="宋体" w:hAnsi="宋体" w:cs="宋体"/>
                <w:color w:val="000000"/>
                <w:sz w:val="22"/>
                <w:szCs w:val="22"/>
              </w:rPr>
            </w:pPr>
          </w:p>
        </w:tc>
        <w:tc>
          <w:tcPr>
            <w:tcW w:w="3176" w:type="dxa"/>
            <w:vMerge/>
            <w:tcBorders>
              <w:top w:val="single" w:sz="4" w:space="0" w:color="000000"/>
              <w:left w:val="single" w:sz="4" w:space="0" w:color="000000"/>
              <w:bottom w:val="single" w:sz="4" w:space="0" w:color="000000"/>
              <w:right w:val="single" w:sz="4" w:space="0" w:color="000000"/>
            </w:tcBorders>
            <w:vAlign w:val="center"/>
          </w:tcPr>
          <w:p w14:paraId="217D3DC5" w14:textId="77777777" w:rsidR="007C77A5" w:rsidRDefault="007C77A5">
            <w:pPr>
              <w:widowControl/>
              <w:spacing w:line="280" w:lineRule="exact"/>
              <w:jc w:val="left"/>
              <w:rPr>
                <w:rFonts w:ascii="宋体" w:hAnsi="宋体" w:cs="宋体"/>
                <w:color w:val="000000"/>
                <w:sz w:val="22"/>
                <w:szCs w:val="22"/>
              </w:rPr>
            </w:pPr>
          </w:p>
        </w:tc>
        <w:tc>
          <w:tcPr>
            <w:tcW w:w="480" w:type="dxa"/>
            <w:gridSpan w:val="2"/>
            <w:vMerge/>
            <w:tcBorders>
              <w:top w:val="single" w:sz="4" w:space="0" w:color="000000"/>
              <w:left w:val="single" w:sz="4" w:space="0" w:color="000000"/>
              <w:bottom w:val="single" w:sz="4" w:space="0" w:color="000000"/>
              <w:right w:val="single" w:sz="4" w:space="0" w:color="000000"/>
            </w:tcBorders>
            <w:vAlign w:val="center"/>
          </w:tcPr>
          <w:p w14:paraId="5CB774D9" w14:textId="77777777" w:rsidR="007C77A5" w:rsidRDefault="007C77A5">
            <w:pPr>
              <w:widowControl/>
              <w:spacing w:line="280" w:lineRule="exact"/>
              <w:jc w:val="left"/>
              <w:rPr>
                <w:rFonts w:ascii="宋体" w:hAnsi="宋体" w:cs="宋体"/>
                <w:color w:val="000000"/>
                <w:sz w:val="22"/>
                <w:szCs w:val="22"/>
              </w:rPr>
            </w:pPr>
          </w:p>
        </w:tc>
        <w:tc>
          <w:tcPr>
            <w:tcW w:w="515" w:type="dxa"/>
            <w:gridSpan w:val="2"/>
            <w:vMerge/>
            <w:tcBorders>
              <w:left w:val="single" w:sz="4" w:space="0" w:color="000000"/>
              <w:right w:val="single" w:sz="4" w:space="0" w:color="000000"/>
            </w:tcBorders>
            <w:vAlign w:val="center"/>
          </w:tcPr>
          <w:p w14:paraId="050A9136" w14:textId="77777777" w:rsidR="007C77A5" w:rsidRDefault="007C77A5">
            <w:pPr>
              <w:widowControl/>
              <w:spacing w:line="280" w:lineRule="exact"/>
              <w:jc w:val="left"/>
              <w:rPr>
                <w:rFonts w:ascii="宋体" w:hAnsi="宋体" w:cs="宋体"/>
                <w:color w:val="000000"/>
                <w:sz w:val="22"/>
                <w:szCs w:val="22"/>
              </w:rPr>
            </w:pPr>
          </w:p>
        </w:tc>
        <w:tc>
          <w:tcPr>
            <w:tcW w:w="532"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1717912"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决定</w:t>
            </w:r>
          </w:p>
        </w:tc>
        <w:tc>
          <w:tcPr>
            <w:tcW w:w="4426"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93E60B5"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3.决定责任：作出决定（不予行政许可的应当告知理由）；按时办结；法定告知。</w:t>
            </w:r>
          </w:p>
        </w:tc>
        <w:tc>
          <w:tcPr>
            <w:tcW w:w="12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910F04C" w14:textId="77777777" w:rsidR="007C77A5" w:rsidRDefault="00000000">
            <w:pPr>
              <w:widowControl/>
              <w:spacing w:line="240" w:lineRule="exact"/>
              <w:jc w:val="center"/>
              <w:textAlignment w:val="center"/>
              <w:rPr>
                <w:rFonts w:ascii="宋体" w:hAnsi="宋体" w:cs="宋体"/>
                <w:color w:val="000000"/>
                <w:sz w:val="22"/>
                <w:szCs w:val="22"/>
              </w:rPr>
            </w:pPr>
            <w:r>
              <w:rPr>
                <w:rFonts w:ascii="宋体" w:hAnsi="宋体" w:cs="宋体" w:hint="eastAsia"/>
                <w:color w:val="000000"/>
                <w:sz w:val="22"/>
                <w:szCs w:val="22"/>
              </w:rPr>
              <w:t>物业科</w:t>
            </w:r>
            <w:r>
              <w:rPr>
                <w:rFonts w:ascii="宋体" w:hAnsi="宋体" w:cs="宋体" w:hint="eastAsia"/>
                <w:color w:val="000000"/>
                <w:kern w:val="0"/>
                <w:sz w:val="22"/>
                <w:szCs w:val="22"/>
              </w:rPr>
              <w:t xml:space="preserve">          </w:t>
            </w:r>
          </w:p>
        </w:tc>
        <w:tc>
          <w:tcPr>
            <w:tcW w:w="52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9DF723E" w14:textId="77777777" w:rsidR="007C77A5" w:rsidRDefault="00000000">
            <w:pPr>
              <w:spacing w:line="280" w:lineRule="exact"/>
              <w:rPr>
                <w:rFonts w:ascii="宋体" w:hAnsi="宋体" w:cs="宋体"/>
                <w:color w:val="000000"/>
                <w:sz w:val="22"/>
                <w:szCs w:val="22"/>
              </w:rPr>
            </w:pPr>
            <w:r>
              <w:rPr>
                <w:rFonts w:ascii="宋体" w:hAnsi="宋体" w:cs="宋体" w:hint="eastAsia"/>
                <w:color w:val="000000"/>
                <w:sz w:val="22"/>
                <w:szCs w:val="22"/>
              </w:rPr>
              <w:t>1</w:t>
            </w:r>
          </w:p>
        </w:tc>
        <w:tc>
          <w:tcPr>
            <w:tcW w:w="540" w:type="dxa"/>
            <w:gridSpan w:val="2"/>
            <w:vMerge/>
            <w:tcBorders>
              <w:left w:val="single" w:sz="4" w:space="0" w:color="000000"/>
              <w:right w:val="single" w:sz="4" w:space="0" w:color="000000"/>
            </w:tcBorders>
            <w:tcMar>
              <w:top w:w="15" w:type="dxa"/>
              <w:left w:w="15" w:type="dxa"/>
              <w:bottom w:w="15" w:type="dxa"/>
              <w:right w:w="15" w:type="dxa"/>
            </w:tcMar>
            <w:vAlign w:val="center"/>
          </w:tcPr>
          <w:p w14:paraId="1C2E9E2D" w14:textId="77777777" w:rsidR="007C77A5" w:rsidRDefault="007C77A5">
            <w:pPr>
              <w:spacing w:line="240" w:lineRule="exact"/>
              <w:jc w:val="center"/>
              <w:rPr>
                <w:rFonts w:ascii="宋体" w:hAnsi="宋体" w:cs="宋体"/>
                <w:color w:val="000000"/>
                <w:sz w:val="22"/>
                <w:szCs w:val="22"/>
              </w:rPr>
            </w:pPr>
          </w:p>
        </w:tc>
        <w:tc>
          <w:tcPr>
            <w:tcW w:w="705" w:type="dxa"/>
            <w:gridSpan w:val="2"/>
            <w:vMerge/>
            <w:tcBorders>
              <w:top w:val="single" w:sz="4" w:space="0" w:color="000000"/>
              <w:left w:val="single" w:sz="4" w:space="0" w:color="000000"/>
              <w:bottom w:val="single" w:sz="4" w:space="0" w:color="000000"/>
              <w:right w:val="single" w:sz="4" w:space="0" w:color="000000"/>
            </w:tcBorders>
            <w:vAlign w:val="center"/>
          </w:tcPr>
          <w:p w14:paraId="4376DC2B" w14:textId="77777777" w:rsidR="007C77A5" w:rsidRDefault="007C77A5">
            <w:pPr>
              <w:widowControl/>
              <w:jc w:val="left"/>
              <w:rPr>
                <w:rFonts w:ascii="宋体" w:hAnsi="宋体" w:cs="宋体"/>
                <w:color w:val="000000"/>
                <w:sz w:val="22"/>
                <w:szCs w:val="22"/>
              </w:rPr>
            </w:pPr>
          </w:p>
        </w:tc>
        <w:tc>
          <w:tcPr>
            <w:tcW w:w="708" w:type="dxa"/>
            <w:gridSpan w:val="2"/>
            <w:vMerge/>
            <w:tcBorders>
              <w:top w:val="single" w:sz="4" w:space="0" w:color="000000"/>
              <w:left w:val="single" w:sz="4" w:space="0" w:color="000000"/>
              <w:bottom w:val="single" w:sz="4" w:space="0" w:color="000000"/>
              <w:right w:val="single" w:sz="4" w:space="0" w:color="000000"/>
            </w:tcBorders>
            <w:vAlign w:val="center"/>
          </w:tcPr>
          <w:p w14:paraId="41E943D3" w14:textId="77777777" w:rsidR="007C77A5" w:rsidRDefault="007C77A5">
            <w:pPr>
              <w:widowControl/>
              <w:jc w:val="left"/>
              <w:rPr>
                <w:rFonts w:ascii="宋体" w:hAnsi="宋体" w:cs="宋体"/>
                <w:color w:val="000000"/>
                <w:sz w:val="24"/>
              </w:rPr>
            </w:pPr>
          </w:p>
        </w:tc>
      </w:tr>
      <w:tr w:rsidR="007C77A5" w14:paraId="4544D810" w14:textId="77777777">
        <w:trPr>
          <w:gridAfter w:val="1"/>
          <w:wAfter w:w="195" w:type="dxa"/>
          <w:trHeight w:val="711"/>
        </w:trPr>
        <w:tc>
          <w:tcPr>
            <w:tcW w:w="617" w:type="dxa"/>
            <w:gridSpan w:val="2"/>
            <w:vMerge/>
            <w:tcBorders>
              <w:top w:val="single" w:sz="4" w:space="0" w:color="000000"/>
              <w:left w:val="single" w:sz="4" w:space="0" w:color="000000"/>
              <w:bottom w:val="single" w:sz="4" w:space="0" w:color="000000"/>
              <w:right w:val="single" w:sz="4" w:space="0" w:color="000000"/>
            </w:tcBorders>
            <w:vAlign w:val="center"/>
          </w:tcPr>
          <w:p w14:paraId="064F767C" w14:textId="77777777" w:rsidR="007C77A5" w:rsidRDefault="007C77A5">
            <w:pPr>
              <w:widowControl/>
              <w:spacing w:line="280" w:lineRule="exact"/>
              <w:jc w:val="left"/>
              <w:rPr>
                <w:rFonts w:ascii="宋体" w:hAnsi="宋体" w:cs="宋体"/>
                <w:color w:val="000000"/>
                <w:sz w:val="22"/>
                <w:szCs w:val="22"/>
              </w:rPr>
            </w:pPr>
          </w:p>
        </w:tc>
        <w:tc>
          <w:tcPr>
            <w:tcW w:w="1064" w:type="dxa"/>
            <w:gridSpan w:val="3"/>
            <w:vMerge/>
            <w:tcBorders>
              <w:left w:val="single" w:sz="4" w:space="0" w:color="000000"/>
              <w:bottom w:val="single" w:sz="4" w:space="0" w:color="000000"/>
              <w:right w:val="single" w:sz="4" w:space="0" w:color="000000"/>
            </w:tcBorders>
            <w:vAlign w:val="center"/>
          </w:tcPr>
          <w:p w14:paraId="3181325D" w14:textId="77777777" w:rsidR="007C77A5" w:rsidRDefault="007C77A5">
            <w:pPr>
              <w:widowControl/>
              <w:spacing w:line="280" w:lineRule="exact"/>
              <w:jc w:val="left"/>
              <w:rPr>
                <w:rFonts w:ascii="宋体" w:hAnsi="宋体" w:cs="宋体"/>
                <w:color w:val="000000"/>
                <w:sz w:val="22"/>
                <w:szCs w:val="22"/>
              </w:rPr>
            </w:pPr>
          </w:p>
        </w:tc>
        <w:tc>
          <w:tcPr>
            <w:tcW w:w="3176" w:type="dxa"/>
            <w:vMerge/>
            <w:tcBorders>
              <w:top w:val="single" w:sz="4" w:space="0" w:color="000000"/>
              <w:left w:val="single" w:sz="4" w:space="0" w:color="000000"/>
              <w:bottom w:val="single" w:sz="4" w:space="0" w:color="000000"/>
              <w:right w:val="single" w:sz="4" w:space="0" w:color="000000"/>
            </w:tcBorders>
            <w:vAlign w:val="center"/>
          </w:tcPr>
          <w:p w14:paraId="4475DFEB" w14:textId="77777777" w:rsidR="007C77A5" w:rsidRDefault="007C77A5">
            <w:pPr>
              <w:widowControl/>
              <w:spacing w:line="280" w:lineRule="exact"/>
              <w:jc w:val="left"/>
              <w:rPr>
                <w:rFonts w:ascii="宋体" w:hAnsi="宋体" w:cs="宋体"/>
                <w:color w:val="000000"/>
                <w:sz w:val="22"/>
                <w:szCs w:val="22"/>
              </w:rPr>
            </w:pPr>
          </w:p>
        </w:tc>
        <w:tc>
          <w:tcPr>
            <w:tcW w:w="480" w:type="dxa"/>
            <w:gridSpan w:val="2"/>
            <w:vMerge/>
            <w:tcBorders>
              <w:top w:val="single" w:sz="4" w:space="0" w:color="000000"/>
              <w:left w:val="single" w:sz="4" w:space="0" w:color="000000"/>
              <w:bottom w:val="single" w:sz="4" w:space="0" w:color="000000"/>
              <w:right w:val="single" w:sz="4" w:space="0" w:color="000000"/>
            </w:tcBorders>
            <w:vAlign w:val="center"/>
          </w:tcPr>
          <w:p w14:paraId="791C14CE" w14:textId="77777777" w:rsidR="007C77A5" w:rsidRDefault="007C77A5">
            <w:pPr>
              <w:widowControl/>
              <w:spacing w:line="280" w:lineRule="exact"/>
              <w:jc w:val="left"/>
              <w:rPr>
                <w:rFonts w:ascii="宋体" w:hAnsi="宋体" w:cs="宋体"/>
                <w:color w:val="000000"/>
                <w:sz w:val="22"/>
                <w:szCs w:val="22"/>
              </w:rPr>
            </w:pPr>
          </w:p>
        </w:tc>
        <w:tc>
          <w:tcPr>
            <w:tcW w:w="515" w:type="dxa"/>
            <w:gridSpan w:val="2"/>
            <w:vMerge/>
            <w:tcBorders>
              <w:left w:val="single" w:sz="4" w:space="0" w:color="000000"/>
              <w:bottom w:val="single" w:sz="4" w:space="0" w:color="000000"/>
              <w:right w:val="single" w:sz="4" w:space="0" w:color="000000"/>
            </w:tcBorders>
            <w:vAlign w:val="center"/>
          </w:tcPr>
          <w:p w14:paraId="45572C41" w14:textId="77777777" w:rsidR="007C77A5" w:rsidRDefault="007C77A5">
            <w:pPr>
              <w:widowControl/>
              <w:spacing w:line="280" w:lineRule="exact"/>
              <w:jc w:val="left"/>
              <w:rPr>
                <w:rFonts w:ascii="宋体" w:hAnsi="宋体" w:cs="宋体"/>
                <w:color w:val="000000"/>
                <w:sz w:val="22"/>
                <w:szCs w:val="22"/>
              </w:rPr>
            </w:pPr>
          </w:p>
        </w:tc>
        <w:tc>
          <w:tcPr>
            <w:tcW w:w="532" w:type="dxa"/>
            <w:gridSpan w:val="2"/>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3C49988C"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送达</w:t>
            </w:r>
          </w:p>
        </w:tc>
        <w:tc>
          <w:tcPr>
            <w:tcW w:w="4426" w:type="dxa"/>
            <w:gridSpan w:val="3"/>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6E6E1204"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4.送达责任：制发送达文书；信息公开。</w:t>
            </w:r>
          </w:p>
        </w:tc>
        <w:tc>
          <w:tcPr>
            <w:tcW w:w="1292"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0FB61785" w14:textId="77777777" w:rsidR="007C77A5" w:rsidRDefault="00000000">
            <w:pPr>
              <w:widowControl/>
              <w:spacing w:line="240" w:lineRule="exact"/>
              <w:jc w:val="center"/>
              <w:textAlignment w:val="center"/>
              <w:rPr>
                <w:sz w:val="22"/>
                <w:szCs w:val="22"/>
              </w:rPr>
            </w:pPr>
            <w:r>
              <w:rPr>
                <w:rFonts w:ascii="宋体" w:hAnsi="宋体" w:cs="宋体" w:hint="eastAsia"/>
                <w:color w:val="000000"/>
                <w:sz w:val="22"/>
                <w:szCs w:val="22"/>
              </w:rPr>
              <w:t>物业科</w:t>
            </w:r>
            <w:r>
              <w:rPr>
                <w:rFonts w:ascii="宋体" w:hAnsi="宋体" w:cs="宋体" w:hint="eastAsia"/>
                <w:color w:val="000000"/>
                <w:kern w:val="0"/>
                <w:sz w:val="22"/>
                <w:szCs w:val="22"/>
              </w:rPr>
              <w:t xml:space="preserve">         </w:t>
            </w:r>
          </w:p>
        </w:tc>
        <w:tc>
          <w:tcPr>
            <w:tcW w:w="525" w:type="dxa"/>
            <w:gridSpan w:val="2"/>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57B10ABA" w14:textId="77777777" w:rsidR="007C77A5" w:rsidRDefault="00000000">
            <w:pPr>
              <w:spacing w:line="280" w:lineRule="exact"/>
              <w:jc w:val="center"/>
              <w:rPr>
                <w:rFonts w:ascii="宋体" w:hAnsi="宋体" w:cs="宋体"/>
                <w:color w:val="000000"/>
                <w:sz w:val="22"/>
                <w:szCs w:val="22"/>
              </w:rPr>
            </w:pPr>
            <w:r>
              <w:rPr>
                <w:rFonts w:ascii="宋体" w:hAnsi="宋体" w:cs="宋体" w:hint="eastAsia"/>
                <w:color w:val="000000"/>
                <w:sz w:val="22"/>
                <w:szCs w:val="22"/>
              </w:rPr>
              <w:t>0.5</w:t>
            </w:r>
          </w:p>
        </w:tc>
        <w:tc>
          <w:tcPr>
            <w:tcW w:w="540" w:type="dxa"/>
            <w:gridSpan w:val="2"/>
            <w:vMerge/>
            <w:tcBorders>
              <w:left w:val="single" w:sz="4" w:space="0" w:color="000000"/>
              <w:right w:val="single" w:sz="4" w:space="0" w:color="000000"/>
            </w:tcBorders>
            <w:tcMar>
              <w:top w:w="15" w:type="dxa"/>
              <w:left w:w="15" w:type="dxa"/>
              <w:bottom w:w="15" w:type="dxa"/>
              <w:right w:w="15" w:type="dxa"/>
            </w:tcMar>
            <w:vAlign w:val="center"/>
          </w:tcPr>
          <w:p w14:paraId="3DF5715D" w14:textId="77777777" w:rsidR="007C77A5" w:rsidRDefault="007C77A5">
            <w:pPr>
              <w:spacing w:line="240" w:lineRule="exact"/>
              <w:jc w:val="center"/>
              <w:rPr>
                <w:rFonts w:ascii="宋体" w:hAnsi="宋体" w:cs="宋体"/>
                <w:color w:val="000000"/>
                <w:sz w:val="22"/>
                <w:szCs w:val="22"/>
              </w:rPr>
            </w:pPr>
          </w:p>
        </w:tc>
        <w:tc>
          <w:tcPr>
            <w:tcW w:w="705" w:type="dxa"/>
            <w:gridSpan w:val="2"/>
            <w:vMerge/>
            <w:tcBorders>
              <w:top w:val="single" w:sz="4" w:space="0" w:color="000000"/>
              <w:left w:val="single" w:sz="4" w:space="0" w:color="000000"/>
              <w:bottom w:val="single" w:sz="4" w:space="0" w:color="000000"/>
              <w:right w:val="single" w:sz="4" w:space="0" w:color="000000"/>
            </w:tcBorders>
            <w:vAlign w:val="center"/>
          </w:tcPr>
          <w:p w14:paraId="0C0AD6ED" w14:textId="77777777" w:rsidR="007C77A5" w:rsidRDefault="007C77A5">
            <w:pPr>
              <w:widowControl/>
              <w:jc w:val="left"/>
              <w:rPr>
                <w:rFonts w:ascii="宋体" w:hAnsi="宋体" w:cs="宋体"/>
                <w:color w:val="000000"/>
                <w:sz w:val="22"/>
                <w:szCs w:val="22"/>
              </w:rPr>
            </w:pPr>
          </w:p>
        </w:tc>
        <w:tc>
          <w:tcPr>
            <w:tcW w:w="708" w:type="dxa"/>
            <w:gridSpan w:val="2"/>
            <w:vMerge/>
            <w:tcBorders>
              <w:top w:val="single" w:sz="4" w:space="0" w:color="000000"/>
              <w:left w:val="single" w:sz="4" w:space="0" w:color="000000"/>
              <w:bottom w:val="single" w:sz="4" w:space="0" w:color="000000"/>
              <w:right w:val="single" w:sz="4" w:space="0" w:color="000000"/>
            </w:tcBorders>
            <w:vAlign w:val="center"/>
          </w:tcPr>
          <w:p w14:paraId="16E40948" w14:textId="77777777" w:rsidR="007C77A5" w:rsidRDefault="007C77A5">
            <w:pPr>
              <w:widowControl/>
              <w:jc w:val="left"/>
              <w:rPr>
                <w:rFonts w:ascii="宋体" w:hAnsi="宋体" w:cs="宋体"/>
                <w:color w:val="000000"/>
                <w:sz w:val="24"/>
              </w:rPr>
            </w:pPr>
          </w:p>
        </w:tc>
      </w:tr>
      <w:tr w:rsidR="007C77A5" w14:paraId="582D8BEC" w14:textId="77777777">
        <w:trPr>
          <w:gridAfter w:val="1"/>
          <w:wAfter w:w="195" w:type="dxa"/>
          <w:trHeight w:val="937"/>
        </w:trPr>
        <w:tc>
          <w:tcPr>
            <w:tcW w:w="617" w:type="dxa"/>
            <w:gridSpan w:val="2"/>
            <w:vMerge/>
            <w:tcBorders>
              <w:top w:val="single" w:sz="4" w:space="0" w:color="000000"/>
              <w:left w:val="single" w:sz="4" w:space="0" w:color="000000"/>
              <w:bottom w:val="single" w:sz="4" w:space="0" w:color="000000"/>
              <w:right w:val="single" w:sz="4" w:space="0" w:color="000000"/>
            </w:tcBorders>
            <w:vAlign w:val="center"/>
          </w:tcPr>
          <w:p w14:paraId="7D21AD88" w14:textId="77777777" w:rsidR="007C77A5" w:rsidRDefault="007C77A5">
            <w:pPr>
              <w:widowControl/>
              <w:spacing w:line="280" w:lineRule="exact"/>
              <w:jc w:val="left"/>
              <w:rPr>
                <w:rFonts w:ascii="宋体" w:hAnsi="宋体" w:cs="宋体"/>
                <w:color w:val="000000"/>
                <w:sz w:val="22"/>
                <w:szCs w:val="22"/>
              </w:rPr>
            </w:pPr>
          </w:p>
        </w:tc>
        <w:tc>
          <w:tcPr>
            <w:tcW w:w="1064" w:type="dxa"/>
            <w:gridSpan w:val="3"/>
            <w:vMerge/>
            <w:tcBorders>
              <w:left w:val="single" w:sz="4" w:space="0" w:color="000000"/>
              <w:bottom w:val="single" w:sz="4" w:space="0" w:color="000000"/>
              <w:right w:val="single" w:sz="4" w:space="0" w:color="000000"/>
            </w:tcBorders>
            <w:vAlign w:val="center"/>
          </w:tcPr>
          <w:p w14:paraId="100B44CD" w14:textId="77777777" w:rsidR="007C77A5" w:rsidRDefault="007C77A5">
            <w:pPr>
              <w:widowControl/>
              <w:spacing w:line="280" w:lineRule="exact"/>
              <w:jc w:val="left"/>
              <w:rPr>
                <w:rFonts w:ascii="宋体" w:hAnsi="宋体" w:cs="宋体"/>
                <w:color w:val="000000"/>
                <w:sz w:val="22"/>
                <w:szCs w:val="22"/>
              </w:rPr>
            </w:pPr>
          </w:p>
        </w:tc>
        <w:tc>
          <w:tcPr>
            <w:tcW w:w="3176" w:type="dxa"/>
            <w:vMerge/>
            <w:tcBorders>
              <w:top w:val="single" w:sz="4" w:space="0" w:color="000000"/>
              <w:left w:val="single" w:sz="4" w:space="0" w:color="000000"/>
              <w:bottom w:val="single" w:sz="4" w:space="0" w:color="000000"/>
              <w:right w:val="single" w:sz="4" w:space="0" w:color="000000"/>
            </w:tcBorders>
            <w:vAlign w:val="center"/>
          </w:tcPr>
          <w:p w14:paraId="1B5B32D5" w14:textId="77777777" w:rsidR="007C77A5" w:rsidRDefault="007C77A5">
            <w:pPr>
              <w:widowControl/>
              <w:spacing w:line="280" w:lineRule="exact"/>
              <w:jc w:val="left"/>
              <w:rPr>
                <w:rFonts w:ascii="宋体" w:hAnsi="宋体" w:cs="宋体"/>
                <w:color w:val="000000"/>
                <w:sz w:val="22"/>
                <w:szCs w:val="22"/>
              </w:rPr>
            </w:pPr>
          </w:p>
        </w:tc>
        <w:tc>
          <w:tcPr>
            <w:tcW w:w="480" w:type="dxa"/>
            <w:gridSpan w:val="2"/>
            <w:vMerge/>
            <w:tcBorders>
              <w:top w:val="single" w:sz="4" w:space="0" w:color="000000"/>
              <w:left w:val="single" w:sz="4" w:space="0" w:color="000000"/>
              <w:bottom w:val="single" w:sz="4" w:space="0" w:color="000000"/>
              <w:right w:val="single" w:sz="4" w:space="0" w:color="000000"/>
            </w:tcBorders>
            <w:vAlign w:val="center"/>
          </w:tcPr>
          <w:p w14:paraId="14B9DE5D" w14:textId="77777777" w:rsidR="007C77A5" w:rsidRDefault="007C77A5">
            <w:pPr>
              <w:widowControl/>
              <w:spacing w:line="280" w:lineRule="exact"/>
              <w:jc w:val="left"/>
              <w:rPr>
                <w:rFonts w:ascii="宋体" w:hAnsi="宋体" w:cs="宋体"/>
                <w:color w:val="000000"/>
                <w:sz w:val="22"/>
                <w:szCs w:val="22"/>
              </w:rPr>
            </w:pPr>
          </w:p>
        </w:tc>
        <w:tc>
          <w:tcPr>
            <w:tcW w:w="515" w:type="dxa"/>
            <w:gridSpan w:val="2"/>
            <w:vMerge/>
            <w:tcBorders>
              <w:left w:val="single" w:sz="4" w:space="0" w:color="000000"/>
              <w:bottom w:val="single" w:sz="4" w:space="0" w:color="000000"/>
              <w:right w:val="single" w:sz="4" w:space="0" w:color="000000"/>
            </w:tcBorders>
            <w:vAlign w:val="center"/>
          </w:tcPr>
          <w:p w14:paraId="3994461D" w14:textId="77777777" w:rsidR="007C77A5" w:rsidRDefault="007C77A5">
            <w:pPr>
              <w:widowControl/>
              <w:spacing w:line="280" w:lineRule="exact"/>
              <w:jc w:val="left"/>
              <w:rPr>
                <w:rFonts w:ascii="宋体" w:hAnsi="宋体" w:cs="宋体"/>
                <w:color w:val="000000"/>
                <w:sz w:val="22"/>
                <w:szCs w:val="22"/>
              </w:rPr>
            </w:pPr>
          </w:p>
        </w:tc>
        <w:tc>
          <w:tcPr>
            <w:tcW w:w="532" w:type="dxa"/>
            <w:gridSpan w:val="2"/>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0852A672"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事后监管</w:t>
            </w:r>
          </w:p>
        </w:tc>
        <w:tc>
          <w:tcPr>
            <w:tcW w:w="4426" w:type="dxa"/>
            <w:gridSpan w:val="3"/>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65C82A12"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5.事后监管责任：加强项目的监督检查，确保备案与核准内容一致。</w:t>
            </w:r>
          </w:p>
        </w:tc>
        <w:tc>
          <w:tcPr>
            <w:tcW w:w="1292"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4B02D964" w14:textId="77777777" w:rsidR="007C77A5" w:rsidRDefault="00000000">
            <w:pPr>
              <w:widowControl/>
              <w:spacing w:line="240" w:lineRule="exact"/>
              <w:jc w:val="center"/>
              <w:textAlignment w:val="center"/>
              <w:rPr>
                <w:sz w:val="22"/>
                <w:szCs w:val="22"/>
              </w:rPr>
            </w:pPr>
            <w:r>
              <w:rPr>
                <w:rFonts w:ascii="宋体" w:hAnsi="宋体" w:cs="宋体" w:hint="eastAsia"/>
                <w:color w:val="000000"/>
                <w:sz w:val="22"/>
                <w:szCs w:val="22"/>
              </w:rPr>
              <w:t>物业科</w:t>
            </w:r>
            <w:r>
              <w:rPr>
                <w:rFonts w:ascii="宋体" w:hAnsi="宋体" w:cs="宋体" w:hint="eastAsia"/>
                <w:color w:val="000000"/>
                <w:kern w:val="0"/>
                <w:sz w:val="22"/>
                <w:szCs w:val="22"/>
              </w:rPr>
              <w:t xml:space="preserve">       </w:t>
            </w:r>
          </w:p>
        </w:tc>
        <w:tc>
          <w:tcPr>
            <w:tcW w:w="525" w:type="dxa"/>
            <w:gridSpan w:val="2"/>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475ABDE6" w14:textId="77777777" w:rsidR="007C77A5" w:rsidRDefault="007C77A5">
            <w:pPr>
              <w:spacing w:line="280" w:lineRule="exact"/>
              <w:jc w:val="center"/>
              <w:rPr>
                <w:rFonts w:ascii="宋体" w:hAnsi="宋体" w:cs="宋体"/>
                <w:color w:val="000000"/>
                <w:sz w:val="22"/>
                <w:szCs w:val="22"/>
              </w:rPr>
            </w:pPr>
          </w:p>
        </w:tc>
        <w:tc>
          <w:tcPr>
            <w:tcW w:w="540" w:type="dxa"/>
            <w:gridSpan w:val="2"/>
            <w:vMerge/>
            <w:tcBorders>
              <w:left w:val="single" w:sz="4" w:space="0" w:color="000000"/>
              <w:bottom w:val="single" w:sz="4" w:space="0" w:color="000000"/>
              <w:right w:val="single" w:sz="4" w:space="0" w:color="000000"/>
            </w:tcBorders>
            <w:tcMar>
              <w:top w:w="15" w:type="dxa"/>
              <w:left w:w="15" w:type="dxa"/>
              <w:bottom w:w="15" w:type="dxa"/>
              <w:right w:w="15" w:type="dxa"/>
            </w:tcMar>
            <w:vAlign w:val="center"/>
          </w:tcPr>
          <w:p w14:paraId="7F3401F5" w14:textId="77777777" w:rsidR="007C77A5" w:rsidRDefault="007C77A5">
            <w:pPr>
              <w:spacing w:line="240" w:lineRule="exact"/>
              <w:jc w:val="center"/>
              <w:rPr>
                <w:rFonts w:ascii="宋体" w:hAnsi="宋体" w:cs="宋体"/>
                <w:color w:val="000000"/>
                <w:sz w:val="22"/>
                <w:szCs w:val="22"/>
              </w:rPr>
            </w:pPr>
          </w:p>
        </w:tc>
        <w:tc>
          <w:tcPr>
            <w:tcW w:w="705" w:type="dxa"/>
            <w:gridSpan w:val="2"/>
            <w:vMerge/>
            <w:tcBorders>
              <w:top w:val="single" w:sz="4" w:space="0" w:color="000000"/>
              <w:left w:val="single" w:sz="4" w:space="0" w:color="000000"/>
              <w:bottom w:val="single" w:sz="4" w:space="0" w:color="000000"/>
              <w:right w:val="single" w:sz="4" w:space="0" w:color="000000"/>
            </w:tcBorders>
            <w:vAlign w:val="center"/>
          </w:tcPr>
          <w:p w14:paraId="093C194E" w14:textId="77777777" w:rsidR="007C77A5" w:rsidRDefault="007C77A5">
            <w:pPr>
              <w:widowControl/>
              <w:jc w:val="left"/>
              <w:rPr>
                <w:rFonts w:ascii="宋体" w:hAnsi="宋体" w:cs="宋体"/>
                <w:color w:val="000000"/>
                <w:sz w:val="22"/>
                <w:szCs w:val="22"/>
              </w:rPr>
            </w:pPr>
          </w:p>
        </w:tc>
        <w:tc>
          <w:tcPr>
            <w:tcW w:w="708" w:type="dxa"/>
            <w:gridSpan w:val="2"/>
            <w:vMerge/>
            <w:tcBorders>
              <w:top w:val="single" w:sz="4" w:space="0" w:color="000000"/>
              <w:left w:val="single" w:sz="4" w:space="0" w:color="000000"/>
              <w:bottom w:val="single" w:sz="4" w:space="0" w:color="000000"/>
              <w:right w:val="single" w:sz="4" w:space="0" w:color="000000"/>
            </w:tcBorders>
            <w:vAlign w:val="center"/>
          </w:tcPr>
          <w:p w14:paraId="61A37E34" w14:textId="77777777" w:rsidR="007C77A5" w:rsidRDefault="007C77A5">
            <w:pPr>
              <w:widowControl/>
              <w:jc w:val="left"/>
              <w:rPr>
                <w:rFonts w:ascii="宋体" w:hAnsi="宋体" w:cs="宋体"/>
                <w:color w:val="000000"/>
                <w:sz w:val="24"/>
              </w:rPr>
            </w:pPr>
          </w:p>
        </w:tc>
      </w:tr>
      <w:tr w:rsidR="007C77A5" w14:paraId="188E5ED5" w14:textId="77777777">
        <w:trPr>
          <w:gridAfter w:val="1"/>
          <w:wAfter w:w="195" w:type="dxa"/>
          <w:trHeight w:val="370"/>
        </w:trPr>
        <w:tc>
          <w:tcPr>
            <w:tcW w:w="14580" w:type="dxa"/>
            <w:gridSpan w:val="24"/>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tbl>
            <w:tblPr>
              <w:tblW w:w="14955" w:type="dxa"/>
              <w:tblBorders>
                <w:insideH w:val="none" w:sz="4" w:space="0" w:color="auto"/>
                <w:insideV w:val="none" w:sz="4" w:space="0" w:color="auto"/>
              </w:tblBorders>
              <w:tblLayout w:type="fixed"/>
              <w:tblCellMar>
                <w:left w:w="0" w:type="dxa"/>
                <w:right w:w="0" w:type="dxa"/>
              </w:tblCellMar>
              <w:tblLook w:val="04A0" w:firstRow="1" w:lastRow="0" w:firstColumn="1" w:lastColumn="0" w:noHBand="0" w:noVBand="1"/>
            </w:tblPr>
            <w:tblGrid>
              <w:gridCol w:w="14955"/>
            </w:tblGrid>
            <w:tr w:rsidR="007C77A5" w14:paraId="35A7A643" w14:textId="77777777">
              <w:trPr>
                <w:trHeight w:val="345"/>
              </w:trPr>
              <w:tc>
                <w:tcPr>
                  <w:tcW w:w="14955" w:type="dxa"/>
                  <w:tcMar>
                    <w:top w:w="15" w:type="dxa"/>
                    <w:left w:w="15" w:type="dxa"/>
                    <w:right w:w="15" w:type="dxa"/>
                  </w:tcMar>
                  <w:vAlign w:val="center"/>
                </w:tcPr>
                <w:p w14:paraId="665DC050" w14:textId="77777777" w:rsidR="007C77A5" w:rsidRDefault="00000000">
                  <w:pPr>
                    <w:widowControl/>
                    <w:jc w:val="left"/>
                    <w:textAlignment w:val="center"/>
                    <w:rPr>
                      <w:rFonts w:ascii="宋体" w:hAnsi="宋体" w:cs="宋体"/>
                      <w:color w:val="000000"/>
                      <w:sz w:val="16"/>
                      <w:szCs w:val="16"/>
                    </w:rPr>
                  </w:pPr>
                  <w:r>
                    <w:rPr>
                      <w:rFonts w:ascii="宋体" w:hAnsi="宋体" w:cs="宋体" w:hint="eastAsia"/>
                      <w:color w:val="000000"/>
                      <w:kern w:val="0"/>
                      <w:sz w:val="22"/>
                      <w:szCs w:val="22"/>
                    </w:rPr>
                    <w:t xml:space="preserve">服务电话：  0375-8166321                     </w:t>
                  </w:r>
                  <w:r>
                    <w:rPr>
                      <w:rFonts w:ascii="宋体" w:hAnsi="宋体" w:cs="宋体" w:hint="eastAsia"/>
                      <w:color w:val="000000"/>
                      <w:kern w:val="0"/>
                      <w:szCs w:val="21"/>
                    </w:rPr>
                    <w:t>投诉机构：</w:t>
                  </w:r>
                  <w:r>
                    <w:rPr>
                      <w:rFonts w:ascii="宋体" w:hAnsi="宋体" w:cs="宋体" w:hint="eastAsia"/>
                      <w:color w:val="000000"/>
                      <w:kern w:val="0"/>
                      <w:sz w:val="22"/>
                      <w:szCs w:val="22"/>
                    </w:rPr>
                    <w:t>舞钢市住房和城乡规划建设局纪检监察室</w:t>
                  </w:r>
                  <w:r>
                    <w:rPr>
                      <w:rFonts w:ascii="宋体" w:hAnsi="宋体" w:cs="宋体"/>
                      <w:color w:val="000000"/>
                      <w:kern w:val="0"/>
                      <w:szCs w:val="21"/>
                    </w:rPr>
                    <w:t xml:space="preserve">                  </w:t>
                  </w:r>
                  <w:r>
                    <w:rPr>
                      <w:rFonts w:ascii="宋体" w:hAnsi="宋体" w:cs="宋体" w:hint="eastAsia"/>
                      <w:color w:val="000000"/>
                      <w:kern w:val="0"/>
                      <w:szCs w:val="21"/>
                    </w:rPr>
                    <w:t>投诉电话：</w:t>
                  </w:r>
                  <w:r>
                    <w:rPr>
                      <w:rFonts w:ascii="宋体" w:hAnsi="宋体" w:cs="宋体"/>
                      <w:color w:val="000000"/>
                      <w:kern w:val="0"/>
                      <w:szCs w:val="21"/>
                    </w:rPr>
                    <w:t>0375-8166899</w:t>
                  </w:r>
                </w:p>
              </w:tc>
            </w:tr>
          </w:tbl>
          <w:p w14:paraId="7BA23313" w14:textId="77777777" w:rsidR="007C77A5" w:rsidRDefault="007C77A5">
            <w:pPr>
              <w:widowControl/>
              <w:jc w:val="left"/>
              <w:textAlignment w:val="center"/>
              <w:rPr>
                <w:rFonts w:ascii="宋体" w:hAnsi="宋体" w:cs="宋体"/>
                <w:color w:val="000000"/>
                <w:sz w:val="22"/>
                <w:szCs w:val="22"/>
              </w:rPr>
            </w:pPr>
          </w:p>
        </w:tc>
      </w:tr>
      <w:tr w:rsidR="007C77A5" w14:paraId="230FA8AD" w14:textId="77777777">
        <w:trPr>
          <w:gridAfter w:val="1"/>
          <w:wAfter w:w="195" w:type="dxa"/>
          <w:trHeight w:val="390"/>
        </w:trPr>
        <w:tc>
          <w:tcPr>
            <w:tcW w:w="14580" w:type="dxa"/>
            <w:gridSpan w:val="24"/>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8D8DFD5" w14:textId="77777777" w:rsidR="007C77A5"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 xml:space="preserve">受理地点：舞钢市行政服务中心房管事务服务中心窗口   </w:t>
            </w:r>
          </w:p>
        </w:tc>
      </w:tr>
      <w:tr w:rsidR="007C77A5" w14:paraId="27E5693D" w14:textId="77777777">
        <w:trPr>
          <w:gridAfter w:val="1"/>
          <w:wAfter w:w="195" w:type="dxa"/>
          <w:trHeight w:val="3682"/>
        </w:trPr>
        <w:tc>
          <w:tcPr>
            <w:tcW w:w="14580" w:type="dxa"/>
            <w:gridSpan w:val="24"/>
            <w:tcBorders>
              <w:top w:val="nil"/>
              <w:left w:val="nil"/>
              <w:bottom w:val="single" w:sz="4" w:space="0" w:color="000000"/>
              <w:right w:val="nil"/>
            </w:tcBorders>
            <w:tcMar>
              <w:top w:w="15" w:type="dxa"/>
              <w:left w:w="15" w:type="dxa"/>
              <w:bottom w:w="15" w:type="dxa"/>
              <w:right w:w="15" w:type="dxa"/>
            </w:tcMar>
            <w:vAlign w:val="center"/>
          </w:tcPr>
          <w:p w14:paraId="2AC6B477" w14:textId="77777777" w:rsidR="007C77A5" w:rsidRDefault="00000000">
            <w:pPr>
              <w:widowControl/>
              <w:jc w:val="center"/>
              <w:textAlignment w:val="center"/>
              <w:rPr>
                <w:rFonts w:ascii="宋体" w:eastAsia="方正小标宋简体" w:hAnsi="宋体" w:cs="宋体"/>
                <w:color w:val="000000"/>
                <w:kern w:val="0"/>
                <w:sz w:val="44"/>
                <w:szCs w:val="44"/>
              </w:rPr>
            </w:pPr>
            <w:r>
              <w:rPr>
                <w:rFonts w:ascii="宋体" w:eastAsia="方正小标宋简体" w:hAnsi="宋体" w:cs="宋体" w:hint="eastAsia"/>
                <w:color w:val="000000"/>
                <w:kern w:val="0"/>
                <w:sz w:val="44"/>
                <w:szCs w:val="44"/>
              </w:rPr>
              <w:lastRenderedPageBreak/>
              <w:t>舞钢市住房和城乡建设局权力清单和责任清单统计表</w:t>
            </w:r>
          </w:p>
          <w:p w14:paraId="2405F4E0" w14:textId="77777777" w:rsidR="007C77A5" w:rsidRDefault="00000000">
            <w:pPr>
              <w:widowControl/>
              <w:jc w:val="left"/>
              <w:textAlignment w:val="center"/>
              <w:rPr>
                <w:rFonts w:ascii="宋体" w:hAnsi="宋体" w:cs="宋体"/>
                <w:color w:val="000000"/>
                <w:kern w:val="0"/>
                <w:sz w:val="24"/>
              </w:rPr>
            </w:pPr>
            <w:r>
              <w:rPr>
                <w:rFonts w:ascii="宋体" w:hAnsi="宋体" w:cs="宋体" w:hint="eastAsia"/>
                <w:color w:val="000000"/>
                <w:kern w:val="0"/>
                <w:sz w:val="24"/>
              </w:rPr>
              <w:t>职权类别：其他权力</w:t>
            </w:r>
          </w:p>
          <w:p w14:paraId="138FFF55" w14:textId="77777777" w:rsidR="007C77A5" w:rsidRDefault="007C77A5">
            <w:pPr>
              <w:widowControl/>
              <w:jc w:val="left"/>
              <w:textAlignment w:val="center"/>
              <w:rPr>
                <w:rFonts w:ascii="宋体" w:hAnsi="宋体" w:cs="宋体"/>
                <w:color w:val="000000"/>
                <w:kern w:val="0"/>
                <w:sz w:val="24"/>
              </w:rPr>
            </w:pPr>
          </w:p>
          <w:p w14:paraId="16431E12" w14:textId="77777777" w:rsidR="007C77A5" w:rsidRDefault="007C77A5">
            <w:pPr>
              <w:widowControl/>
              <w:jc w:val="left"/>
              <w:textAlignment w:val="center"/>
              <w:rPr>
                <w:rFonts w:ascii="宋体" w:hAnsi="宋体" w:cs="宋体"/>
                <w:color w:val="000000"/>
                <w:kern w:val="0"/>
                <w:sz w:val="24"/>
              </w:rPr>
            </w:pPr>
          </w:p>
        </w:tc>
      </w:tr>
      <w:tr w:rsidR="007C77A5" w14:paraId="14C09558" w14:textId="77777777">
        <w:trPr>
          <w:gridAfter w:val="1"/>
          <w:wAfter w:w="195" w:type="dxa"/>
          <w:trHeight w:val="818"/>
        </w:trPr>
        <w:tc>
          <w:tcPr>
            <w:tcW w:w="617"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70314B1"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序号</w:t>
            </w:r>
          </w:p>
        </w:tc>
        <w:tc>
          <w:tcPr>
            <w:tcW w:w="1064"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C3D8160"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职权名称</w:t>
            </w:r>
          </w:p>
        </w:tc>
        <w:tc>
          <w:tcPr>
            <w:tcW w:w="317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E9906C2"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实施依据</w:t>
            </w:r>
          </w:p>
        </w:tc>
        <w:tc>
          <w:tcPr>
            <w:tcW w:w="48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FA513DF"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实施对象</w:t>
            </w:r>
          </w:p>
        </w:tc>
        <w:tc>
          <w:tcPr>
            <w:tcW w:w="51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AF83239"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实施机构</w:t>
            </w:r>
          </w:p>
        </w:tc>
        <w:tc>
          <w:tcPr>
            <w:tcW w:w="532"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EAB70E1"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办理环节</w:t>
            </w:r>
          </w:p>
        </w:tc>
        <w:tc>
          <w:tcPr>
            <w:tcW w:w="4426"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21615BE"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责任事项</w:t>
            </w:r>
          </w:p>
        </w:tc>
        <w:tc>
          <w:tcPr>
            <w:tcW w:w="12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44D0819"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责任</w:t>
            </w:r>
            <w:r>
              <w:rPr>
                <w:rFonts w:ascii="黑体" w:eastAsia="黑体" w:hAnsi="宋体" w:cs="黑体" w:hint="eastAsia"/>
                <w:color w:val="000000"/>
                <w:kern w:val="0"/>
                <w:sz w:val="22"/>
                <w:szCs w:val="22"/>
              </w:rPr>
              <w:br/>
              <w:t>科室</w:t>
            </w:r>
          </w:p>
        </w:tc>
        <w:tc>
          <w:tcPr>
            <w:tcW w:w="52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A3C540B"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承诺时限</w:t>
            </w:r>
          </w:p>
        </w:tc>
        <w:tc>
          <w:tcPr>
            <w:tcW w:w="54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770DCE0"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法定时限</w:t>
            </w:r>
          </w:p>
        </w:tc>
        <w:tc>
          <w:tcPr>
            <w:tcW w:w="70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FD63DA9"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收费情况及依据</w:t>
            </w:r>
          </w:p>
        </w:tc>
        <w:tc>
          <w:tcPr>
            <w:tcW w:w="708"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90876C1"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调整意见及理由</w:t>
            </w:r>
          </w:p>
        </w:tc>
      </w:tr>
      <w:tr w:rsidR="007C77A5" w14:paraId="743F7542" w14:textId="77777777">
        <w:trPr>
          <w:gridAfter w:val="1"/>
          <w:wAfter w:w="195" w:type="dxa"/>
          <w:trHeight w:val="1276"/>
        </w:trPr>
        <w:tc>
          <w:tcPr>
            <w:tcW w:w="617"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B2E1288" w14:textId="77777777" w:rsidR="007C77A5" w:rsidRDefault="00000000">
            <w:pPr>
              <w:widowControl/>
              <w:spacing w:line="280" w:lineRule="exact"/>
              <w:jc w:val="center"/>
              <w:textAlignment w:val="center"/>
              <w:rPr>
                <w:rFonts w:ascii="宋体" w:hAnsi="宋体" w:cs="宋体"/>
                <w:color w:val="000000"/>
                <w:sz w:val="22"/>
                <w:szCs w:val="22"/>
              </w:rPr>
            </w:pPr>
            <w:r>
              <w:rPr>
                <w:rFonts w:ascii="宋体" w:hAnsi="宋体" w:cs="宋体" w:hint="eastAsia"/>
                <w:color w:val="000000"/>
                <w:sz w:val="22"/>
                <w:szCs w:val="22"/>
              </w:rPr>
              <w:t>3</w:t>
            </w:r>
          </w:p>
        </w:tc>
        <w:tc>
          <w:tcPr>
            <w:tcW w:w="1064" w:type="dxa"/>
            <w:gridSpan w:val="3"/>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7189C2C5"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物业承接查验备案</w:t>
            </w:r>
          </w:p>
        </w:tc>
        <w:tc>
          <w:tcPr>
            <w:tcW w:w="3176"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D01F7D3" w14:textId="77777777" w:rsidR="007C77A5" w:rsidRDefault="00000000">
            <w:pPr>
              <w:rPr>
                <w:rFonts w:ascii="微软雅黑" w:eastAsia="微软雅黑" w:hAnsi="微软雅黑"/>
                <w:color w:val="333333"/>
                <w:szCs w:val="21"/>
                <w:shd w:val="clear" w:color="auto" w:fill="FFFFFF"/>
              </w:rPr>
            </w:pPr>
            <w:r>
              <w:rPr>
                <w:rFonts w:hint="eastAsia"/>
                <w:szCs w:val="21"/>
              </w:rPr>
              <w:t>1.</w:t>
            </w:r>
            <w:r>
              <w:rPr>
                <w:rFonts w:ascii="微软雅黑" w:eastAsia="微软雅黑" w:hAnsi="微软雅黑" w:hint="eastAsia"/>
                <w:color w:val="333333"/>
                <w:szCs w:val="21"/>
                <w:shd w:val="clear" w:color="auto" w:fill="FFFFFF"/>
              </w:rPr>
              <w:t>《河南省物业管理条例》第六条、第四十六条、第四十九条、</w:t>
            </w:r>
          </w:p>
          <w:p w14:paraId="5F8D4805" w14:textId="77777777" w:rsidR="007C77A5" w:rsidRDefault="00000000">
            <w:pPr>
              <w:rPr>
                <w:rFonts w:ascii="微软雅黑" w:eastAsia="微软雅黑" w:hAnsi="微软雅黑"/>
                <w:color w:val="333333"/>
                <w:szCs w:val="21"/>
                <w:shd w:val="clear" w:color="auto" w:fill="FFFFFF"/>
              </w:rPr>
            </w:pPr>
            <w:r>
              <w:rPr>
                <w:rFonts w:ascii="微软雅黑" w:eastAsia="微软雅黑" w:hAnsi="微软雅黑" w:hint="eastAsia"/>
                <w:color w:val="333333"/>
                <w:szCs w:val="21"/>
                <w:shd w:val="clear" w:color="auto" w:fill="FFFFFF"/>
              </w:rPr>
              <w:t>2.《前期物业管理招标投标管理暂行办法》（建住房〔2003〕130号）第十一条、第三十七、条第十四条。</w:t>
            </w:r>
          </w:p>
          <w:p w14:paraId="4A10D702" w14:textId="77777777" w:rsidR="007C77A5" w:rsidRDefault="007C77A5">
            <w:pPr>
              <w:widowControl/>
              <w:spacing w:line="280" w:lineRule="exact"/>
              <w:jc w:val="left"/>
              <w:textAlignment w:val="center"/>
              <w:rPr>
                <w:rFonts w:ascii="宋体" w:hAnsi="宋体" w:cs="宋体"/>
                <w:color w:val="000000"/>
                <w:sz w:val="22"/>
                <w:szCs w:val="22"/>
              </w:rPr>
            </w:pPr>
          </w:p>
        </w:tc>
        <w:tc>
          <w:tcPr>
            <w:tcW w:w="480"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31556D9" w14:textId="77777777" w:rsidR="007C77A5" w:rsidRDefault="00000000">
            <w:pPr>
              <w:widowControl/>
              <w:spacing w:line="280" w:lineRule="exact"/>
              <w:jc w:val="center"/>
              <w:textAlignment w:val="center"/>
              <w:rPr>
                <w:rFonts w:ascii="宋体" w:hAnsi="宋体" w:cs="宋体"/>
                <w:color w:val="000000"/>
                <w:sz w:val="22"/>
                <w:szCs w:val="22"/>
              </w:rPr>
            </w:pPr>
            <w:r>
              <w:rPr>
                <w:rFonts w:ascii="宋体" w:hAnsi="宋体" w:cs="宋体" w:hint="eastAsia"/>
                <w:color w:val="000000"/>
                <w:sz w:val="22"/>
                <w:szCs w:val="22"/>
              </w:rPr>
              <w:t>法人</w:t>
            </w:r>
          </w:p>
        </w:tc>
        <w:tc>
          <w:tcPr>
            <w:tcW w:w="515" w:type="dxa"/>
            <w:gridSpan w:val="2"/>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64B1849E" w14:textId="77777777" w:rsidR="007C77A5" w:rsidRDefault="00000000">
            <w:pPr>
              <w:widowControl/>
              <w:spacing w:line="280" w:lineRule="exact"/>
              <w:jc w:val="center"/>
              <w:textAlignment w:val="center"/>
              <w:rPr>
                <w:rFonts w:ascii="宋体" w:hAnsi="宋体" w:cs="宋体"/>
                <w:color w:val="000000"/>
                <w:sz w:val="22"/>
                <w:szCs w:val="22"/>
              </w:rPr>
            </w:pPr>
            <w:r>
              <w:rPr>
                <w:rFonts w:ascii="宋体" w:hAnsi="宋体" w:cs="宋体" w:hint="eastAsia"/>
                <w:color w:val="000000"/>
                <w:kern w:val="0"/>
                <w:sz w:val="22"/>
                <w:szCs w:val="22"/>
              </w:rPr>
              <w:t>舞钢市房产事务服务中心</w:t>
            </w:r>
          </w:p>
        </w:tc>
        <w:tc>
          <w:tcPr>
            <w:tcW w:w="532"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9398DAD"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受理</w:t>
            </w:r>
          </w:p>
        </w:tc>
        <w:tc>
          <w:tcPr>
            <w:tcW w:w="4426"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FFCDC04"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1.受理责任：公示依法应当提交的材料；一次性告知补正材料；依法受理或不予受理（不予受理应当告知理由）。</w:t>
            </w:r>
          </w:p>
        </w:tc>
        <w:tc>
          <w:tcPr>
            <w:tcW w:w="12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291922C" w14:textId="77777777" w:rsidR="007C77A5" w:rsidRDefault="00000000">
            <w:pPr>
              <w:widowControl/>
              <w:spacing w:line="280" w:lineRule="exact"/>
              <w:jc w:val="center"/>
              <w:textAlignment w:val="center"/>
              <w:rPr>
                <w:rFonts w:ascii="宋体" w:hAnsi="宋体" w:cs="宋体"/>
                <w:color w:val="000000"/>
                <w:sz w:val="22"/>
                <w:szCs w:val="22"/>
              </w:rPr>
            </w:pPr>
            <w:r>
              <w:rPr>
                <w:rFonts w:ascii="宋体" w:hAnsi="宋体" w:cs="宋体" w:hint="eastAsia"/>
                <w:color w:val="000000"/>
                <w:sz w:val="22"/>
                <w:szCs w:val="22"/>
              </w:rPr>
              <w:t>物业科</w:t>
            </w:r>
          </w:p>
        </w:tc>
        <w:tc>
          <w:tcPr>
            <w:tcW w:w="52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5A15A41" w14:textId="77777777" w:rsidR="007C77A5" w:rsidRDefault="00000000">
            <w:pPr>
              <w:widowControl/>
              <w:spacing w:line="280" w:lineRule="exact"/>
              <w:jc w:val="center"/>
              <w:textAlignment w:val="center"/>
              <w:rPr>
                <w:rFonts w:ascii="宋体" w:hAnsi="宋体" w:cs="宋体"/>
                <w:color w:val="000000"/>
                <w:sz w:val="22"/>
                <w:szCs w:val="22"/>
              </w:rPr>
            </w:pPr>
            <w:r>
              <w:rPr>
                <w:rFonts w:ascii="宋体" w:hAnsi="宋体" w:cs="宋体" w:hint="eastAsia"/>
                <w:color w:val="000000"/>
                <w:sz w:val="22"/>
                <w:szCs w:val="22"/>
              </w:rPr>
              <w:t>0.5</w:t>
            </w:r>
          </w:p>
        </w:tc>
        <w:tc>
          <w:tcPr>
            <w:tcW w:w="540" w:type="dxa"/>
            <w:gridSpan w:val="2"/>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5A105943" w14:textId="77777777" w:rsidR="007C77A5" w:rsidRDefault="00000000">
            <w:pPr>
              <w:spacing w:line="240" w:lineRule="exact"/>
              <w:jc w:val="center"/>
              <w:rPr>
                <w:rFonts w:ascii="宋体" w:hAnsi="宋体" w:cs="宋体"/>
                <w:color w:val="000000"/>
                <w:sz w:val="22"/>
                <w:szCs w:val="22"/>
              </w:rPr>
            </w:pPr>
            <w:r>
              <w:rPr>
                <w:rFonts w:ascii="宋体" w:hAnsi="宋体" w:cs="宋体" w:hint="eastAsia"/>
                <w:color w:val="000000"/>
                <w:sz w:val="22"/>
                <w:szCs w:val="22"/>
              </w:rPr>
              <w:t>3</w:t>
            </w:r>
          </w:p>
          <w:p w14:paraId="403D3D86" w14:textId="77777777" w:rsidR="007C77A5" w:rsidRDefault="007C77A5">
            <w:pPr>
              <w:spacing w:line="240" w:lineRule="exact"/>
              <w:jc w:val="center"/>
              <w:rPr>
                <w:rFonts w:ascii="宋体" w:hAnsi="宋体" w:cs="宋体"/>
                <w:color w:val="000000"/>
                <w:sz w:val="22"/>
                <w:szCs w:val="22"/>
              </w:rPr>
            </w:pPr>
          </w:p>
        </w:tc>
        <w:tc>
          <w:tcPr>
            <w:tcW w:w="705"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86E23E3" w14:textId="77777777" w:rsidR="007C77A5" w:rsidRDefault="00000000">
            <w:pPr>
              <w:jc w:val="center"/>
              <w:rPr>
                <w:rFonts w:ascii="宋体" w:hAnsi="宋体" w:cs="宋体"/>
                <w:color w:val="000000"/>
                <w:sz w:val="22"/>
                <w:szCs w:val="22"/>
              </w:rPr>
            </w:pPr>
            <w:r>
              <w:rPr>
                <w:rFonts w:ascii="宋体" w:hAnsi="宋体" w:cs="宋体" w:hint="eastAsia"/>
                <w:color w:val="000000"/>
                <w:sz w:val="22"/>
                <w:szCs w:val="22"/>
              </w:rPr>
              <w:t>不收费</w:t>
            </w:r>
          </w:p>
        </w:tc>
        <w:tc>
          <w:tcPr>
            <w:tcW w:w="708"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46365A7" w14:textId="77777777" w:rsidR="007C77A5" w:rsidRDefault="00000000">
            <w:pPr>
              <w:spacing w:line="3360" w:lineRule="auto"/>
              <w:jc w:val="center"/>
              <w:rPr>
                <w:rFonts w:ascii="宋体" w:hAnsi="宋体" w:cs="宋体"/>
                <w:color w:val="000000"/>
                <w:sz w:val="24"/>
              </w:rPr>
            </w:pPr>
            <w:r>
              <w:rPr>
                <w:rFonts w:ascii="宋体" w:hAnsi="宋体" w:cs="宋体" w:hint="eastAsia"/>
                <w:color w:val="000000"/>
                <w:sz w:val="22"/>
                <w:szCs w:val="22"/>
              </w:rPr>
              <w:t>拟保留</w:t>
            </w:r>
          </w:p>
        </w:tc>
      </w:tr>
      <w:tr w:rsidR="007C77A5" w14:paraId="3436C5B7" w14:textId="77777777">
        <w:trPr>
          <w:gridAfter w:val="1"/>
          <w:wAfter w:w="195" w:type="dxa"/>
          <w:trHeight w:val="1152"/>
        </w:trPr>
        <w:tc>
          <w:tcPr>
            <w:tcW w:w="617" w:type="dxa"/>
            <w:gridSpan w:val="2"/>
            <w:vMerge/>
            <w:tcBorders>
              <w:top w:val="single" w:sz="4" w:space="0" w:color="000000"/>
              <w:left w:val="single" w:sz="4" w:space="0" w:color="000000"/>
              <w:bottom w:val="single" w:sz="4" w:space="0" w:color="000000"/>
              <w:right w:val="single" w:sz="4" w:space="0" w:color="000000"/>
            </w:tcBorders>
            <w:vAlign w:val="center"/>
          </w:tcPr>
          <w:p w14:paraId="41824AA8" w14:textId="77777777" w:rsidR="007C77A5" w:rsidRDefault="007C77A5">
            <w:pPr>
              <w:widowControl/>
              <w:spacing w:line="280" w:lineRule="exact"/>
              <w:jc w:val="left"/>
              <w:rPr>
                <w:rFonts w:ascii="宋体" w:hAnsi="宋体" w:cs="宋体"/>
                <w:color w:val="000000"/>
                <w:sz w:val="22"/>
                <w:szCs w:val="22"/>
              </w:rPr>
            </w:pPr>
          </w:p>
        </w:tc>
        <w:tc>
          <w:tcPr>
            <w:tcW w:w="1064" w:type="dxa"/>
            <w:gridSpan w:val="3"/>
            <w:vMerge/>
            <w:tcBorders>
              <w:left w:val="single" w:sz="4" w:space="0" w:color="000000"/>
              <w:right w:val="single" w:sz="4" w:space="0" w:color="000000"/>
            </w:tcBorders>
            <w:vAlign w:val="center"/>
          </w:tcPr>
          <w:p w14:paraId="3E76D53D" w14:textId="77777777" w:rsidR="007C77A5" w:rsidRDefault="007C77A5">
            <w:pPr>
              <w:widowControl/>
              <w:spacing w:line="280" w:lineRule="exact"/>
              <w:jc w:val="left"/>
              <w:rPr>
                <w:rFonts w:ascii="宋体" w:hAnsi="宋体" w:cs="宋体"/>
                <w:color w:val="000000"/>
                <w:sz w:val="22"/>
                <w:szCs w:val="22"/>
              </w:rPr>
            </w:pPr>
          </w:p>
        </w:tc>
        <w:tc>
          <w:tcPr>
            <w:tcW w:w="3176" w:type="dxa"/>
            <w:vMerge/>
            <w:tcBorders>
              <w:top w:val="single" w:sz="4" w:space="0" w:color="000000"/>
              <w:left w:val="single" w:sz="4" w:space="0" w:color="000000"/>
              <w:bottom w:val="single" w:sz="4" w:space="0" w:color="000000"/>
              <w:right w:val="single" w:sz="4" w:space="0" w:color="000000"/>
            </w:tcBorders>
            <w:vAlign w:val="center"/>
          </w:tcPr>
          <w:p w14:paraId="6FDF6690" w14:textId="77777777" w:rsidR="007C77A5" w:rsidRDefault="007C77A5">
            <w:pPr>
              <w:widowControl/>
              <w:spacing w:line="280" w:lineRule="exact"/>
              <w:jc w:val="left"/>
              <w:rPr>
                <w:rFonts w:ascii="宋体" w:hAnsi="宋体" w:cs="宋体"/>
                <w:color w:val="000000"/>
                <w:sz w:val="22"/>
                <w:szCs w:val="22"/>
              </w:rPr>
            </w:pPr>
          </w:p>
        </w:tc>
        <w:tc>
          <w:tcPr>
            <w:tcW w:w="480" w:type="dxa"/>
            <w:gridSpan w:val="2"/>
            <w:vMerge/>
            <w:tcBorders>
              <w:top w:val="single" w:sz="4" w:space="0" w:color="000000"/>
              <w:left w:val="single" w:sz="4" w:space="0" w:color="000000"/>
              <w:bottom w:val="single" w:sz="4" w:space="0" w:color="000000"/>
              <w:right w:val="single" w:sz="4" w:space="0" w:color="000000"/>
            </w:tcBorders>
            <w:vAlign w:val="center"/>
          </w:tcPr>
          <w:p w14:paraId="686EA79C" w14:textId="77777777" w:rsidR="007C77A5" w:rsidRDefault="007C77A5">
            <w:pPr>
              <w:widowControl/>
              <w:spacing w:line="280" w:lineRule="exact"/>
              <w:jc w:val="left"/>
              <w:rPr>
                <w:rFonts w:ascii="宋体" w:hAnsi="宋体" w:cs="宋体"/>
                <w:color w:val="000000"/>
                <w:sz w:val="22"/>
                <w:szCs w:val="22"/>
              </w:rPr>
            </w:pPr>
          </w:p>
        </w:tc>
        <w:tc>
          <w:tcPr>
            <w:tcW w:w="515" w:type="dxa"/>
            <w:gridSpan w:val="2"/>
            <w:vMerge/>
            <w:tcBorders>
              <w:left w:val="single" w:sz="4" w:space="0" w:color="000000"/>
              <w:right w:val="single" w:sz="4" w:space="0" w:color="000000"/>
            </w:tcBorders>
            <w:vAlign w:val="center"/>
          </w:tcPr>
          <w:p w14:paraId="7820EAE7" w14:textId="77777777" w:rsidR="007C77A5" w:rsidRDefault="007C77A5">
            <w:pPr>
              <w:widowControl/>
              <w:spacing w:line="280" w:lineRule="exact"/>
              <w:jc w:val="left"/>
              <w:rPr>
                <w:rFonts w:ascii="宋体" w:hAnsi="宋体" w:cs="宋体"/>
                <w:color w:val="000000"/>
                <w:sz w:val="22"/>
                <w:szCs w:val="22"/>
              </w:rPr>
            </w:pPr>
          </w:p>
        </w:tc>
        <w:tc>
          <w:tcPr>
            <w:tcW w:w="532"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1E09AF4"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审查</w:t>
            </w:r>
          </w:p>
        </w:tc>
        <w:tc>
          <w:tcPr>
            <w:tcW w:w="4426"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0A54002"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2.审查责任：材料审核，现场勘查，根据需要征求相关部门意见，提出初审意见。</w:t>
            </w:r>
          </w:p>
        </w:tc>
        <w:tc>
          <w:tcPr>
            <w:tcW w:w="12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E955D80" w14:textId="77777777" w:rsidR="007C77A5" w:rsidRDefault="00000000">
            <w:pPr>
              <w:widowControl/>
              <w:spacing w:line="240" w:lineRule="exact"/>
              <w:jc w:val="center"/>
              <w:textAlignment w:val="center"/>
              <w:rPr>
                <w:rFonts w:ascii="宋体" w:hAnsi="宋体" w:cs="宋体"/>
                <w:color w:val="000000"/>
                <w:sz w:val="22"/>
                <w:szCs w:val="22"/>
              </w:rPr>
            </w:pPr>
            <w:r>
              <w:rPr>
                <w:rFonts w:ascii="宋体" w:hAnsi="宋体" w:cs="宋体" w:hint="eastAsia"/>
                <w:color w:val="000000"/>
                <w:sz w:val="22"/>
                <w:szCs w:val="22"/>
              </w:rPr>
              <w:t>物业科</w:t>
            </w:r>
          </w:p>
        </w:tc>
        <w:tc>
          <w:tcPr>
            <w:tcW w:w="52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330C9FF" w14:textId="77777777" w:rsidR="007C77A5" w:rsidRDefault="00000000">
            <w:pPr>
              <w:spacing w:line="280" w:lineRule="exact"/>
              <w:jc w:val="center"/>
              <w:rPr>
                <w:rFonts w:ascii="宋体" w:hAnsi="宋体" w:cs="宋体"/>
                <w:color w:val="000000"/>
                <w:sz w:val="22"/>
                <w:szCs w:val="22"/>
              </w:rPr>
            </w:pPr>
            <w:r>
              <w:rPr>
                <w:rFonts w:ascii="宋体" w:hAnsi="宋体" w:cs="宋体" w:hint="eastAsia"/>
                <w:color w:val="000000"/>
                <w:sz w:val="22"/>
                <w:szCs w:val="22"/>
              </w:rPr>
              <w:t>1</w:t>
            </w:r>
          </w:p>
        </w:tc>
        <w:tc>
          <w:tcPr>
            <w:tcW w:w="540" w:type="dxa"/>
            <w:gridSpan w:val="2"/>
            <w:vMerge/>
            <w:tcBorders>
              <w:left w:val="single" w:sz="4" w:space="0" w:color="000000"/>
              <w:right w:val="single" w:sz="4" w:space="0" w:color="000000"/>
            </w:tcBorders>
            <w:tcMar>
              <w:top w:w="15" w:type="dxa"/>
              <w:left w:w="15" w:type="dxa"/>
              <w:bottom w:w="15" w:type="dxa"/>
              <w:right w:w="15" w:type="dxa"/>
            </w:tcMar>
            <w:vAlign w:val="center"/>
          </w:tcPr>
          <w:p w14:paraId="61C214F3" w14:textId="77777777" w:rsidR="007C77A5" w:rsidRDefault="007C77A5">
            <w:pPr>
              <w:spacing w:line="240" w:lineRule="exact"/>
              <w:jc w:val="center"/>
              <w:rPr>
                <w:rFonts w:ascii="宋体" w:hAnsi="宋体" w:cs="宋体"/>
                <w:color w:val="000000"/>
                <w:sz w:val="22"/>
                <w:szCs w:val="22"/>
              </w:rPr>
            </w:pPr>
          </w:p>
        </w:tc>
        <w:tc>
          <w:tcPr>
            <w:tcW w:w="705" w:type="dxa"/>
            <w:gridSpan w:val="2"/>
            <w:vMerge/>
            <w:tcBorders>
              <w:top w:val="single" w:sz="4" w:space="0" w:color="000000"/>
              <w:left w:val="single" w:sz="4" w:space="0" w:color="000000"/>
              <w:bottom w:val="single" w:sz="4" w:space="0" w:color="000000"/>
              <w:right w:val="single" w:sz="4" w:space="0" w:color="000000"/>
            </w:tcBorders>
            <w:vAlign w:val="center"/>
          </w:tcPr>
          <w:p w14:paraId="6DAA9BE5" w14:textId="77777777" w:rsidR="007C77A5" w:rsidRDefault="007C77A5">
            <w:pPr>
              <w:widowControl/>
              <w:jc w:val="left"/>
              <w:rPr>
                <w:rFonts w:ascii="宋体" w:hAnsi="宋体" w:cs="宋体"/>
                <w:color w:val="000000"/>
                <w:sz w:val="22"/>
                <w:szCs w:val="22"/>
              </w:rPr>
            </w:pPr>
          </w:p>
        </w:tc>
        <w:tc>
          <w:tcPr>
            <w:tcW w:w="708" w:type="dxa"/>
            <w:gridSpan w:val="2"/>
            <w:vMerge/>
            <w:tcBorders>
              <w:top w:val="single" w:sz="4" w:space="0" w:color="000000"/>
              <w:left w:val="single" w:sz="4" w:space="0" w:color="000000"/>
              <w:bottom w:val="single" w:sz="4" w:space="0" w:color="000000"/>
              <w:right w:val="single" w:sz="4" w:space="0" w:color="000000"/>
            </w:tcBorders>
            <w:vAlign w:val="center"/>
          </w:tcPr>
          <w:p w14:paraId="452B966E" w14:textId="77777777" w:rsidR="007C77A5" w:rsidRDefault="007C77A5">
            <w:pPr>
              <w:widowControl/>
              <w:jc w:val="left"/>
              <w:rPr>
                <w:rFonts w:ascii="宋体" w:hAnsi="宋体" w:cs="宋体"/>
                <w:color w:val="000000"/>
                <w:sz w:val="24"/>
              </w:rPr>
            </w:pPr>
          </w:p>
        </w:tc>
      </w:tr>
      <w:tr w:rsidR="007C77A5" w14:paraId="25940CB1" w14:textId="77777777">
        <w:trPr>
          <w:gridAfter w:val="1"/>
          <w:wAfter w:w="195" w:type="dxa"/>
          <w:trHeight w:val="954"/>
        </w:trPr>
        <w:tc>
          <w:tcPr>
            <w:tcW w:w="617" w:type="dxa"/>
            <w:gridSpan w:val="2"/>
            <w:vMerge/>
            <w:tcBorders>
              <w:top w:val="single" w:sz="4" w:space="0" w:color="000000"/>
              <w:left w:val="single" w:sz="4" w:space="0" w:color="000000"/>
              <w:bottom w:val="single" w:sz="4" w:space="0" w:color="000000"/>
              <w:right w:val="single" w:sz="4" w:space="0" w:color="000000"/>
            </w:tcBorders>
            <w:vAlign w:val="center"/>
          </w:tcPr>
          <w:p w14:paraId="344BC975" w14:textId="77777777" w:rsidR="007C77A5" w:rsidRDefault="007C77A5">
            <w:pPr>
              <w:widowControl/>
              <w:spacing w:line="280" w:lineRule="exact"/>
              <w:jc w:val="left"/>
              <w:rPr>
                <w:rFonts w:ascii="宋体" w:hAnsi="宋体" w:cs="宋体"/>
                <w:color w:val="000000"/>
                <w:sz w:val="22"/>
                <w:szCs w:val="22"/>
              </w:rPr>
            </w:pPr>
          </w:p>
        </w:tc>
        <w:tc>
          <w:tcPr>
            <w:tcW w:w="1064" w:type="dxa"/>
            <w:gridSpan w:val="3"/>
            <w:vMerge/>
            <w:tcBorders>
              <w:left w:val="single" w:sz="4" w:space="0" w:color="000000"/>
              <w:right w:val="single" w:sz="4" w:space="0" w:color="000000"/>
            </w:tcBorders>
            <w:vAlign w:val="center"/>
          </w:tcPr>
          <w:p w14:paraId="5A7C6E63" w14:textId="77777777" w:rsidR="007C77A5" w:rsidRDefault="007C77A5">
            <w:pPr>
              <w:widowControl/>
              <w:spacing w:line="280" w:lineRule="exact"/>
              <w:jc w:val="left"/>
              <w:rPr>
                <w:rFonts w:ascii="宋体" w:hAnsi="宋体" w:cs="宋体"/>
                <w:color w:val="000000"/>
                <w:sz w:val="22"/>
                <w:szCs w:val="22"/>
              </w:rPr>
            </w:pPr>
          </w:p>
        </w:tc>
        <w:tc>
          <w:tcPr>
            <w:tcW w:w="3176" w:type="dxa"/>
            <w:vMerge/>
            <w:tcBorders>
              <w:top w:val="single" w:sz="4" w:space="0" w:color="000000"/>
              <w:left w:val="single" w:sz="4" w:space="0" w:color="000000"/>
              <w:bottom w:val="single" w:sz="4" w:space="0" w:color="000000"/>
              <w:right w:val="single" w:sz="4" w:space="0" w:color="000000"/>
            </w:tcBorders>
            <w:vAlign w:val="center"/>
          </w:tcPr>
          <w:p w14:paraId="72A3A07B" w14:textId="77777777" w:rsidR="007C77A5" w:rsidRDefault="007C77A5">
            <w:pPr>
              <w:widowControl/>
              <w:spacing w:line="280" w:lineRule="exact"/>
              <w:jc w:val="left"/>
              <w:rPr>
                <w:rFonts w:ascii="宋体" w:hAnsi="宋体" w:cs="宋体"/>
                <w:color w:val="000000"/>
                <w:sz w:val="22"/>
                <w:szCs w:val="22"/>
              </w:rPr>
            </w:pPr>
          </w:p>
        </w:tc>
        <w:tc>
          <w:tcPr>
            <w:tcW w:w="480" w:type="dxa"/>
            <w:gridSpan w:val="2"/>
            <w:vMerge/>
            <w:tcBorders>
              <w:top w:val="single" w:sz="4" w:space="0" w:color="000000"/>
              <w:left w:val="single" w:sz="4" w:space="0" w:color="000000"/>
              <w:bottom w:val="single" w:sz="4" w:space="0" w:color="000000"/>
              <w:right w:val="single" w:sz="4" w:space="0" w:color="000000"/>
            </w:tcBorders>
            <w:vAlign w:val="center"/>
          </w:tcPr>
          <w:p w14:paraId="0A508AB2" w14:textId="77777777" w:rsidR="007C77A5" w:rsidRDefault="007C77A5">
            <w:pPr>
              <w:widowControl/>
              <w:spacing w:line="280" w:lineRule="exact"/>
              <w:jc w:val="left"/>
              <w:rPr>
                <w:rFonts w:ascii="宋体" w:hAnsi="宋体" w:cs="宋体"/>
                <w:color w:val="000000"/>
                <w:sz w:val="22"/>
                <w:szCs w:val="22"/>
              </w:rPr>
            </w:pPr>
          </w:p>
        </w:tc>
        <w:tc>
          <w:tcPr>
            <w:tcW w:w="515" w:type="dxa"/>
            <w:gridSpan w:val="2"/>
            <w:vMerge/>
            <w:tcBorders>
              <w:left w:val="single" w:sz="4" w:space="0" w:color="000000"/>
              <w:right w:val="single" w:sz="4" w:space="0" w:color="000000"/>
            </w:tcBorders>
            <w:vAlign w:val="center"/>
          </w:tcPr>
          <w:p w14:paraId="4EE57374" w14:textId="77777777" w:rsidR="007C77A5" w:rsidRDefault="007C77A5">
            <w:pPr>
              <w:widowControl/>
              <w:spacing w:line="280" w:lineRule="exact"/>
              <w:jc w:val="left"/>
              <w:rPr>
                <w:rFonts w:ascii="宋体" w:hAnsi="宋体" w:cs="宋体"/>
                <w:color w:val="000000"/>
                <w:sz w:val="22"/>
                <w:szCs w:val="22"/>
              </w:rPr>
            </w:pPr>
          </w:p>
        </w:tc>
        <w:tc>
          <w:tcPr>
            <w:tcW w:w="532"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38B0A19"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决定</w:t>
            </w:r>
          </w:p>
        </w:tc>
        <w:tc>
          <w:tcPr>
            <w:tcW w:w="4426"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80F3C92"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3.决定责任：作出决定（不予行政许可的应当告知理由）；按时办结；法定告知。</w:t>
            </w:r>
          </w:p>
        </w:tc>
        <w:tc>
          <w:tcPr>
            <w:tcW w:w="12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B937E90" w14:textId="77777777" w:rsidR="007C77A5" w:rsidRDefault="00000000">
            <w:pPr>
              <w:widowControl/>
              <w:spacing w:line="240" w:lineRule="exact"/>
              <w:jc w:val="center"/>
              <w:textAlignment w:val="center"/>
              <w:rPr>
                <w:rFonts w:ascii="宋体" w:hAnsi="宋体" w:cs="宋体"/>
                <w:color w:val="000000"/>
                <w:sz w:val="22"/>
                <w:szCs w:val="22"/>
              </w:rPr>
            </w:pPr>
            <w:r>
              <w:rPr>
                <w:rFonts w:ascii="宋体" w:hAnsi="宋体" w:cs="宋体" w:hint="eastAsia"/>
                <w:color w:val="000000"/>
                <w:sz w:val="22"/>
                <w:szCs w:val="22"/>
              </w:rPr>
              <w:t>物业科</w:t>
            </w:r>
          </w:p>
        </w:tc>
        <w:tc>
          <w:tcPr>
            <w:tcW w:w="52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46B25C5" w14:textId="77777777" w:rsidR="007C77A5" w:rsidRDefault="00000000">
            <w:pPr>
              <w:spacing w:line="280" w:lineRule="exact"/>
              <w:rPr>
                <w:rFonts w:ascii="宋体" w:hAnsi="宋体" w:cs="宋体"/>
                <w:color w:val="000000"/>
                <w:sz w:val="22"/>
                <w:szCs w:val="22"/>
              </w:rPr>
            </w:pPr>
            <w:r>
              <w:rPr>
                <w:rFonts w:ascii="宋体" w:hAnsi="宋体" w:cs="宋体" w:hint="eastAsia"/>
                <w:color w:val="000000"/>
                <w:sz w:val="22"/>
                <w:szCs w:val="22"/>
              </w:rPr>
              <w:t>1</w:t>
            </w:r>
          </w:p>
        </w:tc>
        <w:tc>
          <w:tcPr>
            <w:tcW w:w="540" w:type="dxa"/>
            <w:gridSpan w:val="2"/>
            <w:vMerge/>
            <w:tcBorders>
              <w:left w:val="single" w:sz="4" w:space="0" w:color="000000"/>
              <w:right w:val="single" w:sz="4" w:space="0" w:color="000000"/>
            </w:tcBorders>
            <w:tcMar>
              <w:top w:w="15" w:type="dxa"/>
              <w:left w:w="15" w:type="dxa"/>
              <w:bottom w:w="15" w:type="dxa"/>
              <w:right w:w="15" w:type="dxa"/>
            </w:tcMar>
            <w:vAlign w:val="center"/>
          </w:tcPr>
          <w:p w14:paraId="1D94A6AC" w14:textId="77777777" w:rsidR="007C77A5" w:rsidRDefault="007C77A5">
            <w:pPr>
              <w:spacing w:line="240" w:lineRule="exact"/>
              <w:jc w:val="center"/>
              <w:rPr>
                <w:rFonts w:ascii="宋体" w:hAnsi="宋体" w:cs="宋体"/>
                <w:color w:val="000000"/>
                <w:sz w:val="22"/>
                <w:szCs w:val="22"/>
              </w:rPr>
            </w:pPr>
          </w:p>
        </w:tc>
        <w:tc>
          <w:tcPr>
            <w:tcW w:w="705" w:type="dxa"/>
            <w:gridSpan w:val="2"/>
            <w:vMerge/>
            <w:tcBorders>
              <w:top w:val="single" w:sz="4" w:space="0" w:color="000000"/>
              <w:left w:val="single" w:sz="4" w:space="0" w:color="000000"/>
              <w:bottom w:val="single" w:sz="4" w:space="0" w:color="000000"/>
              <w:right w:val="single" w:sz="4" w:space="0" w:color="000000"/>
            </w:tcBorders>
            <w:vAlign w:val="center"/>
          </w:tcPr>
          <w:p w14:paraId="6ACADF7C" w14:textId="77777777" w:rsidR="007C77A5" w:rsidRDefault="007C77A5">
            <w:pPr>
              <w:widowControl/>
              <w:jc w:val="left"/>
              <w:rPr>
                <w:rFonts w:ascii="宋体" w:hAnsi="宋体" w:cs="宋体"/>
                <w:color w:val="000000"/>
                <w:sz w:val="22"/>
                <w:szCs w:val="22"/>
              </w:rPr>
            </w:pPr>
          </w:p>
        </w:tc>
        <w:tc>
          <w:tcPr>
            <w:tcW w:w="708" w:type="dxa"/>
            <w:gridSpan w:val="2"/>
            <w:vMerge/>
            <w:tcBorders>
              <w:top w:val="single" w:sz="4" w:space="0" w:color="000000"/>
              <w:left w:val="single" w:sz="4" w:space="0" w:color="000000"/>
              <w:bottom w:val="single" w:sz="4" w:space="0" w:color="000000"/>
              <w:right w:val="single" w:sz="4" w:space="0" w:color="000000"/>
            </w:tcBorders>
            <w:vAlign w:val="center"/>
          </w:tcPr>
          <w:p w14:paraId="03EC916F" w14:textId="77777777" w:rsidR="007C77A5" w:rsidRDefault="007C77A5">
            <w:pPr>
              <w:widowControl/>
              <w:jc w:val="left"/>
              <w:rPr>
                <w:rFonts w:ascii="宋体" w:hAnsi="宋体" w:cs="宋体"/>
                <w:color w:val="000000"/>
                <w:sz w:val="24"/>
              </w:rPr>
            </w:pPr>
          </w:p>
        </w:tc>
      </w:tr>
      <w:tr w:rsidR="007C77A5" w14:paraId="687E44B8" w14:textId="77777777">
        <w:trPr>
          <w:gridAfter w:val="1"/>
          <w:wAfter w:w="195" w:type="dxa"/>
          <w:trHeight w:val="711"/>
        </w:trPr>
        <w:tc>
          <w:tcPr>
            <w:tcW w:w="617" w:type="dxa"/>
            <w:gridSpan w:val="2"/>
            <w:vMerge/>
            <w:tcBorders>
              <w:top w:val="single" w:sz="4" w:space="0" w:color="000000"/>
              <w:left w:val="single" w:sz="4" w:space="0" w:color="000000"/>
              <w:bottom w:val="single" w:sz="4" w:space="0" w:color="000000"/>
              <w:right w:val="single" w:sz="4" w:space="0" w:color="000000"/>
            </w:tcBorders>
            <w:vAlign w:val="center"/>
          </w:tcPr>
          <w:p w14:paraId="3BB7B313" w14:textId="77777777" w:rsidR="007C77A5" w:rsidRDefault="007C77A5">
            <w:pPr>
              <w:widowControl/>
              <w:spacing w:line="280" w:lineRule="exact"/>
              <w:jc w:val="left"/>
              <w:rPr>
                <w:rFonts w:ascii="宋体" w:hAnsi="宋体" w:cs="宋体"/>
                <w:color w:val="000000"/>
                <w:sz w:val="22"/>
                <w:szCs w:val="22"/>
              </w:rPr>
            </w:pPr>
          </w:p>
        </w:tc>
        <w:tc>
          <w:tcPr>
            <w:tcW w:w="1064" w:type="dxa"/>
            <w:gridSpan w:val="3"/>
            <w:vMerge/>
            <w:tcBorders>
              <w:left w:val="single" w:sz="4" w:space="0" w:color="000000"/>
              <w:bottom w:val="single" w:sz="4" w:space="0" w:color="000000"/>
              <w:right w:val="single" w:sz="4" w:space="0" w:color="000000"/>
            </w:tcBorders>
            <w:vAlign w:val="center"/>
          </w:tcPr>
          <w:p w14:paraId="115DB267" w14:textId="77777777" w:rsidR="007C77A5" w:rsidRDefault="007C77A5">
            <w:pPr>
              <w:widowControl/>
              <w:spacing w:line="280" w:lineRule="exact"/>
              <w:jc w:val="left"/>
              <w:rPr>
                <w:rFonts w:ascii="宋体" w:hAnsi="宋体" w:cs="宋体"/>
                <w:color w:val="000000"/>
                <w:sz w:val="22"/>
                <w:szCs w:val="22"/>
              </w:rPr>
            </w:pPr>
          </w:p>
        </w:tc>
        <w:tc>
          <w:tcPr>
            <w:tcW w:w="3176" w:type="dxa"/>
            <w:vMerge/>
            <w:tcBorders>
              <w:top w:val="single" w:sz="4" w:space="0" w:color="000000"/>
              <w:left w:val="single" w:sz="4" w:space="0" w:color="000000"/>
              <w:bottom w:val="single" w:sz="4" w:space="0" w:color="000000"/>
              <w:right w:val="single" w:sz="4" w:space="0" w:color="000000"/>
            </w:tcBorders>
            <w:vAlign w:val="center"/>
          </w:tcPr>
          <w:p w14:paraId="5291CC5E" w14:textId="77777777" w:rsidR="007C77A5" w:rsidRDefault="007C77A5">
            <w:pPr>
              <w:widowControl/>
              <w:spacing w:line="280" w:lineRule="exact"/>
              <w:jc w:val="left"/>
              <w:rPr>
                <w:rFonts w:ascii="宋体" w:hAnsi="宋体" w:cs="宋体"/>
                <w:color w:val="000000"/>
                <w:sz w:val="22"/>
                <w:szCs w:val="22"/>
              </w:rPr>
            </w:pPr>
          </w:p>
        </w:tc>
        <w:tc>
          <w:tcPr>
            <w:tcW w:w="480" w:type="dxa"/>
            <w:gridSpan w:val="2"/>
            <w:vMerge/>
            <w:tcBorders>
              <w:top w:val="single" w:sz="4" w:space="0" w:color="000000"/>
              <w:left w:val="single" w:sz="4" w:space="0" w:color="000000"/>
              <w:bottom w:val="single" w:sz="4" w:space="0" w:color="000000"/>
              <w:right w:val="single" w:sz="4" w:space="0" w:color="000000"/>
            </w:tcBorders>
            <w:vAlign w:val="center"/>
          </w:tcPr>
          <w:p w14:paraId="3E5A1FC5" w14:textId="77777777" w:rsidR="007C77A5" w:rsidRDefault="007C77A5">
            <w:pPr>
              <w:widowControl/>
              <w:spacing w:line="280" w:lineRule="exact"/>
              <w:jc w:val="left"/>
              <w:rPr>
                <w:rFonts w:ascii="宋体" w:hAnsi="宋体" w:cs="宋体"/>
                <w:color w:val="000000"/>
                <w:sz w:val="22"/>
                <w:szCs w:val="22"/>
              </w:rPr>
            </w:pPr>
          </w:p>
        </w:tc>
        <w:tc>
          <w:tcPr>
            <w:tcW w:w="515" w:type="dxa"/>
            <w:gridSpan w:val="2"/>
            <w:vMerge/>
            <w:tcBorders>
              <w:left w:val="single" w:sz="4" w:space="0" w:color="000000"/>
              <w:bottom w:val="single" w:sz="4" w:space="0" w:color="000000"/>
              <w:right w:val="single" w:sz="4" w:space="0" w:color="000000"/>
            </w:tcBorders>
            <w:vAlign w:val="center"/>
          </w:tcPr>
          <w:p w14:paraId="22819871" w14:textId="77777777" w:rsidR="007C77A5" w:rsidRDefault="007C77A5">
            <w:pPr>
              <w:widowControl/>
              <w:spacing w:line="280" w:lineRule="exact"/>
              <w:jc w:val="left"/>
              <w:rPr>
                <w:rFonts w:ascii="宋体" w:hAnsi="宋体" w:cs="宋体"/>
                <w:color w:val="000000"/>
                <w:sz w:val="22"/>
                <w:szCs w:val="22"/>
              </w:rPr>
            </w:pPr>
          </w:p>
        </w:tc>
        <w:tc>
          <w:tcPr>
            <w:tcW w:w="532" w:type="dxa"/>
            <w:gridSpan w:val="2"/>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60C1F2A7"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送达</w:t>
            </w:r>
          </w:p>
        </w:tc>
        <w:tc>
          <w:tcPr>
            <w:tcW w:w="4426" w:type="dxa"/>
            <w:gridSpan w:val="3"/>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0B86D513"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4.送达责任：制发送达文书；信息公开。</w:t>
            </w:r>
          </w:p>
        </w:tc>
        <w:tc>
          <w:tcPr>
            <w:tcW w:w="1292"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4EA8FCAA" w14:textId="77777777" w:rsidR="007C77A5" w:rsidRDefault="00000000">
            <w:pPr>
              <w:widowControl/>
              <w:spacing w:line="240" w:lineRule="exact"/>
              <w:jc w:val="center"/>
              <w:textAlignment w:val="center"/>
              <w:rPr>
                <w:sz w:val="22"/>
                <w:szCs w:val="22"/>
              </w:rPr>
            </w:pPr>
            <w:r>
              <w:rPr>
                <w:rFonts w:ascii="宋体" w:hAnsi="宋体" w:cs="宋体" w:hint="eastAsia"/>
                <w:color w:val="000000"/>
                <w:sz w:val="22"/>
                <w:szCs w:val="22"/>
              </w:rPr>
              <w:t>物业科</w:t>
            </w:r>
          </w:p>
        </w:tc>
        <w:tc>
          <w:tcPr>
            <w:tcW w:w="525" w:type="dxa"/>
            <w:gridSpan w:val="2"/>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43F1D987" w14:textId="77777777" w:rsidR="007C77A5" w:rsidRDefault="00000000">
            <w:pPr>
              <w:spacing w:line="280" w:lineRule="exact"/>
              <w:jc w:val="center"/>
              <w:rPr>
                <w:rFonts w:ascii="宋体" w:hAnsi="宋体" w:cs="宋体"/>
                <w:color w:val="000000"/>
                <w:sz w:val="22"/>
                <w:szCs w:val="22"/>
              </w:rPr>
            </w:pPr>
            <w:r>
              <w:rPr>
                <w:rFonts w:ascii="宋体" w:hAnsi="宋体" w:cs="宋体" w:hint="eastAsia"/>
                <w:color w:val="000000"/>
                <w:sz w:val="22"/>
                <w:szCs w:val="22"/>
              </w:rPr>
              <w:t>0.5</w:t>
            </w:r>
          </w:p>
        </w:tc>
        <w:tc>
          <w:tcPr>
            <w:tcW w:w="540" w:type="dxa"/>
            <w:gridSpan w:val="2"/>
            <w:vMerge/>
            <w:tcBorders>
              <w:left w:val="single" w:sz="4" w:space="0" w:color="000000"/>
              <w:right w:val="single" w:sz="4" w:space="0" w:color="000000"/>
            </w:tcBorders>
            <w:tcMar>
              <w:top w:w="15" w:type="dxa"/>
              <w:left w:w="15" w:type="dxa"/>
              <w:bottom w:w="15" w:type="dxa"/>
              <w:right w:w="15" w:type="dxa"/>
            </w:tcMar>
            <w:vAlign w:val="center"/>
          </w:tcPr>
          <w:p w14:paraId="3032ECBB" w14:textId="77777777" w:rsidR="007C77A5" w:rsidRDefault="007C77A5">
            <w:pPr>
              <w:spacing w:line="240" w:lineRule="exact"/>
              <w:jc w:val="center"/>
              <w:rPr>
                <w:rFonts w:ascii="宋体" w:hAnsi="宋体" w:cs="宋体"/>
                <w:color w:val="000000"/>
                <w:sz w:val="22"/>
                <w:szCs w:val="22"/>
              </w:rPr>
            </w:pPr>
          </w:p>
        </w:tc>
        <w:tc>
          <w:tcPr>
            <w:tcW w:w="705" w:type="dxa"/>
            <w:gridSpan w:val="2"/>
            <w:vMerge/>
            <w:tcBorders>
              <w:top w:val="single" w:sz="4" w:space="0" w:color="000000"/>
              <w:left w:val="single" w:sz="4" w:space="0" w:color="000000"/>
              <w:bottom w:val="single" w:sz="4" w:space="0" w:color="000000"/>
              <w:right w:val="single" w:sz="4" w:space="0" w:color="000000"/>
            </w:tcBorders>
            <w:vAlign w:val="center"/>
          </w:tcPr>
          <w:p w14:paraId="2CB08FDC" w14:textId="77777777" w:rsidR="007C77A5" w:rsidRDefault="007C77A5">
            <w:pPr>
              <w:widowControl/>
              <w:jc w:val="left"/>
              <w:rPr>
                <w:rFonts w:ascii="宋体" w:hAnsi="宋体" w:cs="宋体"/>
                <w:color w:val="000000"/>
                <w:sz w:val="22"/>
                <w:szCs w:val="22"/>
              </w:rPr>
            </w:pPr>
          </w:p>
        </w:tc>
        <w:tc>
          <w:tcPr>
            <w:tcW w:w="708" w:type="dxa"/>
            <w:gridSpan w:val="2"/>
            <w:vMerge/>
            <w:tcBorders>
              <w:top w:val="single" w:sz="4" w:space="0" w:color="000000"/>
              <w:left w:val="single" w:sz="4" w:space="0" w:color="000000"/>
              <w:bottom w:val="single" w:sz="4" w:space="0" w:color="000000"/>
              <w:right w:val="single" w:sz="4" w:space="0" w:color="000000"/>
            </w:tcBorders>
            <w:vAlign w:val="center"/>
          </w:tcPr>
          <w:p w14:paraId="0C8BC12B" w14:textId="77777777" w:rsidR="007C77A5" w:rsidRDefault="007C77A5">
            <w:pPr>
              <w:widowControl/>
              <w:jc w:val="left"/>
              <w:rPr>
                <w:rFonts w:ascii="宋体" w:hAnsi="宋体" w:cs="宋体"/>
                <w:color w:val="000000"/>
                <w:sz w:val="24"/>
              </w:rPr>
            </w:pPr>
          </w:p>
        </w:tc>
      </w:tr>
      <w:tr w:rsidR="007C77A5" w14:paraId="1DA6616D" w14:textId="77777777">
        <w:trPr>
          <w:gridAfter w:val="1"/>
          <w:wAfter w:w="195" w:type="dxa"/>
          <w:trHeight w:val="937"/>
        </w:trPr>
        <w:tc>
          <w:tcPr>
            <w:tcW w:w="617" w:type="dxa"/>
            <w:gridSpan w:val="2"/>
            <w:vMerge/>
            <w:tcBorders>
              <w:top w:val="single" w:sz="4" w:space="0" w:color="000000"/>
              <w:left w:val="single" w:sz="4" w:space="0" w:color="000000"/>
              <w:bottom w:val="single" w:sz="4" w:space="0" w:color="000000"/>
              <w:right w:val="single" w:sz="4" w:space="0" w:color="000000"/>
            </w:tcBorders>
            <w:vAlign w:val="center"/>
          </w:tcPr>
          <w:p w14:paraId="4F1F263A" w14:textId="77777777" w:rsidR="007C77A5" w:rsidRDefault="007C77A5">
            <w:pPr>
              <w:widowControl/>
              <w:spacing w:line="280" w:lineRule="exact"/>
              <w:jc w:val="left"/>
              <w:rPr>
                <w:rFonts w:ascii="宋体" w:hAnsi="宋体" w:cs="宋体"/>
                <w:color w:val="000000"/>
                <w:sz w:val="22"/>
                <w:szCs w:val="22"/>
              </w:rPr>
            </w:pPr>
          </w:p>
        </w:tc>
        <w:tc>
          <w:tcPr>
            <w:tcW w:w="1064" w:type="dxa"/>
            <w:gridSpan w:val="3"/>
            <w:vMerge/>
            <w:tcBorders>
              <w:left w:val="single" w:sz="4" w:space="0" w:color="000000"/>
              <w:bottom w:val="single" w:sz="4" w:space="0" w:color="000000"/>
              <w:right w:val="single" w:sz="4" w:space="0" w:color="000000"/>
            </w:tcBorders>
            <w:vAlign w:val="center"/>
          </w:tcPr>
          <w:p w14:paraId="790A61AC" w14:textId="77777777" w:rsidR="007C77A5" w:rsidRDefault="007C77A5">
            <w:pPr>
              <w:widowControl/>
              <w:spacing w:line="280" w:lineRule="exact"/>
              <w:jc w:val="left"/>
              <w:rPr>
                <w:rFonts w:ascii="宋体" w:hAnsi="宋体" w:cs="宋体"/>
                <w:color w:val="000000"/>
                <w:sz w:val="22"/>
                <w:szCs w:val="22"/>
              </w:rPr>
            </w:pPr>
          </w:p>
        </w:tc>
        <w:tc>
          <w:tcPr>
            <w:tcW w:w="3176" w:type="dxa"/>
            <w:vMerge/>
            <w:tcBorders>
              <w:top w:val="single" w:sz="4" w:space="0" w:color="000000"/>
              <w:left w:val="single" w:sz="4" w:space="0" w:color="000000"/>
              <w:bottom w:val="single" w:sz="4" w:space="0" w:color="000000"/>
              <w:right w:val="single" w:sz="4" w:space="0" w:color="000000"/>
            </w:tcBorders>
            <w:vAlign w:val="center"/>
          </w:tcPr>
          <w:p w14:paraId="1E520530" w14:textId="77777777" w:rsidR="007C77A5" w:rsidRDefault="007C77A5">
            <w:pPr>
              <w:widowControl/>
              <w:spacing w:line="280" w:lineRule="exact"/>
              <w:jc w:val="left"/>
              <w:rPr>
                <w:rFonts w:ascii="宋体" w:hAnsi="宋体" w:cs="宋体"/>
                <w:color w:val="000000"/>
                <w:sz w:val="22"/>
                <w:szCs w:val="22"/>
              </w:rPr>
            </w:pPr>
          </w:p>
        </w:tc>
        <w:tc>
          <w:tcPr>
            <w:tcW w:w="480" w:type="dxa"/>
            <w:gridSpan w:val="2"/>
            <w:vMerge/>
            <w:tcBorders>
              <w:top w:val="single" w:sz="4" w:space="0" w:color="000000"/>
              <w:left w:val="single" w:sz="4" w:space="0" w:color="000000"/>
              <w:bottom w:val="single" w:sz="4" w:space="0" w:color="000000"/>
              <w:right w:val="single" w:sz="4" w:space="0" w:color="000000"/>
            </w:tcBorders>
            <w:vAlign w:val="center"/>
          </w:tcPr>
          <w:p w14:paraId="4B9DC619" w14:textId="77777777" w:rsidR="007C77A5" w:rsidRDefault="007C77A5">
            <w:pPr>
              <w:widowControl/>
              <w:spacing w:line="280" w:lineRule="exact"/>
              <w:jc w:val="left"/>
              <w:rPr>
                <w:rFonts w:ascii="宋体" w:hAnsi="宋体" w:cs="宋体"/>
                <w:color w:val="000000"/>
                <w:sz w:val="22"/>
                <w:szCs w:val="22"/>
              </w:rPr>
            </w:pPr>
          </w:p>
        </w:tc>
        <w:tc>
          <w:tcPr>
            <w:tcW w:w="515" w:type="dxa"/>
            <w:gridSpan w:val="2"/>
            <w:vMerge/>
            <w:tcBorders>
              <w:left w:val="single" w:sz="4" w:space="0" w:color="000000"/>
              <w:bottom w:val="single" w:sz="4" w:space="0" w:color="000000"/>
              <w:right w:val="single" w:sz="4" w:space="0" w:color="000000"/>
            </w:tcBorders>
            <w:vAlign w:val="center"/>
          </w:tcPr>
          <w:p w14:paraId="7EC587BE" w14:textId="77777777" w:rsidR="007C77A5" w:rsidRDefault="007C77A5">
            <w:pPr>
              <w:widowControl/>
              <w:spacing w:line="280" w:lineRule="exact"/>
              <w:jc w:val="left"/>
              <w:rPr>
                <w:rFonts w:ascii="宋体" w:hAnsi="宋体" w:cs="宋体"/>
                <w:color w:val="000000"/>
                <w:sz w:val="22"/>
                <w:szCs w:val="22"/>
              </w:rPr>
            </w:pPr>
          </w:p>
        </w:tc>
        <w:tc>
          <w:tcPr>
            <w:tcW w:w="532" w:type="dxa"/>
            <w:gridSpan w:val="2"/>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7AF57BFB"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事后监管</w:t>
            </w:r>
          </w:p>
        </w:tc>
        <w:tc>
          <w:tcPr>
            <w:tcW w:w="4426" w:type="dxa"/>
            <w:gridSpan w:val="3"/>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36A2450B"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5.事后监管责任：加强项目的监督检查，确保备案与核准内容一致。</w:t>
            </w:r>
          </w:p>
        </w:tc>
        <w:tc>
          <w:tcPr>
            <w:tcW w:w="1292"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0A3F9064" w14:textId="77777777" w:rsidR="007C77A5" w:rsidRDefault="00000000">
            <w:pPr>
              <w:widowControl/>
              <w:spacing w:line="240" w:lineRule="exact"/>
              <w:jc w:val="center"/>
              <w:textAlignment w:val="center"/>
              <w:rPr>
                <w:sz w:val="22"/>
                <w:szCs w:val="22"/>
              </w:rPr>
            </w:pPr>
            <w:r>
              <w:rPr>
                <w:rFonts w:ascii="宋体" w:hAnsi="宋体" w:cs="宋体" w:hint="eastAsia"/>
                <w:color w:val="000000"/>
                <w:sz w:val="22"/>
                <w:szCs w:val="22"/>
              </w:rPr>
              <w:t>物业科</w:t>
            </w:r>
          </w:p>
        </w:tc>
        <w:tc>
          <w:tcPr>
            <w:tcW w:w="525" w:type="dxa"/>
            <w:gridSpan w:val="2"/>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4392F431" w14:textId="77777777" w:rsidR="007C77A5" w:rsidRDefault="007C77A5">
            <w:pPr>
              <w:spacing w:line="280" w:lineRule="exact"/>
              <w:jc w:val="center"/>
              <w:rPr>
                <w:rFonts w:ascii="宋体" w:hAnsi="宋体" w:cs="宋体"/>
                <w:color w:val="000000"/>
                <w:sz w:val="22"/>
                <w:szCs w:val="22"/>
              </w:rPr>
            </w:pPr>
          </w:p>
        </w:tc>
        <w:tc>
          <w:tcPr>
            <w:tcW w:w="540" w:type="dxa"/>
            <w:gridSpan w:val="2"/>
            <w:vMerge/>
            <w:tcBorders>
              <w:left w:val="single" w:sz="4" w:space="0" w:color="000000"/>
              <w:bottom w:val="single" w:sz="4" w:space="0" w:color="000000"/>
              <w:right w:val="single" w:sz="4" w:space="0" w:color="000000"/>
            </w:tcBorders>
            <w:tcMar>
              <w:top w:w="15" w:type="dxa"/>
              <w:left w:w="15" w:type="dxa"/>
              <w:bottom w:w="15" w:type="dxa"/>
              <w:right w:w="15" w:type="dxa"/>
            </w:tcMar>
            <w:vAlign w:val="center"/>
          </w:tcPr>
          <w:p w14:paraId="77AEC78D" w14:textId="77777777" w:rsidR="007C77A5" w:rsidRDefault="007C77A5">
            <w:pPr>
              <w:spacing w:line="240" w:lineRule="exact"/>
              <w:jc w:val="center"/>
              <w:rPr>
                <w:rFonts w:ascii="宋体" w:hAnsi="宋体" w:cs="宋体"/>
                <w:color w:val="000000"/>
                <w:sz w:val="22"/>
                <w:szCs w:val="22"/>
              </w:rPr>
            </w:pPr>
          </w:p>
        </w:tc>
        <w:tc>
          <w:tcPr>
            <w:tcW w:w="705" w:type="dxa"/>
            <w:gridSpan w:val="2"/>
            <w:vMerge/>
            <w:tcBorders>
              <w:top w:val="single" w:sz="4" w:space="0" w:color="000000"/>
              <w:left w:val="single" w:sz="4" w:space="0" w:color="000000"/>
              <w:bottom w:val="single" w:sz="4" w:space="0" w:color="000000"/>
              <w:right w:val="single" w:sz="4" w:space="0" w:color="000000"/>
            </w:tcBorders>
            <w:vAlign w:val="center"/>
          </w:tcPr>
          <w:p w14:paraId="072A5E91" w14:textId="77777777" w:rsidR="007C77A5" w:rsidRDefault="007C77A5">
            <w:pPr>
              <w:widowControl/>
              <w:jc w:val="left"/>
              <w:rPr>
                <w:rFonts w:ascii="宋体" w:hAnsi="宋体" w:cs="宋体"/>
                <w:color w:val="000000"/>
                <w:sz w:val="22"/>
                <w:szCs w:val="22"/>
              </w:rPr>
            </w:pPr>
          </w:p>
        </w:tc>
        <w:tc>
          <w:tcPr>
            <w:tcW w:w="708" w:type="dxa"/>
            <w:gridSpan w:val="2"/>
            <w:vMerge/>
            <w:tcBorders>
              <w:top w:val="single" w:sz="4" w:space="0" w:color="000000"/>
              <w:left w:val="single" w:sz="4" w:space="0" w:color="000000"/>
              <w:bottom w:val="single" w:sz="4" w:space="0" w:color="000000"/>
              <w:right w:val="single" w:sz="4" w:space="0" w:color="000000"/>
            </w:tcBorders>
            <w:vAlign w:val="center"/>
          </w:tcPr>
          <w:p w14:paraId="7F7A9B57" w14:textId="77777777" w:rsidR="007C77A5" w:rsidRDefault="007C77A5">
            <w:pPr>
              <w:widowControl/>
              <w:jc w:val="left"/>
              <w:rPr>
                <w:rFonts w:ascii="宋体" w:hAnsi="宋体" w:cs="宋体"/>
                <w:color w:val="000000"/>
                <w:sz w:val="24"/>
              </w:rPr>
            </w:pPr>
          </w:p>
        </w:tc>
      </w:tr>
      <w:tr w:rsidR="007C77A5" w14:paraId="2D177889" w14:textId="77777777">
        <w:trPr>
          <w:gridAfter w:val="1"/>
          <w:wAfter w:w="195" w:type="dxa"/>
          <w:trHeight w:val="370"/>
        </w:trPr>
        <w:tc>
          <w:tcPr>
            <w:tcW w:w="14580" w:type="dxa"/>
            <w:gridSpan w:val="24"/>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tbl>
            <w:tblPr>
              <w:tblW w:w="14955" w:type="dxa"/>
              <w:tblBorders>
                <w:insideH w:val="none" w:sz="4" w:space="0" w:color="auto"/>
                <w:insideV w:val="none" w:sz="4" w:space="0" w:color="auto"/>
              </w:tblBorders>
              <w:tblLayout w:type="fixed"/>
              <w:tblCellMar>
                <w:left w:w="0" w:type="dxa"/>
                <w:right w:w="0" w:type="dxa"/>
              </w:tblCellMar>
              <w:tblLook w:val="04A0" w:firstRow="1" w:lastRow="0" w:firstColumn="1" w:lastColumn="0" w:noHBand="0" w:noVBand="1"/>
            </w:tblPr>
            <w:tblGrid>
              <w:gridCol w:w="14955"/>
            </w:tblGrid>
            <w:tr w:rsidR="007C77A5" w14:paraId="44196B92" w14:textId="77777777">
              <w:trPr>
                <w:trHeight w:val="345"/>
              </w:trPr>
              <w:tc>
                <w:tcPr>
                  <w:tcW w:w="14955" w:type="dxa"/>
                  <w:tcMar>
                    <w:top w:w="15" w:type="dxa"/>
                    <w:left w:w="15" w:type="dxa"/>
                    <w:right w:w="15" w:type="dxa"/>
                  </w:tcMar>
                  <w:vAlign w:val="center"/>
                </w:tcPr>
                <w:p w14:paraId="12F46027" w14:textId="77777777" w:rsidR="007C77A5" w:rsidRDefault="00000000">
                  <w:pPr>
                    <w:widowControl/>
                    <w:jc w:val="left"/>
                    <w:textAlignment w:val="center"/>
                    <w:rPr>
                      <w:rFonts w:ascii="宋体" w:hAnsi="宋体" w:cs="宋体"/>
                      <w:color w:val="000000"/>
                      <w:sz w:val="16"/>
                      <w:szCs w:val="16"/>
                    </w:rPr>
                  </w:pPr>
                  <w:r>
                    <w:rPr>
                      <w:rFonts w:ascii="宋体" w:hAnsi="宋体" w:cs="宋体" w:hint="eastAsia"/>
                      <w:color w:val="000000"/>
                      <w:kern w:val="0"/>
                      <w:sz w:val="22"/>
                      <w:szCs w:val="22"/>
                    </w:rPr>
                    <w:t xml:space="preserve">服务电话：           0375-8166321           </w:t>
                  </w:r>
                  <w:r>
                    <w:rPr>
                      <w:rFonts w:ascii="宋体" w:hAnsi="宋体" w:cs="宋体" w:hint="eastAsia"/>
                      <w:color w:val="000000"/>
                      <w:kern w:val="0"/>
                      <w:szCs w:val="21"/>
                    </w:rPr>
                    <w:t>投诉机构：</w:t>
                  </w:r>
                  <w:r>
                    <w:rPr>
                      <w:rFonts w:ascii="宋体" w:hAnsi="宋体" w:cs="宋体" w:hint="eastAsia"/>
                      <w:color w:val="000000"/>
                      <w:kern w:val="0"/>
                      <w:sz w:val="22"/>
                      <w:szCs w:val="22"/>
                    </w:rPr>
                    <w:t>舞钢市住房和城乡规划建设局纪检监察室</w:t>
                  </w:r>
                  <w:r>
                    <w:rPr>
                      <w:rFonts w:ascii="宋体" w:hAnsi="宋体" w:cs="宋体"/>
                      <w:color w:val="000000"/>
                      <w:kern w:val="0"/>
                      <w:szCs w:val="21"/>
                    </w:rPr>
                    <w:t xml:space="preserve">                  </w:t>
                  </w:r>
                  <w:r>
                    <w:rPr>
                      <w:rFonts w:ascii="宋体" w:hAnsi="宋体" w:cs="宋体" w:hint="eastAsia"/>
                      <w:color w:val="000000"/>
                      <w:kern w:val="0"/>
                      <w:szCs w:val="21"/>
                    </w:rPr>
                    <w:t>投诉电话：</w:t>
                  </w:r>
                  <w:r>
                    <w:rPr>
                      <w:rFonts w:ascii="宋体" w:hAnsi="宋体" w:cs="宋体"/>
                      <w:color w:val="000000"/>
                      <w:kern w:val="0"/>
                      <w:szCs w:val="21"/>
                    </w:rPr>
                    <w:t>0375-8166899</w:t>
                  </w:r>
                </w:p>
              </w:tc>
            </w:tr>
          </w:tbl>
          <w:p w14:paraId="1E408ABF" w14:textId="77777777" w:rsidR="007C77A5" w:rsidRDefault="007C77A5">
            <w:pPr>
              <w:widowControl/>
              <w:jc w:val="left"/>
              <w:textAlignment w:val="center"/>
              <w:rPr>
                <w:rFonts w:ascii="宋体" w:hAnsi="宋体" w:cs="宋体"/>
                <w:color w:val="000000"/>
                <w:sz w:val="22"/>
                <w:szCs w:val="22"/>
              </w:rPr>
            </w:pPr>
          </w:p>
        </w:tc>
      </w:tr>
      <w:tr w:rsidR="007C77A5" w14:paraId="2BE3BC0A" w14:textId="77777777">
        <w:trPr>
          <w:gridAfter w:val="1"/>
          <w:wAfter w:w="195" w:type="dxa"/>
          <w:trHeight w:val="390"/>
        </w:trPr>
        <w:tc>
          <w:tcPr>
            <w:tcW w:w="14580" w:type="dxa"/>
            <w:gridSpan w:val="24"/>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877ED9E" w14:textId="77777777" w:rsidR="007C77A5"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 xml:space="preserve">受理地点：舞钢市行政服务中心房管事务服务中心窗口   </w:t>
            </w:r>
          </w:p>
        </w:tc>
      </w:tr>
      <w:tr w:rsidR="007C77A5" w14:paraId="193B13CD" w14:textId="77777777">
        <w:trPr>
          <w:gridAfter w:val="1"/>
          <w:wAfter w:w="195" w:type="dxa"/>
          <w:trHeight w:val="821"/>
        </w:trPr>
        <w:tc>
          <w:tcPr>
            <w:tcW w:w="14580" w:type="dxa"/>
            <w:gridSpan w:val="24"/>
            <w:tcBorders>
              <w:top w:val="nil"/>
              <w:left w:val="nil"/>
              <w:bottom w:val="single" w:sz="4" w:space="0" w:color="000000"/>
              <w:right w:val="nil"/>
            </w:tcBorders>
            <w:tcMar>
              <w:top w:w="15" w:type="dxa"/>
              <w:left w:w="15" w:type="dxa"/>
              <w:bottom w:w="15" w:type="dxa"/>
              <w:right w:w="15" w:type="dxa"/>
            </w:tcMar>
            <w:vAlign w:val="center"/>
          </w:tcPr>
          <w:p w14:paraId="5AB18600" w14:textId="77777777" w:rsidR="007C77A5" w:rsidRDefault="00000000">
            <w:pPr>
              <w:widowControl/>
              <w:jc w:val="center"/>
              <w:textAlignment w:val="center"/>
              <w:rPr>
                <w:rFonts w:ascii="宋体" w:eastAsia="方正小标宋简体" w:hAnsi="宋体" w:cs="宋体"/>
                <w:color w:val="000000"/>
                <w:kern w:val="0"/>
                <w:sz w:val="44"/>
                <w:szCs w:val="44"/>
                <w:lang w:bidi="ar"/>
              </w:rPr>
            </w:pPr>
            <w:r>
              <w:rPr>
                <w:rFonts w:ascii="宋体" w:eastAsia="方正小标宋简体" w:hAnsi="宋体" w:cs="宋体" w:hint="eastAsia"/>
                <w:color w:val="000000"/>
                <w:kern w:val="0"/>
                <w:sz w:val="44"/>
                <w:szCs w:val="44"/>
                <w:lang w:bidi="ar"/>
              </w:rPr>
              <w:t>舞钢市住房和城乡建设局权力清单和责任清单统计表</w:t>
            </w:r>
          </w:p>
          <w:p w14:paraId="676E9AF2" w14:textId="77777777" w:rsidR="007C77A5" w:rsidRDefault="00000000">
            <w:pPr>
              <w:widowControl/>
              <w:jc w:val="left"/>
              <w:textAlignment w:val="center"/>
              <w:rPr>
                <w:rFonts w:ascii="宋体" w:hAnsi="宋体" w:cs="宋体"/>
                <w:color w:val="000000"/>
                <w:sz w:val="24"/>
              </w:rPr>
            </w:pPr>
            <w:r>
              <w:rPr>
                <w:rFonts w:ascii="宋体" w:hAnsi="宋体" w:cs="宋体" w:hint="eastAsia"/>
                <w:color w:val="000000"/>
                <w:kern w:val="0"/>
                <w:sz w:val="24"/>
              </w:rPr>
              <w:t>职权类别：其他权力</w:t>
            </w:r>
          </w:p>
        </w:tc>
      </w:tr>
      <w:tr w:rsidR="007C77A5" w14:paraId="7597C05E" w14:textId="77777777">
        <w:trPr>
          <w:gridAfter w:val="1"/>
          <w:wAfter w:w="195" w:type="dxa"/>
          <w:trHeight w:val="818"/>
        </w:trPr>
        <w:tc>
          <w:tcPr>
            <w:tcW w:w="617"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A7369CE"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序号</w:t>
            </w:r>
          </w:p>
        </w:tc>
        <w:tc>
          <w:tcPr>
            <w:tcW w:w="1064"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8AEBE82"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职权名称</w:t>
            </w:r>
          </w:p>
        </w:tc>
        <w:tc>
          <w:tcPr>
            <w:tcW w:w="317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2CF3D52"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实施依据</w:t>
            </w:r>
          </w:p>
        </w:tc>
        <w:tc>
          <w:tcPr>
            <w:tcW w:w="48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3704030"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实施对象</w:t>
            </w:r>
          </w:p>
        </w:tc>
        <w:tc>
          <w:tcPr>
            <w:tcW w:w="51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45B63A2"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实施机构</w:t>
            </w:r>
          </w:p>
        </w:tc>
        <w:tc>
          <w:tcPr>
            <w:tcW w:w="532"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109EA70"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办理环节</w:t>
            </w:r>
          </w:p>
        </w:tc>
        <w:tc>
          <w:tcPr>
            <w:tcW w:w="4426"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4738116"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责任事项</w:t>
            </w:r>
          </w:p>
        </w:tc>
        <w:tc>
          <w:tcPr>
            <w:tcW w:w="12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E2BFDE3"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责任</w:t>
            </w:r>
            <w:r>
              <w:rPr>
                <w:rFonts w:ascii="黑体" w:eastAsia="黑体" w:hAnsi="宋体" w:cs="黑体" w:hint="eastAsia"/>
                <w:color w:val="000000"/>
                <w:kern w:val="0"/>
                <w:sz w:val="22"/>
                <w:szCs w:val="22"/>
              </w:rPr>
              <w:br/>
              <w:t>科室</w:t>
            </w:r>
          </w:p>
        </w:tc>
        <w:tc>
          <w:tcPr>
            <w:tcW w:w="52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8B7BF97"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承诺时限</w:t>
            </w:r>
          </w:p>
        </w:tc>
        <w:tc>
          <w:tcPr>
            <w:tcW w:w="54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C3DBA54"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法定时限</w:t>
            </w:r>
          </w:p>
        </w:tc>
        <w:tc>
          <w:tcPr>
            <w:tcW w:w="70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7220461"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收费情况及依据</w:t>
            </w:r>
          </w:p>
        </w:tc>
        <w:tc>
          <w:tcPr>
            <w:tcW w:w="708"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F0ECB3C"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调整意见及理由</w:t>
            </w:r>
          </w:p>
        </w:tc>
      </w:tr>
      <w:tr w:rsidR="007C77A5" w14:paraId="5275EB3B" w14:textId="77777777">
        <w:trPr>
          <w:gridAfter w:val="1"/>
          <w:wAfter w:w="195" w:type="dxa"/>
          <w:trHeight w:val="1276"/>
        </w:trPr>
        <w:tc>
          <w:tcPr>
            <w:tcW w:w="617"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9BBD4DA" w14:textId="77777777" w:rsidR="007C77A5" w:rsidRDefault="00000000">
            <w:pPr>
              <w:widowControl/>
              <w:spacing w:line="280" w:lineRule="exact"/>
              <w:jc w:val="center"/>
              <w:textAlignment w:val="center"/>
              <w:rPr>
                <w:rFonts w:ascii="宋体" w:hAnsi="宋体" w:cs="宋体"/>
                <w:color w:val="000000"/>
                <w:sz w:val="22"/>
                <w:szCs w:val="22"/>
              </w:rPr>
            </w:pPr>
            <w:r>
              <w:rPr>
                <w:rFonts w:ascii="宋体" w:hAnsi="宋体" w:cs="宋体" w:hint="eastAsia"/>
                <w:color w:val="000000"/>
                <w:sz w:val="22"/>
                <w:szCs w:val="22"/>
              </w:rPr>
              <w:t>4</w:t>
            </w:r>
          </w:p>
        </w:tc>
        <w:tc>
          <w:tcPr>
            <w:tcW w:w="1064" w:type="dxa"/>
            <w:gridSpan w:val="3"/>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15E18F08"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 xml:space="preserve">房屋建筑和市政基础设施工程竣工验收备案 </w:t>
            </w:r>
          </w:p>
        </w:tc>
        <w:tc>
          <w:tcPr>
            <w:tcW w:w="3176"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938E599"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color w:val="000000"/>
                <w:sz w:val="22"/>
                <w:szCs w:val="22"/>
              </w:rPr>
              <w:t>《建设工程质量管理条例》（2000年1月30日国务院令第279号，2017年10月7日予以修改）第四十九条：建设单位应当自建设工程竣工验收合格之日起15日内，将建设工程竣工验收报告和规划、公安消防、环保等部门出具的认可文件或者准许使用文件报建设行政部门或者其他有关部门备案。</w:t>
            </w:r>
          </w:p>
        </w:tc>
        <w:tc>
          <w:tcPr>
            <w:tcW w:w="480"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6CCE131" w14:textId="77777777" w:rsidR="007C77A5" w:rsidRDefault="00000000">
            <w:pPr>
              <w:spacing w:line="280" w:lineRule="exact"/>
              <w:jc w:val="center"/>
              <w:rPr>
                <w:rFonts w:ascii="宋体" w:hAnsi="宋体" w:cs="宋体"/>
                <w:color w:val="000000"/>
                <w:sz w:val="22"/>
                <w:szCs w:val="22"/>
              </w:rPr>
            </w:pPr>
            <w:r>
              <w:rPr>
                <w:rFonts w:ascii="宋体" w:hAnsi="宋体" w:cs="宋体" w:hint="eastAsia"/>
                <w:color w:val="000000"/>
                <w:sz w:val="22"/>
                <w:szCs w:val="22"/>
              </w:rPr>
              <w:t>建设工程</w:t>
            </w:r>
          </w:p>
        </w:tc>
        <w:tc>
          <w:tcPr>
            <w:tcW w:w="515" w:type="dxa"/>
            <w:gridSpan w:val="2"/>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5CE800FF" w14:textId="77777777" w:rsidR="007C77A5" w:rsidRDefault="00000000">
            <w:pPr>
              <w:spacing w:line="280" w:lineRule="exact"/>
              <w:jc w:val="center"/>
              <w:rPr>
                <w:rFonts w:ascii="宋体" w:hAnsi="宋体" w:cs="宋体"/>
                <w:color w:val="000000"/>
                <w:sz w:val="22"/>
                <w:szCs w:val="22"/>
              </w:rPr>
            </w:pPr>
            <w:r>
              <w:rPr>
                <w:rFonts w:ascii="宋体" w:cs="宋体" w:hint="eastAsia"/>
                <w:color w:val="000000"/>
                <w:sz w:val="22"/>
                <w:szCs w:val="22"/>
              </w:rPr>
              <w:t>舞钢市建设工程质量监督站</w:t>
            </w:r>
          </w:p>
        </w:tc>
        <w:tc>
          <w:tcPr>
            <w:tcW w:w="532"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B7B1B91"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受理</w:t>
            </w:r>
          </w:p>
        </w:tc>
        <w:tc>
          <w:tcPr>
            <w:tcW w:w="4426"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CDD56DA"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1.受理责任：公示依法应当提交的材料；一次性告知补正材料；依法受理或不予受理（不予受理应当告知理由）。</w:t>
            </w:r>
          </w:p>
        </w:tc>
        <w:tc>
          <w:tcPr>
            <w:tcW w:w="12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259C67B" w14:textId="77777777" w:rsidR="007C77A5" w:rsidRDefault="00000000">
            <w:pPr>
              <w:widowControl/>
              <w:spacing w:line="280" w:lineRule="exact"/>
              <w:jc w:val="center"/>
              <w:textAlignment w:val="center"/>
              <w:rPr>
                <w:rFonts w:ascii="宋体" w:hAnsi="宋体" w:cs="宋体"/>
                <w:color w:val="000000"/>
                <w:sz w:val="22"/>
                <w:szCs w:val="22"/>
              </w:rPr>
            </w:pPr>
            <w:r>
              <w:rPr>
                <w:rFonts w:ascii="宋体" w:cs="宋体" w:hint="eastAsia"/>
                <w:color w:val="000000"/>
                <w:sz w:val="22"/>
                <w:szCs w:val="22"/>
              </w:rPr>
              <w:t>舞钢市建设工程质量监督站</w:t>
            </w:r>
          </w:p>
        </w:tc>
        <w:tc>
          <w:tcPr>
            <w:tcW w:w="52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9203BFE" w14:textId="77777777" w:rsidR="007C77A5" w:rsidRDefault="00000000">
            <w:pPr>
              <w:widowControl/>
              <w:spacing w:line="280" w:lineRule="exact"/>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1日</w:t>
            </w:r>
          </w:p>
        </w:tc>
        <w:tc>
          <w:tcPr>
            <w:tcW w:w="540" w:type="dxa"/>
            <w:gridSpan w:val="2"/>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54AA5AE9" w14:textId="77777777" w:rsidR="007C77A5" w:rsidRDefault="00000000">
            <w:pPr>
              <w:spacing w:line="240" w:lineRule="exact"/>
              <w:jc w:val="center"/>
              <w:rPr>
                <w:rFonts w:ascii="宋体" w:hAnsi="宋体" w:cs="宋体"/>
                <w:color w:val="000000"/>
                <w:sz w:val="22"/>
                <w:szCs w:val="22"/>
              </w:rPr>
            </w:pPr>
            <w:r>
              <w:rPr>
                <w:rFonts w:ascii="宋体" w:hAnsi="宋体" w:cs="宋体" w:hint="eastAsia"/>
                <w:color w:val="000000"/>
                <w:sz w:val="22"/>
                <w:szCs w:val="22"/>
              </w:rPr>
              <w:t>10日</w:t>
            </w:r>
          </w:p>
          <w:p w14:paraId="266E7C1B" w14:textId="77777777" w:rsidR="007C77A5" w:rsidRDefault="007C77A5">
            <w:pPr>
              <w:spacing w:line="240" w:lineRule="exact"/>
              <w:jc w:val="center"/>
              <w:rPr>
                <w:rFonts w:ascii="宋体" w:hAnsi="宋体" w:cs="宋体"/>
                <w:color w:val="000000"/>
                <w:sz w:val="22"/>
                <w:szCs w:val="22"/>
              </w:rPr>
            </w:pPr>
          </w:p>
        </w:tc>
        <w:tc>
          <w:tcPr>
            <w:tcW w:w="705"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79BDB04" w14:textId="77777777" w:rsidR="007C77A5" w:rsidRDefault="00000000">
            <w:pPr>
              <w:jc w:val="center"/>
              <w:rPr>
                <w:rFonts w:ascii="宋体" w:hAnsi="宋体" w:cs="宋体"/>
                <w:color w:val="000000"/>
                <w:sz w:val="22"/>
                <w:szCs w:val="22"/>
              </w:rPr>
            </w:pPr>
            <w:r>
              <w:rPr>
                <w:rFonts w:ascii="宋体" w:hAnsi="宋体" w:cs="宋体" w:hint="eastAsia"/>
                <w:color w:val="000000"/>
                <w:sz w:val="22"/>
                <w:szCs w:val="22"/>
              </w:rPr>
              <w:t>不收费</w:t>
            </w:r>
          </w:p>
        </w:tc>
        <w:tc>
          <w:tcPr>
            <w:tcW w:w="708"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12E2609" w14:textId="77777777" w:rsidR="007C77A5" w:rsidRDefault="00000000">
            <w:pPr>
              <w:spacing w:line="3360" w:lineRule="auto"/>
              <w:jc w:val="center"/>
              <w:rPr>
                <w:rFonts w:ascii="宋体" w:hAnsi="宋体" w:cs="宋体"/>
                <w:color w:val="000000"/>
                <w:sz w:val="24"/>
              </w:rPr>
            </w:pPr>
            <w:r>
              <w:rPr>
                <w:rFonts w:ascii="宋体" w:hAnsi="宋体" w:cs="宋体" w:hint="eastAsia"/>
                <w:color w:val="000000"/>
                <w:sz w:val="22"/>
                <w:szCs w:val="22"/>
              </w:rPr>
              <w:t>拟保留</w:t>
            </w:r>
          </w:p>
        </w:tc>
      </w:tr>
      <w:tr w:rsidR="007C77A5" w14:paraId="213CFBF5" w14:textId="77777777">
        <w:trPr>
          <w:gridAfter w:val="1"/>
          <w:wAfter w:w="195" w:type="dxa"/>
          <w:trHeight w:val="888"/>
        </w:trPr>
        <w:tc>
          <w:tcPr>
            <w:tcW w:w="617" w:type="dxa"/>
            <w:gridSpan w:val="2"/>
            <w:vMerge/>
            <w:tcBorders>
              <w:top w:val="single" w:sz="4" w:space="0" w:color="000000"/>
              <w:left w:val="single" w:sz="4" w:space="0" w:color="000000"/>
              <w:bottom w:val="single" w:sz="4" w:space="0" w:color="000000"/>
              <w:right w:val="single" w:sz="4" w:space="0" w:color="000000"/>
            </w:tcBorders>
            <w:vAlign w:val="center"/>
          </w:tcPr>
          <w:p w14:paraId="10CE069C" w14:textId="77777777" w:rsidR="007C77A5" w:rsidRDefault="007C77A5">
            <w:pPr>
              <w:widowControl/>
              <w:spacing w:line="280" w:lineRule="exact"/>
              <w:jc w:val="left"/>
              <w:rPr>
                <w:rFonts w:ascii="宋体" w:hAnsi="宋体" w:cs="宋体"/>
                <w:color w:val="000000"/>
                <w:sz w:val="22"/>
                <w:szCs w:val="22"/>
              </w:rPr>
            </w:pPr>
          </w:p>
        </w:tc>
        <w:tc>
          <w:tcPr>
            <w:tcW w:w="1064" w:type="dxa"/>
            <w:gridSpan w:val="3"/>
            <w:vMerge/>
            <w:tcBorders>
              <w:left w:val="single" w:sz="4" w:space="0" w:color="000000"/>
              <w:right w:val="single" w:sz="4" w:space="0" w:color="000000"/>
            </w:tcBorders>
            <w:vAlign w:val="center"/>
          </w:tcPr>
          <w:p w14:paraId="4AE04FC9" w14:textId="77777777" w:rsidR="007C77A5" w:rsidRDefault="007C77A5">
            <w:pPr>
              <w:widowControl/>
              <w:spacing w:line="280" w:lineRule="exact"/>
              <w:jc w:val="left"/>
              <w:rPr>
                <w:rFonts w:ascii="宋体" w:hAnsi="宋体" w:cs="宋体"/>
                <w:color w:val="000000"/>
                <w:sz w:val="22"/>
                <w:szCs w:val="22"/>
              </w:rPr>
            </w:pPr>
          </w:p>
        </w:tc>
        <w:tc>
          <w:tcPr>
            <w:tcW w:w="3176" w:type="dxa"/>
            <w:vMerge/>
            <w:tcBorders>
              <w:top w:val="single" w:sz="4" w:space="0" w:color="000000"/>
              <w:left w:val="single" w:sz="4" w:space="0" w:color="000000"/>
              <w:bottom w:val="single" w:sz="4" w:space="0" w:color="000000"/>
              <w:right w:val="single" w:sz="4" w:space="0" w:color="000000"/>
            </w:tcBorders>
            <w:vAlign w:val="center"/>
          </w:tcPr>
          <w:p w14:paraId="1A61A5F1" w14:textId="77777777" w:rsidR="007C77A5" w:rsidRDefault="007C77A5">
            <w:pPr>
              <w:widowControl/>
              <w:spacing w:line="280" w:lineRule="exact"/>
              <w:jc w:val="left"/>
              <w:rPr>
                <w:rFonts w:ascii="宋体" w:hAnsi="宋体" w:cs="宋体"/>
                <w:color w:val="000000"/>
                <w:sz w:val="22"/>
                <w:szCs w:val="22"/>
              </w:rPr>
            </w:pPr>
          </w:p>
        </w:tc>
        <w:tc>
          <w:tcPr>
            <w:tcW w:w="480" w:type="dxa"/>
            <w:gridSpan w:val="2"/>
            <w:vMerge/>
            <w:tcBorders>
              <w:top w:val="single" w:sz="4" w:space="0" w:color="000000"/>
              <w:left w:val="single" w:sz="4" w:space="0" w:color="000000"/>
              <w:bottom w:val="single" w:sz="4" w:space="0" w:color="000000"/>
              <w:right w:val="single" w:sz="4" w:space="0" w:color="000000"/>
            </w:tcBorders>
            <w:vAlign w:val="center"/>
          </w:tcPr>
          <w:p w14:paraId="2F27D2D0" w14:textId="77777777" w:rsidR="007C77A5" w:rsidRDefault="007C77A5">
            <w:pPr>
              <w:widowControl/>
              <w:spacing w:line="280" w:lineRule="exact"/>
              <w:jc w:val="left"/>
              <w:rPr>
                <w:rFonts w:ascii="宋体" w:hAnsi="宋体" w:cs="宋体"/>
                <w:color w:val="000000"/>
                <w:sz w:val="22"/>
                <w:szCs w:val="22"/>
              </w:rPr>
            </w:pPr>
          </w:p>
        </w:tc>
        <w:tc>
          <w:tcPr>
            <w:tcW w:w="515" w:type="dxa"/>
            <w:gridSpan w:val="2"/>
            <w:vMerge/>
            <w:tcBorders>
              <w:left w:val="single" w:sz="4" w:space="0" w:color="000000"/>
              <w:right w:val="single" w:sz="4" w:space="0" w:color="000000"/>
            </w:tcBorders>
            <w:vAlign w:val="center"/>
          </w:tcPr>
          <w:p w14:paraId="25CF3B3F" w14:textId="77777777" w:rsidR="007C77A5" w:rsidRDefault="007C77A5">
            <w:pPr>
              <w:widowControl/>
              <w:spacing w:line="280" w:lineRule="exact"/>
              <w:jc w:val="left"/>
              <w:rPr>
                <w:rFonts w:ascii="宋体" w:hAnsi="宋体" w:cs="宋体"/>
                <w:color w:val="000000"/>
                <w:sz w:val="22"/>
                <w:szCs w:val="22"/>
              </w:rPr>
            </w:pPr>
          </w:p>
        </w:tc>
        <w:tc>
          <w:tcPr>
            <w:tcW w:w="532"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A20B6E2"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审查</w:t>
            </w:r>
          </w:p>
        </w:tc>
        <w:tc>
          <w:tcPr>
            <w:tcW w:w="4426"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414AB27"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2.审查责任：材料审核，现场勘查，根据需要征求相关部门意见，提出初审意见。</w:t>
            </w:r>
          </w:p>
        </w:tc>
        <w:tc>
          <w:tcPr>
            <w:tcW w:w="12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7F6FA11" w14:textId="77777777" w:rsidR="007C77A5" w:rsidRDefault="00000000">
            <w:pPr>
              <w:widowControl/>
              <w:spacing w:line="240" w:lineRule="exact"/>
              <w:jc w:val="center"/>
              <w:textAlignment w:val="center"/>
              <w:rPr>
                <w:rFonts w:ascii="宋体" w:hAnsi="宋体" w:cs="宋体"/>
                <w:color w:val="000000"/>
                <w:sz w:val="22"/>
                <w:szCs w:val="22"/>
              </w:rPr>
            </w:pPr>
            <w:r>
              <w:rPr>
                <w:rFonts w:ascii="宋体" w:cs="宋体" w:hint="eastAsia"/>
                <w:color w:val="000000"/>
                <w:sz w:val="22"/>
                <w:szCs w:val="22"/>
              </w:rPr>
              <w:t>舞钢市建设工程质量监督站</w:t>
            </w:r>
          </w:p>
        </w:tc>
        <w:tc>
          <w:tcPr>
            <w:tcW w:w="52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8E4449A" w14:textId="77777777" w:rsidR="007C77A5" w:rsidRDefault="00000000">
            <w:pPr>
              <w:spacing w:line="280" w:lineRule="exact"/>
              <w:jc w:val="center"/>
              <w:rPr>
                <w:rFonts w:ascii="宋体" w:hAnsi="宋体" w:cs="宋体"/>
                <w:color w:val="000000"/>
                <w:sz w:val="22"/>
                <w:szCs w:val="22"/>
              </w:rPr>
            </w:pPr>
            <w:r>
              <w:rPr>
                <w:rFonts w:ascii="宋体" w:hAnsi="宋体" w:cs="宋体" w:hint="eastAsia"/>
                <w:color w:val="000000"/>
                <w:sz w:val="22"/>
                <w:szCs w:val="22"/>
              </w:rPr>
              <w:t>2日</w:t>
            </w:r>
          </w:p>
        </w:tc>
        <w:tc>
          <w:tcPr>
            <w:tcW w:w="540" w:type="dxa"/>
            <w:gridSpan w:val="2"/>
            <w:vMerge/>
            <w:tcBorders>
              <w:left w:val="single" w:sz="4" w:space="0" w:color="000000"/>
              <w:right w:val="single" w:sz="4" w:space="0" w:color="000000"/>
            </w:tcBorders>
            <w:tcMar>
              <w:top w:w="15" w:type="dxa"/>
              <w:left w:w="15" w:type="dxa"/>
              <w:bottom w:w="15" w:type="dxa"/>
              <w:right w:w="15" w:type="dxa"/>
            </w:tcMar>
            <w:vAlign w:val="center"/>
          </w:tcPr>
          <w:p w14:paraId="2828AD66" w14:textId="77777777" w:rsidR="007C77A5" w:rsidRDefault="007C77A5">
            <w:pPr>
              <w:spacing w:line="240" w:lineRule="exact"/>
              <w:jc w:val="center"/>
              <w:rPr>
                <w:rFonts w:ascii="宋体" w:hAnsi="宋体" w:cs="宋体"/>
                <w:color w:val="000000"/>
                <w:sz w:val="22"/>
                <w:szCs w:val="22"/>
              </w:rPr>
            </w:pPr>
          </w:p>
        </w:tc>
        <w:tc>
          <w:tcPr>
            <w:tcW w:w="705" w:type="dxa"/>
            <w:gridSpan w:val="2"/>
            <w:vMerge/>
            <w:tcBorders>
              <w:top w:val="single" w:sz="4" w:space="0" w:color="000000"/>
              <w:left w:val="single" w:sz="4" w:space="0" w:color="000000"/>
              <w:bottom w:val="single" w:sz="4" w:space="0" w:color="000000"/>
              <w:right w:val="single" w:sz="4" w:space="0" w:color="000000"/>
            </w:tcBorders>
            <w:vAlign w:val="center"/>
          </w:tcPr>
          <w:p w14:paraId="3B90F9A5" w14:textId="77777777" w:rsidR="007C77A5" w:rsidRDefault="007C77A5">
            <w:pPr>
              <w:widowControl/>
              <w:jc w:val="left"/>
              <w:rPr>
                <w:rFonts w:ascii="宋体" w:hAnsi="宋体" w:cs="宋体"/>
                <w:color w:val="000000"/>
                <w:sz w:val="22"/>
                <w:szCs w:val="22"/>
              </w:rPr>
            </w:pPr>
          </w:p>
        </w:tc>
        <w:tc>
          <w:tcPr>
            <w:tcW w:w="708" w:type="dxa"/>
            <w:gridSpan w:val="2"/>
            <w:vMerge/>
            <w:tcBorders>
              <w:top w:val="single" w:sz="4" w:space="0" w:color="000000"/>
              <w:left w:val="single" w:sz="4" w:space="0" w:color="000000"/>
              <w:bottom w:val="single" w:sz="4" w:space="0" w:color="000000"/>
              <w:right w:val="single" w:sz="4" w:space="0" w:color="000000"/>
            </w:tcBorders>
            <w:vAlign w:val="center"/>
          </w:tcPr>
          <w:p w14:paraId="43C615BE" w14:textId="77777777" w:rsidR="007C77A5" w:rsidRDefault="007C77A5">
            <w:pPr>
              <w:widowControl/>
              <w:jc w:val="left"/>
              <w:rPr>
                <w:rFonts w:ascii="宋体" w:hAnsi="宋体" w:cs="宋体"/>
                <w:color w:val="000000"/>
                <w:sz w:val="24"/>
              </w:rPr>
            </w:pPr>
          </w:p>
        </w:tc>
      </w:tr>
      <w:tr w:rsidR="007C77A5" w14:paraId="728EEAEB" w14:textId="77777777">
        <w:trPr>
          <w:gridAfter w:val="1"/>
          <w:wAfter w:w="195" w:type="dxa"/>
          <w:trHeight w:val="954"/>
        </w:trPr>
        <w:tc>
          <w:tcPr>
            <w:tcW w:w="617" w:type="dxa"/>
            <w:gridSpan w:val="2"/>
            <w:vMerge/>
            <w:tcBorders>
              <w:top w:val="single" w:sz="4" w:space="0" w:color="000000"/>
              <w:left w:val="single" w:sz="4" w:space="0" w:color="000000"/>
              <w:bottom w:val="single" w:sz="4" w:space="0" w:color="000000"/>
              <w:right w:val="single" w:sz="4" w:space="0" w:color="000000"/>
            </w:tcBorders>
            <w:vAlign w:val="center"/>
          </w:tcPr>
          <w:p w14:paraId="3B9AA8FE" w14:textId="77777777" w:rsidR="007C77A5" w:rsidRDefault="007C77A5">
            <w:pPr>
              <w:widowControl/>
              <w:spacing w:line="280" w:lineRule="exact"/>
              <w:jc w:val="left"/>
              <w:rPr>
                <w:rFonts w:ascii="宋体" w:hAnsi="宋体" w:cs="宋体"/>
                <w:color w:val="000000"/>
                <w:sz w:val="22"/>
                <w:szCs w:val="22"/>
              </w:rPr>
            </w:pPr>
          </w:p>
        </w:tc>
        <w:tc>
          <w:tcPr>
            <w:tcW w:w="1064" w:type="dxa"/>
            <w:gridSpan w:val="3"/>
            <w:vMerge/>
            <w:tcBorders>
              <w:left w:val="single" w:sz="4" w:space="0" w:color="000000"/>
              <w:right w:val="single" w:sz="4" w:space="0" w:color="000000"/>
            </w:tcBorders>
            <w:vAlign w:val="center"/>
          </w:tcPr>
          <w:p w14:paraId="3751DA96" w14:textId="77777777" w:rsidR="007C77A5" w:rsidRDefault="007C77A5">
            <w:pPr>
              <w:widowControl/>
              <w:spacing w:line="280" w:lineRule="exact"/>
              <w:jc w:val="left"/>
              <w:rPr>
                <w:rFonts w:ascii="宋体" w:hAnsi="宋体" w:cs="宋体"/>
                <w:color w:val="000000"/>
                <w:sz w:val="22"/>
                <w:szCs w:val="22"/>
              </w:rPr>
            </w:pPr>
          </w:p>
        </w:tc>
        <w:tc>
          <w:tcPr>
            <w:tcW w:w="3176" w:type="dxa"/>
            <w:vMerge/>
            <w:tcBorders>
              <w:top w:val="single" w:sz="4" w:space="0" w:color="000000"/>
              <w:left w:val="single" w:sz="4" w:space="0" w:color="000000"/>
              <w:bottom w:val="single" w:sz="4" w:space="0" w:color="000000"/>
              <w:right w:val="single" w:sz="4" w:space="0" w:color="000000"/>
            </w:tcBorders>
            <w:vAlign w:val="center"/>
          </w:tcPr>
          <w:p w14:paraId="5A3B7CD0" w14:textId="77777777" w:rsidR="007C77A5" w:rsidRDefault="007C77A5">
            <w:pPr>
              <w:widowControl/>
              <w:spacing w:line="280" w:lineRule="exact"/>
              <w:jc w:val="left"/>
              <w:rPr>
                <w:rFonts w:ascii="宋体" w:hAnsi="宋体" w:cs="宋体"/>
                <w:color w:val="000000"/>
                <w:sz w:val="22"/>
                <w:szCs w:val="22"/>
              </w:rPr>
            </w:pPr>
          </w:p>
        </w:tc>
        <w:tc>
          <w:tcPr>
            <w:tcW w:w="480" w:type="dxa"/>
            <w:gridSpan w:val="2"/>
            <w:vMerge/>
            <w:tcBorders>
              <w:top w:val="single" w:sz="4" w:space="0" w:color="000000"/>
              <w:left w:val="single" w:sz="4" w:space="0" w:color="000000"/>
              <w:bottom w:val="single" w:sz="4" w:space="0" w:color="000000"/>
              <w:right w:val="single" w:sz="4" w:space="0" w:color="000000"/>
            </w:tcBorders>
            <w:vAlign w:val="center"/>
          </w:tcPr>
          <w:p w14:paraId="37302CFA" w14:textId="77777777" w:rsidR="007C77A5" w:rsidRDefault="007C77A5">
            <w:pPr>
              <w:widowControl/>
              <w:spacing w:line="280" w:lineRule="exact"/>
              <w:jc w:val="left"/>
              <w:rPr>
                <w:rFonts w:ascii="宋体" w:hAnsi="宋体" w:cs="宋体"/>
                <w:color w:val="000000"/>
                <w:sz w:val="22"/>
                <w:szCs w:val="22"/>
              </w:rPr>
            </w:pPr>
          </w:p>
        </w:tc>
        <w:tc>
          <w:tcPr>
            <w:tcW w:w="515" w:type="dxa"/>
            <w:gridSpan w:val="2"/>
            <w:vMerge/>
            <w:tcBorders>
              <w:left w:val="single" w:sz="4" w:space="0" w:color="000000"/>
              <w:right w:val="single" w:sz="4" w:space="0" w:color="000000"/>
            </w:tcBorders>
            <w:vAlign w:val="center"/>
          </w:tcPr>
          <w:p w14:paraId="4E3A3E7F" w14:textId="77777777" w:rsidR="007C77A5" w:rsidRDefault="007C77A5">
            <w:pPr>
              <w:widowControl/>
              <w:spacing w:line="280" w:lineRule="exact"/>
              <w:jc w:val="left"/>
              <w:rPr>
                <w:rFonts w:ascii="宋体" w:hAnsi="宋体" w:cs="宋体"/>
                <w:color w:val="000000"/>
                <w:sz w:val="22"/>
                <w:szCs w:val="22"/>
              </w:rPr>
            </w:pPr>
          </w:p>
        </w:tc>
        <w:tc>
          <w:tcPr>
            <w:tcW w:w="532"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B7C7983"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决定</w:t>
            </w:r>
          </w:p>
        </w:tc>
        <w:tc>
          <w:tcPr>
            <w:tcW w:w="4426"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14E553A"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3.决定责任：作出决定（不予行政许可的应当告知理由）；按时办结；法定告知。</w:t>
            </w:r>
          </w:p>
        </w:tc>
        <w:tc>
          <w:tcPr>
            <w:tcW w:w="12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5288C95" w14:textId="77777777" w:rsidR="007C77A5" w:rsidRDefault="00000000">
            <w:pPr>
              <w:widowControl/>
              <w:spacing w:line="240" w:lineRule="exact"/>
              <w:jc w:val="center"/>
              <w:textAlignment w:val="center"/>
              <w:rPr>
                <w:rFonts w:ascii="宋体" w:hAnsi="宋体" w:cs="宋体"/>
                <w:color w:val="000000"/>
                <w:sz w:val="22"/>
                <w:szCs w:val="22"/>
              </w:rPr>
            </w:pPr>
            <w:r>
              <w:rPr>
                <w:rFonts w:ascii="宋体" w:cs="宋体" w:hint="eastAsia"/>
                <w:color w:val="000000"/>
                <w:sz w:val="22"/>
                <w:szCs w:val="22"/>
              </w:rPr>
              <w:t>舞钢市建设工程质量监督站</w:t>
            </w:r>
          </w:p>
        </w:tc>
        <w:tc>
          <w:tcPr>
            <w:tcW w:w="52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FA5E2EE" w14:textId="77777777" w:rsidR="007C77A5" w:rsidRDefault="00000000">
            <w:pPr>
              <w:spacing w:line="280" w:lineRule="exact"/>
              <w:jc w:val="center"/>
              <w:rPr>
                <w:rFonts w:ascii="宋体" w:hAnsi="宋体" w:cs="宋体"/>
                <w:color w:val="000000"/>
                <w:sz w:val="22"/>
                <w:szCs w:val="22"/>
              </w:rPr>
            </w:pPr>
            <w:r>
              <w:rPr>
                <w:rFonts w:ascii="宋体" w:hAnsi="宋体" w:cs="宋体" w:hint="eastAsia"/>
                <w:color w:val="000000"/>
                <w:sz w:val="22"/>
                <w:szCs w:val="22"/>
              </w:rPr>
              <w:t>1日</w:t>
            </w:r>
          </w:p>
        </w:tc>
        <w:tc>
          <w:tcPr>
            <w:tcW w:w="540" w:type="dxa"/>
            <w:gridSpan w:val="2"/>
            <w:vMerge/>
            <w:tcBorders>
              <w:left w:val="single" w:sz="4" w:space="0" w:color="000000"/>
              <w:right w:val="single" w:sz="4" w:space="0" w:color="000000"/>
            </w:tcBorders>
            <w:tcMar>
              <w:top w:w="15" w:type="dxa"/>
              <w:left w:w="15" w:type="dxa"/>
              <w:bottom w:w="15" w:type="dxa"/>
              <w:right w:w="15" w:type="dxa"/>
            </w:tcMar>
            <w:vAlign w:val="center"/>
          </w:tcPr>
          <w:p w14:paraId="29FFA425" w14:textId="77777777" w:rsidR="007C77A5" w:rsidRDefault="007C77A5">
            <w:pPr>
              <w:spacing w:line="240" w:lineRule="exact"/>
              <w:jc w:val="center"/>
              <w:rPr>
                <w:rFonts w:ascii="宋体" w:hAnsi="宋体" w:cs="宋体"/>
                <w:color w:val="000000"/>
                <w:sz w:val="22"/>
                <w:szCs w:val="22"/>
              </w:rPr>
            </w:pPr>
          </w:p>
        </w:tc>
        <w:tc>
          <w:tcPr>
            <w:tcW w:w="705" w:type="dxa"/>
            <w:gridSpan w:val="2"/>
            <w:vMerge/>
            <w:tcBorders>
              <w:top w:val="single" w:sz="4" w:space="0" w:color="000000"/>
              <w:left w:val="single" w:sz="4" w:space="0" w:color="000000"/>
              <w:bottom w:val="single" w:sz="4" w:space="0" w:color="000000"/>
              <w:right w:val="single" w:sz="4" w:space="0" w:color="000000"/>
            </w:tcBorders>
            <w:vAlign w:val="center"/>
          </w:tcPr>
          <w:p w14:paraId="4F48F78E" w14:textId="77777777" w:rsidR="007C77A5" w:rsidRDefault="007C77A5">
            <w:pPr>
              <w:widowControl/>
              <w:jc w:val="left"/>
              <w:rPr>
                <w:rFonts w:ascii="宋体" w:hAnsi="宋体" w:cs="宋体"/>
                <w:color w:val="000000"/>
                <w:sz w:val="22"/>
                <w:szCs w:val="22"/>
              </w:rPr>
            </w:pPr>
          </w:p>
        </w:tc>
        <w:tc>
          <w:tcPr>
            <w:tcW w:w="708" w:type="dxa"/>
            <w:gridSpan w:val="2"/>
            <w:vMerge/>
            <w:tcBorders>
              <w:top w:val="single" w:sz="4" w:space="0" w:color="000000"/>
              <w:left w:val="single" w:sz="4" w:space="0" w:color="000000"/>
              <w:bottom w:val="single" w:sz="4" w:space="0" w:color="000000"/>
              <w:right w:val="single" w:sz="4" w:space="0" w:color="000000"/>
            </w:tcBorders>
            <w:vAlign w:val="center"/>
          </w:tcPr>
          <w:p w14:paraId="3D4DF3CE" w14:textId="77777777" w:rsidR="007C77A5" w:rsidRDefault="007C77A5">
            <w:pPr>
              <w:widowControl/>
              <w:jc w:val="left"/>
              <w:rPr>
                <w:rFonts w:ascii="宋体" w:hAnsi="宋体" w:cs="宋体"/>
                <w:color w:val="000000"/>
                <w:sz w:val="24"/>
              </w:rPr>
            </w:pPr>
          </w:p>
        </w:tc>
      </w:tr>
      <w:tr w:rsidR="007C77A5" w14:paraId="2FEE6934" w14:textId="77777777">
        <w:trPr>
          <w:gridAfter w:val="1"/>
          <w:wAfter w:w="195" w:type="dxa"/>
          <w:trHeight w:val="711"/>
        </w:trPr>
        <w:tc>
          <w:tcPr>
            <w:tcW w:w="617" w:type="dxa"/>
            <w:gridSpan w:val="2"/>
            <w:vMerge/>
            <w:tcBorders>
              <w:top w:val="single" w:sz="4" w:space="0" w:color="000000"/>
              <w:left w:val="single" w:sz="4" w:space="0" w:color="000000"/>
              <w:bottom w:val="single" w:sz="4" w:space="0" w:color="000000"/>
              <w:right w:val="single" w:sz="4" w:space="0" w:color="000000"/>
            </w:tcBorders>
            <w:vAlign w:val="center"/>
          </w:tcPr>
          <w:p w14:paraId="6FD72557" w14:textId="77777777" w:rsidR="007C77A5" w:rsidRDefault="007C77A5">
            <w:pPr>
              <w:widowControl/>
              <w:spacing w:line="280" w:lineRule="exact"/>
              <w:jc w:val="left"/>
              <w:rPr>
                <w:rFonts w:ascii="宋体" w:hAnsi="宋体" w:cs="宋体"/>
                <w:color w:val="000000"/>
                <w:sz w:val="22"/>
                <w:szCs w:val="22"/>
              </w:rPr>
            </w:pPr>
          </w:p>
        </w:tc>
        <w:tc>
          <w:tcPr>
            <w:tcW w:w="1064" w:type="dxa"/>
            <w:gridSpan w:val="3"/>
            <w:vMerge/>
            <w:tcBorders>
              <w:left w:val="single" w:sz="4" w:space="0" w:color="000000"/>
              <w:bottom w:val="single" w:sz="4" w:space="0" w:color="000000"/>
              <w:right w:val="single" w:sz="4" w:space="0" w:color="000000"/>
            </w:tcBorders>
            <w:vAlign w:val="center"/>
          </w:tcPr>
          <w:p w14:paraId="2BC07112" w14:textId="77777777" w:rsidR="007C77A5" w:rsidRDefault="007C77A5">
            <w:pPr>
              <w:widowControl/>
              <w:spacing w:line="280" w:lineRule="exact"/>
              <w:jc w:val="left"/>
              <w:rPr>
                <w:rFonts w:ascii="宋体" w:hAnsi="宋体" w:cs="宋体"/>
                <w:color w:val="000000"/>
                <w:sz w:val="22"/>
                <w:szCs w:val="22"/>
              </w:rPr>
            </w:pPr>
          </w:p>
        </w:tc>
        <w:tc>
          <w:tcPr>
            <w:tcW w:w="3176" w:type="dxa"/>
            <w:vMerge/>
            <w:tcBorders>
              <w:top w:val="single" w:sz="4" w:space="0" w:color="000000"/>
              <w:left w:val="single" w:sz="4" w:space="0" w:color="000000"/>
              <w:bottom w:val="single" w:sz="4" w:space="0" w:color="000000"/>
              <w:right w:val="single" w:sz="4" w:space="0" w:color="000000"/>
            </w:tcBorders>
            <w:vAlign w:val="center"/>
          </w:tcPr>
          <w:p w14:paraId="10BE79C3" w14:textId="77777777" w:rsidR="007C77A5" w:rsidRDefault="007C77A5">
            <w:pPr>
              <w:widowControl/>
              <w:spacing w:line="280" w:lineRule="exact"/>
              <w:jc w:val="left"/>
              <w:rPr>
                <w:rFonts w:ascii="宋体" w:hAnsi="宋体" w:cs="宋体"/>
                <w:color w:val="000000"/>
                <w:sz w:val="22"/>
                <w:szCs w:val="22"/>
              </w:rPr>
            </w:pPr>
          </w:p>
        </w:tc>
        <w:tc>
          <w:tcPr>
            <w:tcW w:w="480" w:type="dxa"/>
            <w:gridSpan w:val="2"/>
            <w:vMerge/>
            <w:tcBorders>
              <w:top w:val="single" w:sz="4" w:space="0" w:color="000000"/>
              <w:left w:val="single" w:sz="4" w:space="0" w:color="000000"/>
              <w:bottom w:val="single" w:sz="4" w:space="0" w:color="000000"/>
              <w:right w:val="single" w:sz="4" w:space="0" w:color="000000"/>
            </w:tcBorders>
            <w:vAlign w:val="center"/>
          </w:tcPr>
          <w:p w14:paraId="7651E67C" w14:textId="77777777" w:rsidR="007C77A5" w:rsidRDefault="007C77A5">
            <w:pPr>
              <w:widowControl/>
              <w:spacing w:line="280" w:lineRule="exact"/>
              <w:jc w:val="left"/>
              <w:rPr>
                <w:rFonts w:ascii="宋体" w:hAnsi="宋体" w:cs="宋体"/>
                <w:color w:val="000000"/>
                <w:sz w:val="22"/>
                <w:szCs w:val="22"/>
              </w:rPr>
            </w:pPr>
          </w:p>
        </w:tc>
        <w:tc>
          <w:tcPr>
            <w:tcW w:w="515" w:type="dxa"/>
            <w:gridSpan w:val="2"/>
            <w:vMerge/>
            <w:tcBorders>
              <w:left w:val="single" w:sz="4" w:space="0" w:color="000000"/>
              <w:bottom w:val="single" w:sz="4" w:space="0" w:color="000000"/>
              <w:right w:val="single" w:sz="4" w:space="0" w:color="000000"/>
            </w:tcBorders>
            <w:vAlign w:val="center"/>
          </w:tcPr>
          <w:p w14:paraId="3F04092D" w14:textId="77777777" w:rsidR="007C77A5" w:rsidRDefault="007C77A5">
            <w:pPr>
              <w:widowControl/>
              <w:spacing w:line="280" w:lineRule="exact"/>
              <w:jc w:val="left"/>
              <w:rPr>
                <w:rFonts w:ascii="宋体" w:hAnsi="宋体" w:cs="宋体"/>
                <w:color w:val="000000"/>
                <w:sz w:val="22"/>
                <w:szCs w:val="22"/>
              </w:rPr>
            </w:pPr>
          </w:p>
        </w:tc>
        <w:tc>
          <w:tcPr>
            <w:tcW w:w="532" w:type="dxa"/>
            <w:gridSpan w:val="2"/>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18E0CD01"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送达</w:t>
            </w:r>
          </w:p>
        </w:tc>
        <w:tc>
          <w:tcPr>
            <w:tcW w:w="4426" w:type="dxa"/>
            <w:gridSpan w:val="3"/>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0325680C"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4.送达责任：制发送达文书；信息公开。</w:t>
            </w:r>
          </w:p>
        </w:tc>
        <w:tc>
          <w:tcPr>
            <w:tcW w:w="1292"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4D154F2D" w14:textId="77777777" w:rsidR="007C77A5" w:rsidRDefault="00000000">
            <w:pPr>
              <w:widowControl/>
              <w:spacing w:line="240" w:lineRule="exact"/>
              <w:jc w:val="center"/>
              <w:textAlignment w:val="center"/>
              <w:rPr>
                <w:sz w:val="22"/>
                <w:szCs w:val="22"/>
              </w:rPr>
            </w:pPr>
            <w:r>
              <w:rPr>
                <w:rFonts w:ascii="宋体" w:cs="宋体" w:hint="eastAsia"/>
                <w:color w:val="000000"/>
                <w:sz w:val="22"/>
                <w:szCs w:val="22"/>
              </w:rPr>
              <w:t>舞钢市建设工程质量监督站</w:t>
            </w:r>
          </w:p>
        </w:tc>
        <w:tc>
          <w:tcPr>
            <w:tcW w:w="525" w:type="dxa"/>
            <w:gridSpan w:val="2"/>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458B61BE" w14:textId="77777777" w:rsidR="007C77A5" w:rsidRDefault="00000000">
            <w:pPr>
              <w:spacing w:line="280" w:lineRule="exact"/>
              <w:jc w:val="center"/>
              <w:rPr>
                <w:rFonts w:ascii="宋体" w:hAnsi="宋体" w:cs="宋体"/>
                <w:color w:val="000000"/>
                <w:sz w:val="22"/>
                <w:szCs w:val="22"/>
              </w:rPr>
            </w:pPr>
            <w:r>
              <w:rPr>
                <w:rFonts w:ascii="宋体" w:hAnsi="宋体" w:cs="宋体" w:hint="eastAsia"/>
                <w:color w:val="000000"/>
                <w:sz w:val="22"/>
                <w:szCs w:val="22"/>
              </w:rPr>
              <w:t>1日</w:t>
            </w:r>
          </w:p>
        </w:tc>
        <w:tc>
          <w:tcPr>
            <w:tcW w:w="540" w:type="dxa"/>
            <w:gridSpan w:val="2"/>
            <w:vMerge/>
            <w:tcBorders>
              <w:left w:val="single" w:sz="4" w:space="0" w:color="000000"/>
              <w:right w:val="single" w:sz="4" w:space="0" w:color="000000"/>
            </w:tcBorders>
            <w:tcMar>
              <w:top w:w="15" w:type="dxa"/>
              <w:left w:w="15" w:type="dxa"/>
              <w:bottom w:w="15" w:type="dxa"/>
              <w:right w:w="15" w:type="dxa"/>
            </w:tcMar>
            <w:vAlign w:val="center"/>
          </w:tcPr>
          <w:p w14:paraId="0F319230" w14:textId="77777777" w:rsidR="007C77A5" w:rsidRDefault="007C77A5">
            <w:pPr>
              <w:spacing w:line="240" w:lineRule="exact"/>
              <w:jc w:val="center"/>
              <w:rPr>
                <w:rFonts w:ascii="宋体" w:hAnsi="宋体" w:cs="宋体"/>
                <w:color w:val="000000"/>
                <w:sz w:val="22"/>
                <w:szCs w:val="22"/>
              </w:rPr>
            </w:pPr>
          </w:p>
        </w:tc>
        <w:tc>
          <w:tcPr>
            <w:tcW w:w="705" w:type="dxa"/>
            <w:gridSpan w:val="2"/>
            <w:vMerge/>
            <w:tcBorders>
              <w:top w:val="single" w:sz="4" w:space="0" w:color="000000"/>
              <w:left w:val="single" w:sz="4" w:space="0" w:color="000000"/>
              <w:bottom w:val="single" w:sz="4" w:space="0" w:color="000000"/>
              <w:right w:val="single" w:sz="4" w:space="0" w:color="000000"/>
            </w:tcBorders>
            <w:vAlign w:val="center"/>
          </w:tcPr>
          <w:p w14:paraId="7BC1FEF2" w14:textId="77777777" w:rsidR="007C77A5" w:rsidRDefault="007C77A5">
            <w:pPr>
              <w:widowControl/>
              <w:jc w:val="left"/>
              <w:rPr>
                <w:rFonts w:ascii="宋体" w:hAnsi="宋体" w:cs="宋体"/>
                <w:color w:val="000000"/>
                <w:sz w:val="22"/>
                <w:szCs w:val="22"/>
              </w:rPr>
            </w:pPr>
          </w:p>
        </w:tc>
        <w:tc>
          <w:tcPr>
            <w:tcW w:w="708" w:type="dxa"/>
            <w:gridSpan w:val="2"/>
            <w:vMerge/>
            <w:tcBorders>
              <w:top w:val="single" w:sz="4" w:space="0" w:color="000000"/>
              <w:left w:val="single" w:sz="4" w:space="0" w:color="000000"/>
              <w:bottom w:val="single" w:sz="4" w:space="0" w:color="000000"/>
              <w:right w:val="single" w:sz="4" w:space="0" w:color="000000"/>
            </w:tcBorders>
            <w:vAlign w:val="center"/>
          </w:tcPr>
          <w:p w14:paraId="5C5E7D01" w14:textId="77777777" w:rsidR="007C77A5" w:rsidRDefault="007C77A5">
            <w:pPr>
              <w:widowControl/>
              <w:jc w:val="left"/>
              <w:rPr>
                <w:rFonts w:ascii="宋体" w:hAnsi="宋体" w:cs="宋体"/>
                <w:color w:val="000000"/>
                <w:sz w:val="24"/>
              </w:rPr>
            </w:pPr>
          </w:p>
        </w:tc>
      </w:tr>
      <w:tr w:rsidR="007C77A5" w14:paraId="3608FD16" w14:textId="77777777">
        <w:trPr>
          <w:gridAfter w:val="1"/>
          <w:wAfter w:w="195" w:type="dxa"/>
          <w:trHeight w:val="937"/>
        </w:trPr>
        <w:tc>
          <w:tcPr>
            <w:tcW w:w="617" w:type="dxa"/>
            <w:gridSpan w:val="2"/>
            <w:vMerge/>
            <w:tcBorders>
              <w:top w:val="single" w:sz="4" w:space="0" w:color="000000"/>
              <w:left w:val="single" w:sz="4" w:space="0" w:color="000000"/>
              <w:bottom w:val="single" w:sz="4" w:space="0" w:color="000000"/>
              <w:right w:val="single" w:sz="4" w:space="0" w:color="000000"/>
            </w:tcBorders>
            <w:vAlign w:val="center"/>
          </w:tcPr>
          <w:p w14:paraId="6846C18F" w14:textId="77777777" w:rsidR="007C77A5" w:rsidRDefault="007C77A5">
            <w:pPr>
              <w:widowControl/>
              <w:spacing w:line="280" w:lineRule="exact"/>
              <w:jc w:val="left"/>
              <w:rPr>
                <w:rFonts w:ascii="宋体" w:hAnsi="宋体" w:cs="宋体"/>
                <w:color w:val="000000"/>
                <w:sz w:val="22"/>
                <w:szCs w:val="22"/>
              </w:rPr>
            </w:pPr>
          </w:p>
        </w:tc>
        <w:tc>
          <w:tcPr>
            <w:tcW w:w="1064" w:type="dxa"/>
            <w:gridSpan w:val="3"/>
            <w:vMerge/>
            <w:tcBorders>
              <w:left w:val="single" w:sz="4" w:space="0" w:color="000000"/>
              <w:bottom w:val="single" w:sz="4" w:space="0" w:color="000000"/>
              <w:right w:val="single" w:sz="4" w:space="0" w:color="000000"/>
            </w:tcBorders>
            <w:vAlign w:val="center"/>
          </w:tcPr>
          <w:p w14:paraId="7D7C8AB3" w14:textId="77777777" w:rsidR="007C77A5" w:rsidRDefault="007C77A5">
            <w:pPr>
              <w:widowControl/>
              <w:spacing w:line="280" w:lineRule="exact"/>
              <w:jc w:val="left"/>
              <w:rPr>
                <w:rFonts w:ascii="宋体" w:hAnsi="宋体" w:cs="宋体"/>
                <w:color w:val="000000"/>
                <w:sz w:val="22"/>
                <w:szCs w:val="22"/>
              </w:rPr>
            </w:pPr>
          </w:p>
        </w:tc>
        <w:tc>
          <w:tcPr>
            <w:tcW w:w="3176" w:type="dxa"/>
            <w:vMerge/>
            <w:tcBorders>
              <w:top w:val="single" w:sz="4" w:space="0" w:color="000000"/>
              <w:left w:val="single" w:sz="4" w:space="0" w:color="000000"/>
              <w:bottom w:val="single" w:sz="4" w:space="0" w:color="000000"/>
              <w:right w:val="single" w:sz="4" w:space="0" w:color="000000"/>
            </w:tcBorders>
            <w:vAlign w:val="center"/>
          </w:tcPr>
          <w:p w14:paraId="2DE1E99E" w14:textId="77777777" w:rsidR="007C77A5" w:rsidRDefault="007C77A5">
            <w:pPr>
              <w:widowControl/>
              <w:spacing w:line="280" w:lineRule="exact"/>
              <w:jc w:val="left"/>
              <w:rPr>
                <w:rFonts w:ascii="宋体" w:hAnsi="宋体" w:cs="宋体"/>
                <w:color w:val="000000"/>
                <w:sz w:val="22"/>
                <w:szCs w:val="22"/>
              </w:rPr>
            </w:pPr>
          </w:p>
        </w:tc>
        <w:tc>
          <w:tcPr>
            <w:tcW w:w="480" w:type="dxa"/>
            <w:gridSpan w:val="2"/>
            <w:vMerge/>
            <w:tcBorders>
              <w:top w:val="single" w:sz="4" w:space="0" w:color="000000"/>
              <w:left w:val="single" w:sz="4" w:space="0" w:color="000000"/>
              <w:bottom w:val="single" w:sz="4" w:space="0" w:color="000000"/>
              <w:right w:val="single" w:sz="4" w:space="0" w:color="000000"/>
            </w:tcBorders>
            <w:vAlign w:val="center"/>
          </w:tcPr>
          <w:p w14:paraId="4ECC1E26" w14:textId="77777777" w:rsidR="007C77A5" w:rsidRDefault="007C77A5">
            <w:pPr>
              <w:widowControl/>
              <w:spacing w:line="280" w:lineRule="exact"/>
              <w:jc w:val="left"/>
              <w:rPr>
                <w:rFonts w:ascii="宋体" w:hAnsi="宋体" w:cs="宋体"/>
                <w:color w:val="000000"/>
                <w:sz w:val="22"/>
                <w:szCs w:val="22"/>
              </w:rPr>
            </w:pPr>
          </w:p>
        </w:tc>
        <w:tc>
          <w:tcPr>
            <w:tcW w:w="515" w:type="dxa"/>
            <w:gridSpan w:val="2"/>
            <w:vMerge/>
            <w:tcBorders>
              <w:left w:val="single" w:sz="4" w:space="0" w:color="000000"/>
              <w:bottom w:val="single" w:sz="4" w:space="0" w:color="000000"/>
              <w:right w:val="single" w:sz="4" w:space="0" w:color="000000"/>
            </w:tcBorders>
            <w:vAlign w:val="center"/>
          </w:tcPr>
          <w:p w14:paraId="07AD8A26" w14:textId="77777777" w:rsidR="007C77A5" w:rsidRDefault="007C77A5">
            <w:pPr>
              <w:widowControl/>
              <w:spacing w:line="280" w:lineRule="exact"/>
              <w:jc w:val="left"/>
              <w:rPr>
                <w:rFonts w:ascii="宋体" w:hAnsi="宋体" w:cs="宋体"/>
                <w:color w:val="000000"/>
                <w:sz w:val="22"/>
                <w:szCs w:val="22"/>
              </w:rPr>
            </w:pPr>
          </w:p>
        </w:tc>
        <w:tc>
          <w:tcPr>
            <w:tcW w:w="532" w:type="dxa"/>
            <w:gridSpan w:val="2"/>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27998E53"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事后监管</w:t>
            </w:r>
          </w:p>
        </w:tc>
        <w:tc>
          <w:tcPr>
            <w:tcW w:w="4426" w:type="dxa"/>
            <w:gridSpan w:val="3"/>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48F5DAAC"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无</w:t>
            </w:r>
          </w:p>
        </w:tc>
        <w:tc>
          <w:tcPr>
            <w:tcW w:w="1292"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1AD2CE21" w14:textId="77777777" w:rsidR="007C77A5" w:rsidRDefault="007C77A5">
            <w:pPr>
              <w:widowControl/>
              <w:spacing w:line="240" w:lineRule="exact"/>
              <w:jc w:val="center"/>
              <w:textAlignment w:val="center"/>
              <w:rPr>
                <w:sz w:val="22"/>
                <w:szCs w:val="22"/>
              </w:rPr>
            </w:pPr>
          </w:p>
        </w:tc>
        <w:tc>
          <w:tcPr>
            <w:tcW w:w="525" w:type="dxa"/>
            <w:gridSpan w:val="2"/>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243A9312" w14:textId="77777777" w:rsidR="007C77A5" w:rsidRDefault="007C77A5">
            <w:pPr>
              <w:spacing w:line="280" w:lineRule="exact"/>
              <w:jc w:val="center"/>
              <w:rPr>
                <w:rFonts w:ascii="宋体" w:hAnsi="宋体" w:cs="宋体"/>
                <w:color w:val="000000"/>
                <w:sz w:val="22"/>
                <w:szCs w:val="22"/>
              </w:rPr>
            </w:pPr>
          </w:p>
        </w:tc>
        <w:tc>
          <w:tcPr>
            <w:tcW w:w="540" w:type="dxa"/>
            <w:gridSpan w:val="2"/>
            <w:vMerge/>
            <w:tcBorders>
              <w:left w:val="single" w:sz="4" w:space="0" w:color="000000"/>
              <w:bottom w:val="single" w:sz="4" w:space="0" w:color="000000"/>
              <w:right w:val="single" w:sz="4" w:space="0" w:color="000000"/>
            </w:tcBorders>
            <w:tcMar>
              <w:top w:w="15" w:type="dxa"/>
              <w:left w:w="15" w:type="dxa"/>
              <w:bottom w:w="15" w:type="dxa"/>
              <w:right w:w="15" w:type="dxa"/>
            </w:tcMar>
            <w:vAlign w:val="center"/>
          </w:tcPr>
          <w:p w14:paraId="7628CD29" w14:textId="77777777" w:rsidR="007C77A5" w:rsidRDefault="007C77A5">
            <w:pPr>
              <w:spacing w:line="240" w:lineRule="exact"/>
              <w:jc w:val="center"/>
              <w:rPr>
                <w:rFonts w:ascii="宋体" w:hAnsi="宋体" w:cs="宋体"/>
                <w:color w:val="000000"/>
                <w:sz w:val="22"/>
                <w:szCs w:val="22"/>
              </w:rPr>
            </w:pPr>
          </w:p>
        </w:tc>
        <w:tc>
          <w:tcPr>
            <w:tcW w:w="705" w:type="dxa"/>
            <w:gridSpan w:val="2"/>
            <w:vMerge/>
            <w:tcBorders>
              <w:top w:val="single" w:sz="4" w:space="0" w:color="000000"/>
              <w:left w:val="single" w:sz="4" w:space="0" w:color="000000"/>
              <w:bottom w:val="single" w:sz="4" w:space="0" w:color="000000"/>
              <w:right w:val="single" w:sz="4" w:space="0" w:color="000000"/>
            </w:tcBorders>
            <w:vAlign w:val="center"/>
          </w:tcPr>
          <w:p w14:paraId="1653A3DF" w14:textId="77777777" w:rsidR="007C77A5" w:rsidRDefault="007C77A5">
            <w:pPr>
              <w:widowControl/>
              <w:jc w:val="left"/>
              <w:rPr>
                <w:rFonts w:ascii="宋体" w:hAnsi="宋体" w:cs="宋体"/>
                <w:color w:val="000000"/>
                <w:sz w:val="22"/>
                <w:szCs w:val="22"/>
              </w:rPr>
            </w:pPr>
          </w:p>
        </w:tc>
        <w:tc>
          <w:tcPr>
            <w:tcW w:w="708" w:type="dxa"/>
            <w:gridSpan w:val="2"/>
            <w:vMerge/>
            <w:tcBorders>
              <w:top w:val="single" w:sz="4" w:space="0" w:color="000000"/>
              <w:left w:val="single" w:sz="4" w:space="0" w:color="000000"/>
              <w:bottom w:val="single" w:sz="4" w:space="0" w:color="000000"/>
              <w:right w:val="single" w:sz="4" w:space="0" w:color="000000"/>
            </w:tcBorders>
            <w:vAlign w:val="center"/>
          </w:tcPr>
          <w:p w14:paraId="21C24CCC" w14:textId="77777777" w:rsidR="007C77A5" w:rsidRDefault="007C77A5">
            <w:pPr>
              <w:widowControl/>
              <w:jc w:val="left"/>
              <w:rPr>
                <w:rFonts w:ascii="宋体" w:hAnsi="宋体" w:cs="宋体"/>
                <w:color w:val="000000"/>
                <w:sz w:val="24"/>
              </w:rPr>
            </w:pPr>
          </w:p>
        </w:tc>
      </w:tr>
      <w:tr w:rsidR="007C77A5" w14:paraId="5EAC9494" w14:textId="77777777">
        <w:trPr>
          <w:gridAfter w:val="1"/>
          <w:wAfter w:w="195" w:type="dxa"/>
          <w:trHeight w:val="370"/>
        </w:trPr>
        <w:tc>
          <w:tcPr>
            <w:tcW w:w="14580" w:type="dxa"/>
            <w:gridSpan w:val="24"/>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tbl>
            <w:tblPr>
              <w:tblW w:w="14955" w:type="dxa"/>
              <w:tblBorders>
                <w:insideH w:val="none" w:sz="4" w:space="0" w:color="auto"/>
                <w:insideV w:val="none" w:sz="4" w:space="0" w:color="auto"/>
              </w:tblBorders>
              <w:tblLayout w:type="fixed"/>
              <w:tblCellMar>
                <w:left w:w="0" w:type="dxa"/>
                <w:right w:w="0" w:type="dxa"/>
              </w:tblCellMar>
              <w:tblLook w:val="04A0" w:firstRow="1" w:lastRow="0" w:firstColumn="1" w:lastColumn="0" w:noHBand="0" w:noVBand="1"/>
            </w:tblPr>
            <w:tblGrid>
              <w:gridCol w:w="14955"/>
            </w:tblGrid>
            <w:tr w:rsidR="007C77A5" w14:paraId="25353786" w14:textId="77777777">
              <w:trPr>
                <w:trHeight w:val="345"/>
              </w:trPr>
              <w:tc>
                <w:tcPr>
                  <w:tcW w:w="14955" w:type="dxa"/>
                  <w:tcMar>
                    <w:top w:w="15" w:type="dxa"/>
                    <w:left w:w="15" w:type="dxa"/>
                    <w:right w:w="15" w:type="dxa"/>
                  </w:tcMar>
                  <w:vAlign w:val="center"/>
                </w:tcPr>
                <w:p w14:paraId="11E1F9B4" w14:textId="77777777" w:rsidR="007C77A5" w:rsidRDefault="00000000">
                  <w:pPr>
                    <w:widowControl/>
                    <w:jc w:val="left"/>
                    <w:textAlignment w:val="center"/>
                    <w:rPr>
                      <w:rFonts w:ascii="宋体" w:hAnsi="宋体" w:cs="宋体"/>
                      <w:color w:val="000000"/>
                      <w:sz w:val="16"/>
                      <w:szCs w:val="16"/>
                    </w:rPr>
                  </w:pPr>
                  <w:r>
                    <w:rPr>
                      <w:rFonts w:ascii="宋体" w:hAnsi="宋体" w:cs="宋体" w:hint="eastAsia"/>
                      <w:color w:val="000000"/>
                      <w:kern w:val="0"/>
                      <w:sz w:val="22"/>
                      <w:szCs w:val="22"/>
                    </w:rPr>
                    <w:t>服务电话： ：0375-8168178                     投诉机构：舞钢市住房和城乡规划建设局纪检监察室                 投诉电话：0375-8166899</w:t>
                  </w:r>
                </w:p>
              </w:tc>
            </w:tr>
          </w:tbl>
          <w:p w14:paraId="059FCDF3" w14:textId="77777777" w:rsidR="007C77A5" w:rsidRDefault="007C77A5">
            <w:pPr>
              <w:widowControl/>
              <w:jc w:val="left"/>
              <w:textAlignment w:val="center"/>
              <w:rPr>
                <w:rFonts w:ascii="宋体" w:hAnsi="宋体" w:cs="宋体"/>
                <w:color w:val="000000"/>
                <w:sz w:val="22"/>
                <w:szCs w:val="22"/>
              </w:rPr>
            </w:pPr>
          </w:p>
        </w:tc>
      </w:tr>
      <w:tr w:rsidR="007C77A5" w14:paraId="57A86894" w14:textId="77777777">
        <w:trPr>
          <w:gridAfter w:val="1"/>
          <w:wAfter w:w="195" w:type="dxa"/>
          <w:trHeight w:val="390"/>
        </w:trPr>
        <w:tc>
          <w:tcPr>
            <w:tcW w:w="14580" w:type="dxa"/>
            <w:gridSpan w:val="24"/>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DCCDF8A" w14:textId="77777777" w:rsidR="007C77A5"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 xml:space="preserve">受理地点：舞钢市行政服务中心住建局窗口                      </w:t>
            </w:r>
          </w:p>
        </w:tc>
      </w:tr>
      <w:tr w:rsidR="007C77A5" w14:paraId="3B1E7BC3" w14:textId="77777777">
        <w:trPr>
          <w:gridAfter w:val="1"/>
          <w:wAfter w:w="195" w:type="dxa"/>
          <w:trHeight w:val="90"/>
        </w:trPr>
        <w:tc>
          <w:tcPr>
            <w:tcW w:w="14580" w:type="dxa"/>
            <w:gridSpan w:val="24"/>
            <w:tcBorders>
              <w:top w:val="nil"/>
              <w:left w:val="nil"/>
              <w:bottom w:val="single" w:sz="4" w:space="0" w:color="000000"/>
              <w:right w:val="nil"/>
            </w:tcBorders>
            <w:tcMar>
              <w:top w:w="15" w:type="dxa"/>
              <w:left w:w="15" w:type="dxa"/>
              <w:bottom w:w="15" w:type="dxa"/>
              <w:right w:w="15" w:type="dxa"/>
            </w:tcMar>
            <w:vAlign w:val="center"/>
          </w:tcPr>
          <w:p w14:paraId="72C0DF7D" w14:textId="77777777" w:rsidR="007C77A5" w:rsidRDefault="007C77A5">
            <w:pPr>
              <w:widowControl/>
              <w:jc w:val="center"/>
              <w:textAlignment w:val="center"/>
              <w:rPr>
                <w:rFonts w:ascii="宋体" w:eastAsia="方正小标宋简体" w:hAnsi="宋体" w:cs="宋体"/>
                <w:color w:val="000000"/>
                <w:kern w:val="0"/>
                <w:sz w:val="44"/>
                <w:szCs w:val="44"/>
              </w:rPr>
            </w:pPr>
          </w:p>
          <w:p w14:paraId="6C4AA390" w14:textId="77777777" w:rsidR="007C77A5" w:rsidRDefault="007C77A5">
            <w:pPr>
              <w:widowControl/>
              <w:jc w:val="center"/>
              <w:textAlignment w:val="center"/>
              <w:rPr>
                <w:rFonts w:ascii="宋体" w:eastAsia="方正小标宋简体" w:hAnsi="宋体" w:cs="宋体"/>
                <w:color w:val="000000"/>
                <w:kern w:val="0"/>
                <w:sz w:val="44"/>
                <w:szCs w:val="44"/>
              </w:rPr>
            </w:pPr>
          </w:p>
          <w:p w14:paraId="0671AD8C" w14:textId="77777777" w:rsidR="007C77A5" w:rsidRDefault="007C77A5">
            <w:pPr>
              <w:widowControl/>
              <w:jc w:val="center"/>
              <w:textAlignment w:val="center"/>
              <w:rPr>
                <w:rFonts w:ascii="宋体" w:eastAsia="方正小标宋简体" w:hAnsi="宋体" w:cs="宋体"/>
                <w:color w:val="000000"/>
                <w:kern w:val="0"/>
                <w:sz w:val="44"/>
                <w:szCs w:val="44"/>
              </w:rPr>
            </w:pPr>
          </w:p>
          <w:p w14:paraId="521B8C6E" w14:textId="77777777" w:rsidR="007C77A5" w:rsidRDefault="007C77A5">
            <w:pPr>
              <w:widowControl/>
              <w:jc w:val="center"/>
              <w:textAlignment w:val="center"/>
              <w:rPr>
                <w:rFonts w:ascii="宋体" w:eastAsia="方正小标宋简体" w:hAnsi="宋体" w:cs="宋体"/>
                <w:color w:val="000000"/>
                <w:kern w:val="0"/>
                <w:sz w:val="44"/>
                <w:szCs w:val="44"/>
              </w:rPr>
            </w:pPr>
          </w:p>
          <w:p w14:paraId="05E73720" w14:textId="77777777" w:rsidR="007C77A5" w:rsidRDefault="007C77A5">
            <w:pPr>
              <w:widowControl/>
              <w:jc w:val="center"/>
              <w:textAlignment w:val="center"/>
              <w:rPr>
                <w:rFonts w:ascii="宋体" w:eastAsia="方正小标宋简体" w:hAnsi="宋体" w:cs="宋体"/>
                <w:color w:val="000000"/>
                <w:kern w:val="0"/>
                <w:sz w:val="44"/>
                <w:szCs w:val="44"/>
              </w:rPr>
            </w:pPr>
          </w:p>
          <w:p w14:paraId="123A6DF7" w14:textId="77777777" w:rsidR="007C77A5" w:rsidRDefault="007C77A5">
            <w:pPr>
              <w:widowControl/>
              <w:jc w:val="center"/>
              <w:textAlignment w:val="center"/>
              <w:rPr>
                <w:rFonts w:ascii="宋体" w:eastAsia="方正小标宋简体" w:hAnsi="宋体" w:cs="宋体"/>
                <w:color w:val="000000"/>
                <w:kern w:val="0"/>
                <w:sz w:val="44"/>
                <w:szCs w:val="44"/>
              </w:rPr>
            </w:pPr>
          </w:p>
          <w:p w14:paraId="66995E11" w14:textId="77777777" w:rsidR="007C77A5" w:rsidRDefault="007C77A5">
            <w:pPr>
              <w:widowControl/>
              <w:jc w:val="center"/>
              <w:textAlignment w:val="center"/>
              <w:rPr>
                <w:rFonts w:ascii="宋体" w:eastAsia="方正小标宋简体" w:hAnsi="宋体" w:cs="宋体"/>
                <w:color w:val="000000"/>
                <w:kern w:val="0"/>
                <w:sz w:val="44"/>
                <w:szCs w:val="44"/>
              </w:rPr>
            </w:pPr>
          </w:p>
          <w:p w14:paraId="24BA9B01" w14:textId="77777777" w:rsidR="007C77A5" w:rsidRDefault="007C77A5">
            <w:pPr>
              <w:widowControl/>
              <w:jc w:val="center"/>
              <w:textAlignment w:val="center"/>
              <w:rPr>
                <w:rFonts w:ascii="宋体" w:eastAsia="方正小标宋简体" w:hAnsi="宋体" w:cs="宋体"/>
                <w:color w:val="000000"/>
                <w:kern w:val="0"/>
                <w:sz w:val="44"/>
                <w:szCs w:val="44"/>
              </w:rPr>
            </w:pPr>
          </w:p>
          <w:p w14:paraId="25D92D43" w14:textId="77777777" w:rsidR="007C77A5" w:rsidRDefault="007C77A5">
            <w:pPr>
              <w:widowControl/>
              <w:jc w:val="center"/>
              <w:textAlignment w:val="center"/>
              <w:rPr>
                <w:rFonts w:ascii="宋体" w:eastAsia="方正小标宋简体" w:hAnsi="宋体" w:cs="宋体"/>
                <w:color w:val="000000"/>
                <w:kern w:val="0"/>
                <w:sz w:val="44"/>
                <w:szCs w:val="44"/>
              </w:rPr>
            </w:pPr>
          </w:p>
          <w:p w14:paraId="17AA2A26" w14:textId="77777777" w:rsidR="007C77A5" w:rsidRDefault="00000000">
            <w:pPr>
              <w:widowControl/>
              <w:jc w:val="center"/>
              <w:textAlignment w:val="center"/>
              <w:rPr>
                <w:rFonts w:ascii="宋体" w:eastAsia="方正小标宋简体" w:hAnsi="宋体" w:cs="宋体"/>
                <w:color w:val="000000"/>
                <w:kern w:val="0"/>
                <w:sz w:val="44"/>
                <w:szCs w:val="44"/>
              </w:rPr>
            </w:pPr>
            <w:r>
              <w:rPr>
                <w:rFonts w:ascii="宋体" w:eastAsia="方正小标宋简体" w:hAnsi="宋体" w:cs="宋体" w:hint="eastAsia"/>
                <w:color w:val="000000"/>
                <w:kern w:val="0"/>
                <w:sz w:val="44"/>
                <w:szCs w:val="44"/>
              </w:rPr>
              <w:lastRenderedPageBreak/>
              <w:t>舞钢市住房和城乡建设局权力清单和责任清单统计表</w:t>
            </w:r>
          </w:p>
          <w:p w14:paraId="761FC03B" w14:textId="77777777" w:rsidR="007C77A5" w:rsidRDefault="00000000">
            <w:pPr>
              <w:widowControl/>
              <w:jc w:val="left"/>
              <w:textAlignment w:val="center"/>
              <w:rPr>
                <w:rFonts w:ascii="宋体" w:hAnsi="宋体" w:cs="宋体"/>
                <w:color w:val="000000"/>
                <w:sz w:val="24"/>
              </w:rPr>
            </w:pPr>
            <w:r>
              <w:rPr>
                <w:rFonts w:ascii="宋体" w:hAnsi="宋体" w:cs="宋体" w:hint="eastAsia"/>
                <w:color w:val="000000"/>
                <w:kern w:val="0"/>
                <w:sz w:val="24"/>
              </w:rPr>
              <w:t>职权类别：其他权力</w:t>
            </w:r>
          </w:p>
        </w:tc>
      </w:tr>
      <w:tr w:rsidR="007C77A5" w14:paraId="599972A0" w14:textId="77777777">
        <w:trPr>
          <w:gridAfter w:val="1"/>
          <w:wAfter w:w="195" w:type="dxa"/>
          <w:trHeight w:val="818"/>
        </w:trPr>
        <w:tc>
          <w:tcPr>
            <w:tcW w:w="617"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B7ECA13"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lastRenderedPageBreak/>
              <w:t>序号</w:t>
            </w:r>
          </w:p>
        </w:tc>
        <w:tc>
          <w:tcPr>
            <w:tcW w:w="1064"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A1AF365"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职权名称</w:t>
            </w:r>
          </w:p>
        </w:tc>
        <w:tc>
          <w:tcPr>
            <w:tcW w:w="317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6F8683F"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实施依据</w:t>
            </w:r>
          </w:p>
        </w:tc>
        <w:tc>
          <w:tcPr>
            <w:tcW w:w="48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2C40AB6"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实施对象</w:t>
            </w:r>
          </w:p>
        </w:tc>
        <w:tc>
          <w:tcPr>
            <w:tcW w:w="51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5DBA914"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实施机构</w:t>
            </w:r>
          </w:p>
        </w:tc>
        <w:tc>
          <w:tcPr>
            <w:tcW w:w="532"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6F2509C"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办理环节</w:t>
            </w:r>
          </w:p>
        </w:tc>
        <w:tc>
          <w:tcPr>
            <w:tcW w:w="4426"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90B6389"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责任事项</w:t>
            </w:r>
          </w:p>
        </w:tc>
        <w:tc>
          <w:tcPr>
            <w:tcW w:w="12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4F66A11"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责任</w:t>
            </w:r>
            <w:r>
              <w:rPr>
                <w:rFonts w:ascii="黑体" w:eastAsia="黑体" w:hAnsi="宋体" w:cs="黑体" w:hint="eastAsia"/>
                <w:color w:val="000000"/>
                <w:kern w:val="0"/>
                <w:sz w:val="22"/>
                <w:szCs w:val="22"/>
              </w:rPr>
              <w:br/>
              <w:t>科室</w:t>
            </w:r>
          </w:p>
        </w:tc>
        <w:tc>
          <w:tcPr>
            <w:tcW w:w="52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C4FEC36"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承诺时限</w:t>
            </w:r>
          </w:p>
        </w:tc>
        <w:tc>
          <w:tcPr>
            <w:tcW w:w="54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125ABE2"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法定时限</w:t>
            </w:r>
          </w:p>
        </w:tc>
        <w:tc>
          <w:tcPr>
            <w:tcW w:w="70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D3FD5E3"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收费情况及依据</w:t>
            </w:r>
          </w:p>
        </w:tc>
        <w:tc>
          <w:tcPr>
            <w:tcW w:w="708"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4FD6F09"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调整意见及理由</w:t>
            </w:r>
          </w:p>
        </w:tc>
      </w:tr>
      <w:tr w:rsidR="007C77A5" w14:paraId="4CDCF97E" w14:textId="77777777">
        <w:trPr>
          <w:gridAfter w:val="1"/>
          <w:wAfter w:w="195" w:type="dxa"/>
          <w:trHeight w:val="1276"/>
        </w:trPr>
        <w:tc>
          <w:tcPr>
            <w:tcW w:w="617"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ECF5377" w14:textId="77777777" w:rsidR="007C77A5" w:rsidRDefault="00000000">
            <w:pPr>
              <w:widowControl/>
              <w:spacing w:line="280" w:lineRule="exact"/>
              <w:jc w:val="center"/>
              <w:textAlignment w:val="center"/>
              <w:rPr>
                <w:rFonts w:ascii="宋体" w:hAnsi="宋体" w:cs="宋体"/>
                <w:color w:val="000000"/>
                <w:sz w:val="22"/>
                <w:szCs w:val="22"/>
              </w:rPr>
            </w:pPr>
            <w:r>
              <w:rPr>
                <w:rFonts w:ascii="宋体" w:hAnsi="宋体" w:cs="宋体" w:hint="eastAsia"/>
                <w:color w:val="000000"/>
                <w:sz w:val="22"/>
                <w:szCs w:val="22"/>
              </w:rPr>
              <w:t>5</w:t>
            </w:r>
          </w:p>
        </w:tc>
        <w:tc>
          <w:tcPr>
            <w:tcW w:w="1064" w:type="dxa"/>
            <w:gridSpan w:val="3"/>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22C1F94A"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房屋交易资金监管</w:t>
            </w:r>
          </w:p>
        </w:tc>
        <w:tc>
          <w:tcPr>
            <w:tcW w:w="3176"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6854582" w14:textId="77777777" w:rsidR="007C77A5" w:rsidRDefault="00000000">
            <w:pPr>
              <w:rPr>
                <w:sz w:val="24"/>
              </w:rPr>
            </w:pPr>
            <w:r>
              <w:rPr>
                <w:rFonts w:hint="eastAsia"/>
                <w:sz w:val="24"/>
              </w:rPr>
              <w:t>设立依据</w:t>
            </w:r>
            <w:r>
              <w:rPr>
                <w:rFonts w:hint="eastAsia"/>
                <w:sz w:val="24"/>
              </w:rPr>
              <w:t>1</w:t>
            </w:r>
            <w:r>
              <w:rPr>
                <w:rFonts w:hint="eastAsia"/>
                <w:sz w:val="24"/>
              </w:rPr>
              <w:t>、《平顶山市商品房预售资金监管办法》（平政【</w:t>
            </w:r>
            <w:r>
              <w:rPr>
                <w:rFonts w:hint="eastAsia"/>
                <w:sz w:val="24"/>
              </w:rPr>
              <w:t>2011</w:t>
            </w:r>
            <w:r>
              <w:rPr>
                <w:rFonts w:hint="eastAsia"/>
                <w:sz w:val="24"/>
              </w:rPr>
              <w:t>】</w:t>
            </w:r>
            <w:r>
              <w:rPr>
                <w:rFonts w:hint="eastAsia"/>
                <w:sz w:val="24"/>
              </w:rPr>
              <w:t>46</w:t>
            </w:r>
            <w:r>
              <w:rPr>
                <w:rFonts w:hint="eastAsia"/>
                <w:sz w:val="24"/>
              </w:rPr>
              <w:t>号）</w:t>
            </w:r>
          </w:p>
          <w:p w14:paraId="41C8337D" w14:textId="77777777" w:rsidR="007C77A5" w:rsidRDefault="00000000">
            <w:pPr>
              <w:rPr>
                <w:sz w:val="24"/>
              </w:rPr>
            </w:pPr>
            <w:r>
              <w:rPr>
                <w:rFonts w:hint="eastAsia"/>
                <w:sz w:val="24"/>
              </w:rPr>
              <w:t>2</w:t>
            </w:r>
            <w:r>
              <w:rPr>
                <w:rFonts w:hint="eastAsia"/>
                <w:sz w:val="24"/>
              </w:rPr>
              <w:t>、《舞钢市商品房预售资金监管办法》舞政办【</w:t>
            </w:r>
            <w:r>
              <w:rPr>
                <w:rFonts w:hint="eastAsia"/>
                <w:sz w:val="24"/>
              </w:rPr>
              <w:t>2010</w:t>
            </w:r>
            <w:r>
              <w:rPr>
                <w:rFonts w:hint="eastAsia"/>
                <w:sz w:val="24"/>
              </w:rPr>
              <w:t>】</w:t>
            </w:r>
            <w:r>
              <w:rPr>
                <w:rFonts w:hint="eastAsia"/>
                <w:sz w:val="24"/>
              </w:rPr>
              <w:t>66</w:t>
            </w:r>
            <w:r>
              <w:rPr>
                <w:rFonts w:hint="eastAsia"/>
                <w:sz w:val="24"/>
              </w:rPr>
              <w:t>号</w:t>
            </w:r>
          </w:p>
          <w:p w14:paraId="386C2325"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已经市政府第61次常务会议研究同意</w:t>
            </w:r>
          </w:p>
          <w:p w14:paraId="278D0907"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3、舞钢市住房和城乡建设局文件舞建【2010】151号</w:t>
            </w:r>
          </w:p>
        </w:tc>
        <w:tc>
          <w:tcPr>
            <w:tcW w:w="480"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8A00910" w14:textId="77777777" w:rsidR="007C77A5" w:rsidRDefault="00000000">
            <w:pPr>
              <w:widowControl/>
              <w:spacing w:line="280" w:lineRule="exact"/>
              <w:jc w:val="center"/>
              <w:textAlignment w:val="center"/>
              <w:rPr>
                <w:rFonts w:ascii="宋体" w:hAnsi="宋体" w:cs="宋体"/>
                <w:color w:val="000000"/>
                <w:sz w:val="22"/>
                <w:szCs w:val="22"/>
              </w:rPr>
            </w:pPr>
            <w:r>
              <w:rPr>
                <w:rFonts w:ascii="宋体" w:hAnsi="宋体" w:cs="宋体" w:hint="eastAsia"/>
                <w:color w:val="000000"/>
                <w:sz w:val="22"/>
                <w:szCs w:val="22"/>
              </w:rPr>
              <w:t>开发企业</w:t>
            </w:r>
          </w:p>
        </w:tc>
        <w:tc>
          <w:tcPr>
            <w:tcW w:w="515" w:type="dxa"/>
            <w:gridSpan w:val="2"/>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5E889B81" w14:textId="77777777" w:rsidR="007C77A5" w:rsidRDefault="00000000">
            <w:pPr>
              <w:widowControl/>
              <w:spacing w:line="280" w:lineRule="exact"/>
              <w:jc w:val="center"/>
              <w:textAlignment w:val="center"/>
              <w:rPr>
                <w:rFonts w:ascii="宋体" w:hAnsi="宋体" w:cs="宋体"/>
                <w:color w:val="000000"/>
                <w:sz w:val="22"/>
                <w:szCs w:val="22"/>
              </w:rPr>
            </w:pPr>
            <w:r>
              <w:rPr>
                <w:rFonts w:ascii="宋体" w:hAnsi="宋体" w:cs="宋体" w:hint="eastAsia"/>
                <w:color w:val="000000"/>
                <w:kern w:val="0"/>
                <w:sz w:val="22"/>
                <w:szCs w:val="22"/>
              </w:rPr>
              <w:t>舞钢市房产事务服务中心</w:t>
            </w:r>
          </w:p>
        </w:tc>
        <w:tc>
          <w:tcPr>
            <w:tcW w:w="532"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9C284E5"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受理</w:t>
            </w:r>
          </w:p>
        </w:tc>
        <w:tc>
          <w:tcPr>
            <w:tcW w:w="4426"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67127A5"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1.受理责任：公示依法应当提交的材料；一次性告知补正材料；依法受理或不予受理（不予受理应当告知理由）。</w:t>
            </w:r>
          </w:p>
        </w:tc>
        <w:tc>
          <w:tcPr>
            <w:tcW w:w="12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E0AD8B4" w14:textId="77777777" w:rsidR="007C77A5" w:rsidRDefault="00000000">
            <w:pPr>
              <w:widowControl/>
              <w:spacing w:line="280" w:lineRule="exact"/>
              <w:jc w:val="center"/>
              <w:textAlignment w:val="center"/>
              <w:rPr>
                <w:rFonts w:ascii="宋体" w:hAnsi="宋体" w:cs="宋体"/>
                <w:color w:val="000000"/>
                <w:sz w:val="22"/>
                <w:szCs w:val="22"/>
              </w:rPr>
            </w:pPr>
            <w:r>
              <w:rPr>
                <w:rFonts w:ascii="宋体" w:hAnsi="宋体" w:cs="宋体" w:hint="eastAsia"/>
                <w:color w:val="000000"/>
                <w:sz w:val="22"/>
                <w:szCs w:val="22"/>
              </w:rPr>
              <w:t>资金监管办公室</w:t>
            </w:r>
          </w:p>
        </w:tc>
        <w:tc>
          <w:tcPr>
            <w:tcW w:w="52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12863A8" w14:textId="77777777" w:rsidR="007C77A5" w:rsidRDefault="00000000">
            <w:pPr>
              <w:widowControl/>
              <w:spacing w:line="280" w:lineRule="exact"/>
              <w:jc w:val="center"/>
              <w:textAlignment w:val="center"/>
              <w:rPr>
                <w:rFonts w:ascii="宋体" w:hAnsi="宋体" w:cs="宋体"/>
                <w:color w:val="000000"/>
                <w:sz w:val="22"/>
                <w:szCs w:val="22"/>
              </w:rPr>
            </w:pPr>
            <w:r>
              <w:rPr>
                <w:rFonts w:ascii="宋体" w:hAnsi="宋体" w:cs="宋体" w:hint="eastAsia"/>
                <w:color w:val="000000"/>
                <w:sz w:val="22"/>
                <w:szCs w:val="22"/>
              </w:rPr>
              <w:t>1日</w:t>
            </w:r>
          </w:p>
        </w:tc>
        <w:tc>
          <w:tcPr>
            <w:tcW w:w="540" w:type="dxa"/>
            <w:gridSpan w:val="2"/>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7583FE04" w14:textId="77777777" w:rsidR="007C77A5" w:rsidRDefault="00000000">
            <w:pPr>
              <w:spacing w:line="240" w:lineRule="exact"/>
              <w:jc w:val="center"/>
              <w:rPr>
                <w:rFonts w:ascii="宋体" w:hAnsi="宋体" w:cs="宋体"/>
                <w:color w:val="000000"/>
                <w:sz w:val="22"/>
                <w:szCs w:val="22"/>
              </w:rPr>
            </w:pPr>
            <w:r>
              <w:rPr>
                <w:rFonts w:ascii="宋体" w:hAnsi="宋体" w:cs="宋体" w:hint="eastAsia"/>
                <w:color w:val="000000"/>
                <w:sz w:val="22"/>
                <w:szCs w:val="22"/>
              </w:rPr>
              <w:t>5日</w:t>
            </w:r>
          </w:p>
          <w:p w14:paraId="63B4E56C" w14:textId="77777777" w:rsidR="007C77A5" w:rsidRDefault="007C77A5">
            <w:pPr>
              <w:spacing w:line="240" w:lineRule="exact"/>
              <w:jc w:val="center"/>
              <w:rPr>
                <w:rFonts w:ascii="宋体" w:hAnsi="宋体" w:cs="宋体"/>
                <w:color w:val="000000"/>
                <w:sz w:val="22"/>
                <w:szCs w:val="22"/>
              </w:rPr>
            </w:pPr>
          </w:p>
        </w:tc>
        <w:tc>
          <w:tcPr>
            <w:tcW w:w="705"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DD257BF" w14:textId="77777777" w:rsidR="007C77A5" w:rsidRDefault="00000000">
            <w:pPr>
              <w:jc w:val="center"/>
              <w:rPr>
                <w:rFonts w:ascii="宋体" w:hAnsi="宋体" w:cs="宋体"/>
                <w:color w:val="000000"/>
                <w:sz w:val="22"/>
                <w:szCs w:val="22"/>
              </w:rPr>
            </w:pPr>
            <w:r>
              <w:rPr>
                <w:rFonts w:ascii="宋体" w:hAnsi="宋体" w:cs="宋体" w:hint="eastAsia"/>
                <w:color w:val="000000"/>
                <w:sz w:val="22"/>
                <w:szCs w:val="22"/>
              </w:rPr>
              <w:t>不收费/收费</w:t>
            </w:r>
          </w:p>
        </w:tc>
        <w:tc>
          <w:tcPr>
            <w:tcW w:w="708"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97D095C" w14:textId="77777777" w:rsidR="007C77A5" w:rsidRDefault="00000000">
            <w:pPr>
              <w:spacing w:line="3360" w:lineRule="auto"/>
              <w:jc w:val="center"/>
              <w:rPr>
                <w:rFonts w:ascii="宋体" w:hAnsi="宋体" w:cs="宋体"/>
                <w:color w:val="000000"/>
                <w:sz w:val="24"/>
              </w:rPr>
            </w:pPr>
            <w:r>
              <w:rPr>
                <w:rFonts w:ascii="宋体" w:hAnsi="宋体" w:cs="宋体" w:hint="eastAsia"/>
                <w:color w:val="000000"/>
                <w:sz w:val="22"/>
                <w:szCs w:val="22"/>
              </w:rPr>
              <w:t>拟保留</w:t>
            </w:r>
          </w:p>
        </w:tc>
      </w:tr>
      <w:tr w:rsidR="007C77A5" w14:paraId="5329437F" w14:textId="77777777">
        <w:trPr>
          <w:gridAfter w:val="1"/>
          <w:wAfter w:w="195" w:type="dxa"/>
          <w:trHeight w:val="1152"/>
        </w:trPr>
        <w:tc>
          <w:tcPr>
            <w:tcW w:w="617" w:type="dxa"/>
            <w:gridSpan w:val="2"/>
            <w:vMerge/>
            <w:tcBorders>
              <w:top w:val="single" w:sz="4" w:space="0" w:color="000000"/>
              <w:left w:val="single" w:sz="4" w:space="0" w:color="000000"/>
              <w:bottom w:val="single" w:sz="4" w:space="0" w:color="000000"/>
              <w:right w:val="single" w:sz="4" w:space="0" w:color="000000"/>
            </w:tcBorders>
            <w:vAlign w:val="center"/>
          </w:tcPr>
          <w:p w14:paraId="545C4657" w14:textId="77777777" w:rsidR="007C77A5" w:rsidRDefault="007C77A5">
            <w:pPr>
              <w:widowControl/>
              <w:spacing w:line="280" w:lineRule="exact"/>
              <w:jc w:val="left"/>
              <w:rPr>
                <w:rFonts w:ascii="宋体" w:hAnsi="宋体" w:cs="宋体"/>
                <w:color w:val="000000"/>
                <w:sz w:val="22"/>
                <w:szCs w:val="22"/>
              </w:rPr>
            </w:pPr>
          </w:p>
        </w:tc>
        <w:tc>
          <w:tcPr>
            <w:tcW w:w="1064" w:type="dxa"/>
            <w:gridSpan w:val="3"/>
            <w:vMerge/>
            <w:tcBorders>
              <w:left w:val="single" w:sz="4" w:space="0" w:color="000000"/>
              <w:right w:val="single" w:sz="4" w:space="0" w:color="000000"/>
            </w:tcBorders>
            <w:vAlign w:val="center"/>
          </w:tcPr>
          <w:p w14:paraId="73036333" w14:textId="77777777" w:rsidR="007C77A5" w:rsidRDefault="007C77A5">
            <w:pPr>
              <w:widowControl/>
              <w:spacing w:line="280" w:lineRule="exact"/>
              <w:jc w:val="left"/>
              <w:rPr>
                <w:rFonts w:ascii="宋体" w:hAnsi="宋体" w:cs="宋体"/>
                <w:color w:val="000000"/>
                <w:sz w:val="22"/>
                <w:szCs w:val="22"/>
              </w:rPr>
            </w:pPr>
          </w:p>
        </w:tc>
        <w:tc>
          <w:tcPr>
            <w:tcW w:w="3176" w:type="dxa"/>
            <w:vMerge/>
            <w:tcBorders>
              <w:top w:val="single" w:sz="4" w:space="0" w:color="000000"/>
              <w:left w:val="single" w:sz="4" w:space="0" w:color="000000"/>
              <w:bottom w:val="single" w:sz="4" w:space="0" w:color="000000"/>
              <w:right w:val="single" w:sz="4" w:space="0" w:color="000000"/>
            </w:tcBorders>
            <w:vAlign w:val="center"/>
          </w:tcPr>
          <w:p w14:paraId="6401956F" w14:textId="77777777" w:rsidR="007C77A5" w:rsidRDefault="007C77A5">
            <w:pPr>
              <w:widowControl/>
              <w:spacing w:line="280" w:lineRule="exact"/>
              <w:jc w:val="left"/>
              <w:rPr>
                <w:rFonts w:ascii="宋体" w:hAnsi="宋体" w:cs="宋体"/>
                <w:color w:val="000000"/>
                <w:sz w:val="22"/>
                <w:szCs w:val="22"/>
              </w:rPr>
            </w:pPr>
          </w:p>
        </w:tc>
        <w:tc>
          <w:tcPr>
            <w:tcW w:w="480" w:type="dxa"/>
            <w:gridSpan w:val="2"/>
            <w:vMerge/>
            <w:tcBorders>
              <w:top w:val="single" w:sz="4" w:space="0" w:color="000000"/>
              <w:left w:val="single" w:sz="4" w:space="0" w:color="000000"/>
              <w:bottom w:val="single" w:sz="4" w:space="0" w:color="000000"/>
              <w:right w:val="single" w:sz="4" w:space="0" w:color="000000"/>
            </w:tcBorders>
            <w:vAlign w:val="center"/>
          </w:tcPr>
          <w:p w14:paraId="2BCEB18C" w14:textId="77777777" w:rsidR="007C77A5" w:rsidRDefault="007C77A5">
            <w:pPr>
              <w:widowControl/>
              <w:spacing w:line="280" w:lineRule="exact"/>
              <w:jc w:val="left"/>
              <w:rPr>
                <w:rFonts w:ascii="宋体" w:hAnsi="宋体" w:cs="宋体"/>
                <w:color w:val="000000"/>
                <w:sz w:val="22"/>
                <w:szCs w:val="22"/>
              </w:rPr>
            </w:pPr>
          </w:p>
        </w:tc>
        <w:tc>
          <w:tcPr>
            <w:tcW w:w="515" w:type="dxa"/>
            <w:gridSpan w:val="2"/>
            <w:vMerge/>
            <w:tcBorders>
              <w:left w:val="single" w:sz="4" w:space="0" w:color="000000"/>
              <w:right w:val="single" w:sz="4" w:space="0" w:color="000000"/>
            </w:tcBorders>
            <w:vAlign w:val="center"/>
          </w:tcPr>
          <w:p w14:paraId="337E02C1" w14:textId="77777777" w:rsidR="007C77A5" w:rsidRDefault="007C77A5">
            <w:pPr>
              <w:widowControl/>
              <w:spacing w:line="280" w:lineRule="exact"/>
              <w:jc w:val="left"/>
              <w:rPr>
                <w:rFonts w:ascii="宋体" w:hAnsi="宋体" w:cs="宋体"/>
                <w:color w:val="000000"/>
                <w:sz w:val="22"/>
                <w:szCs w:val="22"/>
              </w:rPr>
            </w:pPr>
          </w:p>
        </w:tc>
        <w:tc>
          <w:tcPr>
            <w:tcW w:w="532"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43C771D"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审查</w:t>
            </w:r>
          </w:p>
        </w:tc>
        <w:tc>
          <w:tcPr>
            <w:tcW w:w="4426"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EB25493"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2.审查责任：材料审核，现场勘查，根据需要征求相关部门意见，提出初审意见</w:t>
            </w:r>
          </w:p>
        </w:tc>
        <w:tc>
          <w:tcPr>
            <w:tcW w:w="12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A63585B" w14:textId="77777777" w:rsidR="007C77A5" w:rsidRDefault="00000000">
            <w:pPr>
              <w:widowControl/>
              <w:spacing w:line="240" w:lineRule="exact"/>
              <w:jc w:val="center"/>
              <w:textAlignment w:val="center"/>
              <w:rPr>
                <w:rFonts w:ascii="宋体" w:hAnsi="宋体" w:cs="宋体"/>
                <w:color w:val="000000"/>
                <w:sz w:val="22"/>
                <w:szCs w:val="22"/>
              </w:rPr>
            </w:pPr>
            <w:r>
              <w:rPr>
                <w:rFonts w:ascii="宋体" w:hAnsi="宋体" w:cs="宋体" w:hint="eastAsia"/>
                <w:color w:val="000000"/>
                <w:sz w:val="22"/>
                <w:szCs w:val="22"/>
              </w:rPr>
              <w:t>资金监管办公室</w:t>
            </w:r>
          </w:p>
        </w:tc>
        <w:tc>
          <w:tcPr>
            <w:tcW w:w="52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0416371" w14:textId="77777777" w:rsidR="007C77A5" w:rsidRDefault="00000000">
            <w:pPr>
              <w:spacing w:line="280" w:lineRule="exact"/>
              <w:jc w:val="center"/>
              <w:rPr>
                <w:rFonts w:ascii="宋体" w:hAnsi="宋体" w:cs="宋体"/>
                <w:color w:val="000000"/>
                <w:sz w:val="22"/>
                <w:szCs w:val="22"/>
              </w:rPr>
            </w:pPr>
            <w:r>
              <w:rPr>
                <w:rFonts w:ascii="宋体" w:hAnsi="宋体" w:cs="宋体" w:hint="eastAsia"/>
                <w:color w:val="000000"/>
                <w:sz w:val="22"/>
                <w:szCs w:val="22"/>
              </w:rPr>
              <w:t>2日</w:t>
            </w:r>
          </w:p>
        </w:tc>
        <w:tc>
          <w:tcPr>
            <w:tcW w:w="540" w:type="dxa"/>
            <w:gridSpan w:val="2"/>
            <w:vMerge/>
            <w:tcBorders>
              <w:left w:val="single" w:sz="4" w:space="0" w:color="000000"/>
              <w:right w:val="single" w:sz="4" w:space="0" w:color="000000"/>
            </w:tcBorders>
            <w:tcMar>
              <w:top w:w="15" w:type="dxa"/>
              <w:left w:w="15" w:type="dxa"/>
              <w:bottom w:w="15" w:type="dxa"/>
              <w:right w:w="15" w:type="dxa"/>
            </w:tcMar>
            <w:vAlign w:val="center"/>
          </w:tcPr>
          <w:p w14:paraId="3790AB5C" w14:textId="77777777" w:rsidR="007C77A5" w:rsidRDefault="007C77A5">
            <w:pPr>
              <w:spacing w:line="240" w:lineRule="exact"/>
              <w:jc w:val="center"/>
              <w:rPr>
                <w:rFonts w:ascii="宋体" w:hAnsi="宋体" w:cs="宋体"/>
                <w:color w:val="000000"/>
                <w:sz w:val="22"/>
                <w:szCs w:val="22"/>
              </w:rPr>
            </w:pPr>
          </w:p>
        </w:tc>
        <w:tc>
          <w:tcPr>
            <w:tcW w:w="705" w:type="dxa"/>
            <w:gridSpan w:val="2"/>
            <w:vMerge/>
            <w:tcBorders>
              <w:top w:val="single" w:sz="4" w:space="0" w:color="000000"/>
              <w:left w:val="single" w:sz="4" w:space="0" w:color="000000"/>
              <w:bottom w:val="single" w:sz="4" w:space="0" w:color="000000"/>
              <w:right w:val="single" w:sz="4" w:space="0" w:color="000000"/>
            </w:tcBorders>
            <w:vAlign w:val="center"/>
          </w:tcPr>
          <w:p w14:paraId="440AC2EF" w14:textId="77777777" w:rsidR="007C77A5" w:rsidRDefault="007C77A5">
            <w:pPr>
              <w:widowControl/>
              <w:jc w:val="left"/>
              <w:rPr>
                <w:rFonts w:ascii="宋体" w:hAnsi="宋体" w:cs="宋体"/>
                <w:color w:val="000000"/>
                <w:sz w:val="22"/>
                <w:szCs w:val="22"/>
              </w:rPr>
            </w:pPr>
          </w:p>
        </w:tc>
        <w:tc>
          <w:tcPr>
            <w:tcW w:w="708" w:type="dxa"/>
            <w:gridSpan w:val="2"/>
            <w:vMerge/>
            <w:tcBorders>
              <w:top w:val="single" w:sz="4" w:space="0" w:color="000000"/>
              <w:left w:val="single" w:sz="4" w:space="0" w:color="000000"/>
              <w:bottom w:val="single" w:sz="4" w:space="0" w:color="000000"/>
              <w:right w:val="single" w:sz="4" w:space="0" w:color="000000"/>
            </w:tcBorders>
            <w:vAlign w:val="center"/>
          </w:tcPr>
          <w:p w14:paraId="6BE534D8" w14:textId="77777777" w:rsidR="007C77A5" w:rsidRDefault="007C77A5">
            <w:pPr>
              <w:widowControl/>
              <w:jc w:val="left"/>
              <w:rPr>
                <w:rFonts w:ascii="宋体" w:hAnsi="宋体" w:cs="宋体"/>
                <w:color w:val="000000"/>
                <w:sz w:val="24"/>
              </w:rPr>
            </w:pPr>
          </w:p>
        </w:tc>
      </w:tr>
      <w:tr w:rsidR="007C77A5" w14:paraId="38DEB72A" w14:textId="77777777">
        <w:trPr>
          <w:gridAfter w:val="1"/>
          <w:wAfter w:w="195" w:type="dxa"/>
          <w:trHeight w:val="954"/>
        </w:trPr>
        <w:tc>
          <w:tcPr>
            <w:tcW w:w="617" w:type="dxa"/>
            <w:gridSpan w:val="2"/>
            <w:vMerge/>
            <w:tcBorders>
              <w:top w:val="single" w:sz="4" w:space="0" w:color="000000"/>
              <w:left w:val="single" w:sz="4" w:space="0" w:color="000000"/>
              <w:bottom w:val="single" w:sz="4" w:space="0" w:color="000000"/>
              <w:right w:val="single" w:sz="4" w:space="0" w:color="000000"/>
            </w:tcBorders>
            <w:vAlign w:val="center"/>
          </w:tcPr>
          <w:p w14:paraId="710F30E1" w14:textId="77777777" w:rsidR="007C77A5" w:rsidRDefault="007C77A5">
            <w:pPr>
              <w:widowControl/>
              <w:spacing w:line="280" w:lineRule="exact"/>
              <w:jc w:val="left"/>
              <w:rPr>
                <w:rFonts w:ascii="宋体" w:hAnsi="宋体" w:cs="宋体"/>
                <w:color w:val="000000"/>
                <w:sz w:val="22"/>
                <w:szCs w:val="22"/>
              </w:rPr>
            </w:pPr>
          </w:p>
        </w:tc>
        <w:tc>
          <w:tcPr>
            <w:tcW w:w="1064" w:type="dxa"/>
            <w:gridSpan w:val="3"/>
            <w:vMerge/>
            <w:tcBorders>
              <w:left w:val="single" w:sz="4" w:space="0" w:color="000000"/>
              <w:right w:val="single" w:sz="4" w:space="0" w:color="000000"/>
            </w:tcBorders>
            <w:vAlign w:val="center"/>
          </w:tcPr>
          <w:p w14:paraId="6ED32E75" w14:textId="77777777" w:rsidR="007C77A5" w:rsidRDefault="007C77A5">
            <w:pPr>
              <w:widowControl/>
              <w:spacing w:line="280" w:lineRule="exact"/>
              <w:jc w:val="left"/>
              <w:rPr>
                <w:rFonts w:ascii="宋体" w:hAnsi="宋体" w:cs="宋体"/>
                <w:color w:val="000000"/>
                <w:sz w:val="22"/>
                <w:szCs w:val="22"/>
              </w:rPr>
            </w:pPr>
          </w:p>
        </w:tc>
        <w:tc>
          <w:tcPr>
            <w:tcW w:w="3176" w:type="dxa"/>
            <w:vMerge/>
            <w:tcBorders>
              <w:top w:val="single" w:sz="4" w:space="0" w:color="000000"/>
              <w:left w:val="single" w:sz="4" w:space="0" w:color="000000"/>
              <w:bottom w:val="single" w:sz="4" w:space="0" w:color="000000"/>
              <w:right w:val="single" w:sz="4" w:space="0" w:color="000000"/>
            </w:tcBorders>
            <w:vAlign w:val="center"/>
          </w:tcPr>
          <w:p w14:paraId="36AA2F1F" w14:textId="77777777" w:rsidR="007C77A5" w:rsidRDefault="007C77A5">
            <w:pPr>
              <w:widowControl/>
              <w:spacing w:line="280" w:lineRule="exact"/>
              <w:jc w:val="left"/>
              <w:rPr>
                <w:rFonts w:ascii="宋体" w:hAnsi="宋体" w:cs="宋体"/>
                <w:color w:val="000000"/>
                <w:sz w:val="22"/>
                <w:szCs w:val="22"/>
              </w:rPr>
            </w:pPr>
          </w:p>
        </w:tc>
        <w:tc>
          <w:tcPr>
            <w:tcW w:w="480" w:type="dxa"/>
            <w:gridSpan w:val="2"/>
            <w:vMerge/>
            <w:tcBorders>
              <w:top w:val="single" w:sz="4" w:space="0" w:color="000000"/>
              <w:left w:val="single" w:sz="4" w:space="0" w:color="000000"/>
              <w:bottom w:val="single" w:sz="4" w:space="0" w:color="000000"/>
              <w:right w:val="single" w:sz="4" w:space="0" w:color="000000"/>
            </w:tcBorders>
            <w:vAlign w:val="center"/>
          </w:tcPr>
          <w:p w14:paraId="39DE9267" w14:textId="77777777" w:rsidR="007C77A5" w:rsidRDefault="007C77A5">
            <w:pPr>
              <w:widowControl/>
              <w:spacing w:line="280" w:lineRule="exact"/>
              <w:jc w:val="left"/>
              <w:rPr>
                <w:rFonts w:ascii="宋体" w:hAnsi="宋体" w:cs="宋体"/>
                <w:color w:val="000000"/>
                <w:sz w:val="22"/>
                <w:szCs w:val="22"/>
              </w:rPr>
            </w:pPr>
          </w:p>
        </w:tc>
        <w:tc>
          <w:tcPr>
            <w:tcW w:w="515" w:type="dxa"/>
            <w:gridSpan w:val="2"/>
            <w:vMerge/>
            <w:tcBorders>
              <w:left w:val="single" w:sz="4" w:space="0" w:color="000000"/>
              <w:right w:val="single" w:sz="4" w:space="0" w:color="000000"/>
            </w:tcBorders>
            <w:vAlign w:val="center"/>
          </w:tcPr>
          <w:p w14:paraId="2AA3409A" w14:textId="77777777" w:rsidR="007C77A5" w:rsidRDefault="007C77A5">
            <w:pPr>
              <w:widowControl/>
              <w:spacing w:line="280" w:lineRule="exact"/>
              <w:jc w:val="left"/>
              <w:rPr>
                <w:rFonts w:ascii="宋体" w:hAnsi="宋体" w:cs="宋体"/>
                <w:color w:val="000000"/>
                <w:sz w:val="22"/>
                <w:szCs w:val="22"/>
              </w:rPr>
            </w:pPr>
          </w:p>
        </w:tc>
        <w:tc>
          <w:tcPr>
            <w:tcW w:w="532"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3F21CDA"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决定</w:t>
            </w:r>
          </w:p>
        </w:tc>
        <w:tc>
          <w:tcPr>
            <w:tcW w:w="4426"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A49A6EC"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3.决定责任：作出决定（不予许可的应当告知理由）；按时办结；法定告知。</w:t>
            </w:r>
          </w:p>
        </w:tc>
        <w:tc>
          <w:tcPr>
            <w:tcW w:w="12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6956966" w14:textId="77777777" w:rsidR="007C77A5" w:rsidRDefault="00000000">
            <w:pPr>
              <w:widowControl/>
              <w:spacing w:line="240" w:lineRule="exact"/>
              <w:jc w:val="center"/>
              <w:textAlignment w:val="center"/>
              <w:rPr>
                <w:rFonts w:ascii="宋体" w:hAnsi="宋体" w:cs="宋体"/>
                <w:color w:val="000000"/>
                <w:sz w:val="22"/>
                <w:szCs w:val="22"/>
              </w:rPr>
            </w:pPr>
            <w:r>
              <w:rPr>
                <w:rFonts w:ascii="宋体" w:hAnsi="宋体" w:cs="宋体" w:hint="eastAsia"/>
                <w:color w:val="000000"/>
                <w:sz w:val="22"/>
                <w:szCs w:val="22"/>
              </w:rPr>
              <w:t>资金监管办公室</w:t>
            </w:r>
          </w:p>
        </w:tc>
        <w:tc>
          <w:tcPr>
            <w:tcW w:w="52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CF95AB3" w14:textId="77777777" w:rsidR="007C77A5" w:rsidRDefault="00000000">
            <w:pPr>
              <w:spacing w:line="280" w:lineRule="exact"/>
              <w:rPr>
                <w:rFonts w:ascii="宋体" w:hAnsi="宋体" w:cs="宋体"/>
                <w:color w:val="000000"/>
                <w:sz w:val="22"/>
                <w:szCs w:val="22"/>
              </w:rPr>
            </w:pPr>
            <w:r>
              <w:rPr>
                <w:rFonts w:ascii="宋体" w:hAnsi="宋体" w:cs="宋体" w:hint="eastAsia"/>
                <w:color w:val="000000"/>
                <w:sz w:val="22"/>
                <w:szCs w:val="22"/>
              </w:rPr>
              <w:t>1日</w:t>
            </w:r>
          </w:p>
        </w:tc>
        <w:tc>
          <w:tcPr>
            <w:tcW w:w="540" w:type="dxa"/>
            <w:gridSpan w:val="2"/>
            <w:vMerge/>
            <w:tcBorders>
              <w:left w:val="single" w:sz="4" w:space="0" w:color="000000"/>
              <w:right w:val="single" w:sz="4" w:space="0" w:color="000000"/>
            </w:tcBorders>
            <w:tcMar>
              <w:top w:w="15" w:type="dxa"/>
              <w:left w:w="15" w:type="dxa"/>
              <w:bottom w:w="15" w:type="dxa"/>
              <w:right w:w="15" w:type="dxa"/>
            </w:tcMar>
            <w:vAlign w:val="center"/>
          </w:tcPr>
          <w:p w14:paraId="35196D67" w14:textId="77777777" w:rsidR="007C77A5" w:rsidRDefault="007C77A5">
            <w:pPr>
              <w:spacing w:line="240" w:lineRule="exact"/>
              <w:jc w:val="center"/>
              <w:rPr>
                <w:rFonts w:ascii="宋体" w:hAnsi="宋体" w:cs="宋体"/>
                <w:color w:val="000000"/>
                <w:sz w:val="22"/>
                <w:szCs w:val="22"/>
              </w:rPr>
            </w:pPr>
          </w:p>
        </w:tc>
        <w:tc>
          <w:tcPr>
            <w:tcW w:w="705" w:type="dxa"/>
            <w:gridSpan w:val="2"/>
            <w:vMerge/>
            <w:tcBorders>
              <w:top w:val="single" w:sz="4" w:space="0" w:color="000000"/>
              <w:left w:val="single" w:sz="4" w:space="0" w:color="000000"/>
              <w:bottom w:val="single" w:sz="4" w:space="0" w:color="000000"/>
              <w:right w:val="single" w:sz="4" w:space="0" w:color="000000"/>
            </w:tcBorders>
            <w:vAlign w:val="center"/>
          </w:tcPr>
          <w:p w14:paraId="2B86E34F" w14:textId="77777777" w:rsidR="007C77A5" w:rsidRDefault="007C77A5">
            <w:pPr>
              <w:widowControl/>
              <w:jc w:val="left"/>
              <w:rPr>
                <w:rFonts w:ascii="宋体" w:hAnsi="宋体" w:cs="宋体"/>
                <w:color w:val="000000"/>
                <w:sz w:val="22"/>
                <w:szCs w:val="22"/>
              </w:rPr>
            </w:pPr>
          </w:p>
        </w:tc>
        <w:tc>
          <w:tcPr>
            <w:tcW w:w="708" w:type="dxa"/>
            <w:gridSpan w:val="2"/>
            <w:vMerge/>
            <w:tcBorders>
              <w:top w:val="single" w:sz="4" w:space="0" w:color="000000"/>
              <w:left w:val="single" w:sz="4" w:space="0" w:color="000000"/>
              <w:bottom w:val="single" w:sz="4" w:space="0" w:color="000000"/>
              <w:right w:val="single" w:sz="4" w:space="0" w:color="000000"/>
            </w:tcBorders>
            <w:vAlign w:val="center"/>
          </w:tcPr>
          <w:p w14:paraId="70CB0DD6" w14:textId="77777777" w:rsidR="007C77A5" w:rsidRDefault="007C77A5">
            <w:pPr>
              <w:widowControl/>
              <w:jc w:val="left"/>
              <w:rPr>
                <w:rFonts w:ascii="宋体" w:hAnsi="宋体" w:cs="宋体"/>
                <w:color w:val="000000"/>
                <w:sz w:val="24"/>
              </w:rPr>
            </w:pPr>
          </w:p>
        </w:tc>
      </w:tr>
      <w:tr w:rsidR="007C77A5" w14:paraId="2A1546E5" w14:textId="77777777">
        <w:trPr>
          <w:gridAfter w:val="1"/>
          <w:wAfter w:w="195" w:type="dxa"/>
          <w:trHeight w:val="711"/>
        </w:trPr>
        <w:tc>
          <w:tcPr>
            <w:tcW w:w="617" w:type="dxa"/>
            <w:gridSpan w:val="2"/>
            <w:vMerge/>
            <w:tcBorders>
              <w:top w:val="single" w:sz="4" w:space="0" w:color="000000"/>
              <w:left w:val="single" w:sz="4" w:space="0" w:color="000000"/>
              <w:bottom w:val="single" w:sz="4" w:space="0" w:color="000000"/>
              <w:right w:val="single" w:sz="4" w:space="0" w:color="000000"/>
            </w:tcBorders>
            <w:vAlign w:val="center"/>
          </w:tcPr>
          <w:p w14:paraId="532599CD" w14:textId="77777777" w:rsidR="007C77A5" w:rsidRDefault="007C77A5">
            <w:pPr>
              <w:widowControl/>
              <w:spacing w:line="280" w:lineRule="exact"/>
              <w:jc w:val="left"/>
              <w:rPr>
                <w:rFonts w:ascii="宋体" w:hAnsi="宋体" w:cs="宋体"/>
                <w:color w:val="000000"/>
                <w:sz w:val="22"/>
                <w:szCs w:val="22"/>
              </w:rPr>
            </w:pPr>
          </w:p>
        </w:tc>
        <w:tc>
          <w:tcPr>
            <w:tcW w:w="1064" w:type="dxa"/>
            <w:gridSpan w:val="3"/>
            <w:vMerge/>
            <w:tcBorders>
              <w:left w:val="single" w:sz="4" w:space="0" w:color="000000"/>
              <w:bottom w:val="single" w:sz="4" w:space="0" w:color="000000"/>
              <w:right w:val="single" w:sz="4" w:space="0" w:color="000000"/>
            </w:tcBorders>
            <w:vAlign w:val="center"/>
          </w:tcPr>
          <w:p w14:paraId="648A3B9E" w14:textId="77777777" w:rsidR="007C77A5" w:rsidRDefault="007C77A5">
            <w:pPr>
              <w:widowControl/>
              <w:spacing w:line="280" w:lineRule="exact"/>
              <w:jc w:val="left"/>
              <w:rPr>
                <w:rFonts w:ascii="宋体" w:hAnsi="宋体" w:cs="宋体"/>
                <w:color w:val="000000"/>
                <w:sz w:val="22"/>
                <w:szCs w:val="22"/>
              </w:rPr>
            </w:pPr>
          </w:p>
        </w:tc>
        <w:tc>
          <w:tcPr>
            <w:tcW w:w="3176" w:type="dxa"/>
            <w:vMerge/>
            <w:tcBorders>
              <w:top w:val="single" w:sz="4" w:space="0" w:color="000000"/>
              <w:left w:val="single" w:sz="4" w:space="0" w:color="000000"/>
              <w:bottom w:val="single" w:sz="4" w:space="0" w:color="000000"/>
              <w:right w:val="single" w:sz="4" w:space="0" w:color="000000"/>
            </w:tcBorders>
            <w:vAlign w:val="center"/>
          </w:tcPr>
          <w:p w14:paraId="261DF6B0" w14:textId="77777777" w:rsidR="007C77A5" w:rsidRDefault="007C77A5">
            <w:pPr>
              <w:widowControl/>
              <w:spacing w:line="280" w:lineRule="exact"/>
              <w:jc w:val="left"/>
              <w:rPr>
                <w:rFonts w:ascii="宋体" w:hAnsi="宋体" w:cs="宋体"/>
                <w:color w:val="000000"/>
                <w:sz w:val="22"/>
                <w:szCs w:val="22"/>
              </w:rPr>
            </w:pPr>
          </w:p>
        </w:tc>
        <w:tc>
          <w:tcPr>
            <w:tcW w:w="480" w:type="dxa"/>
            <w:gridSpan w:val="2"/>
            <w:vMerge/>
            <w:tcBorders>
              <w:top w:val="single" w:sz="4" w:space="0" w:color="000000"/>
              <w:left w:val="single" w:sz="4" w:space="0" w:color="000000"/>
              <w:bottom w:val="single" w:sz="4" w:space="0" w:color="000000"/>
              <w:right w:val="single" w:sz="4" w:space="0" w:color="000000"/>
            </w:tcBorders>
            <w:vAlign w:val="center"/>
          </w:tcPr>
          <w:p w14:paraId="668D930E" w14:textId="77777777" w:rsidR="007C77A5" w:rsidRDefault="007C77A5">
            <w:pPr>
              <w:widowControl/>
              <w:spacing w:line="280" w:lineRule="exact"/>
              <w:jc w:val="left"/>
              <w:rPr>
                <w:rFonts w:ascii="宋体" w:hAnsi="宋体" w:cs="宋体"/>
                <w:color w:val="000000"/>
                <w:sz w:val="22"/>
                <w:szCs w:val="22"/>
              </w:rPr>
            </w:pPr>
          </w:p>
        </w:tc>
        <w:tc>
          <w:tcPr>
            <w:tcW w:w="515" w:type="dxa"/>
            <w:gridSpan w:val="2"/>
            <w:vMerge/>
            <w:tcBorders>
              <w:left w:val="single" w:sz="4" w:space="0" w:color="000000"/>
              <w:bottom w:val="single" w:sz="4" w:space="0" w:color="000000"/>
              <w:right w:val="single" w:sz="4" w:space="0" w:color="000000"/>
            </w:tcBorders>
            <w:vAlign w:val="center"/>
          </w:tcPr>
          <w:p w14:paraId="604F671C" w14:textId="77777777" w:rsidR="007C77A5" w:rsidRDefault="007C77A5">
            <w:pPr>
              <w:widowControl/>
              <w:spacing w:line="280" w:lineRule="exact"/>
              <w:jc w:val="left"/>
              <w:rPr>
                <w:rFonts w:ascii="宋体" w:hAnsi="宋体" w:cs="宋体"/>
                <w:color w:val="000000"/>
                <w:sz w:val="22"/>
                <w:szCs w:val="22"/>
              </w:rPr>
            </w:pPr>
          </w:p>
        </w:tc>
        <w:tc>
          <w:tcPr>
            <w:tcW w:w="532" w:type="dxa"/>
            <w:gridSpan w:val="2"/>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61339402"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送达</w:t>
            </w:r>
          </w:p>
        </w:tc>
        <w:tc>
          <w:tcPr>
            <w:tcW w:w="4426" w:type="dxa"/>
            <w:gridSpan w:val="3"/>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12C1EDB7"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4.送达责任：制发送达文书；信息公开。</w:t>
            </w:r>
          </w:p>
        </w:tc>
        <w:tc>
          <w:tcPr>
            <w:tcW w:w="1292"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34C948EB" w14:textId="77777777" w:rsidR="007C77A5" w:rsidRDefault="00000000">
            <w:pPr>
              <w:widowControl/>
              <w:spacing w:line="240" w:lineRule="exact"/>
              <w:jc w:val="center"/>
              <w:textAlignment w:val="center"/>
              <w:rPr>
                <w:sz w:val="22"/>
                <w:szCs w:val="22"/>
              </w:rPr>
            </w:pPr>
            <w:r>
              <w:rPr>
                <w:rFonts w:ascii="宋体" w:hAnsi="宋体" w:cs="宋体" w:hint="eastAsia"/>
                <w:color w:val="000000"/>
                <w:sz w:val="22"/>
                <w:szCs w:val="22"/>
              </w:rPr>
              <w:t>资金监管办公室</w:t>
            </w:r>
          </w:p>
        </w:tc>
        <w:tc>
          <w:tcPr>
            <w:tcW w:w="525" w:type="dxa"/>
            <w:gridSpan w:val="2"/>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28FF2522" w14:textId="77777777" w:rsidR="007C77A5" w:rsidRDefault="00000000">
            <w:pPr>
              <w:spacing w:line="280" w:lineRule="exact"/>
              <w:jc w:val="center"/>
              <w:rPr>
                <w:rFonts w:ascii="宋体" w:hAnsi="宋体" w:cs="宋体"/>
                <w:color w:val="000000"/>
                <w:sz w:val="22"/>
                <w:szCs w:val="22"/>
              </w:rPr>
            </w:pPr>
            <w:r>
              <w:rPr>
                <w:rFonts w:ascii="宋体" w:hAnsi="宋体" w:cs="宋体" w:hint="eastAsia"/>
                <w:color w:val="000000"/>
                <w:sz w:val="22"/>
                <w:szCs w:val="22"/>
              </w:rPr>
              <w:t>1日</w:t>
            </w:r>
          </w:p>
        </w:tc>
        <w:tc>
          <w:tcPr>
            <w:tcW w:w="540" w:type="dxa"/>
            <w:gridSpan w:val="2"/>
            <w:vMerge/>
            <w:tcBorders>
              <w:left w:val="single" w:sz="4" w:space="0" w:color="000000"/>
              <w:right w:val="single" w:sz="4" w:space="0" w:color="000000"/>
            </w:tcBorders>
            <w:tcMar>
              <w:top w:w="15" w:type="dxa"/>
              <w:left w:w="15" w:type="dxa"/>
              <w:bottom w:w="15" w:type="dxa"/>
              <w:right w:w="15" w:type="dxa"/>
            </w:tcMar>
            <w:vAlign w:val="center"/>
          </w:tcPr>
          <w:p w14:paraId="5F4040F2" w14:textId="77777777" w:rsidR="007C77A5" w:rsidRDefault="007C77A5">
            <w:pPr>
              <w:spacing w:line="240" w:lineRule="exact"/>
              <w:jc w:val="center"/>
              <w:rPr>
                <w:rFonts w:ascii="宋体" w:hAnsi="宋体" w:cs="宋体"/>
                <w:color w:val="000000"/>
                <w:sz w:val="22"/>
                <w:szCs w:val="22"/>
              </w:rPr>
            </w:pPr>
          </w:p>
        </w:tc>
        <w:tc>
          <w:tcPr>
            <w:tcW w:w="705" w:type="dxa"/>
            <w:gridSpan w:val="2"/>
            <w:vMerge/>
            <w:tcBorders>
              <w:top w:val="single" w:sz="4" w:space="0" w:color="000000"/>
              <w:left w:val="single" w:sz="4" w:space="0" w:color="000000"/>
              <w:bottom w:val="single" w:sz="4" w:space="0" w:color="000000"/>
              <w:right w:val="single" w:sz="4" w:space="0" w:color="000000"/>
            </w:tcBorders>
            <w:vAlign w:val="center"/>
          </w:tcPr>
          <w:p w14:paraId="3F087B93" w14:textId="77777777" w:rsidR="007C77A5" w:rsidRDefault="007C77A5">
            <w:pPr>
              <w:widowControl/>
              <w:jc w:val="left"/>
              <w:rPr>
                <w:rFonts w:ascii="宋体" w:hAnsi="宋体" w:cs="宋体"/>
                <w:color w:val="000000"/>
                <w:sz w:val="22"/>
                <w:szCs w:val="22"/>
              </w:rPr>
            </w:pPr>
          </w:p>
        </w:tc>
        <w:tc>
          <w:tcPr>
            <w:tcW w:w="708" w:type="dxa"/>
            <w:gridSpan w:val="2"/>
            <w:vMerge/>
            <w:tcBorders>
              <w:top w:val="single" w:sz="4" w:space="0" w:color="000000"/>
              <w:left w:val="single" w:sz="4" w:space="0" w:color="000000"/>
              <w:bottom w:val="single" w:sz="4" w:space="0" w:color="000000"/>
              <w:right w:val="single" w:sz="4" w:space="0" w:color="000000"/>
            </w:tcBorders>
            <w:vAlign w:val="center"/>
          </w:tcPr>
          <w:p w14:paraId="43799350" w14:textId="77777777" w:rsidR="007C77A5" w:rsidRDefault="007C77A5">
            <w:pPr>
              <w:widowControl/>
              <w:jc w:val="left"/>
              <w:rPr>
                <w:rFonts w:ascii="宋体" w:hAnsi="宋体" w:cs="宋体"/>
                <w:color w:val="000000"/>
                <w:sz w:val="24"/>
              </w:rPr>
            </w:pPr>
          </w:p>
        </w:tc>
      </w:tr>
      <w:tr w:rsidR="007C77A5" w14:paraId="4B92B235" w14:textId="77777777">
        <w:trPr>
          <w:gridAfter w:val="1"/>
          <w:wAfter w:w="195" w:type="dxa"/>
          <w:trHeight w:val="937"/>
        </w:trPr>
        <w:tc>
          <w:tcPr>
            <w:tcW w:w="617" w:type="dxa"/>
            <w:gridSpan w:val="2"/>
            <w:vMerge/>
            <w:tcBorders>
              <w:top w:val="single" w:sz="4" w:space="0" w:color="000000"/>
              <w:left w:val="single" w:sz="4" w:space="0" w:color="000000"/>
              <w:bottom w:val="single" w:sz="4" w:space="0" w:color="000000"/>
              <w:right w:val="single" w:sz="4" w:space="0" w:color="000000"/>
            </w:tcBorders>
            <w:vAlign w:val="center"/>
          </w:tcPr>
          <w:p w14:paraId="0D4D8913" w14:textId="77777777" w:rsidR="007C77A5" w:rsidRDefault="007C77A5">
            <w:pPr>
              <w:widowControl/>
              <w:spacing w:line="280" w:lineRule="exact"/>
              <w:jc w:val="left"/>
              <w:rPr>
                <w:rFonts w:ascii="宋体" w:hAnsi="宋体" w:cs="宋体"/>
                <w:color w:val="000000"/>
                <w:sz w:val="22"/>
                <w:szCs w:val="22"/>
              </w:rPr>
            </w:pPr>
          </w:p>
        </w:tc>
        <w:tc>
          <w:tcPr>
            <w:tcW w:w="1064" w:type="dxa"/>
            <w:gridSpan w:val="3"/>
            <w:vMerge/>
            <w:tcBorders>
              <w:left w:val="single" w:sz="4" w:space="0" w:color="000000"/>
              <w:bottom w:val="single" w:sz="4" w:space="0" w:color="000000"/>
              <w:right w:val="single" w:sz="4" w:space="0" w:color="000000"/>
            </w:tcBorders>
            <w:vAlign w:val="center"/>
          </w:tcPr>
          <w:p w14:paraId="7290551F" w14:textId="77777777" w:rsidR="007C77A5" w:rsidRDefault="007C77A5">
            <w:pPr>
              <w:widowControl/>
              <w:spacing w:line="280" w:lineRule="exact"/>
              <w:jc w:val="left"/>
              <w:rPr>
                <w:rFonts w:ascii="宋体" w:hAnsi="宋体" w:cs="宋体"/>
                <w:color w:val="000000"/>
                <w:sz w:val="22"/>
                <w:szCs w:val="22"/>
              </w:rPr>
            </w:pPr>
          </w:p>
        </w:tc>
        <w:tc>
          <w:tcPr>
            <w:tcW w:w="3176" w:type="dxa"/>
            <w:vMerge/>
            <w:tcBorders>
              <w:top w:val="single" w:sz="4" w:space="0" w:color="000000"/>
              <w:left w:val="single" w:sz="4" w:space="0" w:color="000000"/>
              <w:bottom w:val="single" w:sz="4" w:space="0" w:color="000000"/>
              <w:right w:val="single" w:sz="4" w:space="0" w:color="000000"/>
            </w:tcBorders>
            <w:vAlign w:val="center"/>
          </w:tcPr>
          <w:p w14:paraId="261E8172" w14:textId="77777777" w:rsidR="007C77A5" w:rsidRDefault="007C77A5">
            <w:pPr>
              <w:widowControl/>
              <w:spacing w:line="280" w:lineRule="exact"/>
              <w:jc w:val="left"/>
              <w:rPr>
                <w:rFonts w:ascii="宋体" w:hAnsi="宋体" w:cs="宋体"/>
                <w:color w:val="000000"/>
                <w:sz w:val="22"/>
                <w:szCs w:val="22"/>
              </w:rPr>
            </w:pPr>
          </w:p>
        </w:tc>
        <w:tc>
          <w:tcPr>
            <w:tcW w:w="480" w:type="dxa"/>
            <w:gridSpan w:val="2"/>
            <w:vMerge/>
            <w:tcBorders>
              <w:top w:val="single" w:sz="4" w:space="0" w:color="000000"/>
              <w:left w:val="single" w:sz="4" w:space="0" w:color="000000"/>
              <w:bottom w:val="single" w:sz="4" w:space="0" w:color="000000"/>
              <w:right w:val="single" w:sz="4" w:space="0" w:color="000000"/>
            </w:tcBorders>
            <w:vAlign w:val="center"/>
          </w:tcPr>
          <w:p w14:paraId="7B58BD90" w14:textId="77777777" w:rsidR="007C77A5" w:rsidRDefault="007C77A5">
            <w:pPr>
              <w:widowControl/>
              <w:spacing w:line="280" w:lineRule="exact"/>
              <w:jc w:val="left"/>
              <w:rPr>
                <w:rFonts w:ascii="宋体" w:hAnsi="宋体" w:cs="宋体"/>
                <w:color w:val="000000"/>
                <w:sz w:val="22"/>
                <w:szCs w:val="22"/>
              </w:rPr>
            </w:pPr>
          </w:p>
        </w:tc>
        <w:tc>
          <w:tcPr>
            <w:tcW w:w="515" w:type="dxa"/>
            <w:gridSpan w:val="2"/>
            <w:vMerge/>
            <w:tcBorders>
              <w:left w:val="single" w:sz="4" w:space="0" w:color="000000"/>
              <w:bottom w:val="single" w:sz="4" w:space="0" w:color="000000"/>
              <w:right w:val="single" w:sz="4" w:space="0" w:color="000000"/>
            </w:tcBorders>
            <w:vAlign w:val="center"/>
          </w:tcPr>
          <w:p w14:paraId="166D44A3" w14:textId="77777777" w:rsidR="007C77A5" w:rsidRDefault="007C77A5">
            <w:pPr>
              <w:widowControl/>
              <w:spacing w:line="280" w:lineRule="exact"/>
              <w:jc w:val="left"/>
              <w:rPr>
                <w:rFonts w:ascii="宋体" w:hAnsi="宋体" w:cs="宋体"/>
                <w:color w:val="000000"/>
                <w:sz w:val="22"/>
                <w:szCs w:val="22"/>
              </w:rPr>
            </w:pPr>
          </w:p>
        </w:tc>
        <w:tc>
          <w:tcPr>
            <w:tcW w:w="532" w:type="dxa"/>
            <w:gridSpan w:val="2"/>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78EED67C"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事后监管</w:t>
            </w:r>
          </w:p>
        </w:tc>
        <w:tc>
          <w:tcPr>
            <w:tcW w:w="4426" w:type="dxa"/>
            <w:gridSpan w:val="3"/>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7DA758DE"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5.事后监管责任：加强项目资金使用情况的监督检查，确保备案与核准内容一致。</w:t>
            </w:r>
          </w:p>
        </w:tc>
        <w:tc>
          <w:tcPr>
            <w:tcW w:w="1292"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18092660" w14:textId="77777777" w:rsidR="007C77A5" w:rsidRDefault="00000000">
            <w:pPr>
              <w:widowControl/>
              <w:spacing w:line="240" w:lineRule="exact"/>
              <w:jc w:val="center"/>
              <w:textAlignment w:val="center"/>
              <w:rPr>
                <w:sz w:val="22"/>
                <w:szCs w:val="22"/>
              </w:rPr>
            </w:pPr>
            <w:r>
              <w:rPr>
                <w:rFonts w:ascii="宋体" w:hAnsi="宋体" w:cs="宋体" w:hint="eastAsia"/>
                <w:color w:val="000000"/>
                <w:sz w:val="22"/>
                <w:szCs w:val="22"/>
              </w:rPr>
              <w:t>资金监管办公室</w:t>
            </w:r>
          </w:p>
        </w:tc>
        <w:tc>
          <w:tcPr>
            <w:tcW w:w="525" w:type="dxa"/>
            <w:gridSpan w:val="2"/>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3211EFBE" w14:textId="77777777" w:rsidR="007C77A5" w:rsidRDefault="007C77A5">
            <w:pPr>
              <w:spacing w:line="280" w:lineRule="exact"/>
              <w:jc w:val="center"/>
              <w:rPr>
                <w:rFonts w:ascii="宋体" w:hAnsi="宋体" w:cs="宋体"/>
                <w:color w:val="000000"/>
                <w:sz w:val="22"/>
                <w:szCs w:val="22"/>
              </w:rPr>
            </w:pPr>
          </w:p>
        </w:tc>
        <w:tc>
          <w:tcPr>
            <w:tcW w:w="540" w:type="dxa"/>
            <w:gridSpan w:val="2"/>
            <w:vMerge/>
            <w:tcBorders>
              <w:left w:val="single" w:sz="4" w:space="0" w:color="000000"/>
              <w:bottom w:val="single" w:sz="4" w:space="0" w:color="000000"/>
              <w:right w:val="single" w:sz="4" w:space="0" w:color="000000"/>
            </w:tcBorders>
            <w:tcMar>
              <w:top w:w="15" w:type="dxa"/>
              <w:left w:w="15" w:type="dxa"/>
              <w:bottom w:w="15" w:type="dxa"/>
              <w:right w:w="15" w:type="dxa"/>
            </w:tcMar>
            <w:vAlign w:val="center"/>
          </w:tcPr>
          <w:p w14:paraId="75270EB5" w14:textId="77777777" w:rsidR="007C77A5" w:rsidRDefault="007C77A5">
            <w:pPr>
              <w:spacing w:line="240" w:lineRule="exact"/>
              <w:jc w:val="center"/>
              <w:rPr>
                <w:rFonts w:ascii="宋体" w:hAnsi="宋体" w:cs="宋体"/>
                <w:color w:val="000000"/>
                <w:sz w:val="22"/>
                <w:szCs w:val="22"/>
              </w:rPr>
            </w:pPr>
          </w:p>
        </w:tc>
        <w:tc>
          <w:tcPr>
            <w:tcW w:w="705" w:type="dxa"/>
            <w:gridSpan w:val="2"/>
            <w:vMerge/>
            <w:tcBorders>
              <w:top w:val="single" w:sz="4" w:space="0" w:color="000000"/>
              <w:left w:val="single" w:sz="4" w:space="0" w:color="000000"/>
              <w:bottom w:val="single" w:sz="4" w:space="0" w:color="000000"/>
              <w:right w:val="single" w:sz="4" w:space="0" w:color="000000"/>
            </w:tcBorders>
            <w:vAlign w:val="center"/>
          </w:tcPr>
          <w:p w14:paraId="766C28EA" w14:textId="77777777" w:rsidR="007C77A5" w:rsidRDefault="007C77A5">
            <w:pPr>
              <w:widowControl/>
              <w:jc w:val="left"/>
              <w:rPr>
                <w:rFonts w:ascii="宋体" w:hAnsi="宋体" w:cs="宋体"/>
                <w:color w:val="000000"/>
                <w:sz w:val="22"/>
                <w:szCs w:val="22"/>
              </w:rPr>
            </w:pPr>
          </w:p>
        </w:tc>
        <w:tc>
          <w:tcPr>
            <w:tcW w:w="708" w:type="dxa"/>
            <w:gridSpan w:val="2"/>
            <w:vMerge/>
            <w:tcBorders>
              <w:top w:val="single" w:sz="4" w:space="0" w:color="000000"/>
              <w:left w:val="single" w:sz="4" w:space="0" w:color="000000"/>
              <w:bottom w:val="single" w:sz="4" w:space="0" w:color="000000"/>
              <w:right w:val="single" w:sz="4" w:space="0" w:color="000000"/>
            </w:tcBorders>
            <w:vAlign w:val="center"/>
          </w:tcPr>
          <w:p w14:paraId="2E6AA041" w14:textId="77777777" w:rsidR="007C77A5" w:rsidRDefault="007C77A5">
            <w:pPr>
              <w:widowControl/>
              <w:jc w:val="left"/>
              <w:rPr>
                <w:rFonts w:ascii="宋体" w:hAnsi="宋体" w:cs="宋体"/>
                <w:color w:val="000000"/>
                <w:sz w:val="24"/>
              </w:rPr>
            </w:pPr>
          </w:p>
        </w:tc>
      </w:tr>
      <w:tr w:rsidR="007C77A5" w14:paraId="1370DCB9" w14:textId="77777777">
        <w:trPr>
          <w:gridAfter w:val="1"/>
          <w:wAfter w:w="195" w:type="dxa"/>
          <w:trHeight w:val="370"/>
        </w:trPr>
        <w:tc>
          <w:tcPr>
            <w:tcW w:w="14580" w:type="dxa"/>
            <w:gridSpan w:val="24"/>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tbl>
            <w:tblPr>
              <w:tblW w:w="14955" w:type="dxa"/>
              <w:tblBorders>
                <w:insideH w:val="none" w:sz="4" w:space="0" w:color="auto"/>
                <w:insideV w:val="none" w:sz="4" w:space="0" w:color="auto"/>
              </w:tblBorders>
              <w:tblLayout w:type="fixed"/>
              <w:tblCellMar>
                <w:left w:w="0" w:type="dxa"/>
                <w:right w:w="0" w:type="dxa"/>
              </w:tblCellMar>
              <w:tblLook w:val="04A0" w:firstRow="1" w:lastRow="0" w:firstColumn="1" w:lastColumn="0" w:noHBand="0" w:noVBand="1"/>
            </w:tblPr>
            <w:tblGrid>
              <w:gridCol w:w="14955"/>
            </w:tblGrid>
            <w:tr w:rsidR="007C77A5" w14:paraId="79C2469A" w14:textId="77777777">
              <w:trPr>
                <w:trHeight w:val="345"/>
              </w:trPr>
              <w:tc>
                <w:tcPr>
                  <w:tcW w:w="14955" w:type="dxa"/>
                  <w:tcMar>
                    <w:top w:w="15" w:type="dxa"/>
                    <w:left w:w="15" w:type="dxa"/>
                    <w:right w:w="15" w:type="dxa"/>
                  </w:tcMar>
                  <w:vAlign w:val="center"/>
                </w:tcPr>
                <w:p w14:paraId="55CB77DD" w14:textId="77777777" w:rsidR="007C77A5" w:rsidRDefault="00000000">
                  <w:pPr>
                    <w:widowControl/>
                    <w:jc w:val="left"/>
                    <w:textAlignment w:val="center"/>
                    <w:rPr>
                      <w:rFonts w:ascii="宋体" w:hAnsi="宋体" w:cs="宋体"/>
                      <w:color w:val="000000"/>
                      <w:sz w:val="16"/>
                      <w:szCs w:val="16"/>
                    </w:rPr>
                  </w:pPr>
                  <w:r>
                    <w:rPr>
                      <w:rFonts w:ascii="宋体" w:hAnsi="宋体" w:cs="宋体" w:hint="eastAsia"/>
                      <w:color w:val="000000"/>
                      <w:kern w:val="0"/>
                      <w:sz w:val="22"/>
                      <w:szCs w:val="22"/>
                    </w:rPr>
                    <w:t xml:space="preserve">服务电话：     7282985                  </w:t>
                  </w:r>
                  <w:r>
                    <w:rPr>
                      <w:rFonts w:ascii="宋体" w:hAnsi="宋体" w:cs="宋体" w:hint="eastAsia"/>
                      <w:color w:val="000000"/>
                      <w:kern w:val="0"/>
                      <w:szCs w:val="21"/>
                    </w:rPr>
                    <w:t>投诉机构：</w:t>
                  </w:r>
                  <w:r>
                    <w:rPr>
                      <w:rFonts w:ascii="宋体" w:hAnsi="宋体" w:cs="宋体" w:hint="eastAsia"/>
                      <w:color w:val="000000"/>
                      <w:kern w:val="0"/>
                      <w:sz w:val="22"/>
                      <w:szCs w:val="22"/>
                    </w:rPr>
                    <w:t>舞钢市住房和城乡规划建设局纪检监察室</w:t>
                  </w:r>
                  <w:r>
                    <w:rPr>
                      <w:rFonts w:ascii="宋体" w:hAnsi="宋体" w:cs="宋体"/>
                      <w:color w:val="000000"/>
                      <w:kern w:val="0"/>
                      <w:szCs w:val="21"/>
                    </w:rPr>
                    <w:t xml:space="preserve">                  </w:t>
                  </w:r>
                  <w:r>
                    <w:rPr>
                      <w:rFonts w:ascii="宋体" w:hAnsi="宋体" w:cs="宋体" w:hint="eastAsia"/>
                      <w:color w:val="000000"/>
                      <w:kern w:val="0"/>
                      <w:szCs w:val="21"/>
                    </w:rPr>
                    <w:t>投诉电话：</w:t>
                  </w:r>
                  <w:r>
                    <w:rPr>
                      <w:rFonts w:ascii="宋体" w:hAnsi="宋体" w:cs="宋体"/>
                      <w:color w:val="000000"/>
                      <w:kern w:val="0"/>
                      <w:szCs w:val="21"/>
                    </w:rPr>
                    <w:t>0375-8166899</w:t>
                  </w:r>
                </w:p>
              </w:tc>
            </w:tr>
          </w:tbl>
          <w:p w14:paraId="2D1B82AC" w14:textId="77777777" w:rsidR="007C77A5" w:rsidRDefault="007C77A5">
            <w:pPr>
              <w:widowControl/>
              <w:jc w:val="left"/>
              <w:textAlignment w:val="center"/>
              <w:rPr>
                <w:rFonts w:ascii="宋体" w:hAnsi="宋体" w:cs="宋体"/>
                <w:color w:val="000000"/>
                <w:sz w:val="22"/>
                <w:szCs w:val="22"/>
              </w:rPr>
            </w:pPr>
          </w:p>
        </w:tc>
      </w:tr>
      <w:tr w:rsidR="007C77A5" w14:paraId="36597B8B" w14:textId="77777777">
        <w:trPr>
          <w:gridAfter w:val="1"/>
          <w:wAfter w:w="195" w:type="dxa"/>
          <w:trHeight w:val="390"/>
        </w:trPr>
        <w:tc>
          <w:tcPr>
            <w:tcW w:w="14580" w:type="dxa"/>
            <w:gridSpan w:val="24"/>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BD06FAF" w14:textId="77777777" w:rsidR="007C77A5"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 xml:space="preserve">受理地点：舞钢市行政服务中心房管事务服务中心窗口   </w:t>
            </w:r>
          </w:p>
        </w:tc>
      </w:tr>
      <w:tr w:rsidR="007C77A5" w14:paraId="2FA3CEBE" w14:textId="77777777">
        <w:trPr>
          <w:gridAfter w:val="1"/>
          <w:wAfter w:w="195" w:type="dxa"/>
          <w:trHeight w:val="821"/>
        </w:trPr>
        <w:tc>
          <w:tcPr>
            <w:tcW w:w="14580" w:type="dxa"/>
            <w:gridSpan w:val="24"/>
            <w:tcBorders>
              <w:top w:val="nil"/>
              <w:left w:val="nil"/>
              <w:bottom w:val="single" w:sz="4" w:space="0" w:color="000000"/>
              <w:right w:val="nil"/>
            </w:tcBorders>
            <w:tcMar>
              <w:top w:w="15" w:type="dxa"/>
              <w:left w:w="15" w:type="dxa"/>
              <w:bottom w:w="15" w:type="dxa"/>
              <w:right w:w="15" w:type="dxa"/>
            </w:tcMar>
            <w:vAlign w:val="center"/>
          </w:tcPr>
          <w:p w14:paraId="21E55DC9" w14:textId="77777777" w:rsidR="007C77A5" w:rsidRDefault="00000000">
            <w:pPr>
              <w:widowControl/>
              <w:jc w:val="center"/>
              <w:textAlignment w:val="center"/>
              <w:rPr>
                <w:rFonts w:ascii="宋体" w:eastAsia="方正小标宋简体" w:hAnsi="宋体" w:cs="宋体"/>
                <w:color w:val="000000"/>
                <w:kern w:val="0"/>
                <w:sz w:val="44"/>
                <w:szCs w:val="44"/>
              </w:rPr>
            </w:pPr>
            <w:r>
              <w:rPr>
                <w:rFonts w:ascii="宋体" w:eastAsia="方正小标宋简体" w:hAnsi="宋体" w:cs="宋体" w:hint="eastAsia"/>
                <w:color w:val="000000"/>
                <w:kern w:val="0"/>
                <w:sz w:val="44"/>
                <w:szCs w:val="44"/>
              </w:rPr>
              <w:lastRenderedPageBreak/>
              <w:t>舞钢市住房和城乡建设局权力清单和责任清单统计表</w:t>
            </w:r>
          </w:p>
          <w:p w14:paraId="774BBD23" w14:textId="77777777" w:rsidR="007C77A5" w:rsidRDefault="00000000">
            <w:pPr>
              <w:widowControl/>
              <w:jc w:val="left"/>
              <w:textAlignment w:val="center"/>
              <w:rPr>
                <w:rFonts w:ascii="宋体" w:hAnsi="宋体" w:cs="宋体"/>
                <w:color w:val="000000"/>
                <w:sz w:val="24"/>
              </w:rPr>
            </w:pPr>
            <w:r>
              <w:rPr>
                <w:rFonts w:ascii="宋体" w:hAnsi="宋体" w:cs="宋体" w:hint="eastAsia"/>
                <w:color w:val="000000"/>
                <w:kern w:val="0"/>
                <w:sz w:val="24"/>
              </w:rPr>
              <w:t>职权类别：其他权力</w:t>
            </w:r>
          </w:p>
        </w:tc>
      </w:tr>
      <w:tr w:rsidR="007C77A5" w14:paraId="70DB0CAE" w14:textId="77777777">
        <w:trPr>
          <w:gridAfter w:val="1"/>
          <w:wAfter w:w="195" w:type="dxa"/>
          <w:trHeight w:val="818"/>
        </w:trPr>
        <w:tc>
          <w:tcPr>
            <w:tcW w:w="617"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A3F1F92"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序号</w:t>
            </w:r>
          </w:p>
        </w:tc>
        <w:tc>
          <w:tcPr>
            <w:tcW w:w="1064"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2AB07FF"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职权名称</w:t>
            </w:r>
          </w:p>
        </w:tc>
        <w:tc>
          <w:tcPr>
            <w:tcW w:w="317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65E80F4"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实施依据</w:t>
            </w:r>
          </w:p>
        </w:tc>
        <w:tc>
          <w:tcPr>
            <w:tcW w:w="48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285D6C6"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实施对象</w:t>
            </w:r>
          </w:p>
        </w:tc>
        <w:tc>
          <w:tcPr>
            <w:tcW w:w="51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38D445F"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实施机构</w:t>
            </w:r>
          </w:p>
        </w:tc>
        <w:tc>
          <w:tcPr>
            <w:tcW w:w="532"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D84AD33"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办理环节</w:t>
            </w:r>
          </w:p>
        </w:tc>
        <w:tc>
          <w:tcPr>
            <w:tcW w:w="4426"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5F582AC"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责任事项</w:t>
            </w:r>
          </w:p>
        </w:tc>
        <w:tc>
          <w:tcPr>
            <w:tcW w:w="12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6A2F826"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责任</w:t>
            </w:r>
            <w:r>
              <w:rPr>
                <w:rFonts w:ascii="黑体" w:eastAsia="黑体" w:hAnsi="宋体" w:cs="黑体" w:hint="eastAsia"/>
                <w:color w:val="000000"/>
                <w:kern w:val="0"/>
                <w:sz w:val="22"/>
                <w:szCs w:val="22"/>
              </w:rPr>
              <w:br/>
              <w:t>科室</w:t>
            </w:r>
          </w:p>
        </w:tc>
        <w:tc>
          <w:tcPr>
            <w:tcW w:w="52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516805B"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承诺时限</w:t>
            </w:r>
          </w:p>
        </w:tc>
        <w:tc>
          <w:tcPr>
            <w:tcW w:w="54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B46DF86"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法定时限</w:t>
            </w:r>
          </w:p>
        </w:tc>
        <w:tc>
          <w:tcPr>
            <w:tcW w:w="70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8FA07EB"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收费情况及依据</w:t>
            </w:r>
          </w:p>
        </w:tc>
        <w:tc>
          <w:tcPr>
            <w:tcW w:w="708"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B0EC652"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调整意见及理由</w:t>
            </w:r>
          </w:p>
        </w:tc>
      </w:tr>
      <w:tr w:rsidR="007C77A5" w14:paraId="5A665B74" w14:textId="77777777">
        <w:trPr>
          <w:gridAfter w:val="1"/>
          <w:wAfter w:w="195" w:type="dxa"/>
          <w:trHeight w:val="1276"/>
        </w:trPr>
        <w:tc>
          <w:tcPr>
            <w:tcW w:w="617"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E8267B3" w14:textId="77777777" w:rsidR="007C77A5" w:rsidRDefault="00000000">
            <w:pPr>
              <w:widowControl/>
              <w:spacing w:line="280" w:lineRule="exact"/>
              <w:jc w:val="center"/>
              <w:textAlignment w:val="center"/>
              <w:rPr>
                <w:rFonts w:ascii="宋体" w:hAnsi="宋体" w:cs="宋体"/>
                <w:color w:val="000000"/>
                <w:sz w:val="22"/>
                <w:szCs w:val="22"/>
              </w:rPr>
            </w:pPr>
            <w:r>
              <w:rPr>
                <w:rFonts w:ascii="宋体" w:hAnsi="宋体" w:cs="宋体" w:hint="eastAsia"/>
                <w:color w:val="000000"/>
                <w:sz w:val="22"/>
                <w:szCs w:val="22"/>
              </w:rPr>
              <w:t>6</w:t>
            </w:r>
          </w:p>
        </w:tc>
        <w:tc>
          <w:tcPr>
            <w:tcW w:w="1064" w:type="dxa"/>
            <w:gridSpan w:val="3"/>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0BD0F481" w14:textId="77777777" w:rsidR="007C77A5" w:rsidRDefault="00000000">
            <w:pPr>
              <w:widowControl/>
              <w:spacing w:line="280" w:lineRule="exact"/>
              <w:jc w:val="left"/>
              <w:textAlignment w:val="center"/>
              <w:rPr>
                <w:rFonts w:ascii="宋体" w:cs="宋体"/>
                <w:color w:val="000000"/>
                <w:sz w:val="22"/>
                <w:szCs w:val="22"/>
              </w:rPr>
            </w:pPr>
            <w:r>
              <w:rPr>
                <w:rFonts w:ascii="宋体" w:hAnsi="宋体" w:cs="宋体" w:hint="eastAsia"/>
                <w:color w:val="000000"/>
                <w:sz w:val="22"/>
                <w:szCs w:val="22"/>
              </w:rPr>
              <w:t>房屋交易合同网签备案</w:t>
            </w:r>
          </w:p>
        </w:tc>
        <w:tc>
          <w:tcPr>
            <w:tcW w:w="3176"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A40AE5C" w14:textId="77777777" w:rsidR="007C77A5" w:rsidRDefault="00000000">
            <w:pPr>
              <w:ind w:firstLineChars="100" w:firstLine="240"/>
              <w:jc w:val="left"/>
              <w:rPr>
                <w:rFonts w:ascii="新宋体" w:eastAsia="新宋体" w:hAnsi="新宋体"/>
                <w:b/>
                <w:sz w:val="24"/>
              </w:rPr>
            </w:pPr>
            <w:r>
              <w:rPr>
                <w:rFonts w:ascii="新宋体" w:eastAsia="新宋体" w:hAnsi="新宋体" w:hint="eastAsia"/>
                <w:color w:val="333333"/>
                <w:sz w:val="24"/>
              </w:rPr>
              <w:t>《城市商品房预售管理办法》第十条：商品房预售，开发企业应当与承购人签订商品房预售合同。开发企业应当自签约之日起</w:t>
            </w:r>
            <w:r>
              <w:rPr>
                <w:rFonts w:ascii="新宋体" w:eastAsia="新宋体" w:hAnsi="新宋体"/>
                <w:color w:val="333333"/>
                <w:sz w:val="24"/>
              </w:rPr>
              <w:t>30</w:t>
            </w:r>
            <w:r>
              <w:rPr>
                <w:rFonts w:ascii="新宋体" w:eastAsia="新宋体" w:hAnsi="新宋体" w:hint="eastAsia"/>
                <w:color w:val="333333"/>
                <w:sz w:val="24"/>
              </w:rPr>
              <w:t>日内，向房地产管理部门和市、县人民政府土地管理部门办理商品房预售合同登记备案手续。</w:t>
            </w:r>
          </w:p>
          <w:p w14:paraId="4E6DF3C9" w14:textId="77777777" w:rsidR="007C77A5" w:rsidRDefault="007C77A5">
            <w:pPr>
              <w:widowControl/>
              <w:spacing w:line="280" w:lineRule="exact"/>
              <w:jc w:val="left"/>
              <w:textAlignment w:val="center"/>
              <w:rPr>
                <w:rFonts w:ascii="宋体" w:cs="宋体"/>
                <w:color w:val="000000"/>
                <w:sz w:val="22"/>
                <w:szCs w:val="22"/>
              </w:rPr>
            </w:pPr>
          </w:p>
        </w:tc>
        <w:tc>
          <w:tcPr>
            <w:tcW w:w="480"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B2E433A" w14:textId="77777777" w:rsidR="007C77A5" w:rsidRDefault="00000000">
            <w:pPr>
              <w:widowControl/>
              <w:spacing w:line="280" w:lineRule="exact"/>
              <w:jc w:val="center"/>
              <w:textAlignment w:val="center"/>
              <w:rPr>
                <w:rFonts w:ascii="宋体" w:cs="宋体"/>
                <w:color w:val="000000"/>
                <w:sz w:val="22"/>
                <w:szCs w:val="22"/>
              </w:rPr>
            </w:pPr>
            <w:r>
              <w:rPr>
                <w:rFonts w:ascii="宋体" w:cs="宋体" w:hint="eastAsia"/>
                <w:color w:val="000000"/>
                <w:sz w:val="22"/>
                <w:szCs w:val="22"/>
              </w:rPr>
              <w:t>开发企业</w:t>
            </w:r>
          </w:p>
        </w:tc>
        <w:tc>
          <w:tcPr>
            <w:tcW w:w="515" w:type="dxa"/>
            <w:gridSpan w:val="2"/>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68D606C6" w14:textId="77777777" w:rsidR="007C77A5" w:rsidRDefault="00000000">
            <w:pPr>
              <w:widowControl/>
              <w:spacing w:line="280" w:lineRule="exact"/>
              <w:jc w:val="center"/>
              <w:textAlignment w:val="center"/>
              <w:rPr>
                <w:rFonts w:ascii="宋体" w:cs="宋体"/>
                <w:color w:val="000000"/>
                <w:sz w:val="22"/>
                <w:szCs w:val="22"/>
              </w:rPr>
            </w:pPr>
            <w:r>
              <w:rPr>
                <w:rFonts w:ascii="宋体" w:hAnsi="宋体" w:cs="宋体" w:hint="eastAsia"/>
                <w:color w:val="000000"/>
                <w:kern w:val="0"/>
                <w:sz w:val="22"/>
                <w:szCs w:val="22"/>
              </w:rPr>
              <w:t>舞钢市房管事务服务中心</w:t>
            </w:r>
          </w:p>
        </w:tc>
        <w:tc>
          <w:tcPr>
            <w:tcW w:w="532"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5CEB9C3" w14:textId="77777777" w:rsidR="007C77A5" w:rsidRDefault="00000000">
            <w:pPr>
              <w:widowControl/>
              <w:spacing w:line="280" w:lineRule="exact"/>
              <w:jc w:val="left"/>
              <w:textAlignment w:val="center"/>
              <w:rPr>
                <w:rFonts w:ascii="宋体" w:cs="宋体"/>
                <w:color w:val="000000"/>
                <w:sz w:val="22"/>
                <w:szCs w:val="22"/>
              </w:rPr>
            </w:pPr>
            <w:r>
              <w:rPr>
                <w:rFonts w:ascii="宋体" w:hAnsi="宋体" w:cs="宋体" w:hint="eastAsia"/>
                <w:color w:val="000000"/>
                <w:sz w:val="22"/>
                <w:szCs w:val="22"/>
              </w:rPr>
              <w:t>受理</w:t>
            </w:r>
          </w:p>
        </w:tc>
        <w:tc>
          <w:tcPr>
            <w:tcW w:w="4426"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6B953E5" w14:textId="77777777" w:rsidR="007C77A5" w:rsidRDefault="00000000">
            <w:pPr>
              <w:widowControl/>
              <w:spacing w:line="280" w:lineRule="exact"/>
              <w:jc w:val="left"/>
              <w:textAlignment w:val="center"/>
              <w:rPr>
                <w:rFonts w:ascii="宋体" w:cs="宋体"/>
                <w:color w:val="000000"/>
                <w:sz w:val="22"/>
                <w:szCs w:val="22"/>
              </w:rPr>
            </w:pPr>
            <w:r>
              <w:rPr>
                <w:rFonts w:ascii="宋体" w:hAnsi="宋体" w:cs="宋体"/>
                <w:color w:val="000000"/>
                <w:sz w:val="22"/>
                <w:szCs w:val="22"/>
              </w:rPr>
              <w:t>1.</w:t>
            </w:r>
            <w:r>
              <w:rPr>
                <w:rFonts w:ascii="宋体" w:hAnsi="宋体" w:cs="宋体" w:hint="eastAsia"/>
                <w:color w:val="000000"/>
                <w:sz w:val="22"/>
                <w:szCs w:val="22"/>
              </w:rPr>
              <w:t>受理责任：</w:t>
            </w:r>
            <w:r>
              <w:rPr>
                <w:rFonts w:ascii="宋体" w:hAnsi="宋体" w:cs="宋体" w:hint="eastAsia"/>
                <w:color w:val="000000"/>
                <w:kern w:val="0"/>
                <w:sz w:val="22"/>
                <w:szCs w:val="22"/>
              </w:rPr>
              <w:t>公示依法应当提交的材料；一次性告知补正材料；依法受理或不予受理（不予受理的依法告知理由）。</w:t>
            </w:r>
          </w:p>
        </w:tc>
        <w:tc>
          <w:tcPr>
            <w:tcW w:w="12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ED43AF3" w14:textId="77777777" w:rsidR="007C77A5" w:rsidRDefault="00000000">
            <w:pPr>
              <w:widowControl/>
              <w:spacing w:line="280" w:lineRule="exact"/>
              <w:jc w:val="center"/>
              <w:textAlignment w:val="center"/>
              <w:rPr>
                <w:rFonts w:ascii="宋体" w:cs="宋体"/>
                <w:color w:val="000000"/>
                <w:sz w:val="22"/>
                <w:szCs w:val="22"/>
              </w:rPr>
            </w:pPr>
            <w:r>
              <w:rPr>
                <w:rFonts w:ascii="宋体" w:cs="宋体" w:hint="eastAsia"/>
                <w:color w:val="000000"/>
                <w:sz w:val="22"/>
                <w:szCs w:val="22"/>
              </w:rPr>
              <w:t>交易科</w:t>
            </w:r>
          </w:p>
        </w:tc>
        <w:tc>
          <w:tcPr>
            <w:tcW w:w="52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EE6766A" w14:textId="77777777" w:rsidR="007C77A5" w:rsidRDefault="00000000">
            <w:pPr>
              <w:widowControl/>
              <w:spacing w:line="280" w:lineRule="exact"/>
              <w:jc w:val="center"/>
              <w:textAlignment w:val="center"/>
              <w:rPr>
                <w:rFonts w:ascii="宋体" w:cs="宋体"/>
                <w:color w:val="000000"/>
                <w:sz w:val="22"/>
                <w:szCs w:val="22"/>
              </w:rPr>
            </w:pPr>
            <w:r>
              <w:rPr>
                <w:rFonts w:ascii="宋体" w:cs="宋体"/>
                <w:color w:val="000000"/>
                <w:sz w:val="22"/>
                <w:szCs w:val="22"/>
              </w:rPr>
              <w:t>1</w:t>
            </w:r>
            <w:r>
              <w:rPr>
                <w:rFonts w:ascii="宋体" w:cs="宋体" w:hint="eastAsia"/>
                <w:color w:val="000000"/>
                <w:sz w:val="22"/>
                <w:szCs w:val="22"/>
              </w:rPr>
              <w:t>日</w:t>
            </w:r>
          </w:p>
        </w:tc>
        <w:tc>
          <w:tcPr>
            <w:tcW w:w="540" w:type="dxa"/>
            <w:gridSpan w:val="2"/>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3A5976D5" w14:textId="77777777" w:rsidR="007C77A5" w:rsidRDefault="00000000">
            <w:pPr>
              <w:spacing w:line="240" w:lineRule="exact"/>
              <w:jc w:val="center"/>
              <w:rPr>
                <w:rFonts w:ascii="宋体" w:cs="宋体"/>
                <w:color w:val="000000"/>
                <w:sz w:val="22"/>
                <w:szCs w:val="22"/>
              </w:rPr>
            </w:pPr>
            <w:r>
              <w:rPr>
                <w:rFonts w:ascii="宋体" w:cs="宋体"/>
                <w:color w:val="000000"/>
                <w:sz w:val="22"/>
                <w:szCs w:val="22"/>
              </w:rPr>
              <w:t>1</w:t>
            </w:r>
            <w:r>
              <w:rPr>
                <w:rFonts w:ascii="宋体" w:cs="宋体" w:hint="eastAsia"/>
                <w:color w:val="000000"/>
                <w:sz w:val="22"/>
                <w:szCs w:val="22"/>
              </w:rPr>
              <w:t>日</w:t>
            </w:r>
          </w:p>
          <w:p w14:paraId="1530974F" w14:textId="77777777" w:rsidR="007C77A5" w:rsidRDefault="007C77A5">
            <w:pPr>
              <w:spacing w:line="240" w:lineRule="exact"/>
              <w:jc w:val="center"/>
              <w:rPr>
                <w:rFonts w:ascii="宋体" w:cs="宋体"/>
                <w:color w:val="000000"/>
                <w:sz w:val="22"/>
                <w:szCs w:val="22"/>
              </w:rPr>
            </w:pPr>
          </w:p>
        </w:tc>
        <w:tc>
          <w:tcPr>
            <w:tcW w:w="705"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4296195" w14:textId="77777777" w:rsidR="007C77A5" w:rsidRDefault="00000000">
            <w:pPr>
              <w:jc w:val="center"/>
              <w:rPr>
                <w:rFonts w:ascii="宋体" w:cs="宋体"/>
                <w:color w:val="000000"/>
                <w:sz w:val="22"/>
                <w:szCs w:val="22"/>
              </w:rPr>
            </w:pPr>
            <w:r>
              <w:rPr>
                <w:rFonts w:ascii="宋体" w:hAnsi="宋体" w:cs="宋体" w:hint="eastAsia"/>
                <w:color w:val="000000"/>
                <w:sz w:val="22"/>
                <w:szCs w:val="22"/>
              </w:rPr>
              <w:t>不收费</w:t>
            </w:r>
          </w:p>
        </w:tc>
        <w:tc>
          <w:tcPr>
            <w:tcW w:w="708"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291473A" w14:textId="77777777" w:rsidR="007C77A5" w:rsidRDefault="00000000">
            <w:pPr>
              <w:spacing w:line="3360" w:lineRule="auto"/>
              <w:jc w:val="center"/>
              <w:rPr>
                <w:rFonts w:ascii="宋体" w:cs="宋体"/>
                <w:color w:val="000000"/>
                <w:sz w:val="24"/>
              </w:rPr>
            </w:pPr>
            <w:r>
              <w:rPr>
                <w:rFonts w:ascii="宋体" w:hAnsi="宋体" w:cs="宋体" w:hint="eastAsia"/>
                <w:color w:val="000000"/>
                <w:sz w:val="22"/>
                <w:szCs w:val="22"/>
              </w:rPr>
              <w:t>拟保留</w:t>
            </w:r>
          </w:p>
        </w:tc>
      </w:tr>
      <w:tr w:rsidR="007C77A5" w14:paraId="05DB4DD8" w14:textId="77777777">
        <w:trPr>
          <w:gridAfter w:val="1"/>
          <w:wAfter w:w="195" w:type="dxa"/>
          <w:trHeight w:val="1152"/>
        </w:trPr>
        <w:tc>
          <w:tcPr>
            <w:tcW w:w="617" w:type="dxa"/>
            <w:gridSpan w:val="2"/>
            <w:vMerge/>
            <w:tcBorders>
              <w:top w:val="single" w:sz="4" w:space="0" w:color="000000"/>
              <w:left w:val="single" w:sz="4" w:space="0" w:color="000000"/>
              <w:bottom w:val="single" w:sz="4" w:space="0" w:color="000000"/>
              <w:right w:val="single" w:sz="4" w:space="0" w:color="000000"/>
            </w:tcBorders>
            <w:vAlign w:val="center"/>
          </w:tcPr>
          <w:p w14:paraId="23CF53C0" w14:textId="77777777" w:rsidR="007C77A5" w:rsidRDefault="007C77A5">
            <w:pPr>
              <w:widowControl/>
              <w:spacing w:line="280" w:lineRule="exact"/>
              <w:jc w:val="left"/>
              <w:rPr>
                <w:rFonts w:ascii="宋体" w:hAnsi="宋体" w:cs="宋体"/>
                <w:color w:val="000000"/>
                <w:sz w:val="22"/>
                <w:szCs w:val="22"/>
              </w:rPr>
            </w:pPr>
          </w:p>
        </w:tc>
        <w:tc>
          <w:tcPr>
            <w:tcW w:w="1064" w:type="dxa"/>
            <w:gridSpan w:val="3"/>
            <w:vMerge/>
            <w:tcBorders>
              <w:left w:val="single" w:sz="4" w:space="0" w:color="000000"/>
              <w:right w:val="single" w:sz="4" w:space="0" w:color="000000"/>
            </w:tcBorders>
            <w:vAlign w:val="center"/>
          </w:tcPr>
          <w:p w14:paraId="63CCA1B9" w14:textId="77777777" w:rsidR="007C77A5" w:rsidRDefault="007C77A5">
            <w:pPr>
              <w:widowControl/>
              <w:spacing w:line="280" w:lineRule="exact"/>
              <w:jc w:val="left"/>
              <w:rPr>
                <w:rFonts w:ascii="宋体" w:hAnsi="宋体" w:cs="宋体"/>
                <w:color w:val="000000"/>
                <w:sz w:val="22"/>
                <w:szCs w:val="22"/>
              </w:rPr>
            </w:pPr>
          </w:p>
        </w:tc>
        <w:tc>
          <w:tcPr>
            <w:tcW w:w="3176" w:type="dxa"/>
            <w:vMerge/>
            <w:tcBorders>
              <w:top w:val="single" w:sz="4" w:space="0" w:color="000000"/>
              <w:left w:val="single" w:sz="4" w:space="0" w:color="000000"/>
              <w:bottom w:val="single" w:sz="4" w:space="0" w:color="000000"/>
              <w:right w:val="single" w:sz="4" w:space="0" w:color="000000"/>
            </w:tcBorders>
            <w:vAlign w:val="center"/>
          </w:tcPr>
          <w:p w14:paraId="3C652028" w14:textId="77777777" w:rsidR="007C77A5" w:rsidRDefault="007C77A5">
            <w:pPr>
              <w:widowControl/>
              <w:spacing w:line="280" w:lineRule="exact"/>
              <w:jc w:val="left"/>
              <w:rPr>
                <w:rFonts w:ascii="宋体" w:hAnsi="宋体" w:cs="宋体"/>
                <w:color w:val="000000"/>
                <w:sz w:val="22"/>
                <w:szCs w:val="22"/>
              </w:rPr>
            </w:pPr>
          </w:p>
        </w:tc>
        <w:tc>
          <w:tcPr>
            <w:tcW w:w="480" w:type="dxa"/>
            <w:gridSpan w:val="2"/>
            <w:vMerge/>
            <w:tcBorders>
              <w:top w:val="single" w:sz="4" w:space="0" w:color="000000"/>
              <w:left w:val="single" w:sz="4" w:space="0" w:color="000000"/>
              <w:bottom w:val="single" w:sz="4" w:space="0" w:color="000000"/>
              <w:right w:val="single" w:sz="4" w:space="0" w:color="000000"/>
            </w:tcBorders>
            <w:vAlign w:val="center"/>
          </w:tcPr>
          <w:p w14:paraId="0E8F723B" w14:textId="77777777" w:rsidR="007C77A5" w:rsidRDefault="007C77A5">
            <w:pPr>
              <w:widowControl/>
              <w:spacing w:line="280" w:lineRule="exact"/>
              <w:jc w:val="left"/>
              <w:rPr>
                <w:rFonts w:ascii="宋体" w:hAnsi="宋体" w:cs="宋体"/>
                <w:color w:val="000000"/>
                <w:sz w:val="22"/>
                <w:szCs w:val="22"/>
              </w:rPr>
            </w:pPr>
          </w:p>
        </w:tc>
        <w:tc>
          <w:tcPr>
            <w:tcW w:w="515" w:type="dxa"/>
            <w:gridSpan w:val="2"/>
            <w:vMerge/>
            <w:tcBorders>
              <w:left w:val="single" w:sz="4" w:space="0" w:color="000000"/>
              <w:right w:val="single" w:sz="4" w:space="0" w:color="000000"/>
            </w:tcBorders>
            <w:vAlign w:val="center"/>
          </w:tcPr>
          <w:p w14:paraId="301DF0CA" w14:textId="77777777" w:rsidR="007C77A5" w:rsidRDefault="007C77A5">
            <w:pPr>
              <w:widowControl/>
              <w:spacing w:line="280" w:lineRule="exact"/>
              <w:jc w:val="left"/>
              <w:rPr>
                <w:rFonts w:ascii="宋体" w:hAnsi="宋体" w:cs="宋体"/>
                <w:color w:val="000000"/>
                <w:sz w:val="22"/>
                <w:szCs w:val="22"/>
              </w:rPr>
            </w:pPr>
          </w:p>
        </w:tc>
        <w:tc>
          <w:tcPr>
            <w:tcW w:w="532"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7AB476F"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审查</w:t>
            </w:r>
          </w:p>
        </w:tc>
        <w:tc>
          <w:tcPr>
            <w:tcW w:w="4426"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0E01CD4"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color w:val="000000"/>
                <w:sz w:val="22"/>
                <w:szCs w:val="22"/>
              </w:rPr>
              <w:t>2.</w:t>
            </w:r>
            <w:r>
              <w:rPr>
                <w:rFonts w:ascii="宋体" w:hAnsi="宋体" w:cs="宋体" w:hint="eastAsia"/>
                <w:color w:val="000000"/>
                <w:sz w:val="22"/>
                <w:szCs w:val="22"/>
              </w:rPr>
              <w:t>审查责任：</w:t>
            </w:r>
          </w:p>
        </w:tc>
        <w:tc>
          <w:tcPr>
            <w:tcW w:w="12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0BED100" w14:textId="77777777" w:rsidR="007C77A5" w:rsidRDefault="00000000">
            <w:pPr>
              <w:widowControl/>
              <w:spacing w:line="240" w:lineRule="exact"/>
              <w:jc w:val="center"/>
              <w:textAlignment w:val="center"/>
              <w:rPr>
                <w:rFonts w:ascii="宋体" w:hAnsi="宋体" w:cs="宋体"/>
                <w:color w:val="000000"/>
                <w:sz w:val="22"/>
                <w:szCs w:val="22"/>
              </w:rPr>
            </w:pPr>
            <w:r>
              <w:rPr>
                <w:rFonts w:ascii="宋体" w:cs="宋体" w:hint="eastAsia"/>
                <w:color w:val="000000"/>
                <w:sz w:val="22"/>
                <w:szCs w:val="22"/>
              </w:rPr>
              <w:t>交易科</w:t>
            </w:r>
          </w:p>
        </w:tc>
        <w:tc>
          <w:tcPr>
            <w:tcW w:w="52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364BA9F" w14:textId="77777777" w:rsidR="007C77A5" w:rsidRDefault="007C77A5">
            <w:pPr>
              <w:spacing w:line="280" w:lineRule="exact"/>
              <w:jc w:val="center"/>
              <w:rPr>
                <w:rFonts w:ascii="宋体" w:hAnsi="宋体" w:cs="宋体"/>
                <w:color w:val="000000"/>
                <w:sz w:val="22"/>
                <w:szCs w:val="22"/>
              </w:rPr>
            </w:pPr>
          </w:p>
        </w:tc>
        <w:tc>
          <w:tcPr>
            <w:tcW w:w="540" w:type="dxa"/>
            <w:gridSpan w:val="2"/>
            <w:vMerge/>
            <w:tcBorders>
              <w:left w:val="single" w:sz="4" w:space="0" w:color="000000"/>
              <w:right w:val="single" w:sz="4" w:space="0" w:color="000000"/>
            </w:tcBorders>
            <w:tcMar>
              <w:top w:w="15" w:type="dxa"/>
              <w:left w:w="15" w:type="dxa"/>
              <w:bottom w:w="15" w:type="dxa"/>
              <w:right w:w="15" w:type="dxa"/>
            </w:tcMar>
            <w:vAlign w:val="center"/>
          </w:tcPr>
          <w:p w14:paraId="7A586CDB" w14:textId="77777777" w:rsidR="007C77A5" w:rsidRDefault="007C77A5">
            <w:pPr>
              <w:spacing w:line="240" w:lineRule="exact"/>
              <w:jc w:val="center"/>
              <w:rPr>
                <w:rFonts w:ascii="宋体" w:hAnsi="宋体" w:cs="宋体"/>
                <w:color w:val="000000"/>
                <w:sz w:val="22"/>
                <w:szCs w:val="22"/>
              </w:rPr>
            </w:pPr>
          </w:p>
        </w:tc>
        <w:tc>
          <w:tcPr>
            <w:tcW w:w="705" w:type="dxa"/>
            <w:gridSpan w:val="2"/>
            <w:vMerge/>
            <w:tcBorders>
              <w:top w:val="single" w:sz="4" w:space="0" w:color="000000"/>
              <w:left w:val="single" w:sz="4" w:space="0" w:color="000000"/>
              <w:bottom w:val="single" w:sz="4" w:space="0" w:color="000000"/>
              <w:right w:val="single" w:sz="4" w:space="0" w:color="000000"/>
            </w:tcBorders>
            <w:vAlign w:val="center"/>
          </w:tcPr>
          <w:p w14:paraId="2D54FA95" w14:textId="77777777" w:rsidR="007C77A5" w:rsidRDefault="007C77A5">
            <w:pPr>
              <w:widowControl/>
              <w:jc w:val="left"/>
              <w:rPr>
                <w:rFonts w:ascii="宋体" w:hAnsi="宋体" w:cs="宋体"/>
                <w:color w:val="000000"/>
                <w:sz w:val="22"/>
                <w:szCs w:val="22"/>
              </w:rPr>
            </w:pPr>
          </w:p>
        </w:tc>
        <w:tc>
          <w:tcPr>
            <w:tcW w:w="708" w:type="dxa"/>
            <w:gridSpan w:val="2"/>
            <w:vMerge/>
            <w:tcBorders>
              <w:top w:val="single" w:sz="4" w:space="0" w:color="000000"/>
              <w:left w:val="single" w:sz="4" w:space="0" w:color="000000"/>
              <w:bottom w:val="single" w:sz="4" w:space="0" w:color="000000"/>
              <w:right w:val="single" w:sz="4" w:space="0" w:color="000000"/>
            </w:tcBorders>
            <w:vAlign w:val="center"/>
          </w:tcPr>
          <w:p w14:paraId="301DE4B2" w14:textId="77777777" w:rsidR="007C77A5" w:rsidRDefault="007C77A5">
            <w:pPr>
              <w:widowControl/>
              <w:jc w:val="left"/>
              <w:rPr>
                <w:rFonts w:ascii="宋体" w:hAnsi="宋体" w:cs="宋体"/>
                <w:color w:val="000000"/>
                <w:sz w:val="24"/>
              </w:rPr>
            </w:pPr>
          </w:p>
        </w:tc>
      </w:tr>
      <w:tr w:rsidR="007C77A5" w14:paraId="18EF93A7" w14:textId="77777777">
        <w:trPr>
          <w:gridAfter w:val="1"/>
          <w:wAfter w:w="195" w:type="dxa"/>
          <w:trHeight w:val="954"/>
        </w:trPr>
        <w:tc>
          <w:tcPr>
            <w:tcW w:w="617" w:type="dxa"/>
            <w:gridSpan w:val="2"/>
            <w:vMerge/>
            <w:tcBorders>
              <w:top w:val="single" w:sz="4" w:space="0" w:color="000000"/>
              <w:left w:val="single" w:sz="4" w:space="0" w:color="000000"/>
              <w:bottom w:val="single" w:sz="4" w:space="0" w:color="000000"/>
              <w:right w:val="single" w:sz="4" w:space="0" w:color="000000"/>
            </w:tcBorders>
            <w:vAlign w:val="center"/>
          </w:tcPr>
          <w:p w14:paraId="49460E64" w14:textId="77777777" w:rsidR="007C77A5" w:rsidRDefault="007C77A5">
            <w:pPr>
              <w:widowControl/>
              <w:spacing w:line="280" w:lineRule="exact"/>
              <w:jc w:val="left"/>
              <w:rPr>
                <w:rFonts w:ascii="宋体" w:hAnsi="宋体" w:cs="宋体"/>
                <w:color w:val="000000"/>
                <w:sz w:val="22"/>
                <w:szCs w:val="22"/>
              </w:rPr>
            </w:pPr>
          </w:p>
        </w:tc>
        <w:tc>
          <w:tcPr>
            <w:tcW w:w="1064" w:type="dxa"/>
            <w:gridSpan w:val="3"/>
            <w:vMerge/>
            <w:tcBorders>
              <w:left w:val="single" w:sz="4" w:space="0" w:color="000000"/>
              <w:right w:val="single" w:sz="4" w:space="0" w:color="000000"/>
            </w:tcBorders>
            <w:vAlign w:val="center"/>
          </w:tcPr>
          <w:p w14:paraId="1FA2F1A4" w14:textId="77777777" w:rsidR="007C77A5" w:rsidRDefault="007C77A5">
            <w:pPr>
              <w:widowControl/>
              <w:spacing w:line="280" w:lineRule="exact"/>
              <w:jc w:val="left"/>
              <w:rPr>
                <w:rFonts w:ascii="宋体" w:hAnsi="宋体" w:cs="宋体"/>
                <w:color w:val="000000"/>
                <w:sz w:val="22"/>
                <w:szCs w:val="22"/>
              </w:rPr>
            </w:pPr>
          </w:p>
        </w:tc>
        <w:tc>
          <w:tcPr>
            <w:tcW w:w="3176" w:type="dxa"/>
            <w:vMerge/>
            <w:tcBorders>
              <w:top w:val="single" w:sz="4" w:space="0" w:color="000000"/>
              <w:left w:val="single" w:sz="4" w:space="0" w:color="000000"/>
              <w:bottom w:val="single" w:sz="4" w:space="0" w:color="000000"/>
              <w:right w:val="single" w:sz="4" w:space="0" w:color="000000"/>
            </w:tcBorders>
            <w:vAlign w:val="center"/>
          </w:tcPr>
          <w:p w14:paraId="491CD5DA" w14:textId="77777777" w:rsidR="007C77A5" w:rsidRDefault="007C77A5">
            <w:pPr>
              <w:widowControl/>
              <w:spacing w:line="280" w:lineRule="exact"/>
              <w:jc w:val="left"/>
              <w:rPr>
                <w:rFonts w:ascii="宋体" w:hAnsi="宋体" w:cs="宋体"/>
                <w:color w:val="000000"/>
                <w:sz w:val="22"/>
                <w:szCs w:val="22"/>
              </w:rPr>
            </w:pPr>
          </w:p>
        </w:tc>
        <w:tc>
          <w:tcPr>
            <w:tcW w:w="480" w:type="dxa"/>
            <w:gridSpan w:val="2"/>
            <w:vMerge/>
            <w:tcBorders>
              <w:top w:val="single" w:sz="4" w:space="0" w:color="000000"/>
              <w:left w:val="single" w:sz="4" w:space="0" w:color="000000"/>
              <w:bottom w:val="single" w:sz="4" w:space="0" w:color="000000"/>
              <w:right w:val="single" w:sz="4" w:space="0" w:color="000000"/>
            </w:tcBorders>
            <w:vAlign w:val="center"/>
          </w:tcPr>
          <w:p w14:paraId="7244EBA7" w14:textId="77777777" w:rsidR="007C77A5" w:rsidRDefault="007C77A5">
            <w:pPr>
              <w:widowControl/>
              <w:spacing w:line="280" w:lineRule="exact"/>
              <w:jc w:val="left"/>
              <w:rPr>
                <w:rFonts w:ascii="宋体" w:hAnsi="宋体" w:cs="宋体"/>
                <w:color w:val="000000"/>
                <w:sz w:val="22"/>
                <w:szCs w:val="22"/>
              </w:rPr>
            </w:pPr>
          </w:p>
        </w:tc>
        <w:tc>
          <w:tcPr>
            <w:tcW w:w="515" w:type="dxa"/>
            <w:gridSpan w:val="2"/>
            <w:vMerge/>
            <w:tcBorders>
              <w:left w:val="single" w:sz="4" w:space="0" w:color="000000"/>
              <w:right w:val="single" w:sz="4" w:space="0" w:color="000000"/>
            </w:tcBorders>
            <w:vAlign w:val="center"/>
          </w:tcPr>
          <w:p w14:paraId="59114F3E" w14:textId="77777777" w:rsidR="007C77A5" w:rsidRDefault="007C77A5">
            <w:pPr>
              <w:widowControl/>
              <w:spacing w:line="280" w:lineRule="exact"/>
              <w:jc w:val="left"/>
              <w:rPr>
                <w:rFonts w:ascii="宋体" w:hAnsi="宋体" w:cs="宋体"/>
                <w:color w:val="000000"/>
                <w:sz w:val="22"/>
                <w:szCs w:val="22"/>
              </w:rPr>
            </w:pPr>
          </w:p>
        </w:tc>
        <w:tc>
          <w:tcPr>
            <w:tcW w:w="532"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819D4D2"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决定</w:t>
            </w:r>
          </w:p>
        </w:tc>
        <w:tc>
          <w:tcPr>
            <w:tcW w:w="4426"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20620DA"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color w:val="000000"/>
                <w:sz w:val="22"/>
                <w:szCs w:val="22"/>
              </w:rPr>
              <w:t>3.</w:t>
            </w:r>
            <w:r>
              <w:rPr>
                <w:rFonts w:ascii="宋体" w:hAnsi="宋体" w:cs="宋体" w:hint="eastAsia"/>
                <w:color w:val="000000"/>
                <w:sz w:val="22"/>
                <w:szCs w:val="22"/>
              </w:rPr>
              <w:t>决定责任：</w:t>
            </w:r>
          </w:p>
        </w:tc>
        <w:tc>
          <w:tcPr>
            <w:tcW w:w="12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0273D9D" w14:textId="77777777" w:rsidR="007C77A5" w:rsidRDefault="00000000">
            <w:pPr>
              <w:widowControl/>
              <w:spacing w:line="240" w:lineRule="exact"/>
              <w:jc w:val="center"/>
              <w:textAlignment w:val="center"/>
              <w:rPr>
                <w:rFonts w:ascii="宋体" w:hAnsi="宋体" w:cs="宋体"/>
                <w:color w:val="000000"/>
                <w:sz w:val="22"/>
                <w:szCs w:val="22"/>
              </w:rPr>
            </w:pPr>
            <w:r>
              <w:rPr>
                <w:rFonts w:ascii="宋体" w:cs="宋体" w:hint="eastAsia"/>
                <w:color w:val="000000"/>
                <w:sz w:val="22"/>
                <w:szCs w:val="22"/>
              </w:rPr>
              <w:t>交易科</w:t>
            </w:r>
          </w:p>
        </w:tc>
        <w:tc>
          <w:tcPr>
            <w:tcW w:w="52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C737186" w14:textId="77777777" w:rsidR="007C77A5" w:rsidRDefault="007C77A5">
            <w:pPr>
              <w:spacing w:line="280" w:lineRule="exact"/>
              <w:rPr>
                <w:rFonts w:ascii="宋体" w:hAnsi="宋体" w:cs="宋体"/>
                <w:color w:val="000000"/>
                <w:sz w:val="22"/>
                <w:szCs w:val="22"/>
              </w:rPr>
            </w:pPr>
          </w:p>
        </w:tc>
        <w:tc>
          <w:tcPr>
            <w:tcW w:w="540" w:type="dxa"/>
            <w:gridSpan w:val="2"/>
            <w:vMerge/>
            <w:tcBorders>
              <w:left w:val="single" w:sz="4" w:space="0" w:color="000000"/>
              <w:right w:val="single" w:sz="4" w:space="0" w:color="000000"/>
            </w:tcBorders>
            <w:tcMar>
              <w:top w:w="15" w:type="dxa"/>
              <w:left w:w="15" w:type="dxa"/>
              <w:bottom w:w="15" w:type="dxa"/>
              <w:right w:w="15" w:type="dxa"/>
            </w:tcMar>
            <w:vAlign w:val="center"/>
          </w:tcPr>
          <w:p w14:paraId="13D6F215" w14:textId="77777777" w:rsidR="007C77A5" w:rsidRDefault="007C77A5">
            <w:pPr>
              <w:spacing w:line="240" w:lineRule="exact"/>
              <w:jc w:val="center"/>
              <w:rPr>
                <w:rFonts w:ascii="宋体" w:hAnsi="宋体" w:cs="宋体"/>
                <w:color w:val="000000"/>
                <w:sz w:val="22"/>
                <w:szCs w:val="22"/>
              </w:rPr>
            </w:pPr>
          </w:p>
        </w:tc>
        <w:tc>
          <w:tcPr>
            <w:tcW w:w="705" w:type="dxa"/>
            <w:gridSpan w:val="2"/>
            <w:vMerge/>
            <w:tcBorders>
              <w:top w:val="single" w:sz="4" w:space="0" w:color="000000"/>
              <w:left w:val="single" w:sz="4" w:space="0" w:color="000000"/>
              <w:bottom w:val="single" w:sz="4" w:space="0" w:color="000000"/>
              <w:right w:val="single" w:sz="4" w:space="0" w:color="000000"/>
            </w:tcBorders>
            <w:vAlign w:val="center"/>
          </w:tcPr>
          <w:p w14:paraId="3811BF49" w14:textId="77777777" w:rsidR="007C77A5" w:rsidRDefault="007C77A5">
            <w:pPr>
              <w:widowControl/>
              <w:jc w:val="left"/>
              <w:rPr>
                <w:rFonts w:ascii="宋体" w:hAnsi="宋体" w:cs="宋体"/>
                <w:color w:val="000000"/>
                <w:sz w:val="22"/>
                <w:szCs w:val="22"/>
              </w:rPr>
            </w:pPr>
          </w:p>
        </w:tc>
        <w:tc>
          <w:tcPr>
            <w:tcW w:w="708" w:type="dxa"/>
            <w:gridSpan w:val="2"/>
            <w:vMerge/>
            <w:tcBorders>
              <w:top w:val="single" w:sz="4" w:space="0" w:color="000000"/>
              <w:left w:val="single" w:sz="4" w:space="0" w:color="000000"/>
              <w:bottom w:val="single" w:sz="4" w:space="0" w:color="000000"/>
              <w:right w:val="single" w:sz="4" w:space="0" w:color="000000"/>
            </w:tcBorders>
            <w:vAlign w:val="center"/>
          </w:tcPr>
          <w:p w14:paraId="1BE41B14" w14:textId="77777777" w:rsidR="007C77A5" w:rsidRDefault="007C77A5">
            <w:pPr>
              <w:widowControl/>
              <w:jc w:val="left"/>
              <w:rPr>
                <w:rFonts w:ascii="宋体" w:hAnsi="宋体" w:cs="宋体"/>
                <w:color w:val="000000"/>
                <w:sz w:val="24"/>
              </w:rPr>
            </w:pPr>
          </w:p>
        </w:tc>
      </w:tr>
      <w:tr w:rsidR="007C77A5" w14:paraId="5AF5B88E" w14:textId="77777777">
        <w:trPr>
          <w:gridAfter w:val="1"/>
          <w:wAfter w:w="195" w:type="dxa"/>
          <w:trHeight w:val="711"/>
        </w:trPr>
        <w:tc>
          <w:tcPr>
            <w:tcW w:w="617" w:type="dxa"/>
            <w:gridSpan w:val="2"/>
            <w:vMerge/>
            <w:tcBorders>
              <w:top w:val="single" w:sz="4" w:space="0" w:color="000000"/>
              <w:left w:val="single" w:sz="4" w:space="0" w:color="000000"/>
              <w:bottom w:val="single" w:sz="4" w:space="0" w:color="000000"/>
              <w:right w:val="single" w:sz="4" w:space="0" w:color="000000"/>
            </w:tcBorders>
            <w:vAlign w:val="center"/>
          </w:tcPr>
          <w:p w14:paraId="3A0028C9" w14:textId="77777777" w:rsidR="007C77A5" w:rsidRDefault="007C77A5">
            <w:pPr>
              <w:widowControl/>
              <w:spacing w:line="280" w:lineRule="exact"/>
              <w:jc w:val="left"/>
              <w:rPr>
                <w:rFonts w:ascii="宋体" w:hAnsi="宋体" w:cs="宋体"/>
                <w:color w:val="000000"/>
                <w:sz w:val="22"/>
                <w:szCs w:val="22"/>
              </w:rPr>
            </w:pPr>
          </w:p>
        </w:tc>
        <w:tc>
          <w:tcPr>
            <w:tcW w:w="1064" w:type="dxa"/>
            <w:gridSpan w:val="3"/>
            <w:vMerge/>
            <w:tcBorders>
              <w:left w:val="single" w:sz="4" w:space="0" w:color="000000"/>
              <w:bottom w:val="single" w:sz="4" w:space="0" w:color="000000"/>
              <w:right w:val="single" w:sz="4" w:space="0" w:color="000000"/>
            </w:tcBorders>
            <w:vAlign w:val="center"/>
          </w:tcPr>
          <w:p w14:paraId="33298CEC" w14:textId="77777777" w:rsidR="007C77A5" w:rsidRDefault="007C77A5">
            <w:pPr>
              <w:widowControl/>
              <w:spacing w:line="280" w:lineRule="exact"/>
              <w:jc w:val="left"/>
              <w:rPr>
                <w:rFonts w:ascii="宋体" w:hAnsi="宋体" w:cs="宋体"/>
                <w:color w:val="000000"/>
                <w:sz w:val="22"/>
                <w:szCs w:val="22"/>
              </w:rPr>
            </w:pPr>
          </w:p>
        </w:tc>
        <w:tc>
          <w:tcPr>
            <w:tcW w:w="3176" w:type="dxa"/>
            <w:vMerge/>
            <w:tcBorders>
              <w:top w:val="single" w:sz="4" w:space="0" w:color="000000"/>
              <w:left w:val="single" w:sz="4" w:space="0" w:color="000000"/>
              <w:bottom w:val="single" w:sz="4" w:space="0" w:color="000000"/>
              <w:right w:val="single" w:sz="4" w:space="0" w:color="000000"/>
            </w:tcBorders>
            <w:vAlign w:val="center"/>
          </w:tcPr>
          <w:p w14:paraId="5C1014C5" w14:textId="77777777" w:rsidR="007C77A5" w:rsidRDefault="007C77A5">
            <w:pPr>
              <w:widowControl/>
              <w:spacing w:line="280" w:lineRule="exact"/>
              <w:jc w:val="left"/>
              <w:rPr>
                <w:rFonts w:ascii="宋体" w:hAnsi="宋体" w:cs="宋体"/>
                <w:color w:val="000000"/>
                <w:sz w:val="22"/>
                <w:szCs w:val="22"/>
              </w:rPr>
            </w:pPr>
          </w:p>
        </w:tc>
        <w:tc>
          <w:tcPr>
            <w:tcW w:w="480" w:type="dxa"/>
            <w:gridSpan w:val="2"/>
            <w:vMerge/>
            <w:tcBorders>
              <w:top w:val="single" w:sz="4" w:space="0" w:color="000000"/>
              <w:left w:val="single" w:sz="4" w:space="0" w:color="000000"/>
              <w:bottom w:val="single" w:sz="4" w:space="0" w:color="000000"/>
              <w:right w:val="single" w:sz="4" w:space="0" w:color="000000"/>
            </w:tcBorders>
            <w:vAlign w:val="center"/>
          </w:tcPr>
          <w:p w14:paraId="6FF9BE01" w14:textId="77777777" w:rsidR="007C77A5" w:rsidRDefault="007C77A5">
            <w:pPr>
              <w:widowControl/>
              <w:spacing w:line="280" w:lineRule="exact"/>
              <w:jc w:val="left"/>
              <w:rPr>
                <w:rFonts w:ascii="宋体" w:hAnsi="宋体" w:cs="宋体"/>
                <w:color w:val="000000"/>
                <w:sz w:val="22"/>
                <w:szCs w:val="22"/>
              </w:rPr>
            </w:pPr>
          </w:p>
        </w:tc>
        <w:tc>
          <w:tcPr>
            <w:tcW w:w="515" w:type="dxa"/>
            <w:gridSpan w:val="2"/>
            <w:vMerge/>
            <w:tcBorders>
              <w:left w:val="single" w:sz="4" w:space="0" w:color="000000"/>
              <w:bottom w:val="single" w:sz="4" w:space="0" w:color="000000"/>
              <w:right w:val="single" w:sz="4" w:space="0" w:color="000000"/>
            </w:tcBorders>
            <w:vAlign w:val="center"/>
          </w:tcPr>
          <w:p w14:paraId="5AFB108B" w14:textId="77777777" w:rsidR="007C77A5" w:rsidRDefault="007C77A5">
            <w:pPr>
              <w:widowControl/>
              <w:spacing w:line="280" w:lineRule="exact"/>
              <w:jc w:val="left"/>
              <w:rPr>
                <w:rFonts w:ascii="宋体" w:hAnsi="宋体" w:cs="宋体"/>
                <w:color w:val="000000"/>
                <w:sz w:val="22"/>
                <w:szCs w:val="22"/>
              </w:rPr>
            </w:pPr>
          </w:p>
        </w:tc>
        <w:tc>
          <w:tcPr>
            <w:tcW w:w="532" w:type="dxa"/>
            <w:gridSpan w:val="2"/>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6CB678CA"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送达</w:t>
            </w:r>
          </w:p>
        </w:tc>
        <w:tc>
          <w:tcPr>
            <w:tcW w:w="4426" w:type="dxa"/>
            <w:gridSpan w:val="3"/>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2F44C47C"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color w:val="000000"/>
                <w:sz w:val="22"/>
                <w:szCs w:val="22"/>
              </w:rPr>
              <w:t>4.</w:t>
            </w:r>
            <w:r>
              <w:rPr>
                <w:rFonts w:ascii="宋体" w:hAnsi="宋体" w:cs="宋体" w:hint="eastAsia"/>
                <w:color w:val="000000"/>
                <w:sz w:val="22"/>
                <w:szCs w:val="22"/>
              </w:rPr>
              <w:t>送达责任：</w:t>
            </w:r>
          </w:p>
        </w:tc>
        <w:tc>
          <w:tcPr>
            <w:tcW w:w="1292"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7C32A07C" w14:textId="77777777" w:rsidR="007C77A5" w:rsidRDefault="00000000">
            <w:pPr>
              <w:widowControl/>
              <w:spacing w:line="240" w:lineRule="exact"/>
              <w:jc w:val="center"/>
              <w:textAlignment w:val="center"/>
              <w:rPr>
                <w:sz w:val="22"/>
                <w:szCs w:val="22"/>
              </w:rPr>
            </w:pPr>
            <w:r>
              <w:rPr>
                <w:rFonts w:ascii="宋体" w:cs="宋体" w:hint="eastAsia"/>
                <w:color w:val="000000"/>
                <w:sz w:val="22"/>
                <w:szCs w:val="22"/>
              </w:rPr>
              <w:t>交易科</w:t>
            </w:r>
          </w:p>
        </w:tc>
        <w:tc>
          <w:tcPr>
            <w:tcW w:w="525" w:type="dxa"/>
            <w:gridSpan w:val="2"/>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3D43B447" w14:textId="77777777" w:rsidR="007C77A5" w:rsidRDefault="007C77A5">
            <w:pPr>
              <w:spacing w:line="280" w:lineRule="exact"/>
              <w:jc w:val="center"/>
              <w:rPr>
                <w:rFonts w:ascii="宋体" w:hAnsi="宋体" w:cs="宋体"/>
                <w:color w:val="000000"/>
                <w:sz w:val="22"/>
                <w:szCs w:val="22"/>
              </w:rPr>
            </w:pPr>
          </w:p>
        </w:tc>
        <w:tc>
          <w:tcPr>
            <w:tcW w:w="540" w:type="dxa"/>
            <w:gridSpan w:val="2"/>
            <w:vMerge/>
            <w:tcBorders>
              <w:left w:val="single" w:sz="4" w:space="0" w:color="000000"/>
              <w:right w:val="single" w:sz="4" w:space="0" w:color="000000"/>
            </w:tcBorders>
            <w:tcMar>
              <w:top w:w="15" w:type="dxa"/>
              <w:left w:w="15" w:type="dxa"/>
              <w:bottom w:w="15" w:type="dxa"/>
              <w:right w:w="15" w:type="dxa"/>
            </w:tcMar>
            <w:vAlign w:val="center"/>
          </w:tcPr>
          <w:p w14:paraId="6967CBC0" w14:textId="77777777" w:rsidR="007C77A5" w:rsidRDefault="007C77A5">
            <w:pPr>
              <w:spacing w:line="240" w:lineRule="exact"/>
              <w:jc w:val="center"/>
              <w:rPr>
                <w:rFonts w:ascii="宋体" w:hAnsi="宋体" w:cs="宋体"/>
                <w:color w:val="000000"/>
                <w:sz w:val="22"/>
                <w:szCs w:val="22"/>
              </w:rPr>
            </w:pPr>
          </w:p>
        </w:tc>
        <w:tc>
          <w:tcPr>
            <w:tcW w:w="705" w:type="dxa"/>
            <w:gridSpan w:val="2"/>
            <w:vMerge/>
            <w:tcBorders>
              <w:top w:val="single" w:sz="4" w:space="0" w:color="000000"/>
              <w:left w:val="single" w:sz="4" w:space="0" w:color="000000"/>
              <w:bottom w:val="single" w:sz="4" w:space="0" w:color="000000"/>
              <w:right w:val="single" w:sz="4" w:space="0" w:color="000000"/>
            </w:tcBorders>
            <w:vAlign w:val="center"/>
          </w:tcPr>
          <w:p w14:paraId="4E007B49" w14:textId="77777777" w:rsidR="007C77A5" w:rsidRDefault="007C77A5">
            <w:pPr>
              <w:widowControl/>
              <w:jc w:val="left"/>
              <w:rPr>
                <w:rFonts w:ascii="宋体" w:hAnsi="宋体" w:cs="宋体"/>
                <w:color w:val="000000"/>
                <w:sz w:val="22"/>
                <w:szCs w:val="22"/>
              </w:rPr>
            </w:pPr>
          </w:p>
        </w:tc>
        <w:tc>
          <w:tcPr>
            <w:tcW w:w="708" w:type="dxa"/>
            <w:gridSpan w:val="2"/>
            <w:vMerge/>
            <w:tcBorders>
              <w:top w:val="single" w:sz="4" w:space="0" w:color="000000"/>
              <w:left w:val="single" w:sz="4" w:space="0" w:color="000000"/>
              <w:bottom w:val="single" w:sz="4" w:space="0" w:color="000000"/>
              <w:right w:val="single" w:sz="4" w:space="0" w:color="000000"/>
            </w:tcBorders>
            <w:vAlign w:val="center"/>
          </w:tcPr>
          <w:p w14:paraId="03868700" w14:textId="77777777" w:rsidR="007C77A5" w:rsidRDefault="007C77A5">
            <w:pPr>
              <w:widowControl/>
              <w:jc w:val="left"/>
              <w:rPr>
                <w:rFonts w:ascii="宋体" w:hAnsi="宋体" w:cs="宋体"/>
                <w:color w:val="000000"/>
                <w:sz w:val="24"/>
              </w:rPr>
            </w:pPr>
          </w:p>
        </w:tc>
      </w:tr>
      <w:tr w:rsidR="007C77A5" w14:paraId="1DD9201F" w14:textId="77777777">
        <w:trPr>
          <w:gridAfter w:val="1"/>
          <w:wAfter w:w="195" w:type="dxa"/>
          <w:trHeight w:val="937"/>
        </w:trPr>
        <w:tc>
          <w:tcPr>
            <w:tcW w:w="617" w:type="dxa"/>
            <w:gridSpan w:val="2"/>
            <w:vMerge/>
            <w:tcBorders>
              <w:top w:val="single" w:sz="4" w:space="0" w:color="000000"/>
              <w:left w:val="single" w:sz="4" w:space="0" w:color="000000"/>
              <w:bottom w:val="single" w:sz="4" w:space="0" w:color="000000"/>
              <w:right w:val="single" w:sz="4" w:space="0" w:color="000000"/>
            </w:tcBorders>
            <w:vAlign w:val="center"/>
          </w:tcPr>
          <w:p w14:paraId="1FB60A36" w14:textId="77777777" w:rsidR="007C77A5" w:rsidRDefault="007C77A5">
            <w:pPr>
              <w:widowControl/>
              <w:spacing w:line="280" w:lineRule="exact"/>
              <w:jc w:val="left"/>
              <w:rPr>
                <w:rFonts w:ascii="宋体" w:hAnsi="宋体" w:cs="宋体"/>
                <w:color w:val="000000"/>
                <w:sz w:val="22"/>
                <w:szCs w:val="22"/>
              </w:rPr>
            </w:pPr>
          </w:p>
        </w:tc>
        <w:tc>
          <w:tcPr>
            <w:tcW w:w="1064" w:type="dxa"/>
            <w:gridSpan w:val="3"/>
            <w:vMerge/>
            <w:tcBorders>
              <w:left w:val="single" w:sz="4" w:space="0" w:color="000000"/>
              <w:bottom w:val="single" w:sz="4" w:space="0" w:color="000000"/>
              <w:right w:val="single" w:sz="4" w:space="0" w:color="000000"/>
            </w:tcBorders>
            <w:vAlign w:val="center"/>
          </w:tcPr>
          <w:p w14:paraId="25B27F4D" w14:textId="77777777" w:rsidR="007C77A5" w:rsidRDefault="007C77A5">
            <w:pPr>
              <w:widowControl/>
              <w:spacing w:line="280" w:lineRule="exact"/>
              <w:jc w:val="left"/>
              <w:rPr>
                <w:rFonts w:ascii="宋体" w:hAnsi="宋体" w:cs="宋体"/>
                <w:color w:val="000000"/>
                <w:sz w:val="22"/>
                <w:szCs w:val="22"/>
              </w:rPr>
            </w:pPr>
          </w:p>
        </w:tc>
        <w:tc>
          <w:tcPr>
            <w:tcW w:w="3176" w:type="dxa"/>
            <w:vMerge/>
            <w:tcBorders>
              <w:top w:val="single" w:sz="4" w:space="0" w:color="000000"/>
              <w:left w:val="single" w:sz="4" w:space="0" w:color="000000"/>
              <w:bottom w:val="single" w:sz="4" w:space="0" w:color="000000"/>
              <w:right w:val="single" w:sz="4" w:space="0" w:color="000000"/>
            </w:tcBorders>
            <w:vAlign w:val="center"/>
          </w:tcPr>
          <w:p w14:paraId="4BCA83F7" w14:textId="77777777" w:rsidR="007C77A5" w:rsidRDefault="007C77A5">
            <w:pPr>
              <w:widowControl/>
              <w:spacing w:line="280" w:lineRule="exact"/>
              <w:jc w:val="left"/>
              <w:rPr>
                <w:rFonts w:ascii="宋体" w:hAnsi="宋体" w:cs="宋体"/>
                <w:color w:val="000000"/>
                <w:sz w:val="22"/>
                <w:szCs w:val="22"/>
              </w:rPr>
            </w:pPr>
          </w:p>
        </w:tc>
        <w:tc>
          <w:tcPr>
            <w:tcW w:w="480" w:type="dxa"/>
            <w:gridSpan w:val="2"/>
            <w:vMerge/>
            <w:tcBorders>
              <w:top w:val="single" w:sz="4" w:space="0" w:color="000000"/>
              <w:left w:val="single" w:sz="4" w:space="0" w:color="000000"/>
              <w:bottom w:val="single" w:sz="4" w:space="0" w:color="000000"/>
              <w:right w:val="single" w:sz="4" w:space="0" w:color="000000"/>
            </w:tcBorders>
            <w:vAlign w:val="center"/>
          </w:tcPr>
          <w:p w14:paraId="33357026" w14:textId="77777777" w:rsidR="007C77A5" w:rsidRDefault="007C77A5">
            <w:pPr>
              <w:widowControl/>
              <w:spacing w:line="280" w:lineRule="exact"/>
              <w:jc w:val="left"/>
              <w:rPr>
                <w:rFonts w:ascii="宋体" w:hAnsi="宋体" w:cs="宋体"/>
                <w:color w:val="000000"/>
                <w:sz w:val="22"/>
                <w:szCs w:val="22"/>
              </w:rPr>
            </w:pPr>
          </w:p>
        </w:tc>
        <w:tc>
          <w:tcPr>
            <w:tcW w:w="515" w:type="dxa"/>
            <w:gridSpan w:val="2"/>
            <w:vMerge/>
            <w:tcBorders>
              <w:left w:val="single" w:sz="4" w:space="0" w:color="000000"/>
              <w:bottom w:val="single" w:sz="4" w:space="0" w:color="000000"/>
              <w:right w:val="single" w:sz="4" w:space="0" w:color="000000"/>
            </w:tcBorders>
            <w:vAlign w:val="center"/>
          </w:tcPr>
          <w:p w14:paraId="241C3E58" w14:textId="77777777" w:rsidR="007C77A5" w:rsidRDefault="007C77A5">
            <w:pPr>
              <w:widowControl/>
              <w:spacing w:line="280" w:lineRule="exact"/>
              <w:jc w:val="left"/>
              <w:rPr>
                <w:rFonts w:ascii="宋体" w:hAnsi="宋体" w:cs="宋体"/>
                <w:color w:val="000000"/>
                <w:sz w:val="22"/>
                <w:szCs w:val="22"/>
              </w:rPr>
            </w:pPr>
          </w:p>
        </w:tc>
        <w:tc>
          <w:tcPr>
            <w:tcW w:w="532" w:type="dxa"/>
            <w:gridSpan w:val="2"/>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6A9075F5"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事后监管</w:t>
            </w:r>
          </w:p>
        </w:tc>
        <w:tc>
          <w:tcPr>
            <w:tcW w:w="4426" w:type="dxa"/>
            <w:gridSpan w:val="3"/>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430A167D"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color w:val="000000"/>
                <w:sz w:val="22"/>
                <w:szCs w:val="22"/>
              </w:rPr>
              <w:t>5.</w:t>
            </w:r>
            <w:r>
              <w:rPr>
                <w:rFonts w:ascii="宋体" w:hAnsi="宋体" w:cs="宋体" w:hint="eastAsia"/>
                <w:color w:val="000000"/>
                <w:sz w:val="22"/>
                <w:szCs w:val="22"/>
              </w:rPr>
              <w:t>事后监管责任：</w:t>
            </w:r>
          </w:p>
        </w:tc>
        <w:tc>
          <w:tcPr>
            <w:tcW w:w="1292"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750D951F" w14:textId="77777777" w:rsidR="007C77A5" w:rsidRDefault="00000000">
            <w:pPr>
              <w:widowControl/>
              <w:spacing w:line="240" w:lineRule="exact"/>
              <w:jc w:val="center"/>
              <w:textAlignment w:val="center"/>
              <w:rPr>
                <w:sz w:val="22"/>
                <w:szCs w:val="22"/>
              </w:rPr>
            </w:pPr>
            <w:r>
              <w:rPr>
                <w:rFonts w:ascii="宋体" w:cs="宋体" w:hint="eastAsia"/>
                <w:color w:val="000000"/>
                <w:sz w:val="22"/>
                <w:szCs w:val="22"/>
              </w:rPr>
              <w:t>交易科</w:t>
            </w:r>
          </w:p>
        </w:tc>
        <w:tc>
          <w:tcPr>
            <w:tcW w:w="525" w:type="dxa"/>
            <w:gridSpan w:val="2"/>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251EACB1" w14:textId="77777777" w:rsidR="007C77A5" w:rsidRDefault="007C77A5">
            <w:pPr>
              <w:spacing w:line="280" w:lineRule="exact"/>
              <w:jc w:val="center"/>
              <w:rPr>
                <w:rFonts w:ascii="宋体" w:hAnsi="宋体" w:cs="宋体"/>
                <w:color w:val="000000"/>
                <w:sz w:val="22"/>
                <w:szCs w:val="22"/>
              </w:rPr>
            </w:pPr>
          </w:p>
        </w:tc>
        <w:tc>
          <w:tcPr>
            <w:tcW w:w="540" w:type="dxa"/>
            <w:gridSpan w:val="2"/>
            <w:vMerge/>
            <w:tcBorders>
              <w:left w:val="single" w:sz="4" w:space="0" w:color="000000"/>
              <w:bottom w:val="single" w:sz="4" w:space="0" w:color="000000"/>
              <w:right w:val="single" w:sz="4" w:space="0" w:color="000000"/>
            </w:tcBorders>
            <w:tcMar>
              <w:top w:w="15" w:type="dxa"/>
              <w:left w:w="15" w:type="dxa"/>
              <w:bottom w:w="15" w:type="dxa"/>
              <w:right w:w="15" w:type="dxa"/>
            </w:tcMar>
            <w:vAlign w:val="center"/>
          </w:tcPr>
          <w:p w14:paraId="24D3C178" w14:textId="77777777" w:rsidR="007C77A5" w:rsidRDefault="007C77A5">
            <w:pPr>
              <w:spacing w:line="240" w:lineRule="exact"/>
              <w:jc w:val="center"/>
              <w:rPr>
                <w:rFonts w:ascii="宋体" w:hAnsi="宋体" w:cs="宋体"/>
                <w:color w:val="000000"/>
                <w:sz w:val="22"/>
                <w:szCs w:val="22"/>
              </w:rPr>
            </w:pPr>
          </w:p>
        </w:tc>
        <w:tc>
          <w:tcPr>
            <w:tcW w:w="705" w:type="dxa"/>
            <w:gridSpan w:val="2"/>
            <w:vMerge/>
            <w:tcBorders>
              <w:top w:val="single" w:sz="4" w:space="0" w:color="000000"/>
              <w:left w:val="single" w:sz="4" w:space="0" w:color="000000"/>
              <w:bottom w:val="single" w:sz="4" w:space="0" w:color="000000"/>
              <w:right w:val="single" w:sz="4" w:space="0" w:color="000000"/>
            </w:tcBorders>
            <w:vAlign w:val="center"/>
          </w:tcPr>
          <w:p w14:paraId="6AB1D0CA" w14:textId="77777777" w:rsidR="007C77A5" w:rsidRDefault="007C77A5">
            <w:pPr>
              <w:widowControl/>
              <w:jc w:val="left"/>
              <w:rPr>
                <w:rFonts w:ascii="宋体" w:hAnsi="宋体" w:cs="宋体"/>
                <w:color w:val="000000"/>
                <w:sz w:val="22"/>
                <w:szCs w:val="22"/>
              </w:rPr>
            </w:pPr>
          </w:p>
        </w:tc>
        <w:tc>
          <w:tcPr>
            <w:tcW w:w="708" w:type="dxa"/>
            <w:gridSpan w:val="2"/>
            <w:vMerge/>
            <w:tcBorders>
              <w:top w:val="single" w:sz="4" w:space="0" w:color="000000"/>
              <w:left w:val="single" w:sz="4" w:space="0" w:color="000000"/>
              <w:bottom w:val="single" w:sz="4" w:space="0" w:color="000000"/>
              <w:right w:val="single" w:sz="4" w:space="0" w:color="000000"/>
            </w:tcBorders>
            <w:vAlign w:val="center"/>
          </w:tcPr>
          <w:p w14:paraId="42A3B810" w14:textId="77777777" w:rsidR="007C77A5" w:rsidRDefault="007C77A5">
            <w:pPr>
              <w:widowControl/>
              <w:jc w:val="left"/>
              <w:rPr>
                <w:rFonts w:ascii="宋体" w:hAnsi="宋体" w:cs="宋体"/>
                <w:color w:val="000000"/>
                <w:sz w:val="24"/>
              </w:rPr>
            </w:pPr>
          </w:p>
        </w:tc>
      </w:tr>
      <w:tr w:rsidR="007C77A5" w14:paraId="3473DFBC" w14:textId="77777777">
        <w:trPr>
          <w:gridAfter w:val="1"/>
          <w:wAfter w:w="195" w:type="dxa"/>
          <w:trHeight w:val="370"/>
        </w:trPr>
        <w:tc>
          <w:tcPr>
            <w:tcW w:w="14580" w:type="dxa"/>
            <w:gridSpan w:val="24"/>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tbl>
            <w:tblPr>
              <w:tblW w:w="14955" w:type="dxa"/>
              <w:tblBorders>
                <w:insideH w:val="none" w:sz="4" w:space="0" w:color="auto"/>
                <w:insideV w:val="none" w:sz="4" w:space="0" w:color="auto"/>
              </w:tblBorders>
              <w:tblLayout w:type="fixed"/>
              <w:tblCellMar>
                <w:left w:w="0" w:type="dxa"/>
                <w:right w:w="0" w:type="dxa"/>
              </w:tblCellMar>
              <w:tblLook w:val="04A0" w:firstRow="1" w:lastRow="0" w:firstColumn="1" w:lastColumn="0" w:noHBand="0" w:noVBand="1"/>
            </w:tblPr>
            <w:tblGrid>
              <w:gridCol w:w="14955"/>
            </w:tblGrid>
            <w:tr w:rsidR="007C77A5" w14:paraId="216C27A4" w14:textId="77777777">
              <w:trPr>
                <w:trHeight w:val="345"/>
              </w:trPr>
              <w:tc>
                <w:tcPr>
                  <w:tcW w:w="14955" w:type="dxa"/>
                  <w:tcMar>
                    <w:top w:w="15" w:type="dxa"/>
                    <w:left w:w="15" w:type="dxa"/>
                    <w:right w:w="15" w:type="dxa"/>
                  </w:tcMar>
                  <w:vAlign w:val="center"/>
                </w:tcPr>
                <w:p w14:paraId="2DB204BA" w14:textId="77777777" w:rsidR="007C77A5" w:rsidRDefault="00000000">
                  <w:pPr>
                    <w:widowControl/>
                    <w:jc w:val="left"/>
                    <w:textAlignment w:val="center"/>
                    <w:rPr>
                      <w:rFonts w:ascii="宋体" w:hAnsi="宋体" w:cs="宋体"/>
                      <w:color w:val="000000"/>
                      <w:sz w:val="16"/>
                      <w:szCs w:val="16"/>
                    </w:rPr>
                  </w:pPr>
                  <w:r>
                    <w:rPr>
                      <w:rFonts w:ascii="宋体" w:hAnsi="宋体" w:cs="宋体" w:hint="eastAsia"/>
                      <w:color w:val="000000"/>
                      <w:kern w:val="0"/>
                      <w:sz w:val="22"/>
                      <w:szCs w:val="22"/>
                    </w:rPr>
                    <w:t>服务电话：</w:t>
                  </w:r>
                  <w:r>
                    <w:rPr>
                      <w:rFonts w:ascii="宋体" w:hAnsi="宋体" w:cs="宋体"/>
                      <w:color w:val="000000"/>
                      <w:kern w:val="0"/>
                      <w:sz w:val="22"/>
                      <w:szCs w:val="22"/>
                    </w:rPr>
                    <w:t xml:space="preserve">0375-7282985                       </w:t>
                  </w:r>
                  <w:r>
                    <w:rPr>
                      <w:rFonts w:ascii="宋体" w:hAnsi="宋体" w:cs="宋体" w:hint="eastAsia"/>
                      <w:color w:val="000000"/>
                      <w:kern w:val="0"/>
                      <w:szCs w:val="21"/>
                    </w:rPr>
                    <w:t>投诉机构：</w:t>
                  </w:r>
                  <w:r>
                    <w:rPr>
                      <w:rFonts w:ascii="宋体" w:hAnsi="宋体" w:cs="宋体" w:hint="eastAsia"/>
                      <w:color w:val="000000"/>
                      <w:kern w:val="0"/>
                      <w:sz w:val="22"/>
                      <w:szCs w:val="22"/>
                    </w:rPr>
                    <w:t>舞钢市住房和城乡规划建设局纪检监察室</w:t>
                  </w:r>
                  <w:r>
                    <w:rPr>
                      <w:rFonts w:ascii="宋体" w:hAnsi="宋体" w:cs="宋体"/>
                      <w:color w:val="000000"/>
                      <w:kern w:val="0"/>
                      <w:szCs w:val="21"/>
                    </w:rPr>
                    <w:t xml:space="preserve">                  </w:t>
                  </w:r>
                  <w:r>
                    <w:rPr>
                      <w:rFonts w:ascii="宋体" w:hAnsi="宋体" w:cs="宋体" w:hint="eastAsia"/>
                      <w:color w:val="000000"/>
                      <w:kern w:val="0"/>
                      <w:szCs w:val="21"/>
                    </w:rPr>
                    <w:t>投诉电话：</w:t>
                  </w:r>
                  <w:r>
                    <w:rPr>
                      <w:rFonts w:ascii="宋体" w:hAnsi="宋体" w:cs="宋体"/>
                      <w:color w:val="000000"/>
                      <w:kern w:val="0"/>
                      <w:szCs w:val="21"/>
                    </w:rPr>
                    <w:t>0375-8166899</w:t>
                  </w:r>
                </w:p>
              </w:tc>
            </w:tr>
          </w:tbl>
          <w:p w14:paraId="4D3990C6" w14:textId="77777777" w:rsidR="007C77A5" w:rsidRDefault="007C77A5">
            <w:pPr>
              <w:widowControl/>
              <w:jc w:val="left"/>
              <w:textAlignment w:val="center"/>
              <w:rPr>
                <w:rFonts w:ascii="宋体" w:hAnsi="宋体" w:cs="宋体"/>
                <w:color w:val="000000"/>
                <w:sz w:val="22"/>
                <w:szCs w:val="22"/>
              </w:rPr>
            </w:pPr>
          </w:p>
        </w:tc>
      </w:tr>
      <w:tr w:rsidR="007C77A5" w14:paraId="2B29D902" w14:textId="77777777">
        <w:trPr>
          <w:gridAfter w:val="1"/>
          <w:wAfter w:w="195" w:type="dxa"/>
          <w:trHeight w:val="390"/>
        </w:trPr>
        <w:tc>
          <w:tcPr>
            <w:tcW w:w="14580" w:type="dxa"/>
            <w:gridSpan w:val="24"/>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C5B0709" w14:textId="77777777" w:rsidR="007C77A5"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 xml:space="preserve">受理地点：舞钢市行政服务中心房管事务服务中心窗口   </w:t>
            </w:r>
          </w:p>
        </w:tc>
      </w:tr>
      <w:tr w:rsidR="007C77A5" w14:paraId="6B9C4AF0" w14:textId="77777777">
        <w:trPr>
          <w:gridAfter w:val="1"/>
          <w:wAfter w:w="195" w:type="dxa"/>
          <w:trHeight w:val="821"/>
        </w:trPr>
        <w:tc>
          <w:tcPr>
            <w:tcW w:w="14580" w:type="dxa"/>
            <w:gridSpan w:val="24"/>
            <w:tcBorders>
              <w:top w:val="nil"/>
              <w:left w:val="nil"/>
              <w:bottom w:val="single" w:sz="4" w:space="0" w:color="000000"/>
              <w:right w:val="nil"/>
            </w:tcBorders>
            <w:tcMar>
              <w:top w:w="15" w:type="dxa"/>
              <w:left w:w="15" w:type="dxa"/>
              <w:bottom w:w="15" w:type="dxa"/>
              <w:right w:w="15" w:type="dxa"/>
            </w:tcMar>
            <w:vAlign w:val="center"/>
          </w:tcPr>
          <w:p w14:paraId="7F76FB6A" w14:textId="77777777" w:rsidR="007C77A5" w:rsidRDefault="00000000">
            <w:pPr>
              <w:widowControl/>
              <w:jc w:val="center"/>
              <w:textAlignment w:val="center"/>
              <w:rPr>
                <w:rFonts w:ascii="宋体" w:eastAsia="方正小标宋简体" w:hAnsi="宋体" w:cs="宋体"/>
                <w:color w:val="000000"/>
                <w:kern w:val="0"/>
                <w:sz w:val="44"/>
                <w:szCs w:val="44"/>
              </w:rPr>
            </w:pPr>
            <w:r>
              <w:rPr>
                <w:rFonts w:ascii="宋体" w:eastAsia="方正小标宋简体" w:hAnsi="宋体" w:cs="宋体" w:hint="eastAsia"/>
                <w:color w:val="000000"/>
                <w:kern w:val="0"/>
                <w:sz w:val="44"/>
                <w:szCs w:val="44"/>
              </w:rPr>
              <w:lastRenderedPageBreak/>
              <w:t>舞钢市住房和城乡建设局权力清单和责任清单统计表</w:t>
            </w:r>
          </w:p>
          <w:p w14:paraId="1297FB9C" w14:textId="77777777" w:rsidR="007C77A5" w:rsidRDefault="00000000">
            <w:pPr>
              <w:widowControl/>
              <w:jc w:val="left"/>
              <w:textAlignment w:val="center"/>
              <w:rPr>
                <w:rFonts w:ascii="宋体" w:hAnsi="宋体" w:cs="宋体"/>
                <w:color w:val="000000"/>
                <w:sz w:val="24"/>
              </w:rPr>
            </w:pPr>
            <w:r>
              <w:rPr>
                <w:rFonts w:ascii="宋体" w:hAnsi="宋体" w:cs="宋体" w:hint="eastAsia"/>
                <w:color w:val="000000"/>
                <w:kern w:val="0"/>
                <w:sz w:val="24"/>
              </w:rPr>
              <w:t>职权类别：其他权力</w:t>
            </w:r>
          </w:p>
        </w:tc>
      </w:tr>
      <w:tr w:rsidR="007C77A5" w14:paraId="4F8CDC34" w14:textId="77777777">
        <w:trPr>
          <w:gridAfter w:val="1"/>
          <w:wAfter w:w="195" w:type="dxa"/>
          <w:trHeight w:val="818"/>
        </w:trPr>
        <w:tc>
          <w:tcPr>
            <w:tcW w:w="617"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5F3CD06"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序号</w:t>
            </w:r>
          </w:p>
        </w:tc>
        <w:tc>
          <w:tcPr>
            <w:tcW w:w="1064"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50D587D"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职权名称</w:t>
            </w:r>
          </w:p>
        </w:tc>
        <w:tc>
          <w:tcPr>
            <w:tcW w:w="317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C08902B"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实施依据</w:t>
            </w:r>
          </w:p>
        </w:tc>
        <w:tc>
          <w:tcPr>
            <w:tcW w:w="48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F8FBCE0"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实施对象</w:t>
            </w:r>
          </w:p>
        </w:tc>
        <w:tc>
          <w:tcPr>
            <w:tcW w:w="51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84DD5EE"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实施机构</w:t>
            </w:r>
          </w:p>
        </w:tc>
        <w:tc>
          <w:tcPr>
            <w:tcW w:w="532"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D1515B4"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办理环节</w:t>
            </w:r>
          </w:p>
        </w:tc>
        <w:tc>
          <w:tcPr>
            <w:tcW w:w="4426"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CEE792E"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责任事项</w:t>
            </w:r>
          </w:p>
        </w:tc>
        <w:tc>
          <w:tcPr>
            <w:tcW w:w="12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3AB8492"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责任</w:t>
            </w:r>
            <w:r>
              <w:rPr>
                <w:rFonts w:ascii="黑体" w:eastAsia="黑体" w:hAnsi="宋体" w:cs="黑体" w:hint="eastAsia"/>
                <w:color w:val="000000"/>
                <w:kern w:val="0"/>
                <w:sz w:val="22"/>
                <w:szCs w:val="22"/>
              </w:rPr>
              <w:br/>
              <w:t>科室</w:t>
            </w:r>
          </w:p>
        </w:tc>
        <w:tc>
          <w:tcPr>
            <w:tcW w:w="52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609AAFB"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承诺时限</w:t>
            </w:r>
          </w:p>
        </w:tc>
        <w:tc>
          <w:tcPr>
            <w:tcW w:w="54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BF14622"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法定时限</w:t>
            </w:r>
          </w:p>
        </w:tc>
        <w:tc>
          <w:tcPr>
            <w:tcW w:w="70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21C7639"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收费情况及依据</w:t>
            </w:r>
          </w:p>
        </w:tc>
        <w:tc>
          <w:tcPr>
            <w:tcW w:w="708"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8F02374"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调整意见及理由</w:t>
            </w:r>
          </w:p>
        </w:tc>
      </w:tr>
      <w:tr w:rsidR="007C77A5" w14:paraId="2842E071" w14:textId="77777777">
        <w:trPr>
          <w:gridAfter w:val="1"/>
          <w:wAfter w:w="195" w:type="dxa"/>
          <w:trHeight w:val="1276"/>
        </w:trPr>
        <w:tc>
          <w:tcPr>
            <w:tcW w:w="617"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9E8972C" w14:textId="77777777" w:rsidR="007C77A5" w:rsidRDefault="00000000">
            <w:pPr>
              <w:widowControl/>
              <w:spacing w:line="280" w:lineRule="exact"/>
              <w:jc w:val="center"/>
              <w:textAlignment w:val="center"/>
              <w:rPr>
                <w:rFonts w:ascii="宋体" w:hAnsi="宋体" w:cs="宋体"/>
                <w:color w:val="000000"/>
                <w:sz w:val="22"/>
                <w:szCs w:val="22"/>
              </w:rPr>
            </w:pPr>
            <w:r>
              <w:rPr>
                <w:rFonts w:ascii="宋体" w:hAnsi="宋体" w:cs="宋体" w:hint="eastAsia"/>
                <w:color w:val="000000"/>
                <w:sz w:val="22"/>
                <w:szCs w:val="22"/>
              </w:rPr>
              <w:t>7</w:t>
            </w:r>
          </w:p>
        </w:tc>
        <w:tc>
          <w:tcPr>
            <w:tcW w:w="1064" w:type="dxa"/>
            <w:gridSpan w:val="3"/>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1AFC5C7C"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房地产经纪机构备案</w:t>
            </w:r>
          </w:p>
        </w:tc>
        <w:tc>
          <w:tcPr>
            <w:tcW w:w="3176"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E74D14B" w14:textId="77777777" w:rsidR="007C77A5" w:rsidRDefault="00000000">
            <w:pPr>
              <w:widowControl/>
              <w:spacing w:line="280" w:lineRule="exact"/>
              <w:jc w:val="left"/>
              <w:textAlignment w:val="center"/>
              <w:rPr>
                <w:rFonts w:ascii="宋体" w:hAnsi="宋体" w:cs="宋体"/>
                <w:color w:val="000000"/>
                <w:sz w:val="24"/>
              </w:rPr>
            </w:pPr>
            <w:r>
              <w:rPr>
                <w:szCs w:val="21"/>
              </w:rPr>
              <w:t>《房地产经纪管理办法》</w:t>
            </w:r>
            <w:r>
              <w:rPr>
                <w:rFonts w:hint="eastAsia"/>
                <w:szCs w:val="21"/>
              </w:rPr>
              <w:t>（</w:t>
            </w:r>
            <w:r>
              <w:rPr>
                <w:szCs w:val="21"/>
              </w:rPr>
              <w:t>中华人民共和国住房和城乡建设部</w:t>
            </w:r>
            <w:r>
              <w:rPr>
                <w:szCs w:val="21"/>
              </w:rPr>
              <w:t xml:space="preserve"> </w:t>
            </w:r>
            <w:r>
              <w:rPr>
                <w:szCs w:val="21"/>
              </w:rPr>
              <w:t>中华人民共和国国家发展和改革委员会</w:t>
            </w:r>
            <w:r>
              <w:rPr>
                <w:szCs w:val="21"/>
              </w:rPr>
              <w:t xml:space="preserve"> </w:t>
            </w:r>
            <w:r>
              <w:rPr>
                <w:szCs w:val="21"/>
              </w:rPr>
              <w:t>中华人民共和国人力资源和社会保障部令第</w:t>
            </w:r>
            <w:r>
              <w:rPr>
                <w:rFonts w:hint="eastAsia"/>
                <w:szCs w:val="21"/>
              </w:rPr>
              <w:t>8</w:t>
            </w:r>
            <w:r>
              <w:rPr>
                <w:szCs w:val="21"/>
              </w:rPr>
              <w:t>号</w:t>
            </w:r>
            <w:r>
              <w:rPr>
                <w:rFonts w:hint="eastAsia"/>
                <w:szCs w:val="21"/>
              </w:rPr>
              <w:t>）</w:t>
            </w:r>
            <w:r>
              <w:rPr>
                <w:rStyle w:val="a6"/>
                <w:szCs w:val="21"/>
              </w:rPr>
              <w:t>第十一条</w:t>
            </w:r>
            <w:r>
              <w:rPr>
                <w:szCs w:val="21"/>
              </w:rPr>
              <w:t xml:space="preserve">　房地产经纪机构及其分支机构应当自领取营业执照之日起</w:t>
            </w:r>
            <w:r>
              <w:rPr>
                <w:szCs w:val="21"/>
              </w:rPr>
              <w:t>30</w:t>
            </w:r>
            <w:r>
              <w:rPr>
                <w:szCs w:val="21"/>
              </w:rPr>
              <w:t>日内，到所在直辖市、市、县人民政府建设（房地产）主管部门备案</w:t>
            </w:r>
            <w:r>
              <w:rPr>
                <w:sz w:val="24"/>
              </w:rPr>
              <w:t>。</w:t>
            </w:r>
          </w:p>
        </w:tc>
        <w:tc>
          <w:tcPr>
            <w:tcW w:w="480"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28E18B1" w14:textId="77777777" w:rsidR="007C77A5" w:rsidRDefault="00000000">
            <w:pPr>
              <w:widowControl/>
              <w:spacing w:line="280" w:lineRule="exact"/>
              <w:jc w:val="center"/>
              <w:textAlignment w:val="center"/>
              <w:rPr>
                <w:rFonts w:ascii="宋体" w:hAnsi="宋体" w:cs="宋体"/>
                <w:color w:val="000000"/>
                <w:sz w:val="24"/>
              </w:rPr>
            </w:pPr>
            <w:r>
              <w:rPr>
                <w:rFonts w:ascii="宋体" w:hAnsi="宋体" w:cs="宋体" w:hint="eastAsia"/>
                <w:color w:val="000000"/>
                <w:sz w:val="24"/>
              </w:rPr>
              <w:t>房地产经纪机构</w:t>
            </w:r>
          </w:p>
        </w:tc>
        <w:tc>
          <w:tcPr>
            <w:tcW w:w="515" w:type="dxa"/>
            <w:gridSpan w:val="2"/>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60560E19" w14:textId="77777777" w:rsidR="007C77A5" w:rsidRDefault="00000000">
            <w:pPr>
              <w:widowControl/>
              <w:spacing w:line="280" w:lineRule="exact"/>
              <w:jc w:val="center"/>
              <w:textAlignment w:val="center"/>
              <w:rPr>
                <w:rFonts w:ascii="宋体" w:hAnsi="宋体" w:cs="宋体"/>
                <w:color w:val="000000"/>
                <w:sz w:val="22"/>
                <w:szCs w:val="22"/>
              </w:rPr>
            </w:pPr>
            <w:r>
              <w:rPr>
                <w:rFonts w:ascii="宋体" w:hAnsi="宋体" w:cs="宋体" w:hint="eastAsia"/>
                <w:color w:val="000000"/>
                <w:sz w:val="22"/>
                <w:szCs w:val="22"/>
              </w:rPr>
              <w:t>舞钢市房产事务服务中心</w:t>
            </w:r>
          </w:p>
        </w:tc>
        <w:tc>
          <w:tcPr>
            <w:tcW w:w="532"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067C014"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受理</w:t>
            </w:r>
          </w:p>
        </w:tc>
        <w:tc>
          <w:tcPr>
            <w:tcW w:w="4426"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740A7CB"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1.受理责任：</w:t>
            </w:r>
            <w:r>
              <w:rPr>
                <w:rFonts w:ascii="宋体" w:hAnsi="宋体" w:cs="宋体" w:hint="eastAsia"/>
                <w:color w:val="000000"/>
                <w:kern w:val="0"/>
                <w:sz w:val="22"/>
                <w:szCs w:val="22"/>
              </w:rPr>
              <w:t>公示依法应当提交的材料；一次性告知补正材料；依法受理或不予受理（不予受理的依法告知理由）。</w:t>
            </w:r>
          </w:p>
        </w:tc>
        <w:tc>
          <w:tcPr>
            <w:tcW w:w="12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671D922" w14:textId="77777777" w:rsidR="007C77A5" w:rsidRDefault="00000000">
            <w:pPr>
              <w:widowControl/>
              <w:spacing w:line="280" w:lineRule="exact"/>
              <w:jc w:val="center"/>
              <w:textAlignment w:val="center"/>
              <w:rPr>
                <w:rFonts w:ascii="宋体" w:hAnsi="宋体" w:cs="宋体"/>
                <w:color w:val="000000"/>
                <w:sz w:val="22"/>
                <w:szCs w:val="22"/>
              </w:rPr>
            </w:pPr>
            <w:r>
              <w:rPr>
                <w:rFonts w:ascii="宋体" w:hAnsi="宋体" w:cs="宋体" w:hint="eastAsia"/>
                <w:color w:val="000000"/>
                <w:sz w:val="22"/>
                <w:szCs w:val="22"/>
              </w:rPr>
              <w:t>中介科</w:t>
            </w:r>
          </w:p>
        </w:tc>
        <w:tc>
          <w:tcPr>
            <w:tcW w:w="52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8A3C4A4" w14:textId="77777777" w:rsidR="007C77A5" w:rsidRDefault="00000000">
            <w:pPr>
              <w:widowControl/>
              <w:spacing w:line="280" w:lineRule="exact"/>
              <w:jc w:val="center"/>
              <w:textAlignment w:val="center"/>
              <w:rPr>
                <w:rFonts w:ascii="宋体" w:hAnsi="宋体" w:cs="宋体"/>
                <w:color w:val="000000"/>
                <w:sz w:val="22"/>
                <w:szCs w:val="22"/>
              </w:rPr>
            </w:pPr>
            <w:r>
              <w:rPr>
                <w:rFonts w:ascii="宋体" w:hAnsi="宋体" w:cs="宋体" w:hint="eastAsia"/>
                <w:color w:val="000000"/>
                <w:sz w:val="22"/>
                <w:szCs w:val="22"/>
              </w:rPr>
              <w:t>1</w:t>
            </w:r>
          </w:p>
        </w:tc>
        <w:tc>
          <w:tcPr>
            <w:tcW w:w="540" w:type="dxa"/>
            <w:gridSpan w:val="2"/>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6DBBB8DE" w14:textId="77777777" w:rsidR="007C77A5" w:rsidRDefault="00000000">
            <w:pPr>
              <w:spacing w:line="240" w:lineRule="exact"/>
              <w:jc w:val="center"/>
              <w:rPr>
                <w:rFonts w:ascii="宋体" w:hAnsi="宋体" w:cs="宋体"/>
                <w:color w:val="000000"/>
                <w:sz w:val="22"/>
                <w:szCs w:val="22"/>
              </w:rPr>
            </w:pPr>
            <w:r>
              <w:rPr>
                <w:rFonts w:ascii="宋体" w:hAnsi="宋体" w:cs="宋体" w:hint="eastAsia"/>
                <w:color w:val="000000"/>
                <w:sz w:val="22"/>
                <w:szCs w:val="22"/>
              </w:rPr>
              <w:t>20</w:t>
            </w:r>
          </w:p>
          <w:p w14:paraId="55B00F10" w14:textId="77777777" w:rsidR="007C77A5" w:rsidRDefault="007C77A5">
            <w:pPr>
              <w:spacing w:line="240" w:lineRule="exact"/>
              <w:jc w:val="center"/>
              <w:rPr>
                <w:rFonts w:ascii="宋体" w:hAnsi="宋体" w:cs="宋体"/>
                <w:color w:val="000000"/>
                <w:sz w:val="22"/>
                <w:szCs w:val="22"/>
              </w:rPr>
            </w:pPr>
          </w:p>
        </w:tc>
        <w:tc>
          <w:tcPr>
            <w:tcW w:w="705"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E3EC0BD" w14:textId="77777777" w:rsidR="007C77A5" w:rsidRDefault="00000000">
            <w:pPr>
              <w:jc w:val="center"/>
              <w:rPr>
                <w:rFonts w:ascii="宋体" w:hAnsi="宋体" w:cs="宋体"/>
                <w:color w:val="000000"/>
                <w:sz w:val="22"/>
                <w:szCs w:val="22"/>
              </w:rPr>
            </w:pPr>
            <w:r>
              <w:rPr>
                <w:rFonts w:ascii="宋体" w:hAnsi="宋体" w:cs="宋体" w:hint="eastAsia"/>
                <w:color w:val="000000"/>
                <w:sz w:val="22"/>
                <w:szCs w:val="22"/>
              </w:rPr>
              <w:t>不收费/收费</w:t>
            </w:r>
          </w:p>
        </w:tc>
        <w:tc>
          <w:tcPr>
            <w:tcW w:w="708"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874EA07" w14:textId="77777777" w:rsidR="007C77A5" w:rsidRDefault="00000000">
            <w:pPr>
              <w:spacing w:line="3360" w:lineRule="auto"/>
              <w:jc w:val="center"/>
              <w:rPr>
                <w:rFonts w:ascii="宋体" w:hAnsi="宋体" w:cs="宋体"/>
                <w:color w:val="000000"/>
                <w:sz w:val="24"/>
              </w:rPr>
            </w:pPr>
            <w:r>
              <w:rPr>
                <w:rFonts w:ascii="宋体" w:hAnsi="宋体" w:cs="宋体" w:hint="eastAsia"/>
                <w:color w:val="000000"/>
                <w:sz w:val="22"/>
                <w:szCs w:val="22"/>
              </w:rPr>
              <w:t>拟保留</w:t>
            </w:r>
          </w:p>
        </w:tc>
      </w:tr>
      <w:tr w:rsidR="007C77A5" w14:paraId="77CA6515" w14:textId="77777777">
        <w:trPr>
          <w:gridAfter w:val="1"/>
          <w:wAfter w:w="195" w:type="dxa"/>
          <w:trHeight w:val="1152"/>
        </w:trPr>
        <w:tc>
          <w:tcPr>
            <w:tcW w:w="617" w:type="dxa"/>
            <w:gridSpan w:val="2"/>
            <w:vMerge/>
            <w:tcBorders>
              <w:top w:val="single" w:sz="4" w:space="0" w:color="000000"/>
              <w:left w:val="single" w:sz="4" w:space="0" w:color="000000"/>
              <w:bottom w:val="single" w:sz="4" w:space="0" w:color="000000"/>
              <w:right w:val="single" w:sz="4" w:space="0" w:color="000000"/>
            </w:tcBorders>
            <w:vAlign w:val="center"/>
          </w:tcPr>
          <w:p w14:paraId="28A916FC" w14:textId="77777777" w:rsidR="007C77A5" w:rsidRDefault="007C77A5">
            <w:pPr>
              <w:widowControl/>
              <w:spacing w:line="280" w:lineRule="exact"/>
              <w:jc w:val="left"/>
              <w:rPr>
                <w:rFonts w:ascii="宋体" w:hAnsi="宋体" w:cs="宋体"/>
                <w:color w:val="000000"/>
                <w:sz w:val="22"/>
                <w:szCs w:val="22"/>
              </w:rPr>
            </w:pPr>
          </w:p>
        </w:tc>
        <w:tc>
          <w:tcPr>
            <w:tcW w:w="1064" w:type="dxa"/>
            <w:gridSpan w:val="3"/>
            <w:vMerge/>
            <w:tcBorders>
              <w:left w:val="single" w:sz="4" w:space="0" w:color="000000"/>
              <w:right w:val="single" w:sz="4" w:space="0" w:color="000000"/>
            </w:tcBorders>
            <w:vAlign w:val="center"/>
          </w:tcPr>
          <w:p w14:paraId="79E38368" w14:textId="77777777" w:rsidR="007C77A5" w:rsidRDefault="007C77A5">
            <w:pPr>
              <w:widowControl/>
              <w:spacing w:line="280" w:lineRule="exact"/>
              <w:jc w:val="left"/>
              <w:rPr>
                <w:rFonts w:ascii="宋体" w:hAnsi="宋体" w:cs="宋体"/>
                <w:color w:val="000000"/>
                <w:sz w:val="22"/>
                <w:szCs w:val="22"/>
              </w:rPr>
            </w:pPr>
          </w:p>
        </w:tc>
        <w:tc>
          <w:tcPr>
            <w:tcW w:w="3176" w:type="dxa"/>
            <w:vMerge/>
            <w:tcBorders>
              <w:top w:val="single" w:sz="4" w:space="0" w:color="000000"/>
              <w:left w:val="single" w:sz="4" w:space="0" w:color="000000"/>
              <w:bottom w:val="single" w:sz="4" w:space="0" w:color="000000"/>
              <w:right w:val="single" w:sz="4" w:space="0" w:color="000000"/>
            </w:tcBorders>
            <w:vAlign w:val="center"/>
          </w:tcPr>
          <w:p w14:paraId="28352006" w14:textId="77777777" w:rsidR="007C77A5" w:rsidRDefault="007C77A5">
            <w:pPr>
              <w:widowControl/>
              <w:spacing w:line="280" w:lineRule="exact"/>
              <w:jc w:val="left"/>
              <w:rPr>
                <w:rFonts w:ascii="宋体" w:hAnsi="宋体" w:cs="宋体"/>
                <w:color w:val="000000"/>
                <w:sz w:val="22"/>
                <w:szCs w:val="22"/>
              </w:rPr>
            </w:pPr>
          </w:p>
        </w:tc>
        <w:tc>
          <w:tcPr>
            <w:tcW w:w="480" w:type="dxa"/>
            <w:gridSpan w:val="2"/>
            <w:vMerge/>
            <w:tcBorders>
              <w:top w:val="single" w:sz="4" w:space="0" w:color="000000"/>
              <w:left w:val="single" w:sz="4" w:space="0" w:color="000000"/>
              <w:bottom w:val="single" w:sz="4" w:space="0" w:color="000000"/>
              <w:right w:val="single" w:sz="4" w:space="0" w:color="000000"/>
            </w:tcBorders>
            <w:vAlign w:val="center"/>
          </w:tcPr>
          <w:p w14:paraId="191A47BF" w14:textId="77777777" w:rsidR="007C77A5" w:rsidRDefault="007C77A5">
            <w:pPr>
              <w:widowControl/>
              <w:spacing w:line="280" w:lineRule="exact"/>
              <w:jc w:val="left"/>
              <w:rPr>
                <w:rFonts w:ascii="宋体" w:hAnsi="宋体" w:cs="宋体"/>
                <w:color w:val="000000"/>
                <w:sz w:val="22"/>
                <w:szCs w:val="22"/>
              </w:rPr>
            </w:pPr>
          </w:p>
        </w:tc>
        <w:tc>
          <w:tcPr>
            <w:tcW w:w="515" w:type="dxa"/>
            <w:gridSpan w:val="2"/>
            <w:vMerge/>
            <w:tcBorders>
              <w:left w:val="single" w:sz="4" w:space="0" w:color="000000"/>
              <w:right w:val="single" w:sz="4" w:space="0" w:color="000000"/>
            </w:tcBorders>
            <w:vAlign w:val="center"/>
          </w:tcPr>
          <w:p w14:paraId="203F1B64" w14:textId="77777777" w:rsidR="007C77A5" w:rsidRDefault="007C77A5">
            <w:pPr>
              <w:widowControl/>
              <w:spacing w:line="280" w:lineRule="exact"/>
              <w:jc w:val="left"/>
              <w:rPr>
                <w:rFonts w:ascii="宋体" w:hAnsi="宋体" w:cs="宋体"/>
                <w:color w:val="000000"/>
                <w:sz w:val="22"/>
                <w:szCs w:val="22"/>
              </w:rPr>
            </w:pPr>
          </w:p>
        </w:tc>
        <w:tc>
          <w:tcPr>
            <w:tcW w:w="532"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00A9D3A"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审查</w:t>
            </w:r>
          </w:p>
        </w:tc>
        <w:tc>
          <w:tcPr>
            <w:tcW w:w="4426"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23E8201"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2.审查责任：</w:t>
            </w:r>
            <w:r>
              <w:rPr>
                <w:rFonts w:ascii="宋体" w:hAnsi="宋体" w:cs="宋体" w:hint="eastAsia"/>
                <w:color w:val="000000"/>
                <w:kern w:val="0"/>
                <w:sz w:val="22"/>
                <w:szCs w:val="22"/>
              </w:rPr>
              <w:t>材料审核（按照《房地产经纪管理办法》的规定，进行材料审查和现场评审）；提出初审意见。</w:t>
            </w:r>
          </w:p>
        </w:tc>
        <w:tc>
          <w:tcPr>
            <w:tcW w:w="12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30E2239" w14:textId="77777777" w:rsidR="007C77A5" w:rsidRDefault="00000000">
            <w:pPr>
              <w:widowControl/>
              <w:spacing w:line="240" w:lineRule="exact"/>
              <w:jc w:val="center"/>
              <w:textAlignment w:val="center"/>
              <w:rPr>
                <w:rFonts w:ascii="宋体" w:hAnsi="宋体" w:cs="宋体"/>
                <w:color w:val="000000"/>
                <w:sz w:val="22"/>
                <w:szCs w:val="22"/>
              </w:rPr>
            </w:pPr>
            <w:r>
              <w:rPr>
                <w:rFonts w:ascii="宋体" w:hAnsi="宋体" w:cs="宋体" w:hint="eastAsia"/>
                <w:color w:val="000000"/>
                <w:sz w:val="22"/>
                <w:szCs w:val="22"/>
              </w:rPr>
              <w:t>中介科</w:t>
            </w:r>
          </w:p>
        </w:tc>
        <w:tc>
          <w:tcPr>
            <w:tcW w:w="52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043D7F2" w14:textId="77777777" w:rsidR="007C77A5" w:rsidRDefault="00000000">
            <w:pPr>
              <w:spacing w:line="280" w:lineRule="exact"/>
              <w:jc w:val="center"/>
              <w:rPr>
                <w:rFonts w:ascii="宋体" w:hAnsi="宋体" w:cs="宋体"/>
                <w:color w:val="000000"/>
                <w:sz w:val="22"/>
                <w:szCs w:val="22"/>
              </w:rPr>
            </w:pPr>
            <w:r>
              <w:rPr>
                <w:rFonts w:ascii="宋体" w:hAnsi="宋体" w:cs="宋体" w:hint="eastAsia"/>
                <w:color w:val="000000"/>
                <w:sz w:val="22"/>
                <w:szCs w:val="22"/>
              </w:rPr>
              <w:t>1</w:t>
            </w:r>
          </w:p>
        </w:tc>
        <w:tc>
          <w:tcPr>
            <w:tcW w:w="540" w:type="dxa"/>
            <w:gridSpan w:val="2"/>
            <w:vMerge/>
            <w:tcBorders>
              <w:left w:val="single" w:sz="4" w:space="0" w:color="000000"/>
              <w:right w:val="single" w:sz="4" w:space="0" w:color="000000"/>
            </w:tcBorders>
            <w:tcMar>
              <w:top w:w="15" w:type="dxa"/>
              <w:left w:w="15" w:type="dxa"/>
              <w:bottom w:w="15" w:type="dxa"/>
              <w:right w:w="15" w:type="dxa"/>
            </w:tcMar>
            <w:vAlign w:val="center"/>
          </w:tcPr>
          <w:p w14:paraId="25C046B1" w14:textId="77777777" w:rsidR="007C77A5" w:rsidRDefault="007C77A5">
            <w:pPr>
              <w:spacing w:line="240" w:lineRule="exact"/>
              <w:jc w:val="center"/>
              <w:rPr>
                <w:rFonts w:ascii="宋体" w:hAnsi="宋体" w:cs="宋体"/>
                <w:color w:val="000000"/>
                <w:sz w:val="22"/>
                <w:szCs w:val="22"/>
              </w:rPr>
            </w:pPr>
          </w:p>
        </w:tc>
        <w:tc>
          <w:tcPr>
            <w:tcW w:w="705" w:type="dxa"/>
            <w:gridSpan w:val="2"/>
            <w:vMerge/>
            <w:tcBorders>
              <w:top w:val="single" w:sz="4" w:space="0" w:color="000000"/>
              <w:left w:val="single" w:sz="4" w:space="0" w:color="000000"/>
              <w:bottom w:val="single" w:sz="4" w:space="0" w:color="000000"/>
              <w:right w:val="single" w:sz="4" w:space="0" w:color="000000"/>
            </w:tcBorders>
            <w:vAlign w:val="center"/>
          </w:tcPr>
          <w:p w14:paraId="5C64BDBB" w14:textId="77777777" w:rsidR="007C77A5" w:rsidRDefault="007C77A5">
            <w:pPr>
              <w:widowControl/>
              <w:jc w:val="left"/>
              <w:rPr>
                <w:rFonts w:ascii="宋体" w:hAnsi="宋体" w:cs="宋体"/>
                <w:color w:val="000000"/>
                <w:sz w:val="22"/>
                <w:szCs w:val="22"/>
              </w:rPr>
            </w:pPr>
          </w:p>
        </w:tc>
        <w:tc>
          <w:tcPr>
            <w:tcW w:w="708" w:type="dxa"/>
            <w:gridSpan w:val="2"/>
            <w:vMerge/>
            <w:tcBorders>
              <w:top w:val="single" w:sz="4" w:space="0" w:color="000000"/>
              <w:left w:val="single" w:sz="4" w:space="0" w:color="000000"/>
              <w:bottom w:val="single" w:sz="4" w:space="0" w:color="000000"/>
              <w:right w:val="single" w:sz="4" w:space="0" w:color="000000"/>
            </w:tcBorders>
            <w:vAlign w:val="center"/>
          </w:tcPr>
          <w:p w14:paraId="1FCF8913" w14:textId="77777777" w:rsidR="007C77A5" w:rsidRDefault="007C77A5">
            <w:pPr>
              <w:widowControl/>
              <w:jc w:val="left"/>
              <w:rPr>
                <w:rFonts w:ascii="宋体" w:hAnsi="宋体" w:cs="宋体"/>
                <w:color w:val="000000"/>
                <w:sz w:val="24"/>
              </w:rPr>
            </w:pPr>
          </w:p>
        </w:tc>
      </w:tr>
      <w:tr w:rsidR="007C77A5" w14:paraId="4FDAAA82" w14:textId="77777777">
        <w:trPr>
          <w:gridAfter w:val="1"/>
          <w:wAfter w:w="195" w:type="dxa"/>
          <w:trHeight w:val="954"/>
        </w:trPr>
        <w:tc>
          <w:tcPr>
            <w:tcW w:w="617" w:type="dxa"/>
            <w:gridSpan w:val="2"/>
            <w:vMerge/>
            <w:tcBorders>
              <w:top w:val="single" w:sz="4" w:space="0" w:color="000000"/>
              <w:left w:val="single" w:sz="4" w:space="0" w:color="000000"/>
              <w:bottom w:val="single" w:sz="4" w:space="0" w:color="000000"/>
              <w:right w:val="single" w:sz="4" w:space="0" w:color="000000"/>
            </w:tcBorders>
            <w:vAlign w:val="center"/>
          </w:tcPr>
          <w:p w14:paraId="2A94C5E6" w14:textId="77777777" w:rsidR="007C77A5" w:rsidRDefault="007C77A5">
            <w:pPr>
              <w:widowControl/>
              <w:spacing w:line="280" w:lineRule="exact"/>
              <w:jc w:val="left"/>
              <w:rPr>
                <w:rFonts w:ascii="宋体" w:hAnsi="宋体" w:cs="宋体"/>
                <w:color w:val="000000"/>
                <w:sz w:val="22"/>
                <w:szCs w:val="22"/>
              </w:rPr>
            </w:pPr>
          </w:p>
        </w:tc>
        <w:tc>
          <w:tcPr>
            <w:tcW w:w="1064" w:type="dxa"/>
            <w:gridSpan w:val="3"/>
            <w:vMerge/>
            <w:tcBorders>
              <w:left w:val="single" w:sz="4" w:space="0" w:color="000000"/>
              <w:right w:val="single" w:sz="4" w:space="0" w:color="000000"/>
            </w:tcBorders>
            <w:vAlign w:val="center"/>
          </w:tcPr>
          <w:p w14:paraId="2878D85B" w14:textId="77777777" w:rsidR="007C77A5" w:rsidRDefault="007C77A5">
            <w:pPr>
              <w:widowControl/>
              <w:spacing w:line="280" w:lineRule="exact"/>
              <w:jc w:val="left"/>
              <w:rPr>
                <w:rFonts w:ascii="宋体" w:hAnsi="宋体" w:cs="宋体"/>
                <w:color w:val="000000"/>
                <w:sz w:val="22"/>
                <w:szCs w:val="22"/>
              </w:rPr>
            </w:pPr>
          </w:p>
        </w:tc>
        <w:tc>
          <w:tcPr>
            <w:tcW w:w="3176" w:type="dxa"/>
            <w:vMerge/>
            <w:tcBorders>
              <w:top w:val="single" w:sz="4" w:space="0" w:color="000000"/>
              <w:left w:val="single" w:sz="4" w:space="0" w:color="000000"/>
              <w:bottom w:val="single" w:sz="4" w:space="0" w:color="000000"/>
              <w:right w:val="single" w:sz="4" w:space="0" w:color="000000"/>
            </w:tcBorders>
            <w:vAlign w:val="center"/>
          </w:tcPr>
          <w:p w14:paraId="3F10DFB1" w14:textId="77777777" w:rsidR="007C77A5" w:rsidRDefault="007C77A5">
            <w:pPr>
              <w:widowControl/>
              <w:spacing w:line="280" w:lineRule="exact"/>
              <w:jc w:val="left"/>
              <w:rPr>
                <w:rFonts w:ascii="宋体" w:hAnsi="宋体" w:cs="宋体"/>
                <w:color w:val="000000"/>
                <w:sz w:val="22"/>
                <w:szCs w:val="22"/>
              </w:rPr>
            </w:pPr>
          </w:p>
        </w:tc>
        <w:tc>
          <w:tcPr>
            <w:tcW w:w="480" w:type="dxa"/>
            <w:gridSpan w:val="2"/>
            <w:vMerge/>
            <w:tcBorders>
              <w:top w:val="single" w:sz="4" w:space="0" w:color="000000"/>
              <w:left w:val="single" w:sz="4" w:space="0" w:color="000000"/>
              <w:bottom w:val="single" w:sz="4" w:space="0" w:color="000000"/>
              <w:right w:val="single" w:sz="4" w:space="0" w:color="000000"/>
            </w:tcBorders>
            <w:vAlign w:val="center"/>
          </w:tcPr>
          <w:p w14:paraId="056271D4" w14:textId="77777777" w:rsidR="007C77A5" w:rsidRDefault="007C77A5">
            <w:pPr>
              <w:widowControl/>
              <w:spacing w:line="280" w:lineRule="exact"/>
              <w:jc w:val="left"/>
              <w:rPr>
                <w:rFonts w:ascii="宋体" w:hAnsi="宋体" w:cs="宋体"/>
                <w:color w:val="000000"/>
                <w:sz w:val="22"/>
                <w:szCs w:val="22"/>
              </w:rPr>
            </w:pPr>
          </w:p>
        </w:tc>
        <w:tc>
          <w:tcPr>
            <w:tcW w:w="515" w:type="dxa"/>
            <w:gridSpan w:val="2"/>
            <w:vMerge/>
            <w:tcBorders>
              <w:left w:val="single" w:sz="4" w:space="0" w:color="000000"/>
              <w:right w:val="single" w:sz="4" w:space="0" w:color="000000"/>
            </w:tcBorders>
            <w:vAlign w:val="center"/>
          </w:tcPr>
          <w:p w14:paraId="2CB59467" w14:textId="77777777" w:rsidR="007C77A5" w:rsidRDefault="007C77A5">
            <w:pPr>
              <w:widowControl/>
              <w:spacing w:line="280" w:lineRule="exact"/>
              <w:jc w:val="left"/>
              <w:rPr>
                <w:rFonts w:ascii="宋体" w:hAnsi="宋体" w:cs="宋体"/>
                <w:color w:val="000000"/>
                <w:sz w:val="22"/>
                <w:szCs w:val="22"/>
              </w:rPr>
            </w:pPr>
          </w:p>
        </w:tc>
        <w:tc>
          <w:tcPr>
            <w:tcW w:w="532"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D0B0AB5"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决定</w:t>
            </w:r>
          </w:p>
        </w:tc>
        <w:tc>
          <w:tcPr>
            <w:tcW w:w="4426"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BA6B30C"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3.决定责任：</w:t>
            </w:r>
            <w:r>
              <w:rPr>
                <w:rFonts w:ascii="宋体" w:hAnsi="宋体" w:cs="宋体" w:hint="eastAsia"/>
                <w:color w:val="000000"/>
                <w:kern w:val="0"/>
                <w:sz w:val="22"/>
                <w:szCs w:val="22"/>
              </w:rPr>
              <w:t>作出决定，核准备案</w:t>
            </w:r>
            <w:r>
              <w:rPr>
                <w:rFonts w:hint="eastAsia"/>
                <w:sz w:val="22"/>
                <w:szCs w:val="22"/>
              </w:rPr>
              <w:t>。</w:t>
            </w:r>
            <w:r>
              <w:rPr>
                <w:rFonts w:ascii="宋体" w:hAnsi="宋体" w:cs="宋体" w:hint="eastAsia"/>
                <w:color w:val="000000"/>
                <w:kern w:val="0"/>
                <w:sz w:val="22"/>
                <w:szCs w:val="22"/>
              </w:rPr>
              <w:t>（对于不予备案的，书面告知申请人，并说明理由）；按时办结；法定告知。</w:t>
            </w:r>
          </w:p>
        </w:tc>
        <w:tc>
          <w:tcPr>
            <w:tcW w:w="12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52F9F6A" w14:textId="77777777" w:rsidR="007C77A5" w:rsidRDefault="00000000">
            <w:pPr>
              <w:widowControl/>
              <w:spacing w:line="240" w:lineRule="exact"/>
              <w:jc w:val="center"/>
              <w:textAlignment w:val="center"/>
              <w:rPr>
                <w:rFonts w:ascii="宋体" w:hAnsi="宋体" w:cs="宋体"/>
                <w:color w:val="000000"/>
                <w:sz w:val="22"/>
                <w:szCs w:val="22"/>
              </w:rPr>
            </w:pPr>
            <w:r>
              <w:rPr>
                <w:rFonts w:ascii="宋体" w:hAnsi="宋体" w:cs="宋体" w:hint="eastAsia"/>
                <w:color w:val="000000"/>
                <w:sz w:val="22"/>
                <w:szCs w:val="22"/>
              </w:rPr>
              <w:t>中介科</w:t>
            </w:r>
          </w:p>
        </w:tc>
        <w:tc>
          <w:tcPr>
            <w:tcW w:w="52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F036700" w14:textId="77777777" w:rsidR="007C77A5" w:rsidRDefault="00000000">
            <w:pPr>
              <w:spacing w:line="280" w:lineRule="exact"/>
              <w:rPr>
                <w:rFonts w:ascii="宋体" w:hAnsi="宋体" w:cs="宋体"/>
                <w:color w:val="000000"/>
                <w:sz w:val="22"/>
                <w:szCs w:val="22"/>
              </w:rPr>
            </w:pPr>
            <w:r>
              <w:rPr>
                <w:rFonts w:ascii="宋体" w:hAnsi="宋体" w:cs="宋体" w:hint="eastAsia"/>
                <w:color w:val="000000"/>
                <w:sz w:val="22"/>
                <w:szCs w:val="22"/>
              </w:rPr>
              <w:t>3</w:t>
            </w:r>
          </w:p>
        </w:tc>
        <w:tc>
          <w:tcPr>
            <w:tcW w:w="540" w:type="dxa"/>
            <w:gridSpan w:val="2"/>
            <w:vMerge/>
            <w:tcBorders>
              <w:left w:val="single" w:sz="4" w:space="0" w:color="000000"/>
              <w:right w:val="single" w:sz="4" w:space="0" w:color="000000"/>
            </w:tcBorders>
            <w:tcMar>
              <w:top w:w="15" w:type="dxa"/>
              <w:left w:w="15" w:type="dxa"/>
              <w:bottom w:w="15" w:type="dxa"/>
              <w:right w:w="15" w:type="dxa"/>
            </w:tcMar>
            <w:vAlign w:val="center"/>
          </w:tcPr>
          <w:p w14:paraId="1093150A" w14:textId="77777777" w:rsidR="007C77A5" w:rsidRDefault="007C77A5">
            <w:pPr>
              <w:spacing w:line="240" w:lineRule="exact"/>
              <w:jc w:val="center"/>
              <w:rPr>
                <w:rFonts w:ascii="宋体" w:hAnsi="宋体" w:cs="宋体"/>
                <w:color w:val="000000"/>
                <w:sz w:val="22"/>
                <w:szCs w:val="22"/>
              </w:rPr>
            </w:pPr>
          </w:p>
        </w:tc>
        <w:tc>
          <w:tcPr>
            <w:tcW w:w="705" w:type="dxa"/>
            <w:gridSpan w:val="2"/>
            <w:vMerge/>
            <w:tcBorders>
              <w:top w:val="single" w:sz="4" w:space="0" w:color="000000"/>
              <w:left w:val="single" w:sz="4" w:space="0" w:color="000000"/>
              <w:bottom w:val="single" w:sz="4" w:space="0" w:color="000000"/>
              <w:right w:val="single" w:sz="4" w:space="0" w:color="000000"/>
            </w:tcBorders>
            <w:vAlign w:val="center"/>
          </w:tcPr>
          <w:p w14:paraId="759AD049" w14:textId="77777777" w:rsidR="007C77A5" w:rsidRDefault="007C77A5">
            <w:pPr>
              <w:widowControl/>
              <w:jc w:val="left"/>
              <w:rPr>
                <w:rFonts w:ascii="宋体" w:hAnsi="宋体" w:cs="宋体"/>
                <w:color w:val="000000"/>
                <w:sz w:val="22"/>
                <w:szCs w:val="22"/>
              </w:rPr>
            </w:pPr>
          </w:p>
        </w:tc>
        <w:tc>
          <w:tcPr>
            <w:tcW w:w="708" w:type="dxa"/>
            <w:gridSpan w:val="2"/>
            <w:vMerge/>
            <w:tcBorders>
              <w:top w:val="single" w:sz="4" w:space="0" w:color="000000"/>
              <w:left w:val="single" w:sz="4" w:space="0" w:color="000000"/>
              <w:bottom w:val="single" w:sz="4" w:space="0" w:color="000000"/>
              <w:right w:val="single" w:sz="4" w:space="0" w:color="000000"/>
            </w:tcBorders>
            <w:vAlign w:val="center"/>
          </w:tcPr>
          <w:p w14:paraId="4F356E70" w14:textId="77777777" w:rsidR="007C77A5" w:rsidRDefault="007C77A5">
            <w:pPr>
              <w:widowControl/>
              <w:jc w:val="left"/>
              <w:rPr>
                <w:rFonts w:ascii="宋体" w:hAnsi="宋体" w:cs="宋体"/>
                <w:color w:val="000000"/>
                <w:sz w:val="24"/>
              </w:rPr>
            </w:pPr>
          </w:p>
        </w:tc>
      </w:tr>
      <w:tr w:rsidR="007C77A5" w14:paraId="16333502" w14:textId="77777777">
        <w:trPr>
          <w:gridAfter w:val="1"/>
          <w:wAfter w:w="195" w:type="dxa"/>
          <w:trHeight w:val="711"/>
        </w:trPr>
        <w:tc>
          <w:tcPr>
            <w:tcW w:w="617" w:type="dxa"/>
            <w:gridSpan w:val="2"/>
            <w:vMerge/>
            <w:tcBorders>
              <w:top w:val="single" w:sz="4" w:space="0" w:color="000000"/>
              <w:left w:val="single" w:sz="4" w:space="0" w:color="000000"/>
              <w:bottom w:val="single" w:sz="4" w:space="0" w:color="000000"/>
              <w:right w:val="single" w:sz="4" w:space="0" w:color="000000"/>
            </w:tcBorders>
            <w:vAlign w:val="center"/>
          </w:tcPr>
          <w:p w14:paraId="12CC25AE" w14:textId="77777777" w:rsidR="007C77A5" w:rsidRDefault="007C77A5">
            <w:pPr>
              <w:widowControl/>
              <w:spacing w:line="280" w:lineRule="exact"/>
              <w:jc w:val="left"/>
              <w:rPr>
                <w:rFonts w:ascii="宋体" w:hAnsi="宋体" w:cs="宋体"/>
                <w:color w:val="000000"/>
                <w:sz w:val="22"/>
                <w:szCs w:val="22"/>
              </w:rPr>
            </w:pPr>
          </w:p>
        </w:tc>
        <w:tc>
          <w:tcPr>
            <w:tcW w:w="1064" w:type="dxa"/>
            <w:gridSpan w:val="3"/>
            <w:vMerge/>
            <w:tcBorders>
              <w:left w:val="single" w:sz="4" w:space="0" w:color="000000"/>
              <w:bottom w:val="single" w:sz="4" w:space="0" w:color="000000"/>
              <w:right w:val="single" w:sz="4" w:space="0" w:color="000000"/>
            </w:tcBorders>
            <w:vAlign w:val="center"/>
          </w:tcPr>
          <w:p w14:paraId="3CCE3FA1" w14:textId="77777777" w:rsidR="007C77A5" w:rsidRDefault="007C77A5">
            <w:pPr>
              <w:widowControl/>
              <w:spacing w:line="280" w:lineRule="exact"/>
              <w:jc w:val="left"/>
              <w:rPr>
                <w:rFonts w:ascii="宋体" w:hAnsi="宋体" w:cs="宋体"/>
                <w:color w:val="000000"/>
                <w:sz w:val="22"/>
                <w:szCs w:val="22"/>
              </w:rPr>
            </w:pPr>
          </w:p>
        </w:tc>
        <w:tc>
          <w:tcPr>
            <w:tcW w:w="3176" w:type="dxa"/>
            <w:vMerge/>
            <w:tcBorders>
              <w:top w:val="single" w:sz="4" w:space="0" w:color="000000"/>
              <w:left w:val="single" w:sz="4" w:space="0" w:color="000000"/>
              <w:bottom w:val="single" w:sz="4" w:space="0" w:color="000000"/>
              <w:right w:val="single" w:sz="4" w:space="0" w:color="000000"/>
            </w:tcBorders>
            <w:vAlign w:val="center"/>
          </w:tcPr>
          <w:p w14:paraId="4F6BDEE6" w14:textId="77777777" w:rsidR="007C77A5" w:rsidRDefault="007C77A5">
            <w:pPr>
              <w:widowControl/>
              <w:spacing w:line="280" w:lineRule="exact"/>
              <w:jc w:val="left"/>
              <w:rPr>
                <w:rFonts w:ascii="宋体" w:hAnsi="宋体" w:cs="宋体"/>
                <w:color w:val="000000"/>
                <w:sz w:val="22"/>
                <w:szCs w:val="22"/>
              </w:rPr>
            </w:pPr>
          </w:p>
        </w:tc>
        <w:tc>
          <w:tcPr>
            <w:tcW w:w="480" w:type="dxa"/>
            <w:gridSpan w:val="2"/>
            <w:vMerge/>
            <w:tcBorders>
              <w:top w:val="single" w:sz="4" w:space="0" w:color="000000"/>
              <w:left w:val="single" w:sz="4" w:space="0" w:color="000000"/>
              <w:bottom w:val="single" w:sz="4" w:space="0" w:color="000000"/>
              <w:right w:val="single" w:sz="4" w:space="0" w:color="000000"/>
            </w:tcBorders>
            <w:vAlign w:val="center"/>
          </w:tcPr>
          <w:p w14:paraId="78530E78" w14:textId="77777777" w:rsidR="007C77A5" w:rsidRDefault="007C77A5">
            <w:pPr>
              <w:widowControl/>
              <w:spacing w:line="280" w:lineRule="exact"/>
              <w:jc w:val="left"/>
              <w:rPr>
                <w:rFonts w:ascii="宋体" w:hAnsi="宋体" w:cs="宋体"/>
                <w:color w:val="000000"/>
                <w:sz w:val="22"/>
                <w:szCs w:val="22"/>
              </w:rPr>
            </w:pPr>
          </w:p>
        </w:tc>
        <w:tc>
          <w:tcPr>
            <w:tcW w:w="515" w:type="dxa"/>
            <w:gridSpan w:val="2"/>
            <w:vMerge/>
            <w:tcBorders>
              <w:left w:val="single" w:sz="4" w:space="0" w:color="000000"/>
              <w:bottom w:val="single" w:sz="4" w:space="0" w:color="000000"/>
              <w:right w:val="single" w:sz="4" w:space="0" w:color="000000"/>
            </w:tcBorders>
            <w:vAlign w:val="center"/>
          </w:tcPr>
          <w:p w14:paraId="255F0788" w14:textId="77777777" w:rsidR="007C77A5" w:rsidRDefault="007C77A5">
            <w:pPr>
              <w:widowControl/>
              <w:spacing w:line="280" w:lineRule="exact"/>
              <w:jc w:val="left"/>
              <w:rPr>
                <w:rFonts w:ascii="宋体" w:hAnsi="宋体" w:cs="宋体"/>
                <w:color w:val="000000"/>
                <w:sz w:val="22"/>
                <w:szCs w:val="22"/>
              </w:rPr>
            </w:pPr>
          </w:p>
        </w:tc>
        <w:tc>
          <w:tcPr>
            <w:tcW w:w="532" w:type="dxa"/>
            <w:gridSpan w:val="2"/>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49B0C2A6"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送达</w:t>
            </w:r>
          </w:p>
        </w:tc>
        <w:tc>
          <w:tcPr>
            <w:tcW w:w="4426" w:type="dxa"/>
            <w:gridSpan w:val="3"/>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1D2836C5"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4.送达责任：</w:t>
            </w:r>
            <w:r>
              <w:rPr>
                <w:rFonts w:ascii="宋体" w:hAnsi="宋体" w:cs="宋体" w:hint="eastAsia"/>
                <w:color w:val="000000"/>
                <w:kern w:val="0"/>
                <w:sz w:val="22"/>
                <w:szCs w:val="22"/>
              </w:rPr>
              <w:t>制作送达文书；按规定送达当事人；信息公开。</w:t>
            </w:r>
          </w:p>
        </w:tc>
        <w:tc>
          <w:tcPr>
            <w:tcW w:w="1292"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2AC9DC97" w14:textId="77777777" w:rsidR="007C77A5" w:rsidRDefault="00000000">
            <w:pPr>
              <w:widowControl/>
              <w:spacing w:line="240" w:lineRule="exact"/>
              <w:jc w:val="center"/>
              <w:textAlignment w:val="center"/>
              <w:rPr>
                <w:sz w:val="22"/>
                <w:szCs w:val="22"/>
              </w:rPr>
            </w:pPr>
            <w:r>
              <w:rPr>
                <w:rFonts w:ascii="宋体" w:hAnsi="宋体" w:cs="宋体" w:hint="eastAsia"/>
                <w:color w:val="000000"/>
                <w:sz w:val="22"/>
                <w:szCs w:val="22"/>
              </w:rPr>
              <w:t>中介科</w:t>
            </w:r>
          </w:p>
        </w:tc>
        <w:tc>
          <w:tcPr>
            <w:tcW w:w="525" w:type="dxa"/>
            <w:gridSpan w:val="2"/>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1D20491A" w14:textId="77777777" w:rsidR="007C77A5" w:rsidRDefault="00000000">
            <w:pPr>
              <w:spacing w:line="280" w:lineRule="exact"/>
              <w:jc w:val="center"/>
              <w:rPr>
                <w:rFonts w:ascii="宋体" w:hAnsi="宋体" w:cs="宋体"/>
                <w:color w:val="000000"/>
                <w:sz w:val="22"/>
                <w:szCs w:val="22"/>
              </w:rPr>
            </w:pPr>
            <w:r>
              <w:rPr>
                <w:rFonts w:ascii="宋体" w:hAnsi="宋体" w:cs="宋体" w:hint="eastAsia"/>
                <w:color w:val="000000"/>
                <w:sz w:val="22"/>
                <w:szCs w:val="22"/>
              </w:rPr>
              <w:t>3</w:t>
            </w:r>
          </w:p>
        </w:tc>
        <w:tc>
          <w:tcPr>
            <w:tcW w:w="540" w:type="dxa"/>
            <w:gridSpan w:val="2"/>
            <w:vMerge/>
            <w:tcBorders>
              <w:left w:val="single" w:sz="4" w:space="0" w:color="000000"/>
              <w:right w:val="single" w:sz="4" w:space="0" w:color="000000"/>
            </w:tcBorders>
            <w:tcMar>
              <w:top w:w="15" w:type="dxa"/>
              <w:left w:w="15" w:type="dxa"/>
              <w:bottom w:w="15" w:type="dxa"/>
              <w:right w:w="15" w:type="dxa"/>
            </w:tcMar>
            <w:vAlign w:val="center"/>
          </w:tcPr>
          <w:p w14:paraId="7AA11F6B" w14:textId="77777777" w:rsidR="007C77A5" w:rsidRDefault="007C77A5">
            <w:pPr>
              <w:spacing w:line="240" w:lineRule="exact"/>
              <w:jc w:val="center"/>
              <w:rPr>
                <w:rFonts w:ascii="宋体" w:hAnsi="宋体" w:cs="宋体"/>
                <w:color w:val="000000"/>
                <w:sz w:val="22"/>
                <w:szCs w:val="22"/>
              </w:rPr>
            </w:pPr>
          </w:p>
        </w:tc>
        <w:tc>
          <w:tcPr>
            <w:tcW w:w="705" w:type="dxa"/>
            <w:gridSpan w:val="2"/>
            <w:vMerge/>
            <w:tcBorders>
              <w:top w:val="single" w:sz="4" w:space="0" w:color="000000"/>
              <w:left w:val="single" w:sz="4" w:space="0" w:color="000000"/>
              <w:bottom w:val="single" w:sz="4" w:space="0" w:color="000000"/>
              <w:right w:val="single" w:sz="4" w:space="0" w:color="000000"/>
            </w:tcBorders>
            <w:vAlign w:val="center"/>
          </w:tcPr>
          <w:p w14:paraId="123F35D3" w14:textId="77777777" w:rsidR="007C77A5" w:rsidRDefault="007C77A5">
            <w:pPr>
              <w:widowControl/>
              <w:jc w:val="left"/>
              <w:rPr>
                <w:rFonts w:ascii="宋体" w:hAnsi="宋体" w:cs="宋体"/>
                <w:color w:val="000000"/>
                <w:sz w:val="22"/>
                <w:szCs w:val="22"/>
              </w:rPr>
            </w:pPr>
          </w:p>
        </w:tc>
        <w:tc>
          <w:tcPr>
            <w:tcW w:w="708" w:type="dxa"/>
            <w:gridSpan w:val="2"/>
            <w:vMerge/>
            <w:tcBorders>
              <w:top w:val="single" w:sz="4" w:space="0" w:color="000000"/>
              <w:left w:val="single" w:sz="4" w:space="0" w:color="000000"/>
              <w:bottom w:val="single" w:sz="4" w:space="0" w:color="000000"/>
              <w:right w:val="single" w:sz="4" w:space="0" w:color="000000"/>
            </w:tcBorders>
            <w:vAlign w:val="center"/>
          </w:tcPr>
          <w:p w14:paraId="1E008D23" w14:textId="77777777" w:rsidR="007C77A5" w:rsidRDefault="007C77A5">
            <w:pPr>
              <w:widowControl/>
              <w:jc w:val="left"/>
              <w:rPr>
                <w:rFonts w:ascii="宋体" w:hAnsi="宋体" w:cs="宋体"/>
                <w:color w:val="000000"/>
                <w:sz w:val="24"/>
              </w:rPr>
            </w:pPr>
          </w:p>
        </w:tc>
      </w:tr>
      <w:tr w:rsidR="007C77A5" w14:paraId="23C66F05" w14:textId="77777777">
        <w:trPr>
          <w:gridAfter w:val="1"/>
          <w:wAfter w:w="195" w:type="dxa"/>
          <w:trHeight w:val="937"/>
        </w:trPr>
        <w:tc>
          <w:tcPr>
            <w:tcW w:w="617" w:type="dxa"/>
            <w:gridSpan w:val="2"/>
            <w:vMerge/>
            <w:tcBorders>
              <w:top w:val="single" w:sz="4" w:space="0" w:color="000000"/>
              <w:left w:val="single" w:sz="4" w:space="0" w:color="000000"/>
              <w:bottom w:val="single" w:sz="4" w:space="0" w:color="000000"/>
              <w:right w:val="single" w:sz="4" w:space="0" w:color="000000"/>
            </w:tcBorders>
            <w:vAlign w:val="center"/>
          </w:tcPr>
          <w:p w14:paraId="45855788" w14:textId="77777777" w:rsidR="007C77A5" w:rsidRDefault="007C77A5">
            <w:pPr>
              <w:widowControl/>
              <w:spacing w:line="280" w:lineRule="exact"/>
              <w:jc w:val="left"/>
              <w:rPr>
                <w:rFonts w:ascii="宋体" w:hAnsi="宋体" w:cs="宋体"/>
                <w:color w:val="000000"/>
                <w:sz w:val="22"/>
                <w:szCs w:val="22"/>
              </w:rPr>
            </w:pPr>
          </w:p>
        </w:tc>
        <w:tc>
          <w:tcPr>
            <w:tcW w:w="1064" w:type="dxa"/>
            <w:gridSpan w:val="3"/>
            <w:vMerge/>
            <w:tcBorders>
              <w:left w:val="single" w:sz="4" w:space="0" w:color="000000"/>
              <w:bottom w:val="single" w:sz="4" w:space="0" w:color="000000"/>
              <w:right w:val="single" w:sz="4" w:space="0" w:color="000000"/>
            </w:tcBorders>
            <w:vAlign w:val="center"/>
          </w:tcPr>
          <w:p w14:paraId="277BD306" w14:textId="77777777" w:rsidR="007C77A5" w:rsidRDefault="007C77A5">
            <w:pPr>
              <w:widowControl/>
              <w:spacing w:line="280" w:lineRule="exact"/>
              <w:jc w:val="left"/>
              <w:rPr>
                <w:rFonts w:ascii="宋体" w:hAnsi="宋体" w:cs="宋体"/>
                <w:color w:val="000000"/>
                <w:sz w:val="22"/>
                <w:szCs w:val="22"/>
              </w:rPr>
            </w:pPr>
          </w:p>
        </w:tc>
        <w:tc>
          <w:tcPr>
            <w:tcW w:w="3176" w:type="dxa"/>
            <w:vMerge/>
            <w:tcBorders>
              <w:top w:val="single" w:sz="4" w:space="0" w:color="000000"/>
              <w:left w:val="single" w:sz="4" w:space="0" w:color="000000"/>
              <w:bottom w:val="single" w:sz="4" w:space="0" w:color="000000"/>
              <w:right w:val="single" w:sz="4" w:space="0" w:color="000000"/>
            </w:tcBorders>
            <w:vAlign w:val="center"/>
          </w:tcPr>
          <w:p w14:paraId="545B661E" w14:textId="77777777" w:rsidR="007C77A5" w:rsidRDefault="007C77A5">
            <w:pPr>
              <w:widowControl/>
              <w:spacing w:line="280" w:lineRule="exact"/>
              <w:jc w:val="left"/>
              <w:rPr>
                <w:rFonts w:ascii="宋体" w:hAnsi="宋体" w:cs="宋体"/>
                <w:color w:val="000000"/>
                <w:sz w:val="22"/>
                <w:szCs w:val="22"/>
              </w:rPr>
            </w:pPr>
          </w:p>
        </w:tc>
        <w:tc>
          <w:tcPr>
            <w:tcW w:w="480" w:type="dxa"/>
            <w:gridSpan w:val="2"/>
            <w:vMerge/>
            <w:tcBorders>
              <w:top w:val="single" w:sz="4" w:space="0" w:color="000000"/>
              <w:left w:val="single" w:sz="4" w:space="0" w:color="000000"/>
              <w:bottom w:val="single" w:sz="4" w:space="0" w:color="000000"/>
              <w:right w:val="single" w:sz="4" w:space="0" w:color="000000"/>
            </w:tcBorders>
            <w:vAlign w:val="center"/>
          </w:tcPr>
          <w:p w14:paraId="51697E0A" w14:textId="77777777" w:rsidR="007C77A5" w:rsidRDefault="007C77A5">
            <w:pPr>
              <w:widowControl/>
              <w:spacing w:line="280" w:lineRule="exact"/>
              <w:jc w:val="left"/>
              <w:rPr>
                <w:rFonts w:ascii="宋体" w:hAnsi="宋体" w:cs="宋体"/>
                <w:color w:val="000000"/>
                <w:sz w:val="22"/>
                <w:szCs w:val="22"/>
              </w:rPr>
            </w:pPr>
          </w:p>
        </w:tc>
        <w:tc>
          <w:tcPr>
            <w:tcW w:w="515" w:type="dxa"/>
            <w:gridSpan w:val="2"/>
            <w:vMerge/>
            <w:tcBorders>
              <w:left w:val="single" w:sz="4" w:space="0" w:color="000000"/>
              <w:bottom w:val="single" w:sz="4" w:space="0" w:color="000000"/>
              <w:right w:val="single" w:sz="4" w:space="0" w:color="000000"/>
            </w:tcBorders>
            <w:vAlign w:val="center"/>
          </w:tcPr>
          <w:p w14:paraId="57152A1C" w14:textId="77777777" w:rsidR="007C77A5" w:rsidRDefault="007C77A5">
            <w:pPr>
              <w:widowControl/>
              <w:spacing w:line="280" w:lineRule="exact"/>
              <w:jc w:val="left"/>
              <w:rPr>
                <w:rFonts w:ascii="宋体" w:hAnsi="宋体" w:cs="宋体"/>
                <w:color w:val="000000"/>
                <w:sz w:val="22"/>
                <w:szCs w:val="22"/>
              </w:rPr>
            </w:pPr>
          </w:p>
        </w:tc>
        <w:tc>
          <w:tcPr>
            <w:tcW w:w="532" w:type="dxa"/>
            <w:gridSpan w:val="2"/>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61FD6443"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事后监管</w:t>
            </w:r>
          </w:p>
        </w:tc>
        <w:tc>
          <w:tcPr>
            <w:tcW w:w="4426" w:type="dxa"/>
            <w:gridSpan w:val="3"/>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50FC545A"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5.事后监管责任：</w:t>
            </w:r>
            <w:r>
              <w:rPr>
                <w:rFonts w:ascii="宋体" w:hAnsi="宋体" w:cs="宋体" w:hint="eastAsia"/>
                <w:color w:val="000000"/>
                <w:kern w:val="0"/>
                <w:sz w:val="22"/>
                <w:szCs w:val="22"/>
              </w:rPr>
              <w:t>加强对备案企业</w:t>
            </w:r>
            <w:r>
              <w:rPr>
                <w:rFonts w:ascii="宋体" w:hAnsi="宋体" w:cs="宋体" w:hint="eastAsia"/>
                <w:color w:val="000000"/>
                <w:sz w:val="22"/>
                <w:szCs w:val="22"/>
              </w:rPr>
              <w:t>经营及服务情况</w:t>
            </w:r>
            <w:r>
              <w:rPr>
                <w:rFonts w:ascii="宋体" w:hAnsi="宋体" w:cs="宋体" w:hint="eastAsia"/>
                <w:color w:val="000000"/>
                <w:kern w:val="0"/>
                <w:sz w:val="22"/>
                <w:szCs w:val="22"/>
              </w:rPr>
              <w:t>进行监督管理。</w:t>
            </w:r>
          </w:p>
        </w:tc>
        <w:tc>
          <w:tcPr>
            <w:tcW w:w="1292"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7B3CDDC1" w14:textId="77777777" w:rsidR="007C77A5" w:rsidRDefault="00000000">
            <w:pPr>
              <w:widowControl/>
              <w:spacing w:line="240" w:lineRule="exact"/>
              <w:jc w:val="center"/>
              <w:textAlignment w:val="center"/>
              <w:rPr>
                <w:sz w:val="22"/>
                <w:szCs w:val="22"/>
              </w:rPr>
            </w:pPr>
            <w:r>
              <w:rPr>
                <w:rFonts w:ascii="宋体" w:hAnsi="宋体" w:cs="宋体" w:hint="eastAsia"/>
                <w:color w:val="000000"/>
                <w:sz w:val="22"/>
                <w:szCs w:val="22"/>
              </w:rPr>
              <w:t>中介科</w:t>
            </w:r>
          </w:p>
        </w:tc>
        <w:tc>
          <w:tcPr>
            <w:tcW w:w="525" w:type="dxa"/>
            <w:gridSpan w:val="2"/>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691425E1" w14:textId="77777777" w:rsidR="007C77A5" w:rsidRDefault="007C77A5">
            <w:pPr>
              <w:spacing w:line="280" w:lineRule="exact"/>
              <w:jc w:val="center"/>
              <w:rPr>
                <w:rFonts w:ascii="宋体" w:hAnsi="宋体" w:cs="宋体"/>
                <w:color w:val="000000"/>
                <w:sz w:val="22"/>
                <w:szCs w:val="22"/>
              </w:rPr>
            </w:pPr>
          </w:p>
        </w:tc>
        <w:tc>
          <w:tcPr>
            <w:tcW w:w="540" w:type="dxa"/>
            <w:gridSpan w:val="2"/>
            <w:vMerge/>
            <w:tcBorders>
              <w:left w:val="single" w:sz="4" w:space="0" w:color="000000"/>
              <w:bottom w:val="single" w:sz="4" w:space="0" w:color="000000"/>
              <w:right w:val="single" w:sz="4" w:space="0" w:color="000000"/>
            </w:tcBorders>
            <w:tcMar>
              <w:top w:w="15" w:type="dxa"/>
              <w:left w:w="15" w:type="dxa"/>
              <w:bottom w:w="15" w:type="dxa"/>
              <w:right w:w="15" w:type="dxa"/>
            </w:tcMar>
            <w:vAlign w:val="center"/>
          </w:tcPr>
          <w:p w14:paraId="44FE10D0" w14:textId="77777777" w:rsidR="007C77A5" w:rsidRDefault="007C77A5">
            <w:pPr>
              <w:spacing w:line="240" w:lineRule="exact"/>
              <w:jc w:val="center"/>
              <w:rPr>
                <w:rFonts w:ascii="宋体" w:hAnsi="宋体" w:cs="宋体"/>
                <w:color w:val="000000"/>
                <w:sz w:val="22"/>
                <w:szCs w:val="22"/>
              </w:rPr>
            </w:pPr>
          </w:p>
        </w:tc>
        <w:tc>
          <w:tcPr>
            <w:tcW w:w="705" w:type="dxa"/>
            <w:gridSpan w:val="2"/>
            <w:vMerge/>
            <w:tcBorders>
              <w:top w:val="single" w:sz="4" w:space="0" w:color="000000"/>
              <w:left w:val="single" w:sz="4" w:space="0" w:color="000000"/>
              <w:bottom w:val="single" w:sz="4" w:space="0" w:color="000000"/>
              <w:right w:val="single" w:sz="4" w:space="0" w:color="000000"/>
            </w:tcBorders>
            <w:vAlign w:val="center"/>
          </w:tcPr>
          <w:p w14:paraId="61D7E0DD" w14:textId="77777777" w:rsidR="007C77A5" w:rsidRDefault="007C77A5">
            <w:pPr>
              <w:widowControl/>
              <w:jc w:val="left"/>
              <w:rPr>
                <w:rFonts w:ascii="宋体" w:hAnsi="宋体" w:cs="宋体"/>
                <w:color w:val="000000"/>
                <w:sz w:val="22"/>
                <w:szCs w:val="22"/>
              </w:rPr>
            </w:pPr>
          </w:p>
        </w:tc>
        <w:tc>
          <w:tcPr>
            <w:tcW w:w="708" w:type="dxa"/>
            <w:gridSpan w:val="2"/>
            <w:vMerge/>
            <w:tcBorders>
              <w:top w:val="single" w:sz="4" w:space="0" w:color="000000"/>
              <w:left w:val="single" w:sz="4" w:space="0" w:color="000000"/>
              <w:bottom w:val="single" w:sz="4" w:space="0" w:color="000000"/>
              <w:right w:val="single" w:sz="4" w:space="0" w:color="000000"/>
            </w:tcBorders>
            <w:vAlign w:val="center"/>
          </w:tcPr>
          <w:p w14:paraId="31DA6E4E" w14:textId="77777777" w:rsidR="007C77A5" w:rsidRDefault="007C77A5">
            <w:pPr>
              <w:widowControl/>
              <w:jc w:val="left"/>
              <w:rPr>
                <w:rFonts w:ascii="宋体" w:hAnsi="宋体" w:cs="宋体"/>
                <w:color w:val="000000"/>
                <w:sz w:val="24"/>
              </w:rPr>
            </w:pPr>
          </w:p>
        </w:tc>
      </w:tr>
      <w:tr w:rsidR="007C77A5" w14:paraId="193466F0" w14:textId="77777777">
        <w:trPr>
          <w:gridAfter w:val="1"/>
          <w:wAfter w:w="195" w:type="dxa"/>
          <w:trHeight w:val="370"/>
        </w:trPr>
        <w:tc>
          <w:tcPr>
            <w:tcW w:w="14580" w:type="dxa"/>
            <w:gridSpan w:val="24"/>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tbl>
            <w:tblPr>
              <w:tblW w:w="14955" w:type="dxa"/>
              <w:tblBorders>
                <w:insideH w:val="none" w:sz="4" w:space="0" w:color="auto"/>
                <w:insideV w:val="none" w:sz="4" w:space="0" w:color="auto"/>
              </w:tblBorders>
              <w:tblLayout w:type="fixed"/>
              <w:tblCellMar>
                <w:left w:w="0" w:type="dxa"/>
                <w:right w:w="0" w:type="dxa"/>
              </w:tblCellMar>
              <w:tblLook w:val="04A0" w:firstRow="1" w:lastRow="0" w:firstColumn="1" w:lastColumn="0" w:noHBand="0" w:noVBand="1"/>
            </w:tblPr>
            <w:tblGrid>
              <w:gridCol w:w="14955"/>
            </w:tblGrid>
            <w:tr w:rsidR="007C77A5" w14:paraId="56E6B03E" w14:textId="77777777">
              <w:trPr>
                <w:trHeight w:val="345"/>
              </w:trPr>
              <w:tc>
                <w:tcPr>
                  <w:tcW w:w="14955" w:type="dxa"/>
                  <w:tcMar>
                    <w:top w:w="15" w:type="dxa"/>
                    <w:left w:w="15" w:type="dxa"/>
                    <w:right w:w="15" w:type="dxa"/>
                  </w:tcMar>
                  <w:vAlign w:val="center"/>
                </w:tcPr>
                <w:p w14:paraId="0E9DCDA3" w14:textId="77777777" w:rsidR="007C77A5" w:rsidRDefault="00000000">
                  <w:pPr>
                    <w:widowControl/>
                    <w:jc w:val="left"/>
                    <w:textAlignment w:val="center"/>
                    <w:rPr>
                      <w:rFonts w:ascii="宋体" w:hAnsi="宋体" w:cs="宋体"/>
                      <w:color w:val="000000"/>
                      <w:sz w:val="16"/>
                      <w:szCs w:val="16"/>
                    </w:rPr>
                  </w:pPr>
                  <w:r>
                    <w:rPr>
                      <w:rFonts w:ascii="宋体" w:hAnsi="宋体" w:cs="宋体" w:hint="eastAsia"/>
                      <w:color w:val="000000"/>
                      <w:kern w:val="0"/>
                      <w:sz w:val="22"/>
                      <w:szCs w:val="22"/>
                    </w:rPr>
                    <w:t xml:space="preserve">服务电话： 8166319                      </w:t>
                  </w:r>
                  <w:r>
                    <w:rPr>
                      <w:rFonts w:ascii="宋体" w:hAnsi="宋体" w:cs="宋体" w:hint="eastAsia"/>
                      <w:color w:val="000000"/>
                      <w:kern w:val="0"/>
                      <w:szCs w:val="21"/>
                    </w:rPr>
                    <w:t>投诉机构：</w:t>
                  </w:r>
                  <w:r>
                    <w:rPr>
                      <w:rFonts w:ascii="宋体" w:hAnsi="宋体" w:cs="宋体" w:hint="eastAsia"/>
                      <w:color w:val="000000"/>
                      <w:kern w:val="0"/>
                      <w:sz w:val="22"/>
                      <w:szCs w:val="22"/>
                    </w:rPr>
                    <w:t>舞钢市住房和城乡规划建设局纪检监察室</w:t>
                  </w:r>
                  <w:r>
                    <w:rPr>
                      <w:rFonts w:ascii="宋体" w:hAnsi="宋体" w:cs="宋体"/>
                      <w:color w:val="000000"/>
                      <w:kern w:val="0"/>
                      <w:szCs w:val="21"/>
                    </w:rPr>
                    <w:t xml:space="preserve">                  </w:t>
                  </w:r>
                  <w:r>
                    <w:rPr>
                      <w:rFonts w:ascii="宋体" w:hAnsi="宋体" w:cs="宋体" w:hint="eastAsia"/>
                      <w:color w:val="000000"/>
                      <w:kern w:val="0"/>
                      <w:szCs w:val="21"/>
                    </w:rPr>
                    <w:t>投诉电话：</w:t>
                  </w:r>
                  <w:r>
                    <w:rPr>
                      <w:rFonts w:ascii="宋体" w:hAnsi="宋体" w:cs="宋体"/>
                      <w:color w:val="000000"/>
                      <w:kern w:val="0"/>
                      <w:szCs w:val="21"/>
                    </w:rPr>
                    <w:t>0375-8166899</w:t>
                  </w:r>
                </w:p>
              </w:tc>
            </w:tr>
          </w:tbl>
          <w:p w14:paraId="6B04260B" w14:textId="77777777" w:rsidR="007C77A5" w:rsidRDefault="007C77A5">
            <w:pPr>
              <w:widowControl/>
              <w:jc w:val="left"/>
              <w:textAlignment w:val="center"/>
              <w:rPr>
                <w:rFonts w:ascii="宋体" w:hAnsi="宋体" w:cs="宋体"/>
                <w:color w:val="000000"/>
                <w:sz w:val="22"/>
                <w:szCs w:val="22"/>
              </w:rPr>
            </w:pPr>
          </w:p>
        </w:tc>
      </w:tr>
      <w:tr w:rsidR="007C77A5" w14:paraId="4C30F903" w14:textId="77777777">
        <w:trPr>
          <w:gridAfter w:val="1"/>
          <w:wAfter w:w="195" w:type="dxa"/>
          <w:trHeight w:val="390"/>
        </w:trPr>
        <w:tc>
          <w:tcPr>
            <w:tcW w:w="14580" w:type="dxa"/>
            <w:gridSpan w:val="24"/>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A5DD13E" w14:textId="77777777" w:rsidR="007C77A5"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 xml:space="preserve">受理地点：舞钢市行政服务中心房管事务服务中心窗口   </w:t>
            </w:r>
          </w:p>
        </w:tc>
      </w:tr>
      <w:tr w:rsidR="007C77A5" w14:paraId="24786885" w14:textId="77777777">
        <w:trPr>
          <w:trHeight w:val="821"/>
        </w:trPr>
        <w:tc>
          <w:tcPr>
            <w:tcW w:w="14775" w:type="dxa"/>
            <w:gridSpan w:val="25"/>
            <w:tcBorders>
              <w:top w:val="nil"/>
              <w:left w:val="nil"/>
              <w:bottom w:val="single" w:sz="4" w:space="0" w:color="000000"/>
              <w:right w:val="nil"/>
            </w:tcBorders>
            <w:tcMar>
              <w:top w:w="15" w:type="dxa"/>
              <w:left w:w="15" w:type="dxa"/>
              <w:bottom w:w="15" w:type="dxa"/>
              <w:right w:w="15" w:type="dxa"/>
            </w:tcMar>
            <w:vAlign w:val="center"/>
          </w:tcPr>
          <w:p w14:paraId="0DCDB87E" w14:textId="77777777" w:rsidR="007C77A5" w:rsidRDefault="00000000">
            <w:pPr>
              <w:widowControl/>
              <w:jc w:val="center"/>
              <w:textAlignment w:val="center"/>
              <w:rPr>
                <w:rFonts w:ascii="宋体" w:eastAsia="方正小标宋简体" w:hAnsi="宋体" w:cs="宋体"/>
                <w:color w:val="000000"/>
                <w:kern w:val="0"/>
                <w:sz w:val="44"/>
                <w:szCs w:val="44"/>
              </w:rPr>
            </w:pPr>
            <w:r>
              <w:rPr>
                <w:rFonts w:ascii="宋体" w:eastAsia="方正小标宋简体" w:hAnsi="宋体" w:cs="宋体" w:hint="eastAsia"/>
                <w:color w:val="000000"/>
                <w:kern w:val="0"/>
                <w:sz w:val="44"/>
                <w:szCs w:val="44"/>
              </w:rPr>
              <w:lastRenderedPageBreak/>
              <w:t>舞钢市住房和城乡建设局权力清单和责任清单统计表</w:t>
            </w:r>
          </w:p>
          <w:p w14:paraId="282B696E" w14:textId="77777777" w:rsidR="007C77A5" w:rsidRDefault="00000000">
            <w:pPr>
              <w:widowControl/>
              <w:jc w:val="left"/>
              <w:textAlignment w:val="center"/>
              <w:rPr>
                <w:rFonts w:ascii="宋体" w:cs="宋体"/>
                <w:color w:val="000000"/>
                <w:sz w:val="24"/>
              </w:rPr>
            </w:pPr>
            <w:r>
              <w:rPr>
                <w:rFonts w:ascii="宋体" w:hAnsi="宋体" w:cs="宋体" w:hint="eastAsia"/>
                <w:color w:val="000000"/>
                <w:kern w:val="0"/>
                <w:sz w:val="24"/>
              </w:rPr>
              <w:t>职权类别：其他权力</w:t>
            </w:r>
          </w:p>
        </w:tc>
      </w:tr>
      <w:tr w:rsidR="007C77A5" w14:paraId="465B9ACC" w14:textId="77777777">
        <w:trPr>
          <w:trHeight w:val="818"/>
        </w:trPr>
        <w:tc>
          <w:tcPr>
            <w:tcW w:w="37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A4E7BB3"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序号</w:t>
            </w:r>
          </w:p>
        </w:tc>
        <w:tc>
          <w:tcPr>
            <w:tcW w:w="1079"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FEC6382"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职权名称</w:t>
            </w:r>
          </w:p>
        </w:tc>
        <w:tc>
          <w:tcPr>
            <w:tcW w:w="3401"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AB25821"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实施依据</w:t>
            </w:r>
          </w:p>
        </w:tc>
        <w:tc>
          <w:tcPr>
            <w:tcW w:w="48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6EBC508"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实施对象</w:t>
            </w:r>
          </w:p>
        </w:tc>
        <w:tc>
          <w:tcPr>
            <w:tcW w:w="51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DF26B9F"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实施机构</w:t>
            </w:r>
          </w:p>
        </w:tc>
        <w:tc>
          <w:tcPr>
            <w:tcW w:w="532"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8177093"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办理环节</w:t>
            </w:r>
          </w:p>
        </w:tc>
        <w:tc>
          <w:tcPr>
            <w:tcW w:w="4429"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646B1FC"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责任事项</w:t>
            </w:r>
          </w:p>
        </w:tc>
        <w:tc>
          <w:tcPr>
            <w:tcW w:w="12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126F0AE"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责任</w:t>
            </w:r>
            <w:r>
              <w:rPr>
                <w:rFonts w:ascii="黑体" w:eastAsia="黑体" w:hAnsi="宋体" w:cs="黑体"/>
                <w:color w:val="000000"/>
                <w:kern w:val="0"/>
                <w:sz w:val="22"/>
                <w:szCs w:val="22"/>
              </w:rPr>
              <w:br/>
            </w:r>
            <w:r>
              <w:rPr>
                <w:rFonts w:ascii="黑体" w:eastAsia="黑体" w:hAnsi="宋体" w:cs="黑体" w:hint="eastAsia"/>
                <w:color w:val="000000"/>
                <w:kern w:val="0"/>
                <w:sz w:val="22"/>
                <w:szCs w:val="22"/>
              </w:rPr>
              <w:t>科室</w:t>
            </w:r>
          </w:p>
        </w:tc>
        <w:tc>
          <w:tcPr>
            <w:tcW w:w="52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DEC1EC6"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承诺时限</w:t>
            </w:r>
          </w:p>
        </w:tc>
        <w:tc>
          <w:tcPr>
            <w:tcW w:w="54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6656A6C"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法定时限</w:t>
            </w:r>
          </w:p>
        </w:tc>
        <w:tc>
          <w:tcPr>
            <w:tcW w:w="70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BB07891"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收费情况及依据</w:t>
            </w:r>
          </w:p>
        </w:tc>
        <w:tc>
          <w:tcPr>
            <w:tcW w:w="903"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C0E2984"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调整意见及理由</w:t>
            </w:r>
          </w:p>
        </w:tc>
      </w:tr>
      <w:tr w:rsidR="007C77A5" w14:paraId="5F6CEF20" w14:textId="77777777">
        <w:trPr>
          <w:trHeight w:val="1124"/>
        </w:trPr>
        <w:tc>
          <w:tcPr>
            <w:tcW w:w="374"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34E690A" w14:textId="77777777" w:rsidR="007C77A5" w:rsidRDefault="00000000">
            <w:pPr>
              <w:widowControl/>
              <w:spacing w:line="280" w:lineRule="exact"/>
              <w:jc w:val="center"/>
              <w:textAlignment w:val="center"/>
              <w:rPr>
                <w:rFonts w:ascii="宋体" w:cs="宋体"/>
                <w:color w:val="000000"/>
                <w:sz w:val="22"/>
                <w:szCs w:val="22"/>
              </w:rPr>
            </w:pPr>
            <w:r>
              <w:rPr>
                <w:rFonts w:ascii="宋体" w:cs="宋体" w:hint="eastAsia"/>
                <w:color w:val="000000"/>
                <w:sz w:val="22"/>
                <w:szCs w:val="22"/>
              </w:rPr>
              <w:t>8</w:t>
            </w:r>
          </w:p>
        </w:tc>
        <w:tc>
          <w:tcPr>
            <w:tcW w:w="1079" w:type="dxa"/>
            <w:gridSpan w:val="3"/>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322071CF" w14:textId="77777777" w:rsidR="007C77A5" w:rsidRDefault="00000000">
            <w:pPr>
              <w:widowControl/>
              <w:spacing w:line="280" w:lineRule="exact"/>
              <w:jc w:val="left"/>
              <w:textAlignment w:val="center"/>
              <w:rPr>
                <w:rFonts w:ascii="宋体" w:cs="宋体"/>
                <w:color w:val="000000"/>
                <w:sz w:val="22"/>
                <w:szCs w:val="22"/>
              </w:rPr>
            </w:pPr>
            <w:r>
              <w:rPr>
                <w:rFonts w:ascii="宋体" w:hAnsi="宋体" w:cs="宋体" w:hint="eastAsia"/>
                <w:color w:val="000000"/>
                <w:sz w:val="22"/>
                <w:szCs w:val="22"/>
              </w:rPr>
              <w:t>建设工程招标文件备案</w:t>
            </w:r>
            <w:r>
              <w:rPr>
                <w:rFonts w:ascii="宋体" w:hAnsi="宋体" w:cs="宋体"/>
                <w:color w:val="000000"/>
                <w:sz w:val="22"/>
                <w:szCs w:val="22"/>
              </w:rPr>
              <w:t xml:space="preserve"> </w:t>
            </w:r>
          </w:p>
        </w:tc>
        <w:tc>
          <w:tcPr>
            <w:tcW w:w="3401"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1BAEF7D" w14:textId="77777777" w:rsidR="007C77A5" w:rsidRDefault="00000000">
            <w:pPr>
              <w:widowControl/>
              <w:spacing w:line="280" w:lineRule="exact"/>
              <w:jc w:val="left"/>
              <w:textAlignment w:val="center"/>
              <w:rPr>
                <w:rFonts w:ascii="宋体" w:cs="宋体"/>
                <w:color w:val="000000"/>
                <w:sz w:val="22"/>
                <w:szCs w:val="22"/>
              </w:rPr>
            </w:pPr>
            <w:r>
              <w:rPr>
                <w:rFonts w:ascii="宋体" w:cs="宋体" w:hint="eastAsia"/>
                <w:color w:val="000000"/>
                <w:sz w:val="22"/>
                <w:szCs w:val="22"/>
              </w:rPr>
              <w:t>《房屋建设和市政基础设施工程施工招标投标管理办法》（</w:t>
            </w:r>
            <w:r>
              <w:rPr>
                <w:rFonts w:ascii="宋体" w:cs="宋体"/>
                <w:color w:val="000000"/>
                <w:sz w:val="22"/>
                <w:szCs w:val="22"/>
              </w:rPr>
              <w:t>2006</w:t>
            </w:r>
            <w:r>
              <w:rPr>
                <w:rFonts w:ascii="宋体" w:cs="宋体" w:hint="eastAsia"/>
                <w:color w:val="000000"/>
                <w:sz w:val="22"/>
                <w:szCs w:val="22"/>
              </w:rPr>
              <w:t>年</w:t>
            </w:r>
            <w:r>
              <w:rPr>
                <w:rFonts w:ascii="宋体" w:cs="宋体"/>
                <w:color w:val="000000"/>
                <w:sz w:val="22"/>
                <w:szCs w:val="22"/>
              </w:rPr>
              <w:t>6</w:t>
            </w:r>
            <w:r>
              <w:rPr>
                <w:rFonts w:ascii="宋体" w:cs="宋体" w:hint="eastAsia"/>
                <w:color w:val="000000"/>
                <w:sz w:val="22"/>
                <w:szCs w:val="22"/>
              </w:rPr>
              <w:t>月</w:t>
            </w:r>
            <w:r>
              <w:rPr>
                <w:rFonts w:ascii="宋体" w:cs="宋体"/>
                <w:color w:val="000000"/>
                <w:sz w:val="22"/>
                <w:szCs w:val="22"/>
              </w:rPr>
              <w:t>1</w:t>
            </w:r>
            <w:r>
              <w:rPr>
                <w:rFonts w:ascii="宋体" w:cs="宋体" w:hint="eastAsia"/>
                <w:color w:val="000000"/>
                <w:sz w:val="22"/>
                <w:szCs w:val="22"/>
              </w:rPr>
              <w:t>日实施，中华人民共和国建设部第</w:t>
            </w:r>
            <w:r>
              <w:rPr>
                <w:rFonts w:ascii="宋体" w:cs="宋体"/>
                <w:color w:val="000000"/>
                <w:sz w:val="22"/>
                <w:szCs w:val="22"/>
              </w:rPr>
              <w:t>89</w:t>
            </w:r>
            <w:r>
              <w:rPr>
                <w:rFonts w:ascii="宋体" w:cs="宋体" w:hint="eastAsia"/>
                <w:color w:val="000000"/>
                <w:sz w:val="22"/>
                <w:szCs w:val="22"/>
              </w:rPr>
              <w:t>号令）第十九条：依法必须进行施工招标的工程，招标人应当在招标文件发出的同时，将招标文件报工程所在地的县级以上地方人民政府建设行政主管部门备案。建设行政主管部门发现招标文件有违反法律、法规内容的，应当责令招标人改正。</w:t>
            </w:r>
            <w:r>
              <w:rPr>
                <w:rFonts w:ascii="宋体" w:cs="宋体"/>
                <w:color w:val="000000"/>
                <w:sz w:val="22"/>
                <w:szCs w:val="22"/>
              </w:rPr>
              <w:t>2.</w:t>
            </w:r>
            <w:r>
              <w:rPr>
                <w:rFonts w:ascii="宋体" w:cs="宋体" w:hint="eastAsia"/>
                <w:color w:val="000000"/>
                <w:sz w:val="22"/>
                <w:szCs w:val="22"/>
              </w:rPr>
              <w:t>《河南省实施</w:t>
            </w:r>
            <w:r>
              <w:rPr>
                <w:rFonts w:ascii="宋体" w:cs="宋体"/>
                <w:color w:val="000000"/>
                <w:sz w:val="22"/>
                <w:szCs w:val="22"/>
              </w:rPr>
              <w:t>&lt;</w:t>
            </w:r>
            <w:r>
              <w:rPr>
                <w:rFonts w:ascii="宋体" w:cs="宋体" w:hint="eastAsia"/>
                <w:color w:val="000000"/>
                <w:sz w:val="22"/>
                <w:szCs w:val="22"/>
              </w:rPr>
              <w:t>中华人民共和国招投标法</w:t>
            </w:r>
            <w:r>
              <w:rPr>
                <w:rFonts w:ascii="宋体" w:cs="宋体"/>
                <w:color w:val="000000"/>
                <w:sz w:val="22"/>
                <w:szCs w:val="22"/>
              </w:rPr>
              <w:t>&gt;</w:t>
            </w:r>
            <w:r>
              <w:rPr>
                <w:rFonts w:ascii="宋体" w:cs="宋体" w:hint="eastAsia"/>
                <w:color w:val="000000"/>
                <w:sz w:val="22"/>
                <w:szCs w:val="22"/>
              </w:rPr>
              <w:t>办法》（</w:t>
            </w:r>
            <w:r>
              <w:rPr>
                <w:rFonts w:ascii="宋体" w:cs="宋体"/>
                <w:color w:val="000000"/>
                <w:sz w:val="22"/>
                <w:szCs w:val="22"/>
              </w:rPr>
              <w:t>2003</w:t>
            </w:r>
            <w:r>
              <w:rPr>
                <w:rFonts w:ascii="宋体" w:cs="宋体" w:hint="eastAsia"/>
                <w:color w:val="000000"/>
                <w:sz w:val="22"/>
                <w:szCs w:val="22"/>
              </w:rPr>
              <w:t>年</w:t>
            </w:r>
            <w:r>
              <w:rPr>
                <w:rFonts w:ascii="宋体" w:cs="宋体"/>
                <w:color w:val="000000"/>
                <w:sz w:val="22"/>
                <w:szCs w:val="22"/>
              </w:rPr>
              <w:t>3</w:t>
            </w:r>
            <w:r>
              <w:rPr>
                <w:rFonts w:ascii="宋体" w:cs="宋体" w:hint="eastAsia"/>
                <w:color w:val="000000"/>
                <w:sz w:val="22"/>
                <w:szCs w:val="22"/>
              </w:rPr>
              <w:t>月</w:t>
            </w:r>
            <w:r>
              <w:rPr>
                <w:rFonts w:ascii="宋体" w:cs="宋体"/>
                <w:color w:val="000000"/>
                <w:sz w:val="22"/>
                <w:szCs w:val="22"/>
              </w:rPr>
              <w:t>1</w:t>
            </w:r>
            <w:r>
              <w:rPr>
                <w:rFonts w:ascii="宋体" w:cs="宋体" w:hint="eastAsia"/>
                <w:color w:val="000000"/>
                <w:sz w:val="22"/>
                <w:szCs w:val="22"/>
              </w:rPr>
              <w:t>日实施）第二十六条：依法必须招标的项目，招标人在发出招标文件五个工作日之前，应当将招标文件报有关行政监督部门备案。</w:t>
            </w:r>
          </w:p>
        </w:tc>
        <w:tc>
          <w:tcPr>
            <w:tcW w:w="480"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B82475C" w14:textId="77777777" w:rsidR="007C77A5" w:rsidRDefault="00000000">
            <w:pPr>
              <w:widowControl/>
              <w:spacing w:line="280" w:lineRule="exact"/>
              <w:jc w:val="center"/>
              <w:textAlignment w:val="center"/>
              <w:rPr>
                <w:rFonts w:ascii="宋体" w:cs="宋体"/>
                <w:color w:val="000000"/>
                <w:sz w:val="22"/>
                <w:szCs w:val="22"/>
              </w:rPr>
            </w:pPr>
            <w:r>
              <w:rPr>
                <w:rFonts w:ascii="宋体" w:hAnsi="宋体" w:cs="宋体" w:hint="eastAsia"/>
                <w:color w:val="000000"/>
                <w:sz w:val="22"/>
                <w:szCs w:val="22"/>
              </w:rPr>
              <w:t>建设工程招标文件备案</w:t>
            </w:r>
          </w:p>
        </w:tc>
        <w:tc>
          <w:tcPr>
            <w:tcW w:w="515" w:type="dxa"/>
            <w:gridSpan w:val="2"/>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6FF849B1" w14:textId="77777777" w:rsidR="007C77A5" w:rsidRDefault="00000000">
            <w:pPr>
              <w:widowControl/>
              <w:spacing w:line="280" w:lineRule="exact"/>
              <w:jc w:val="center"/>
              <w:textAlignment w:val="center"/>
              <w:rPr>
                <w:rFonts w:ascii="宋体" w:cs="宋体"/>
                <w:color w:val="000000"/>
                <w:sz w:val="22"/>
                <w:szCs w:val="22"/>
              </w:rPr>
            </w:pPr>
            <w:r>
              <w:rPr>
                <w:rFonts w:ascii="宋体" w:hAnsi="宋体" w:cs="宋体" w:hint="eastAsia"/>
                <w:color w:val="000000"/>
                <w:sz w:val="22"/>
                <w:szCs w:val="22"/>
              </w:rPr>
              <w:t>舞钢市住建局招标股</w:t>
            </w:r>
          </w:p>
        </w:tc>
        <w:tc>
          <w:tcPr>
            <w:tcW w:w="532"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3301120" w14:textId="77777777" w:rsidR="007C77A5" w:rsidRDefault="00000000">
            <w:pPr>
              <w:widowControl/>
              <w:spacing w:line="280" w:lineRule="exact"/>
              <w:jc w:val="left"/>
              <w:textAlignment w:val="center"/>
              <w:rPr>
                <w:rFonts w:ascii="宋体" w:cs="宋体"/>
                <w:color w:val="000000"/>
                <w:sz w:val="22"/>
                <w:szCs w:val="22"/>
              </w:rPr>
            </w:pPr>
            <w:r>
              <w:rPr>
                <w:rFonts w:ascii="宋体" w:hAnsi="宋体" w:cs="宋体" w:hint="eastAsia"/>
                <w:color w:val="000000"/>
                <w:sz w:val="22"/>
                <w:szCs w:val="22"/>
              </w:rPr>
              <w:t>受理</w:t>
            </w:r>
          </w:p>
        </w:tc>
        <w:tc>
          <w:tcPr>
            <w:tcW w:w="4429"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60DBBFD" w14:textId="77777777" w:rsidR="007C77A5" w:rsidRDefault="00000000">
            <w:pPr>
              <w:widowControl/>
              <w:spacing w:line="280" w:lineRule="exact"/>
              <w:jc w:val="left"/>
              <w:textAlignment w:val="center"/>
              <w:rPr>
                <w:rFonts w:ascii="宋体" w:cs="宋体"/>
                <w:color w:val="000000"/>
                <w:sz w:val="22"/>
                <w:szCs w:val="22"/>
              </w:rPr>
            </w:pPr>
            <w:r>
              <w:rPr>
                <w:rFonts w:ascii="宋体" w:hAnsi="宋体" w:cs="宋体"/>
                <w:color w:val="000000"/>
                <w:sz w:val="22"/>
                <w:szCs w:val="22"/>
              </w:rPr>
              <w:t>1.</w:t>
            </w:r>
            <w:r>
              <w:rPr>
                <w:rFonts w:ascii="宋体" w:hAnsi="宋体" w:cs="宋体" w:hint="eastAsia"/>
                <w:color w:val="000000"/>
                <w:sz w:val="22"/>
                <w:szCs w:val="22"/>
              </w:rPr>
              <w:t>受理责任：公示依法应当提交的材料；一次性告知补正材料；依法受理或不予受理（不予受理应当告知理由）。</w:t>
            </w:r>
          </w:p>
        </w:tc>
        <w:tc>
          <w:tcPr>
            <w:tcW w:w="12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7F197B3" w14:textId="77777777" w:rsidR="007C77A5" w:rsidRDefault="00000000">
            <w:pPr>
              <w:widowControl/>
              <w:spacing w:line="280" w:lineRule="exact"/>
              <w:jc w:val="center"/>
              <w:rPr>
                <w:rFonts w:ascii="宋体" w:cs="宋体"/>
                <w:color w:val="000000"/>
                <w:sz w:val="22"/>
                <w:szCs w:val="22"/>
              </w:rPr>
            </w:pPr>
            <w:r>
              <w:rPr>
                <w:rFonts w:ascii="宋体" w:hAnsi="宋体" w:cs="宋体" w:hint="eastAsia"/>
                <w:color w:val="000000"/>
                <w:sz w:val="22"/>
                <w:szCs w:val="22"/>
              </w:rPr>
              <w:t>招标股</w:t>
            </w:r>
          </w:p>
        </w:tc>
        <w:tc>
          <w:tcPr>
            <w:tcW w:w="52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A55901B" w14:textId="77777777" w:rsidR="007C77A5" w:rsidRDefault="00000000">
            <w:pPr>
              <w:widowControl/>
              <w:spacing w:line="280" w:lineRule="exact"/>
              <w:jc w:val="center"/>
              <w:textAlignment w:val="center"/>
              <w:rPr>
                <w:rFonts w:ascii="宋体" w:cs="宋体"/>
                <w:color w:val="000000"/>
                <w:sz w:val="22"/>
                <w:szCs w:val="22"/>
              </w:rPr>
            </w:pPr>
            <w:r>
              <w:rPr>
                <w:rFonts w:ascii="宋体" w:hAnsi="宋体" w:cs="宋体"/>
                <w:color w:val="000000"/>
                <w:kern w:val="0"/>
                <w:sz w:val="22"/>
                <w:szCs w:val="22"/>
              </w:rPr>
              <w:t>1</w:t>
            </w:r>
            <w:r>
              <w:rPr>
                <w:rFonts w:ascii="宋体" w:hAnsi="宋体" w:cs="宋体" w:hint="eastAsia"/>
                <w:color w:val="000000"/>
                <w:kern w:val="0"/>
                <w:sz w:val="22"/>
                <w:szCs w:val="22"/>
              </w:rPr>
              <w:t>日</w:t>
            </w:r>
          </w:p>
        </w:tc>
        <w:tc>
          <w:tcPr>
            <w:tcW w:w="540" w:type="dxa"/>
            <w:gridSpan w:val="2"/>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6F865318" w14:textId="77777777" w:rsidR="007C77A5" w:rsidRDefault="00000000">
            <w:pPr>
              <w:spacing w:line="240" w:lineRule="exact"/>
              <w:jc w:val="center"/>
              <w:rPr>
                <w:rFonts w:ascii="宋体" w:cs="宋体"/>
                <w:color w:val="000000"/>
                <w:sz w:val="22"/>
                <w:szCs w:val="22"/>
              </w:rPr>
            </w:pPr>
            <w:r>
              <w:rPr>
                <w:rFonts w:ascii="宋体" w:cs="宋体"/>
                <w:color w:val="000000"/>
                <w:sz w:val="22"/>
                <w:szCs w:val="22"/>
              </w:rPr>
              <w:t>7</w:t>
            </w:r>
            <w:r>
              <w:rPr>
                <w:rFonts w:ascii="宋体" w:cs="宋体" w:hint="eastAsia"/>
                <w:color w:val="000000"/>
                <w:sz w:val="22"/>
                <w:szCs w:val="22"/>
              </w:rPr>
              <w:t>日</w:t>
            </w:r>
          </w:p>
          <w:p w14:paraId="0F2EA028" w14:textId="77777777" w:rsidR="007C77A5" w:rsidRDefault="007C77A5">
            <w:pPr>
              <w:spacing w:line="240" w:lineRule="exact"/>
              <w:jc w:val="center"/>
              <w:rPr>
                <w:rFonts w:ascii="宋体" w:cs="宋体"/>
                <w:color w:val="000000"/>
                <w:sz w:val="22"/>
                <w:szCs w:val="22"/>
              </w:rPr>
            </w:pPr>
          </w:p>
        </w:tc>
        <w:tc>
          <w:tcPr>
            <w:tcW w:w="705"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AC2C952" w14:textId="77777777" w:rsidR="007C77A5" w:rsidRDefault="00000000">
            <w:pPr>
              <w:jc w:val="center"/>
              <w:rPr>
                <w:rFonts w:ascii="宋体" w:cs="宋体"/>
                <w:color w:val="000000"/>
                <w:sz w:val="22"/>
                <w:szCs w:val="22"/>
              </w:rPr>
            </w:pPr>
            <w:r>
              <w:rPr>
                <w:rFonts w:ascii="宋体" w:hAnsi="宋体" w:cs="宋体" w:hint="eastAsia"/>
                <w:color w:val="000000"/>
                <w:sz w:val="22"/>
                <w:szCs w:val="22"/>
              </w:rPr>
              <w:t>不收费</w:t>
            </w:r>
          </w:p>
        </w:tc>
        <w:tc>
          <w:tcPr>
            <w:tcW w:w="903" w:type="dxa"/>
            <w:gridSpan w:val="3"/>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DB1F766" w14:textId="77777777" w:rsidR="007C77A5" w:rsidRDefault="00000000">
            <w:pPr>
              <w:spacing w:line="3360" w:lineRule="auto"/>
              <w:jc w:val="center"/>
              <w:rPr>
                <w:rFonts w:ascii="宋体" w:cs="宋体"/>
                <w:color w:val="000000"/>
                <w:sz w:val="24"/>
              </w:rPr>
            </w:pPr>
            <w:r>
              <w:rPr>
                <w:rFonts w:ascii="宋体" w:hAnsi="宋体" w:cs="宋体" w:hint="eastAsia"/>
                <w:color w:val="000000"/>
                <w:sz w:val="22"/>
                <w:szCs w:val="22"/>
              </w:rPr>
              <w:t>拟保留</w:t>
            </w:r>
          </w:p>
        </w:tc>
      </w:tr>
      <w:tr w:rsidR="007C77A5" w14:paraId="668ACF3E" w14:textId="77777777">
        <w:trPr>
          <w:trHeight w:val="1152"/>
        </w:trPr>
        <w:tc>
          <w:tcPr>
            <w:tcW w:w="374" w:type="dxa"/>
            <w:vMerge/>
            <w:tcBorders>
              <w:top w:val="single" w:sz="4" w:space="0" w:color="000000"/>
              <w:left w:val="single" w:sz="4" w:space="0" w:color="000000"/>
              <w:bottom w:val="single" w:sz="4" w:space="0" w:color="000000"/>
              <w:right w:val="single" w:sz="4" w:space="0" w:color="000000"/>
            </w:tcBorders>
            <w:vAlign w:val="center"/>
          </w:tcPr>
          <w:p w14:paraId="711E8E31" w14:textId="77777777" w:rsidR="007C77A5" w:rsidRDefault="007C77A5">
            <w:pPr>
              <w:widowControl/>
              <w:spacing w:line="280" w:lineRule="exact"/>
              <w:jc w:val="left"/>
              <w:rPr>
                <w:rFonts w:ascii="宋体" w:cs="宋体"/>
                <w:color w:val="000000"/>
                <w:sz w:val="22"/>
                <w:szCs w:val="22"/>
              </w:rPr>
            </w:pPr>
          </w:p>
        </w:tc>
        <w:tc>
          <w:tcPr>
            <w:tcW w:w="1079" w:type="dxa"/>
            <w:gridSpan w:val="3"/>
            <w:vMerge/>
            <w:tcBorders>
              <w:left w:val="single" w:sz="4" w:space="0" w:color="000000"/>
              <w:right w:val="single" w:sz="4" w:space="0" w:color="000000"/>
            </w:tcBorders>
            <w:vAlign w:val="center"/>
          </w:tcPr>
          <w:p w14:paraId="3C41D966" w14:textId="77777777" w:rsidR="007C77A5" w:rsidRDefault="007C77A5">
            <w:pPr>
              <w:widowControl/>
              <w:spacing w:line="280" w:lineRule="exact"/>
              <w:jc w:val="left"/>
              <w:rPr>
                <w:rFonts w:ascii="宋体" w:cs="宋体"/>
                <w:color w:val="000000"/>
                <w:sz w:val="22"/>
                <w:szCs w:val="22"/>
              </w:rPr>
            </w:pPr>
          </w:p>
        </w:tc>
        <w:tc>
          <w:tcPr>
            <w:tcW w:w="3401" w:type="dxa"/>
            <w:gridSpan w:val="2"/>
            <w:vMerge/>
            <w:tcBorders>
              <w:top w:val="single" w:sz="4" w:space="0" w:color="000000"/>
              <w:left w:val="single" w:sz="4" w:space="0" w:color="000000"/>
              <w:bottom w:val="single" w:sz="4" w:space="0" w:color="000000"/>
              <w:right w:val="single" w:sz="4" w:space="0" w:color="000000"/>
            </w:tcBorders>
            <w:vAlign w:val="center"/>
          </w:tcPr>
          <w:p w14:paraId="453DF19A" w14:textId="77777777" w:rsidR="007C77A5" w:rsidRDefault="007C77A5">
            <w:pPr>
              <w:widowControl/>
              <w:spacing w:line="280" w:lineRule="exact"/>
              <w:jc w:val="left"/>
              <w:rPr>
                <w:rFonts w:ascii="宋体" w:cs="宋体"/>
                <w:color w:val="000000"/>
                <w:sz w:val="22"/>
                <w:szCs w:val="22"/>
              </w:rPr>
            </w:pPr>
          </w:p>
        </w:tc>
        <w:tc>
          <w:tcPr>
            <w:tcW w:w="480" w:type="dxa"/>
            <w:gridSpan w:val="2"/>
            <w:vMerge/>
            <w:tcBorders>
              <w:top w:val="single" w:sz="4" w:space="0" w:color="000000"/>
              <w:left w:val="single" w:sz="4" w:space="0" w:color="000000"/>
              <w:bottom w:val="single" w:sz="4" w:space="0" w:color="000000"/>
              <w:right w:val="single" w:sz="4" w:space="0" w:color="000000"/>
            </w:tcBorders>
            <w:vAlign w:val="center"/>
          </w:tcPr>
          <w:p w14:paraId="746A68B9" w14:textId="77777777" w:rsidR="007C77A5" w:rsidRDefault="007C77A5">
            <w:pPr>
              <w:widowControl/>
              <w:spacing w:line="280" w:lineRule="exact"/>
              <w:jc w:val="left"/>
              <w:rPr>
                <w:rFonts w:ascii="宋体" w:cs="宋体"/>
                <w:color w:val="000000"/>
                <w:sz w:val="22"/>
                <w:szCs w:val="22"/>
              </w:rPr>
            </w:pPr>
          </w:p>
        </w:tc>
        <w:tc>
          <w:tcPr>
            <w:tcW w:w="515" w:type="dxa"/>
            <w:gridSpan w:val="2"/>
            <w:vMerge/>
            <w:tcBorders>
              <w:left w:val="single" w:sz="4" w:space="0" w:color="000000"/>
              <w:right w:val="single" w:sz="4" w:space="0" w:color="000000"/>
            </w:tcBorders>
            <w:vAlign w:val="center"/>
          </w:tcPr>
          <w:p w14:paraId="314081DC" w14:textId="77777777" w:rsidR="007C77A5" w:rsidRDefault="007C77A5">
            <w:pPr>
              <w:widowControl/>
              <w:spacing w:line="280" w:lineRule="exact"/>
              <w:jc w:val="left"/>
              <w:rPr>
                <w:rFonts w:ascii="宋体" w:cs="宋体"/>
                <w:color w:val="000000"/>
                <w:sz w:val="22"/>
                <w:szCs w:val="22"/>
              </w:rPr>
            </w:pPr>
          </w:p>
        </w:tc>
        <w:tc>
          <w:tcPr>
            <w:tcW w:w="532"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2C2AA1E" w14:textId="77777777" w:rsidR="007C77A5" w:rsidRDefault="00000000">
            <w:pPr>
              <w:widowControl/>
              <w:spacing w:line="280" w:lineRule="exact"/>
              <w:jc w:val="left"/>
              <w:textAlignment w:val="center"/>
              <w:rPr>
                <w:rFonts w:ascii="宋体" w:cs="宋体"/>
                <w:color w:val="000000"/>
                <w:sz w:val="22"/>
                <w:szCs w:val="22"/>
              </w:rPr>
            </w:pPr>
            <w:r>
              <w:rPr>
                <w:rFonts w:ascii="宋体" w:hAnsi="宋体" w:cs="宋体" w:hint="eastAsia"/>
                <w:color w:val="000000"/>
                <w:sz w:val="22"/>
                <w:szCs w:val="22"/>
              </w:rPr>
              <w:t>审查</w:t>
            </w:r>
          </w:p>
        </w:tc>
        <w:tc>
          <w:tcPr>
            <w:tcW w:w="4429"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1050887" w14:textId="77777777" w:rsidR="007C77A5" w:rsidRDefault="00000000">
            <w:pPr>
              <w:widowControl/>
              <w:spacing w:line="280" w:lineRule="exact"/>
              <w:jc w:val="left"/>
              <w:textAlignment w:val="center"/>
              <w:rPr>
                <w:rFonts w:ascii="宋体" w:cs="宋体"/>
                <w:color w:val="000000"/>
                <w:sz w:val="22"/>
                <w:szCs w:val="22"/>
              </w:rPr>
            </w:pPr>
            <w:r>
              <w:rPr>
                <w:rFonts w:ascii="宋体" w:hAnsi="宋体" w:cs="宋体"/>
                <w:color w:val="000000"/>
                <w:sz w:val="22"/>
                <w:szCs w:val="22"/>
              </w:rPr>
              <w:t>2.</w:t>
            </w:r>
            <w:r>
              <w:rPr>
                <w:rFonts w:ascii="宋体" w:hAnsi="宋体" w:cs="宋体" w:hint="eastAsia"/>
                <w:color w:val="000000"/>
                <w:sz w:val="22"/>
                <w:szCs w:val="22"/>
              </w:rPr>
              <w:t>审查责任：材料审核，现场勘查，根据需要征求相关部门意见，提出初审意见。</w:t>
            </w:r>
          </w:p>
        </w:tc>
        <w:tc>
          <w:tcPr>
            <w:tcW w:w="12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92515C2" w14:textId="77777777" w:rsidR="007C77A5" w:rsidRDefault="00000000">
            <w:pPr>
              <w:widowControl/>
              <w:spacing w:line="280" w:lineRule="exact"/>
              <w:jc w:val="center"/>
              <w:rPr>
                <w:rFonts w:ascii="宋体" w:cs="宋体"/>
                <w:color w:val="000000"/>
                <w:sz w:val="22"/>
                <w:szCs w:val="22"/>
              </w:rPr>
            </w:pPr>
            <w:r>
              <w:rPr>
                <w:rFonts w:ascii="宋体" w:hAnsi="宋体" w:cs="宋体" w:hint="eastAsia"/>
                <w:color w:val="000000"/>
                <w:sz w:val="22"/>
                <w:szCs w:val="22"/>
              </w:rPr>
              <w:t>招标股</w:t>
            </w:r>
          </w:p>
        </w:tc>
        <w:tc>
          <w:tcPr>
            <w:tcW w:w="52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EC090D7" w14:textId="77777777" w:rsidR="007C77A5" w:rsidRDefault="00000000">
            <w:pPr>
              <w:spacing w:line="280" w:lineRule="exact"/>
              <w:jc w:val="center"/>
              <w:rPr>
                <w:rFonts w:ascii="宋体" w:cs="宋体"/>
                <w:color w:val="000000"/>
                <w:sz w:val="22"/>
                <w:szCs w:val="22"/>
              </w:rPr>
            </w:pPr>
            <w:r>
              <w:rPr>
                <w:rFonts w:ascii="宋体" w:hAnsi="宋体" w:cs="宋体"/>
                <w:color w:val="000000"/>
                <w:sz w:val="22"/>
                <w:szCs w:val="22"/>
              </w:rPr>
              <w:t>5</w:t>
            </w:r>
            <w:r>
              <w:rPr>
                <w:rFonts w:ascii="宋体" w:hAnsi="宋体" w:cs="宋体" w:hint="eastAsia"/>
                <w:color w:val="000000"/>
                <w:sz w:val="22"/>
                <w:szCs w:val="22"/>
              </w:rPr>
              <w:t>日</w:t>
            </w:r>
          </w:p>
        </w:tc>
        <w:tc>
          <w:tcPr>
            <w:tcW w:w="540" w:type="dxa"/>
            <w:gridSpan w:val="2"/>
            <w:vMerge/>
            <w:tcBorders>
              <w:left w:val="single" w:sz="4" w:space="0" w:color="000000"/>
              <w:right w:val="single" w:sz="4" w:space="0" w:color="000000"/>
            </w:tcBorders>
            <w:tcMar>
              <w:top w:w="15" w:type="dxa"/>
              <w:left w:w="15" w:type="dxa"/>
              <w:bottom w:w="15" w:type="dxa"/>
              <w:right w:w="15" w:type="dxa"/>
            </w:tcMar>
            <w:vAlign w:val="center"/>
          </w:tcPr>
          <w:p w14:paraId="2C814805" w14:textId="77777777" w:rsidR="007C77A5" w:rsidRDefault="007C77A5">
            <w:pPr>
              <w:spacing w:line="240" w:lineRule="exact"/>
              <w:jc w:val="center"/>
              <w:rPr>
                <w:rFonts w:ascii="宋体" w:cs="宋体"/>
                <w:color w:val="000000"/>
                <w:sz w:val="22"/>
                <w:szCs w:val="22"/>
              </w:rPr>
            </w:pPr>
          </w:p>
        </w:tc>
        <w:tc>
          <w:tcPr>
            <w:tcW w:w="705" w:type="dxa"/>
            <w:gridSpan w:val="2"/>
            <w:vMerge/>
            <w:tcBorders>
              <w:top w:val="single" w:sz="4" w:space="0" w:color="000000"/>
              <w:left w:val="single" w:sz="4" w:space="0" w:color="000000"/>
              <w:bottom w:val="single" w:sz="4" w:space="0" w:color="000000"/>
              <w:right w:val="single" w:sz="4" w:space="0" w:color="000000"/>
            </w:tcBorders>
            <w:vAlign w:val="center"/>
          </w:tcPr>
          <w:p w14:paraId="76B4BF54" w14:textId="77777777" w:rsidR="007C77A5" w:rsidRDefault="007C77A5">
            <w:pPr>
              <w:widowControl/>
              <w:jc w:val="left"/>
              <w:rPr>
                <w:rFonts w:ascii="宋体" w:cs="宋体"/>
                <w:color w:val="000000"/>
                <w:sz w:val="22"/>
                <w:szCs w:val="22"/>
              </w:rPr>
            </w:pPr>
          </w:p>
        </w:tc>
        <w:tc>
          <w:tcPr>
            <w:tcW w:w="903" w:type="dxa"/>
            <w:gridSpan w:val="3"/>
            <w:vMerge/>
            <w:tcBorders>
              <w:top w:val="single" w:sz="4" w:space="0" w:color="000000"/>
              <w:left w:val="single" w:sz="4" w:space="0" w:color="000000"/>
              <w:bottom w:val="single" w:sz="4" w:space="0" w:color="000000"/>
              <w:right w:val="single" w:sz="4" w:space="0" w:color="000000"/>
            </w:tcBorders>
            <w:vAlign w:val="center"/>
          </w:tcPr>
          <w:p w14:paraId="0F1CFFB7" w14:textId="77777777" w:rsidR="007C77A5" w:rsidRDefault="007C77A5">
            <w:pPr>
              <w:widowControl/>
              <w:jc w:val="left"/>
              <w:rPr>
                <w:rFonts w:ascii="宋体" w:cs="宋体"/>
                <w:color w:val="000000"/>
                <w:sz w:val="24"/>
              </w:rPr>
            </w:pPr>
          </w:p>
        </w:tc>
      </w:tr>
      <w:tr w:rsidR="007C77A5" w14:paraId="4B3A871C" w14:textId="77777777">
        <w:trPr>
          <w:trHeight w:val="954"/>
        </w:trPr>
        <w:tc>
          <w:tcPr>
            <w:tcW w:w="374" w:type="dxa"/>
            <w:vMerge/>
            <w:tcBorders>
              <w:top w:val="single" w:sz="4" w:space="0" w:color="000000"/>
              <w:left w:val="single" w:sz="4" w:space="0" w:color="000000"/>
              <w:bottom w:val="single" w:sz="4" w:space="0" w:color="000000"/>
              <w:right w:val="single" w:sz="4" w:space="0" w:color="000000"/>
            </w:tcBorders>
            <w:vAlign w:val="center"/>
          </w:tcPr>
          <w:p w14:paraId="763D6D77" w14:textId="77777777" w:rsidR="007C77A5" w:rsidRDefault="007C77A5">
            <w:pPr>
              <w:widowControl/>
              <w:spacing w:line="280" w:lineRule="exact"/>
              <w:jc w:val="left"/>
              <w:rPr>
                <w:rFonts w:ascii="宋体" w:cs="宋体"/>
                <w:color w:val="000000"/>
                <w:sz w:val="22"/>
                <w:szCs w:val="22"/>
              </w:rPr>
            </w:pPr>
          </w:p>
        </w:tc>
        <w:tc>
          <w:tcPr>
            <w:tcW w:w="1079" w:type="dxa"/>
            <w:gridSpan w:val="3"/>
            <w:vMerge/>
            <w:tcBorders>
              <w:left w:val="single" w:sz="4" w:space="0" w:color="000000"/>
              <w:right w:val="single" w:sz="4" w:space="0" w:color="000000"/>
            </w:tcBorders>
            <w:vAlign w:val="center"/>
          </w:tcPr>
          <w:p w14:paraId="2D9D564F" w14:textId="77777777" w:rsidR="007C77A5" w:rsidRDefault="007C77A5">
            <w:pPr>
              <w:widowControl/>
              <w:spacing w:line="280" w:lineRule="exact"/>
              <w:jc w:val="left"/>
              <w:rPr>
                <w:rFonts w:ascii="宋体" w:cs="宋体"/>
                <w:color w:val="000000"/>
                <w:sz w:val="22"/>
                <w:szCs w:val="22"/>
              </w:rPr>
            </w:pPr>
          </w:p>
        </w:tc>
        <w:tc>
          <w:tcPr>
            <w:tcW w:w="3401" w:type="dxa"/>
            <w:gridSpan w:val="2"/>
            <w:vMerge/>
            <w:tcBorders>
              <w:top w:val="single" w:sz="4" w:space="0" w:color="000000"/>
              <w:left w:val="single" w:sz="4" w:space="0" w:color="000000"/>
              <w:bottom w:val="single" w:sz="4" w:space="0" w:color="000000"/>
              <w:right w:val="single" w:sz="4" w:space="0" w:color="000000"/>
            </w:tcBorders>
            <w:vAlign w:val="center"/>
          </w:tcPr>
          <w:p w14:paraId="0804D3B8" w14:textId="77777777" w:rsidR="007C77A5" w:rsidRDefault="007C77A5">
            <w:pPr>
              <w:widowControl/>
              <w:spacing w:line="280" w:lineRule="exact"/>
              <w:jc w:val="left"/>
              <w:rPr>
                <w:rFonts w:ascii="宋体" w:cs="宋体"/>
                <w:color w:val="000000"/>
                <w:sz w:val="22"/>
                <w:szCs w:val="22"/>
              </w:rPr>
            </w:pPr>
          </w:p>
        </w:tc>
        <w:tc>
          <w:tcPr>
            <w:tcW w:w="480" w:type="dxa"/>
            <w:gridSpan w:val="2"/>
            <w:vMerge/>
            <w:tcBorders>
              <w:top w:val="single" w:sz="4" w:space="0" w:color="000000"/>
              <w:left w:val="single" w:sz="4" w:space="0" w:color="000000"/>
              <w:bottom w:val="single" w:sz="4" w:space="0" w:color="000000"/>
              <w:right w:val="single" w:sz="4" w:space="0" w:color="000000"/>
            </w:tcBorders>
            <w:vAlign w:val="center"/>
          </w:tcPr>
          <w:p w14:paraId="3C3AE41B" w14:textId="77777777" w:rsidR="007C77A5" w:rsidRDefault="007C77A5">
            <w:pPr>
              <w:widowControl/>
              <w:spacing w:line="280" w:lineRule="exact"/>
              <w:jc w:val="left"/>
              <w:rPr>
                <w:rFonts w:ascii="宋体" w:cs="宋体"/>
                <w:color w:val="000000"/>
                <w:sz w:val="22"/>
                <w:szCs w:val="22"/>
              </w:rPr>
            </w:pPr>
          </w:p>
        </w:tc>
        <w:tc>
          <w:tcPr>
            <w:tcW w:w="515" w:type="dxa"/>
            <w:gridSpan w:val="2"/>
            <w:vMerge/>
            <w:tcBorders>
              <w:left w:val="single" w:sz="4" w:space="0" w:color="000000"/>
              <w:right w:val="single" w:sz="4" w:space="0" w:color="000000"/>
            </w:tcBorders>
            <w:vAlign w:val="center"/>
          </w:tcPr>
          <w:p w14:paraId="3A4DA45E" w14:textId="77777777" w:rsidR="007C77A5" w:rsidRDefault="007C77A5">
            <w:pPr>
              <w:widowControl/>
              <w:spacing w:line="280" w:lineRule="exact"/>
              <w:jc w:val="left"/>
              <w:rPr>
                <w:rFonts w:ascii="宋体" w:cs="宋体"/>
                <w:color w:val="000000"/>
                <w:sz w:val="22"/>
                <w:szCs w:val="22"/>
              </w:rPr>
            </w:pPr>
          </w:p>
        </w:tc>
        <w:tc>
          <w:tcPr>
            <w:tcW w:w="532"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FA78BB4" w14:textId="77777777" w:rsidR="007C77A5" w:rsidRDefault="00000000">
            <w:pPr>
              <w:widowControl/>
              <w:spacing w:line="280" w:lineRule="exact"/>
              <w:jc w:val="left"/>
              <w:textAlignment w:val="center"/>
              <w:rPr>
                <w:rFonts w:ascii="宋体" w:cs="宋体"/>
                <w:color w:val="000000"/>
                <w:sz w:val="22"/>
                <w:szCs w:val="22"/>
              </w:rPr>
            </w:pPr>
            <w:r>
              <w:rPr>
                <w:rFonts w:ascii="宋体" w:hAnsi="宋体" w:cs="宋体" w:hint="eastAsia"/>
                <w:color w:val="000000"/>
                <w:sz w:val="22"/>
                <w:szCs w:val="22"/>
              </w:rPr>
              <w:t>决定</w:t>
            </w:r>
          </w:p>
        </w:tc>
        <w:tc>
          <w:tcPr>
            <w:tcW w:w="4429"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9A76542" w14:textId="77777777" w:rsidR="007C77A5" w:rsidRDefault="00000000">
            <w:pPr>
              <w:widowControl/>
              <w:spacing w:line="280" w:lineRule="exact"/>
              <w:jc w:val="left"/>
              <w:textAlignment w:val="center"/>
              <w:rPr>
                <w:rFonts w:ascii="宋体" w:cs="宋体"/>
                <w:color w:val="000000"/>
                <w:sz w:val="22"/>
                <w:szCs w:val="22"/>
              </w:rPr>
            </w:pPr>
            <w:r>
              <w:rPr>
                <w:rFonts w:ascii="宋体" w:hAnsi="宋体" w:cs="宋体"/>
                <w:color w:val="000000"/>
                <w:sz w:val="22"/>
                <w:szCs w:val="22"/>
              </w:rPr>
              <w:t>3.</w:t>
            </w:r>
            <w:r>
              <w:rPr>
                <w:rFonts w:ascii="宋体" w:hAnsi="宋体" w:cs="宋体" w:hint="eastAsia"/>
                <w:color w:val="000000"/>
                <w:sz w:val="22"/>
                <w:szCs w:val="22"/>
              </w:rPr>
              <w:t>决定责任：作出决定（不予行政确认的应当告知理由）；按时办结；法定告知</w:t>
            </w:r>
          </w:p>
        </w:tc>
        <w:tc>
          <w:tcPr>
            <w:tcW w:w="12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5E49241" w14:textId="77777777" w:rsidR="007C77A5" w:rsidRDefault="00000000">
            <w:pPr>
              <w:widowControl/>
              <w:spacing w:line="280" w:lineRule="exact"/>
              <w:jc w:val="center"/>
              <w:rPr>
                <w:rFonts w:ascii="宋体" w:cs="宋体"/>
                <w:color w:val="000000"/>
                <w:sz w:val="22"/>
                <w:szCs w:val="22"/>
              </w:rPr>
            </w:pPr>
            <w:r>
              <w:rPr>
                <w:rFonts w:ascii="宋体" w:hAnsi="宋体" w:cs="宋体" w:hint="eastAsia"/>
                <w:color w:val="000000"/>
                <w:sz w:val="22"/>
                <w:szCs w:val="22"/>
              </w:rPr>
              <w:t>招标股</w:t>
            </w:r>
          </w:p>
        </w:tc>
        <w:tc>
          <w:tcPr>
            <w:tcW w:w="52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CCBBC6D" w14:textId="77777777" w:rsidR="007C77A5" w:rsidRDefault="00000000">
            <w:pPr>
              <w:spacing w:line="280" w:lineRule="exact"/>
              <w:jc w:val="center"/>
              <w:rPr>
                <w:rFonts w:ascii="宋体" w:cs="宋体"/>
                <w:color w:val="000000"/>
                <w:sz w:val="22"/>
                <w:szCs w:val="22"/>
              </w:rPr>
            </w:pPr>
            <w:r>
              <w:rPr>
                <w:rFonts w:ascii="宋体" w:hAnsi="宋体" w:cs="宋体"/>
                <w:color w:val="000000"/>
                <w:sz w:val="22"/>
                <w:szCs w:val="22"/>
              </w:rPr>
              <w:t>2</w:t>
            </w:r>
            <w:r>
              <w:rPr>
                <w:rFonts w:ascii="宋体" w:hAnsi="宋体" w:cs="宋体" w:hint="eastAsia"/>
                <w:color w:val="000000"/>
                <w:sz w:val="22"/>
                <w:szCs w:val="22"/>
              </w:rPr>
              <w:t>日</w:t>
            </w:r>
          </w:p>
        </w:tc>
        <w:tc>
          <w:tcPr>
            <w:tcW w:w="540" w:type="dxa"/>
            <w:gridSpan w:val="2"/>
            <w:vMerge/>
            <w:tcBorders>
              <w:left w:val="single" w:sz="4" w:space="0" w:color="000000"/>
              <w:right w:val="single" w:sz="4" w:space="0" w:color="000000"/>
            </w:tcBorders>
            <w:tcMar>
              <w:top w:w="15" w:type="dxa"/>
              <w:left w:w="15" w:type="dxa"/>
              <w:bottom w:w="15" w:type="dxa"/>
              <w:right w:w="15" w:type="dxa"/>
            </w:tcMar>
            <w:vAlign w:val="center"/>
          </w:tcPr>
          <w:p w14:paraId="6F088241" w14:textId="77777777" w:rsidR="007C77A5" w:rsidRDefault="007C77A5">
            <w:pPr>
              <w:spacing w:line="240" w:lineRule="exact"/>
              <w:jc w:val="center"/>
              <w:rPr>
                <w:rFonts w:ascii="宋体" w:cs="宋体"/>
                <w:color w:val="000000"/>
                <w:sz w:val="22"/>
                <w:szCs w:val="22"/>
              </w:rPr>
            </w:pPr>
          </w:p>
        </w:tc>
        <w:tc>
          <w:tcPr>
            <w:tcW w:w="705" w:type="dxa"/>
            <w:gridSpan w:val="2"/>
            <w:vMerge/>
            <w:tcBorders>
              <w:top w:val="single" w:sz="4" w:space="0" w:color="000000"/>
              <w:left w:val="single" w:sz="4" w:space="0" w:color="000000"/>
              <w:bottom w:val="single" w:sz="4" w:space="0" w:color="000000"/>
              <w:right w:val="single" w:sz="4" w:space="0" w:color="000000"/>
            </w:tcBorders>
            <w:vAlign w:val="center"/>
          </w:tcPr>
          <w:p w14:paraId="3479DD97" w14:textId="77777777" w:rsidR="007C77A5" w:rsidRDefault="007C77A5">
            <w:pPr>
              <w:widowControl/>
              <w:jc w:val="left"/>
              <w:rPr>
                <w:rFonts w:ascii="宋体" w:cs="宋体"/>
                <w:color w:val="000000"/>
                <w:sz w:val="22"/>
                <w:szCs w:val="22"/>
              </w:rPr>
            </w:pPr>
          </w:p>
        </w:tc>
        <w:tc>
          <w:tcPr>
            <w:tcW w:w="903" w:type="dxa"/>
            <w:gridSpan w:val="3"/>
            <w:vMerge/>
            <w:tcBorders>
              <w:top w:val="single" w:sz="4" w:space="0" w:color="000000"/>
              <w:left w:val="single" w:sz="4" w:space="0" w:color="000000"/>
              <w:bottom w:val="single" w:sz="4" w:space="0" w:color="000000"/>
              <w:right w:val="single" w:sz="4" w:space="0" w:color="000000"/>
            </w:tcBorders>
            <w:vAlign w:val="center"/>
          </w:tcPr>
          <w:p w14:paraId="4236CBF0" w14:textId="77777777" w:rsidR="007C77A5" w:rsidRDefault="007C77A5">
            <w:pPr>
              <w:widowControl/>
              <w:jc w:val="left"/>
              <w:rPr>
                <w:rFonts w:ascii="宋体" w:cs="宋体"/>
                <w:color w:val="000000"/>
                <w:sz w:val="24"/>
              </w:rPr>
            </w:pPr>
          </w:p>
        </w:tc>
      </w:tr>
      <w:tr w:rsidR="007C77A5" w14:paraId="71D75E32" w14:textId="77777777">
        <w:trPr>
          <w:trHeight w:val="560"/>
        </w:trPr>
        <w:tc>
          <w:tcPr>
            <w:tcW w:w="374" w:type="dxa"/>
            <w:vMerge/>
            <w:tcBorders>
              <w:top w:val="single" w:sz="4" w:space="0" w:color="000000"/>
              <w:left w:val="single" w:sz="4" w:space="0" w:color="000000"/>
              <w:bottom w:val="single" w:sz="4" w:space="0" w:color="000000"/>
              <w:right w:val="single" w:sz="4" w:space="0" w:color="000000"/>
            </w:tcBorders>
            <w:vAlign w:val="center"/>
          </w:tcPr>
          <w:p w14:paraId="1F5E1D9B" w14:textId="77777777" w:rsidR="007C77A5" w:rsidRDefault="007C77A5">
            <w:pPr>
              <w:widowControl/>
              <w:spacing w:line="280" w:lineRule="exact"/>
              <w:jc w:val="left"/>
              <w:rPr>
                <w:rFonts w:ascii="宋体" w:cs="宋体"/>
                <w:color w:val="000000"/>
                <w:sz w:val="22"/>
                <w:szCs w:val="22"/>
              </w:rPr>
            </w:pPr>
          </w:p>
        </w:tc>
        <w:tc>
          <w:tcPr>
            <w:tcW w:w="1079" w:type="dxa"/>
            <w:gridSpan w:val="3"/>
            <w:vMerge/>
            <w:tcBorders>
              <w:left w:val="single" w:sz="4" w:space="0" w:color="000000"/>
              <w:bottom w:val="single" w:sz="4" w:space="0" w:color="000000"/>
              <w:right w:val="single" w:sz="4" w:space="0" w:color="000000"/>
            </w:tcBorders>
            <w:vAlign w:val="center"/>
          </w:tcPr>
          <w:p w14:paraId="78A29461" w14:textId="77777777" w:rsidR="007C77A5" w:rsidRDefault="007C77A5">
            <w:pPr>
              <w:widowControl/>
              <w:spacing w:line="280" w:lineRule="exact"/>
              <w:jc w:val="left"/>
              <w:rPr>
                <w:rFonts w:ascii="宋体" w:cs="宋体"/>
                <w:color w:val="000000"/>
                <w:sz w:val="22"/>
                <w:szCs w:val="22"/>
              </w:rPr>
            </w:pPr>
          </w:p>
        </w:tc>
        <w:tc>
          <w:tcPr>
            <w:tcW w:w="3401" w:type="dxa"/>
            <w:gridSpan w:val="2"/>
            <w:vMerge/>
            <w:tcBorders>
              <w:top w:val="single" w:sz="4" w:space="0" w:color="000000"/>
              <w:left w:val="single" w:sz="4" w:space="0" w:color="000000"/>
              <w:bottom w:val="single" w:sz="4" w:space="0" w:color="000000"/>
              <w:right w:val="single" w:sz="4" w:space="0" w:color="000000"/>
            </w:tcBorders>
            <w:vAlign w:val="center"/>
          </w:tcPr>
          <w:p w14:paraId="10233B9C" w14:textId="77777777" w:rsidR="007C77A5" w:rsidRDefault="007C77A5">
            <w:pPr>
              <w:widowControl/>
              <w:spacing w:line="280" w:lineRule="exact"/>
              <w:jc w:val="left"/>
              <w:rPr>
                <w:rFonts w:ascii="宋体" w:cs="宋体"/>
                <w:color w:val="000000"/>
                <w:sz w:val="22"/>
                <w:szCs w:val="22"/>
              </w:rPr>
            </w:pPr>
          </w:p>
        </w:tc>
        <w:tc>
          <w:tcPr>
            <w:tcW w:w="480" w:type="dxa"/>
            <w:gridSpan w:val="2"/>
            <w:vMerge/>
            <w:tcBorders>
              <w:top w:val="single" w:sz="4" w:space="0" w:color="000000"/>
              <w:left w:val="single" w:sz="4" w:space="0" w:color="000000"/>
              <w:bottom w:val="single" w:sz="4" w:space="0" w:color="000000"/>
              <w:right w:val="single" w:sz="4" w:space="0" w:color="000000"/>
            </w:tcBorders>
            <w:vAlign w:val="center"/>
          </w:tcPr>
          <w:p w14:paraId="32B29894" w14:textId="77777777" w:rsidR="007C77A5" w:rsidRDefault="007C77A5">
            <w:pPr>
              <w:widowControl/>
              <w:spacing w:line="280" w:lineRule="exact"/>
              <w:jc w:val="left"/>
              <w:rPr>
                <w:rFonts w:ascii="宋体" w:cs="宋体"/>
                <w:color w:val="000000"/>
                <w:sz w:val="22"/>
                <w:szCs w:val="22"/>
              </w:rPr>
            </w:pPr>
          </w:p>
        </w:tc>
        <w:tc>
          <w:tcPr>
            <w:tcW w:w="515" w:type="dxa"/>
            <w:gridSpan w:val="2"/>
            <w:vMerge/>
            <w:tcBorders>
              <w:left w:val="single" w:sz="4" w:space="0" w:color="000000"/>
              <w:bottom w:val="single" w:sz="4" w:space="0" w:color="000000"/>
              <w:right w:val="single" w:sz="4" w:space="0" w:color="000000"/>
            </w:tcBorders>
            <w:vAlign w:val="center"/>
          </w:tcPr>
          <w:p w14:paraId="0894357E" w14:textId="77777777" w:rsidR="007C77A5" w:rsidRDefault="007C77A5">
            <w:pPr>
              <w:widowControl/>
              <w:spacing w:line="280" w:lineRule="exact"/>
              <w:jc w:val="left"/>
              <w:rPr>
                <w:rFonts w:ascii="宋体" w:cs="宋体"/>
                <w:color w:val="000000"/>
                <w:sz w:val="22"/>
                <w:szCs w:val="22"/>
              </w:rPr>
            </w:pPr>
          </w:p>
        </w:tc>
        <w:tc>
          <w:tcPr>
            <w:tcW w:w="532" w:type="dxa"/>
            <w:gridSpan w:val="2"/>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38D4E071" w14:textId="77777777" w:rsidR="007C77A5" w:rsidRDefault="00000000">
            <w:pPr>
              <w:widowControl/>
              <w:spacing w:line="280" w:lineRule="exact"/>
              <w:jc w:val="left"/>
              <w:textAlignment w:val="center"/>
              <w:rPr>
                <w:rFonts w:ascii="宋体" w:cs="宋体"/>
                <w:color w:val="000000"/>
                <w:sz w:val="22"/>
                <w:szCs w:val="22"/>
              </w:rPr>
            </w:pPr>
            <w:r>
              <w:rPr>
                <w:rFonts w:ascii="宋体" w:hAnsi="宋体" w:cs="宋体" w:hint="eastAsia"/>
                <w:color w:val="000000"/>
                <w:sz w:val="22"/>
                <w:szCs w:val="22"/>
              </w:rPr>
              <w:t>送达</w:t>
            </w:r>
          </w:p>
        </w:tc>
        <w:tc>
          <w:tcPr>
            <w:tcW w:w="4429" w:type="dxa"/>
            <w:gridSpan w:val="3"/>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59B31555" w14:textId="77777777" w:rsidR="007C77A5" w:rsidRDefault="00000000">
            <w:pPr>
              <w:widowControl/>
              <w:spacing w:line="280" w:lineRule="exact"/>
              <w:jc w:val="left"/>
              <w:textAlignment w:val="center"/>
              <w:rPr>
                <w:rFonts w:ascii="宋体" w:cs="宋体"/>
                <w:color w:val="000000"/>
                <w:sz w:val="22"/>
                <w:szCs w:val="22"/>
              </w:rPr>
            </w:pPr>
            <w:r>
              <w:rPr>
                <w:rFonts w:ascii="宋体" w:hAnsi="宋体" w:cs="宋体"/>
                <w:color w:val="000000"/>
                <w:sz w:val="22"/>
                <w:szCs w:val="22"/>
              </w:rPr>
              <w:t>4.</w:t>
            </w:r>
            <w:r>
              <w:rPr>
                <w:rFonts w:ascii="宋体" w:hAnsi="宋体" w:cs="宋体" w:hint="eastAsia"/>
                <w:color w:val="000000"/>
                <w:sz w:val="22"/>
                <w:szCs w:val="22"/>
              </w:rPr>
              <w:t>送达责任：制发送达文书；信息公开。</w:t>
            </w:r>
          </w:p>
        </w:tc>
        <w:tc>
          <w:tcPr>
            <w:tcW w:w="1292"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46464641" w14:textId="77777777" w:rsidR="007C77A5" w:rsidRDefault="00000000">
            <w:pPr>
              <w:widowControl/>
              <w:spacing w:line="280" w:lineRule="exact"/>
              <w:jc w:val="center"/>
              <w:rPr>
                <w:sz w:val="22"/>
                <w:szCs w:val="22"/>
              </w:rPr>
            </w:pPr>
            <w:r>
              <w:rPr>
                <w:rFonts w:ascii="宋体" w:hAnsi="宋体" w:cs="宋体" w:hint="eastAsia"/>
                <w:color w:val="000000"/>
                <w:sz w:val="22"/>
                <w:szCs w:val="22"/>
              </w:rPr>
              <w:t>招标股</w:t>
            </w:r>
          </w:p>
        </w:tc>
        <w:tc>
          <w:tcPr>
            <w:tcW w:w="525" w:type="dxa"/>
            <w:gridSpan w:val="2"/>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1102066E" w14:textId="77777777" w:rsidR="007C77A5" w:rsidRDefault="00000000">
            <w:pPr>
              <w:spacing w:line="280" w:lineRule="exact"/>
              <w:jc w:val="center"/>
              <w:rPr>
                <w:rFonts w:ascii="宋体" w:cs="宋体"/>
                <w:color w:val="000000"/>
                <w:sz w:val="22"/>
                <w:szCs w:val="22"/>
              </w:rPr>
            </w:pPr>
            <w:r>
              <w:rPr>
                <w:rFonts w:ascii="宋体" w:hAnsi="宋体" w:cs="宋体"/>
                <w:color w:val="000000"/>
                <w:sz w:val="22"/>
                <w:szCs w:val="22"/>
              </w:rPr>
              <w:t>2</w:t>
            </w:r>
            <w:r>
              <w:rPr>
                <w:rFonts w:ascii="宋体" w:hAnsi="宋体" w:cs="宋体" w:hint="eastAsia"/>
                <w:color w:val="000000"/>
                <w:sz w:val="22"/>
                <w:szCs w:val="22"/>
              </w:rPr>
              <w:t>日</w:t>
            </w:r>
          </w:p>
        </w:tc>
        <w:tc>
          <w:tcPr>
            <w:tcW w:w="540" w:type="dxa"/>
            <w:gridSpan w:val="2"/>
            <w:vMerge/>
            <w:tcBorders>
              <w:left w:val="single" w:sz="4" w:space="0" w:color="000000"/>
              <w:right w:val="single" w:sz="4" w:space="0" w:color="000000"/>
            </w:tcBorders>
            <w:tcMar>
              <w:top w:w="15" w:type="dxa"/>
              <w:left w:w="15" w:type="dxa"/>
              <w:bottom w:w="15" w:type="dxa"/>
              <w:right w:w="15" w:type="dxa"/>
            </w:tcMar>
            <w:vAlign w:val="center"/>
          </w:tcPr>
          <w:p w14:paraId="15BD6322" w14:textId="77777777" w:rsidR="007C77A5" w:rsidRDefault="007C77A5">
            <w:pPr>
              <w:spacing w:line="240" w:lineRule="exact"/>
              <w:jc w:val="center"/>
              <w:rPr>
                <w:rFonts w:ascii="宋体" w:cs="宋体"/>
                <w:color w:val="000000"/>
                <w:sz w:val="22"/>
                <w:szCs w:val="22"/>
              </w:rPr>
            </w:pPr>
          </w:p>
        </w:tc>
        <w:tc>
          <w:tcPr>
            <w:tcW w:w="705" w:type="dxa"/>
            <w:gridSpan w:val="2"/>
            <w:vMerge/>
            <w:tcBorders>
              <w:top w:val="single" w:sz="4" w:space="0" w:color="000000"/>
              <w:left w:val="single" w:sz="4" w:space="0" w:color="000000"/>
              <w:bottom w:val="single" w:sz="4" w:space="0" w:color="000000"/>
              <w:right w:val="single" w:sz="4" w:space="0" w:color="000000"/>
            </w:tcBorders>
            <w:vAlign w:val="center"/>
          </w:tcPr>
          <w:p w14:paraId="1D90D988" w14:textId="77777777" w:rsidR="007C77A5" w:rsidRDefault="007C77A5">
            <w:pPr>
              <w:widowControl/>
              <w:jc w:val="left"/>
              <w:rPr>
                <w:rFonts w:ascii="宋体" w:cs="宋体"/>
                <w:color w:val="000000"/>
                <w:sz w:val="22"/>
                <w:szCs w:val="22"/>
              </w:rPr>
            </w:pPr>
          </w:p>
        </w:tc>
        <w:tc>
          <w:tcPr>
            <w:tcW w:w="903" w:type="dxa"/>
            <w:gridSpan w:val="3"/>
            <w:vMerge/>
            <w:tcBorders>
              <w:top w:val="single" w:sz="4" w:space="0" w:color="000000"/>
              <w:left w:val="single" w:sz="4" w:space="0" w:color="000000"/>
              <w:bottom w:val="single" w:sz="4" w:space="0" w:color="000000"/>
              <w:right w:val="single" w:sz="4" w:space="0" w:color="000000"/>
            </w:tcBorders>
            <w:vAlign w:val="center"/>
          </w:tcPr>
          <w:p w14:paraId="58F60980" w14:textId="77777777" w:rsidR="007C77A5" w:rsidRDefault="007C77A5">
            <w:pPr>
              <w:widowControl/>
              <w:jc w:val="left"/>
              <w:rPr>
                <w:rFonts w:ascii="宋体" w:cs="宋体"/>
                <w:color w:val="000000"/>
                <w:sz w:val="24"/>
              </w:rPr>
            </w:pPr>
          </w:p>
        </w:tc>
      </w:tr>
      <w:tr w:rsidR="007C77A5" w14:paraId="6A5D021C" w14:textId="77777777">
        <w:trPr>
          <w:trHeight w:val="937"/>
        </w:trPr>
        <w:tc>
          <w:tcPr>
            <w:tcW w:w="374" w:type="dxa"/>
            <w:vMerge/>
            <w:tcBorders>
              <w:top w:val="single" w:sz="4" w:space="0" w:color="000000"/>
              <w:left w:val="single" w:sz="4" w:space="0" w:color="000000"/>
              <w:bottom w:val="single" w:sz="4" w:space="0" w:color="000000"/>
              <w:right w:val="single" w:sz="4" w:space="0" w:color="000000"/>
            </w:tcBorders>
            <w:vAlign w:val="center"/>
          </w:tcPr>
          <w:p w14:paraId="6E45972D" w14:textId="77777777" w:rsidR="007C77A5" w:rsidRDefault="007C77A5">
            <w:pPr>
              <w:widowControl/>
              <w:spacing w:line="280" w:lineRule="exact"/>
              <w:jc w:val="left"/>
              <w:rPr>
                <w:rFonts w:ascii="宋体" w:cs="宋体"/>
                <w:color w:val="000000"/>
                <w:sz w:val="22"/>
                <w:szCs w:val="22"/>
              </w:rPr>
            </w:pPr>
          </w:p>
        </w:tc>
        <w:tc>
          <w:tcPr>
            <w:tcW w:w="1079" w:type="dxa"/>
            <w:gridSpan w:val="3"/>
            <w:vMerge/>
            <w:tcBorders>
              <w:left w:val="single" w:sz="4" w:space="0" w:color="000000"/>
              <w:bottom w:val="single" w:sz="4" w:space="0" w:color="000000"/>
              <w:right w:val="single" w:sz="4" w:space="0" w:color="000000"/>
            </w:tcBorders>
            <w:vAlign w:val="center"/>
          </w:tcPr>
          <w:p w14:paraId="7EC592A7" w14:textId="77777777" w:rsidR="007C77A5" w:rsidRDefault="007C77A5">
            <w:pPr>
              <w:widowControl/>
              <w:spacing w:line="280" w:lineRule="exact"/>
              <w:jc w:val="left"/>
              <w:rPr>
                <w:rFonts w:ascii="宋体" w:cs="宋体"/>
                <w:color w:val="000000"/>
                <w:sz w:val="22"/>
                <w:szCs w:val="22"/>
              </w:rPr>
            </w:pPr>
          </w:p>
        </w:tc>
        <w:tc>
          <w:tcPr>
            <w:tcW w:w="3401" w:type="dxa"/>
            <w:gridSpan w:val="2"/>
            <w:vMerge/>
            <w:tcBorders>
              <w:top w:val="single" w:sz="4" w:space="0" w:color="000000"/>
              <w:left w:val="single" w:sz="4" w:space="0" w:color="000000"/>
              <w:bottom w:val="single" w:sz="4" w:space="0" w:color="000000"/>
              <w:right w:val="single" w:sz="4" w:space="0" w:color="000000"/>
            </w:tcBorders>
            <w:vAlign w:val="center"/>
          </w:tcPr>
          <w:p w14:paraId="7C9813DD" w14:textId="77777777" w:rsidR="007C77A5" w:rsidRDefault="007C77A5">
            <w:pPr>
              <w:widowControl/>
              <w:spacing w:line="280" w:lineRule="exact"/>
              <w:jc w:val="left"/>
              <w:rPr>
                <w:rFonts w:ascii="宋体" w:cs="宋体"/>
                <w:color w:val="000000"/>
                <w:sz w:val="22"/>
                <w:szCs w:val="22"/>
              </w:rPr>
            </w:pPr>
          </w:p>
        </w:tc>
        <w:tc>
          <w:tcPr>
            <w:tcW w:w="480" w:type="dxa"/>
            <w:gridSpan w:val="2"/>
            <w:vMerge/>
            <w:tcBorders>
              <w:top w:val="single" w:sz="4" w:space="0" w:color="000000"/>
              <w:left w:val="single" w:sz="4" w:space="0" w:color="000000"/>
              <w:bottom w:val="single" w:sz="4" w:space="0" w:color="000000"/>
              <w:right w:val="single" w:sz="4" w:space="0" w:color="000000"/>
            </w:tcBorders>
            <w:vAlign w:val="center"/>
          </w:tcPr>
          <w:p w14:paraId="713F0795" w14:textId="77777777" w:rsidR="007C77A5" w:rsidRDefault="007C77A5">
            <w:pPr>
              <w:widowControl/>
              <w:spacing w:line="280" w:lineRule="exact"/>
              <w:jc w:val="left"/>
              <w:rPr>
                <w:rFonts w:ascii="宋体" w:cs="宋体"/>
                <w:color w:val="000000"/>
                <w:sz w:val="22"/>
                <w:szCs w:val="22"/>
              </w:rPr>
            </w:pPr>
          </w:p>
        </w:tc>
        <w:tc>
          <w:tcPr>
            <w:tcW w:w="515" w:type="dxa"/>
            <w:gridSpan w:val="2"/>
            <w:vMerge/>
            <w:tcBorders>
              <w:left w:val="single" w:sz="4" w:space="0" w:color="000000"/>
              <w:bottom w:val="single" w:sz="4" w:space="0" w:color="000000"/>
              <w:right w:val="single" w:sz="4" w:space="0" w:color="000000"/>
            </w:tcBorders>
            <w:vAlign w:val="center"/>
          </w:tcPr>
          <w:p w14:paraId="1A12DA8A" w14:textId="77777777" w:rsidR="007C77A5" w:rsidRDefault="007C77A5">
            <w:pPr>
              <w:widowControl/>
              <w:spacing w:line="280" w:lineRule="exact"/>
              <w:jc w:val="left"/>
              <w:rPr>
                <w:rFonts w:ascii="宋体" w:cs="宋体"/>
                <w:color w:val="000000"/>
                <w:sz w:val="22"/>
                <w:szCs w:val="22"/>
              </w:rPr>
            </w:pPr>
          </w:p>
        </w:tc>
        <w:tc>
          <w:tcPr>
            <w:tcW w:w="532" w:type="dxa"/>
            <w:gridSpan w:val="2"/>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605699E7" w14:textId="77777777" w:rsidR="007C77A5" w:rsidRDefault="00000000">
            <w:pPr>
              <w:widowControl/>
              <w:spacing w:line="280" w:lineRule="exact"/>
              <w:jc w:val="left"/>
              <w:textAlignment w:val="center"/>
              <w:rPr>
                <w:rFonts w:ascii="宋体" w:cs="宋体"/>
                <w:color w:val="000000"/>
                <w:sz w:val="22"/>
                <w:szCs w:val="22"/>
              </w:rPr>
            </w:pPr>
            <w:r>
              <w:rPr>
                <w:rFonts w:ascii="宋体" w:hAnsi="宋体" w:cs="宋体" w:hint="eastAsia"/>
                <w:color w:val="000000"/>
                <w:sz w:val="22"/>
                <w:szCs w:val="22"/>
              </w:rPr>
              <w:t>事后监管</w:t>
            </w:r>
          </w:p>
        </w:tc>
        <w:tc>
          <w:tcPr>
            <w:tcW w:w="4429" w:type="dxa"/>
            <w:gridSpan w:val="3"/>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755B0E7A" w14:textId="77777777" w:rsidR="007C77A5" w:rsidRDefault="00000000">
            <w:pPr>
              <w:widowControl/>
              <w:spacing w:line="280" w:lineRule="exact"/>
              <w:jc w:val="left"/>
              <w:textAlignment w:val="center"/>
              <w:rPr>
                <w:rFonts w:ascii="宋体" w:cs="宋体"/>
                <w:color w:val="000000"/>
                <w:sz w:val="22"/>
                <w:szCs w:val="22"/>
              </w:rPr>
            </w:pPr>
            <w:r>
              <w:rPr>
                <w:rFonts w:ascii="宋体" w:hAnsi="宋体" w:cs="宋体"/>
                <w:color w:val="000000"/>
                <w:sz w:val="22"/>
                <w:szCs w:val="22"/>
              </w:rPr>
              <w:t>5.</w:t>
            </w:r>
            <w:r>
              <w:rPr>
                <w:rFonts w:ascii="宋体" w:hAnsi="宋体" w:cs="宋体" w:hint="eastAsia"/>
                <w:color w:val="000000"/>
                <w:sz w:val="22"/>
                <w:szCs w:val="22"/>
              </w:rPr>
              <w:t>事后监管责任：加强项目的监督检查，确保备案与核准内容一致。</w:t>
            </w:r>
          </w:p>
        </w:tc>
        <w:tc>
          <w:tcPr>
            <w:tcW w:w="1292"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41475D2D" w14:textId="77777777" w:rsidR="007C77A5" w:rsidRDefault="00000000">
            <w:pPr>
              <w:widowControl/>
              <w:spacing w:line="280" w:lineRule="exact"/>
              <w:jc w:val="center"/>
              <w:rPr>
                <w:sz w:val="22"/>
                <w:szCs w:val="22"/>
              </w:rPr>
            </w:pPr>
            <w:r>
              <w:rPr>
                <w:rFonts w:ascii="宋体" w:hAnsi="宋体" w:cs="宋体" w:hint="eastAsia"/>
                <w:color w:val="000000"/>
                <w:sz w:val="22"/>
                <w:szCs w:val="22"/>
              </w:rPr>
              <w:t>招标股</w:t>
            </w:r>
          </w:p>
        </w:tc>
        <w:tc>
          <w:tcPr>
            <w:tcW w:w="525" w:type="dxa"/>
            <w:gridSpan w:val="2"/>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69CE4EC1" w14:textId="77777777" w:rsidR="007C77A5" w:rsidRDefault="007C77A5">
            <w:pPr>
              <w:spacing w:line="280" w:lineRule="exact"/>
              <w:jc w:val="center"/>
              <w:rPr>
                <w:rFonts w:ascii="宋体" w:cs="宋体"/>
                <w:color w:val="000000"/>
                <w:sz w:val="22"/>
                <w:szCs w:val="22"/>
              </w:rPr>
            </w:pPr>
          </w:p>
        </w:tc>
        <w:tc>
          <w:tcPr>
            <w:tcW w:w="540" w:type="dxa"/>
            <w:gridSpan w:val="2"/>
            <w:vMerge/>
            <w:tcBorders>
              <w:left w:val="single" w:sz="4" w:space="0" w:color="000000"/>
              <w:bottom w:val="single" w:sz="4" w:space="0" w:color="000000"/>
              <w:right w:val="single" w:sz="4" w:space="0" w:color="000000"/>
            </w:tcBorders>
            <w:tcMar>
              <w:top w:w="15" w:type="dxa"/>
              <w:left w:w="15" w:type="dxa"/>
              <w:bottom w:w="15" w:type="dxa"/>
              <w:right w:w="15" w:type="dxa"/>
            </w:tcMar>
            <w:vAlign w:val="center"/>
          </w:tcPr>
          <w:p w14:paraId="2AB01FED" w14:textId="77777777" w:rsidR="007C77A5" w:rsidRDefault="007C77A5">
            <w:pPr>
              <w:spacing w:line="240" w:lineRule="exact"/>
              <w:jc w:val="center"/>
              <w:rPr>
                <w:rFonts w:ascii="宋体" w:cs="宋体"/>
                <w:color w:val="000000"/>
                <w:sz w:val="22"/>
                <w:szCs w:val="22"/>
              </w:rPr>
            </w:pPr>
          </w:p>
        </w:tc>
        <w:tc>
          <w:tcPr>
            <w:tcW w:w="705" w:type="dxa"/>
            <w:gridSpan w:val="2"/>
            <w:vMerge/>
            <w:tcBorders>
              <w:top w:val="single" w:sz="4" w:space="0" w:color="000000"/>
              <w:left w:val="single" w:sz="4" w:space="0" w:color="000000"/>
              <w:bottom w:val="single" w:sz="4" w:space="0" w:color="000000"/>
              <w:right w:val="single" w:sz="4" w:space="0" w:color="000000"/>
            </w:tcBorders>
            <w:vAlign w:val="center"/>
          </w:tcPr>
          <w:p w14:paraId="41C58A75" w14:textId="77777777" w:rsidR="007C77A5" w:rsidRDefault="007C77A5">
            <w:pPr>
              <w:widowControl/>
              <w:jc w:val="left"/>
              <w:rPr>
                <w:rFonts w:ascii="宋体" w:cs="宋体"/>
                <w:color w:val="000000"/>
                <w:sz w:val="22"/>
                <w:szCs w:val="22"/>
              </w:rPr>
            </w:pPr>
          </w:p>
        </w:tc>
        <w:tc>
          <w:tcPr>
            <w:tcW w:w="903" w:type="dxa"/>
            <w:gridSpan w:val="3"/>
            <w:vMerge/>
            <w:tcBorders>
              <w:top w:val="single" w:sz="4" w:space="0" w:color="000000"/>
              <w:left w:val="single" w:sz="4" w:space="0" w:color="000000"/>
              <w:bottom w:val="single" w:sz="4" w:space="0" w:color="000000"/>
              <w:right w:val="single" w:sz="4" w:space="0" w:color="000000"/>
            </w:tcBorders>
            <w:vAlign w:val="center"/>
          </w:tcPr>
          <w:p w14:paraId="525D8FA8" w14:textId="77777777" w:rsidR="007C77A5" w:rsidRDefault="007C77A5">
            <w:pPr>
              <w:widowControl/>
              <w:jc w:val="left"/>
              <w:rPr>
                <w:rFonts w:ascii="宋体" w:cs="宋体"/>
                <w:color w:val="000000"/>
                <w:sz w:val="24"/>
              </w:rPr>
            </w:pPr>
          </w:p>
        </w:tc>
      </w:tr>
      <w:tr w:rsidR="007C77A5" w14:paraId="4B419158" w14:textId="77777777">
        <w:trPr>
          <w:trHeight w:val="370"/>
        </w:trPr>
        <w:tc>
          <w:tcPr>
            <w:tcW w:w="14775" w:type="dxa"/>
            <w:gridSpan w:val="25"/>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tbl>
            <w:tblPr>
              <w:tblW w:w="14955" w:type="dxa"/>
              <w:tblBorders>
                <w:insideH w:val="none" w:sz="4" w:space="0" w:color="auto"/>
                <w:insideV w:val="none" w:sz="4" w:space="0" w:color="auto"/>
              </w:tblBorders>
              <w:tblLayout w:type="fixed"/>
              <w:tblCellMar>
                <w:left w:w="0" w:type="dxa"/>
                <w:right w:w="0" w:type="dxa"/>
              </w:tblCellMar>
              <w:tblLook w:val="04A0" w:firstRow="1" w:lastRow="0" w:firstColumn="1" w:lastColumn="0" w:noHBand="0" w:noVBand="1"/>
            </w:tblPr>
            <w:tblGrid>
              <w:gridCol w:w="14955"/>
            </w:tblGrid>
            <w:tr w:rsidR="007C77A5" w14:paraId="27F0DFF0" w14:textId="77777777">
              <w:trPr>
                <w:trHeight w:val="345"/>
              </w:trPr>
              <w:tc>
                <w:tcPr>
                  <w:tcW w:w="14955" w:type="dxa"/>
                  <w:tcMar>
                    <w:top w:w="15" w:type="dxa"/>
                    <w:left w:w="15" w:type="dxa"/>
                    <w:right w:w="15" w:type="dxa"/>
                  </w:tcMar>
                  <w:vAlign w:val="center"/>
                </w:tcPr>
                <w:p w14:paraId="0D26E376" w14:textId="77777777" w:rsidR="007C77A5" w:rsidRDefault="00000000">
                  <w:pPr>
                    <w:widowControl/>
                    <w:jc w:val="left"/>
                    <w:textAlignment w:val="center"/>
                    <w:rPr>
                      <w:rFonts w:ascii="宋体" w:cs="宋体"/>
                      <w:color w:val="000000"/>
                      <w:sz w:val="16"/>
                      <w:szCs w:val="16"/>
                    </w:rPr>
                  </w:pPr>
                  <w:r>
                    <w:rPr>
                      <w:rFonts w:ascii="宋体" w:hAnsi="宋体" w:cs="宋体" w:hint="eastAsia"/>
                      <w:color w:val="000000"/>
                      <w:kern w:val="0"/>
                      <w:sz w:val="22"/>
                      <w:szCs w:val="22"/>
                    </w:rPr>
                    <w:t>服务电话：</w:t>
                  </w:r>
                  <w:r>
                    <w:rPr>
                      <w:rFonts w:ascii="宋体" w:hAnsi="宋体" w:cs="宋体"/>
                      <w:color w:val="000000"/>
                      <w:kern w:val="0"/>
                      <w:sz w:val="22"/>
                      <w:szCs w:val="22"/>
                    </w:rPr>
                    <w:t xml:space="preserve">          8122694             </w:t>
                  </w:r>
                  <w:r>
                    <w:rPr>
                      <w:rFonts w:ascii="宋体" w:hAnsi="宋体" w:cs="宋体" w:hint="eastAsia"/>
                      <w:color w:val="000000"/>
                      <w:kern w:val="0"/>
                      <w:sz w:val="22"/>
                      <w:szCs w:val="22"/>
                    </w:rPr>
                    <w:t>投诉机构：</w:t>
                  </w:r>
                  <w:r>
                    <w:rPr>
                      <w:rFonts w:ascii="宋体" w:hAnsi="宋体" w:cs="宋体"/>
                      <w:color w:val="000000"/>
                      <w:kern w:val="0"/>
                      <w:sz w:val="22"/>
                      <w:szCs w:val="22"/>
                    </w:rPr>
                    <w:t xml:space="preserve"> </w:t>
                  </w:r>
                  <w:r>
                    <w:rPr>
                      <w:rFonts w:ascii="宋体" w:hAnsi="宋体" w:cs="宋体" w:hint="eastAsia"/>
                      <w:color w:val="000000"/>
                      <w:kern w:val="0"/>
                      <w:sz w:val="22"/>
                      <w:szCs w:val="22"/>
                    </w:rPr>
                    <w:t>舞钢市住房和城乡规划建设局纪检监察室</w:t>
                  </w:r>
                  <w:r>
                    <w:rPr>
                      <w:rFonts w:ascii="宋体" w:hAnsi="宋体" w:cs="宋体"/>
                      <w:color w:val="000000"/>
                      <w:kern w:val="0"/>
                      <w:sz w:val="22"/>
                      <w:szCs w:val="22"/>
                    </w:rPr>
                    <w:t xml:space="preserve">                 </w:t>
                  </w:r>
                  <w:r>
                    <w:rPr>
                      <w:rFonts w:ascii="宋体" w:hAnsi="宋体" w:cs="宋体" w:hint="eastAsia"/>
                      <w:color w:val="000000"/>
                      <w:kern w:val="0"/>
                      <w:sz w:val="22"/>
                      <w:szCs w:val="22"/>
                    </w:rPr>
                    <w:t>投诉电话：</w:t>
                  </w:r>
                  <w:r>
                    <w:rPr>
                      <w:rFonts w:ascii="宋体" w:hAnsi="宋体" w:cs="宋体"/>
                      <w:color w:val="000000"/>
                      <w:kern w:val="0"/>
                      <w:sz w:val="22"/>
                      <w:szCs w:val="22"/>
                    </w:rPr>
                    <w:t>0375-8166899</w:t>
                  </w:r>
                </w:p>
              </w:tc>
            </w:tr>
          </w:tbl>
          <w:p w14:paraId="5ECBCB42" w14:textId="77777777" w:rsidR="007C77A5" w:rsidRDefault="007C77A5">
            <w:pPr>
              <w:widowControl/>
              <w:jc w:val="left"/>
              <w:textAlignment w:val="center"/>
              <w:rPr>
                <w:rFonts w:ascii="宋体" w:cs="宋体"/>
                <w:color w:val="000000"/>
                <w:sz w:val="22"/>
                <w:szCs w:val="22"/>
              </w:rPr>
            </w:pPr>
          </w:p>
        </w:tc>
      </w:tr>
      <w:tr w:rsidR="007C77A5" w14:paraId="01B23004" w14:textId="77777777">
        <w:trPr>
          <w:trHeight w:val="390"/>
        </w:trPr>
        <w:tc>
          <w:tcPr>
            <w:tcW w:w="14775" w:type="dxa"/>
            <w:gridSpan w:val="25"/>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D71CC2A" w14:textId="77777777" w:rsidR="007C77A5" w:rsidRDefault="00000000">
            <w:pPr>
              <w:widowControl/>
              <w:jc w:val="left"/>
              <w:textAlignment w:val="center"/>
              <w:rPr>
                <w:rFonts w:ascii="宋体" w:cs="宋体"/>
                <w:color w:val="000000"/>
                <w:sz w:val="22"/>
                <w:szCs w:val="22"/>
              </w:rPr>
            </w:pPr>
            <w:r>
              <w:rPr>
                <w:rFonts w:ascii="宋体" w:hAnsi="宋体" w:cs="宋体" w:hint="eastAsia"/>
                <w:color w:val="000000"/>
                <w:kern w:val="0"/>
                <w:sz w:val="22"/>
                <w:szCs w:val="22"/>
              </w:rPr>
              <w:t>受理地点：舞钢市行政服务中心住建局窗口</w:t>
            </w:r>
            <w:r>
              <w:rPr>
                <w:rFonts w:ascii="宋体" w:hAnsi="宋体" w:cs="宋体"/>
                <w:color w:val="000000"/>
                <w:kern w:val="0"/>
                <w:sz w:val="22"/>
                <w:szCs w:val="22"/>
              </w:rPr>
              <w:t xml:space="preserve">                      </w:t>
            </w:r>
          </w:p>
        </w:tc>
      </w:tr>
      <w:tr w:rsidR="007C77A5" w14:paraId="0527B1DD" w14:textId="77777777">
        <w:trPr>
          <w:trHeight w:val="821"/>
        </w:trPr>
        <w:tc>
          <w:tcPr>
            <w:tcW w:w="14775" w:type="dxa"/>
            <w:gridSpan w:val="25"/>
            <w:tcBorders>
              <w:top w:val="nil"/>
              <w:left w:val="nil"/>
              <w:bottom w:val="single" w:sz="4" w:space="0" w:color="000000"/>
              <w:right w:val="nil"/>
            </w:tcBorders>
            <w:tcMar>
              <w:top w:w="15" w:type="dxa"/>
              <w:left w:w="15" w:type="dxa"/>
              <w:bottom w:w="15" w:type="dxa"/>
              <w:right w:w="15" w:type="dxa"/>
            </w:tcMar>
            <w:vAlign w:val="center"/>
          </w:tcPr>
          <w:p w14:paraId="2BE8CB3E" w14:textId="77777777" w:rsidR="007C77A5" w:rsidRDefault="00000000">
            <w:pPr>
              <w:widowControl/>
              <w:jc w:val="center"/>
              <w:textAlignment w:val="center"/>
              <w:rPr>
                <w:rFonts w:ascii="宋体" w:eastAsia="方正小标宋简体" w:hAnsi="宋体" w:cs="宋体"/>
                <w:color w:val="000000"/>
                <w:kern w:val="0"/>
                <w:sz w:val="44"/>
                <w:szCs w:val="44"/>
              </w:rPr>
            </w:pPr>
            <w:r>
              <w:rPr>
                <w:rFonts w:ascii="宋体" w:eastAsia="方正小标宋简体" w:hAnsi="宋体" w:cs="宋体" w:hint="eastAsia"/>
                <w:color w:val="000000"/>
                <w:kern w:val="0"/>
                <w:sz w:val="44"/>
                <w:szCs w:val="44"/>
              </w:rPr>
              <w:lastRenderedPageBreak/>
              <w:t>舞钢市住房和城乡建设局权力清单和责任清单统计表</w:t>
            </w:r>
          </w:p>
          <w:p w14:paraId="1CC9CF70" w14:textId="77777777" w:rsidR="007C77A5" w:rsidRDefault="00000000">
            <w:pPr>
              <w:widowControl/>
              <w:jc w:val="left"/>
              <w:textAlignment w:val="center"/>
              <w:rPr>
                <w:rFonts w:ascii="宋体" w:cs="宋体"/>
                <w:color w:val="000000"/>
                <w:sz w:val="24"/>
              </w:rPr>
            </w:pPr>
            <w:r>
              <w:rPr>
                <w:rFonts w:ascii="宋体" w:hAnsi="宋体" w:cs="宋体" w:hint="eastAsia"/>
                <w:color w:val="000000"/>
                <w:kern w:val="0"/>
                <w:sz w:val="24"/>
              </w:rPr>
              <w:t>职权类别：其他权力</w:t>
            </w:r>
          </w:p>
        </w:tc>
      </w:tr>
      <w:tr w:rsidR="007C77A5" w14:paraId="293B6BFF" w14:textId="77777777">
        <w:trPr>
          <w:trHeight w:val="718"/>
        </w:trPr>
        <w:tc>
          <w:tcPr>
            <w:tcW w:w="37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EDF2B46"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序号</w:t>
            </w:r>
          </w:p>
        </w:tc>
        <w:tc>
          <w:tcPr>
            <w:tcW w:w="719"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28BFAEA"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职权名称</w:t>
            </w:r>
          </w:p>
        </w:tc>
        <w:tc>
          <w:tcPr>
            <w:tcW w:w="3782" w:type="dxa"/>
            <w:gridSpan w:val="4"/>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F25BEB8"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实施依据</w:t>
            </w:r>
          </w:p>
        </w:tc>
        <w:tc>
          <w:tcPr>
            <w:tcW w:w="537"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6127F46"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实施对象</w:t>
            </w:r>
          </w:p>
        </w:tc>
        <w:tc>
          <w:tcPr>
            <w:tcW w:w="54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EA95F85"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实施机构</w:t>
            </w:r>
          </w:p>
        </w:tc>
        <w:tc>
          <w:tcPr>
            <w:tcW w:w="54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2C248E9"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办理环节</w:t>
            </w:r>
          </w:p>
        </w:tc>
        <w:tc>
          <w:tcPr>
            <w:tcW w:w="414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273D315"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责任事项</w:t>
            </w:r>
          </w:p>
        </w:tc>
        <w:tc>
          <w:tcPr>
            <w:tcW w:w="1615"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075AE90"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责任</w:t>
            </w:r>
            <w:r>
              <w:rPr>
                <w:rFonts w:ascii="黑体" w:eastAsia="黑体" w:hAnsi="宋体" w:cs="黑体"/>
                <w:color w:val="000000"/>
                <w:kern w:val="0"/>
                <w:sz w:val="22"/>
                <w:szCs w:val="22"/>
              </w:rPr>
              <w:br/>
            </w:r>
            <w:r>
              <w:rPr>
                <w:rFonts w:ascii="黑体" w:eastAsia="黑体" w:hAnsi="宋体" w:cs="黑体" w:hint="eastAsia"/>
                <w:color w:val="000000"/>
                <w:kern w:val="0"/>
                <w:sz w:val="22"/>
                <w:szCs w:val="22"/>
              </w:rPr>
              <w:t>科室</w:t>
            </w:r>
          </w:p>
        </w:tc>
        <w:tc>
          <w:tcPr>
            <w:tcW w:w="54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DB68D4D"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承诺时限</w:t>
            </w:r>
          </w:p>
        </w:tc>
        <w:tc>
          <w:tcPr>
            <w:tcW w:w="54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F578549"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法定时限</w:t>
            </w:r>
          </w:p>
        </w:tc>
        <w:tc>
          <w:tcPr>
            <w:tcW w:w="72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BA111D8"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收费情况及依据</w:t>
            </w:r>
          </w:p>
        </w:tc>
        <w:tc>
          <w:tcPr>
            <w:tcW w:w="72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D365A84"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调整意见及理由</w:t>
            </w:r>
          </w:p>
        </w:tc>
      </w:tr>
      <w:tr w:rsidR="007C77A5" w14:paraId="537C5E10" w14:textId="77777777">
        <w:trPr>
          <w:trHeight w:val="1276"/>
        </w:trPr>
        <w:tc>
          <w:tcPr>
            <w:tcW w:w="374"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7AADACB" w14:textId="77777777" w:rsidR="007C77A5" w:rsidRDefault="00000000">
            <w:pPr>
              <w:widowControl/>
              <w:spacing w:line="280" w:lineRule="exact"/>
              <w:jc w:val="center"/>
              <w:textAlignment w:val="center"/>
              <w:rPr>
                <w:rFonts w:ascii="宋体" w:cs="宋体"/>
                <w:color w:val="000000"/>
                <w:sz w:val="22"/>
                <w:szCs w:val="22"/>
              </w:rPr>
            </w:pPr>
            <w:r>
              <w:rPr>
                <w:rFonts w:ascii="宋体" w:cs="宋体" w:hint="eastAsia"/>
                <w:color w:val="000000"/>
                <w:sz w:val="22"/>
                <w:szCs w:val="22"/>
              </w:rPr>
              <w:t>9</w:t>
            </w:r>
          </w:p>
        </w:tc>
        <w:tc>
          <w:tcPr>
            <w:tcW w:w="719" w:type="dxa"/>
            <w:gridSpan w:val="2"/>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209890B0" w14:textId="77777777" w:rsidR="007C77A5" w:rsidRDefault="00000000">
            <w:pPr>
              <w:widowControl/>
              <w:spacing w:line="280" w:lineRule="exact"/>
              <w:jc w:val="left"/>
              <w:textAlignment w:val="center"/>
              <w:rPr>
                <w:rFonts w:ascii="宋体" w:cs="宋体"/>
                <w:color w:val="000000"/>
                <w:sz w:val="22"/>
                <w:szCs w:val="22"/>
              </w:rPr>
            </w:pPr>
            <w:r>
              <w:rPr>
                <w:rFonts w:ascii="宋体" w:hAnsi="宋体" w:cs="宋体"/>
                <w:color w:val="000000"/>
                <w:sz w:val="22"/>
                <w:szCs w:val="22"/>
              </w:rPr>
              <w:t xml:space="preserve"> </w:t>
            </w:r>
            <w:r>
              <w:rPr>
                <w:rFonts w:ascii="宋体" w:hAnsi="宋体" w:cs="宋体" w:hint="eastAsia"/>
                <w:color w:val="000000"/>
                <w:sz w:val="22"/>
                <w:szCs w:val="22"/>
              </w:rPr>
              <w:t>建设工程招投标情况书面报告</w:t>
            </w:r>
          </w:p>
        </w:tc>
        <w:tc>
          <w:tcPr>
            <w:tcW w:w="3782" w:type="dxa"/>
            <w:gridSpan w:val="4"/>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7F37BD8" w14:textId="77777777" w:rsidR="007C77A5" w:rsidRDefault="00000000">
            <w:pPr>
              <w:widowControl/>
              <w:spacing w:line="180" w:lineRule="exact"/>
              <w:jc w:val="left"/>
              <w:textAlignment w:val="center"/>
              <w:rPr>
                <w:rFonts w:ascii="宋体" w:cs="宋体"/>
                <w:color w:val="000000"/>
                <w:w w:val="90"/>
                <w:sz w:val="22"/>
                <w:szCs w:val="22"/>
              </w:rPr>
            </w:pPr>
            <w:r>
              <w:rPr>
                <w:rFonts w:ascii="宋体" w:cs="宋体" w:hint="eastAsia"/>
                <w:color w:val="000000"/>
                <w:w w:val="90"/>
                <w:sz w:val="22"/>
                <w:szCs w:val="22"/>
              </w:rPr>
              <w:t>（</w:t>
            </w:r>
            <w:r>
              <w:rPr>
                <w:rFonts w:ascii="宋体" w:cs="宋体"/>
                <w:color w:val="000000"/>
                <w:w w:val="90"/>
                <w:sz w:val="22"/>
                <w:szCs w:val="22"/>
              </w:rPr>
              <w:t>1</w:t>
            </w:r>
            <w:r>
              <w:rPr>
                <w:rFonts w:ascii="宋体" w:cs="宋体" w:hint="eastAsia"/>
                <w:color w:val="000000"/>
                <w:w w:val="90"/>
                <w:sz w:val="22"/>
                <w:szCs w:val="22"/>
              </w:rPr>
              <w:t>）《中华人民共和国招标投标法》（主席令第</w:t>
            </w:r>
            <w:r>
              <w:rPr>
                <w:rFonts w:ascii="宋体" w:cs="宋体"/>
                <w:color w:val="000000"/>
                <w:w w:val="90"/>
                <w:sz w:val="22"/>
                <w:szCs w:val="22"/>
              </w:rPr>
              <w:t>21</w:t>
            </w:r>
            <w:r>
              <w:rPr>
                <w:rFonts w:ascii="宋体" w:cs="宋体" w:hint="eastAsia"/>
                <w:color w:val="000000"/>
                <w:w w:val="90"/>
                <w:sz w:val="22"/>
                <w:szCs w:val="22"/>
              </w:rPr>
              <w:t>号）第四十七条：“依法必须进行招标的项目，招标人应当自确定中标人之日起十五日内，向有关行政监督部门提交招标投标情况的书面报告。”（</w:t>
            </w:r>
            <w:r>
              <w:rPr>
                <w:rFonts w:ascii="宋体" w:cs="宋体"/>
                <w:color w:val="000000"/>
                <w:w w:val="90"/>
                <w:sz w:val="22"/>
                <w:szCs w:val="22"/>
              </w:rPr>
              <w:t>2</w:t>
            </w:r>
            <w:r>
              <w:rPr>
                <w:rFonts w:ascii="宋体" w:cs="宋体" w:hint="eastAsia"/>
                <w:color w:val="000000"/>
                <w:w w:val="90"/>
                <w:sz w:val="22"/>
                <w:szCs w:val="22"/>
              </w:rPr>
              <w:t>）《中华人民共和国招标投标法实施条例》第四条第二款：“县级以上地方人民政府发展改革部门指导和协调本行政区域的招标投标工作。县级以上地方人民政府有关部门按照规定的职责分工，对招标投标活动实施监督，依法查处招标投标活动中的违法行为。县级以上地方人民政府对其所属部门有关招标投标活动的监督职责分工另有规定的，从其规定。”</w:t>
            </w:r>
            <w:r>
              <w:rPr>
                <w:rFonts w:ascii="宋体" w:cs="宋体"/>
                <w:color w:val="000000"/>
                <w:w w:val="90"/>
                <w:sz w:val="22"/>
                <w:szCs w:val="22"/>
              </w:rPr>
              <w:t>(3)</w:t>
            </w:r>
            <w:r>
              <w:rPr>
                <w:rFonts w:ascii="宋体" w:cs="宋体" w:hint="eastAsia"/>
                <w:color w:val="000000"/>
                <w:w w:val="90"/>
                <w:sz w:val="22"/>
                <w:szCs w:val="22"/>
              </w:rPr>
              <w:t>《房屋建筑和市政基础设施工程施工招标投标管理办法》（建设部令第</w:t>
            </w:r>
            <w:r>
              <w:rPr>
                <w:rFonts w:ascii="宋体" w:cs="宋体"/>
                <w:color w:val="000000"/>
                <w:w w:val="90"/>
                <w:sz w:val="22"/>
                <w:szCs w:val="22"/>
              </w:rPr>
              <w:t>89</w:t>
            </w:r>
            <w:r>
              <w:rPr>
                <w:rFonts w:ascii="宋体" w:cs="宋体" w:hint="eastAsia"/>
                <w:color w:val="000000"/>
                <w:w w:val="90"/>
                <w:sz w:val="22"/>
                <w:szCs w:val="22"/>
              </w:rPr>
              <w:t>号）第四十五条：“依法必须进行施工招标的工程，招标人应当自确定中标人之日起</w:t>
            </w:r>
            <w:r>
              <w:rPr>
                <w:rFonts w:ascii="宋体" w:cs="宋体"/>
                <w:color w:val="000000"/>
                <w:w w:val="90"/>
                <w:sz w:val="22"/>
                <w:szCs w:val="22"/>
              </w:rPr>
              <w:t>15</w:t>
            </w:r>
            <w:r>
              <w:rPr>
                <w:rFonts w:ascii="宋体" w:cs="宋体" w:hint="eastAsia"/>
                <w:color w:val="000000"/>
                <w:w w:val="90"/>
                <w:sz w:val="22"/>
                <w:szCs w:val="22"/>
              </w:rPr>
              <w:t>日内，向工程所在地的县级以上地方人民政府建设行政主管部门提交施工招标投标情况的书面报告。”（</w:t>
            </w:r>
            <w:r>
              <w:rPr>
                <w:rFonts w:ascii="宋体" w:cs="宋体"/>
                <w:color w:val="000000"/>
                <w:w w:val="90"/>
                <w:sz w:val="22"/>
                <w:szCs w:val="22"/>
              </w:rPr>
              <w:t>4</w:t>
            </w:r>
            <w:r>
              <w:rPr>
                <w:rFonts w:ascii="宋体" w:cs="宋体" w:hint="eastAsia"/>
                <w:color w:val="000000"/>
                <w:w w:val="90"/>
                <w:sz w:val="22"/>
                <w:szCs w:val="22"/>
              </w:rPr>
              <w:t>）河南省实施《中华人民共和国招标投标法》办法第四十八条：“依法必须进行招标的项目，招标人应当自确定中标人之日起十五日内，向有关行政监督部门提交招标投标情况的书面报告。”</w:t>
            </w:r>
            <w:r>
              <w:rPr>
                <w:rFonts w:ascii="宋体" w:cs="宋体"/>
                <w:color w:val="000000"/>
                <w:w w:val="90"/>
                <w:sz w:val="22"/>
                <w:szCs w:val="22"/>
              </w:rPr>
              <w:t>(5)</w:t>
            </w:r>
            <w:r>
              <w:rPr>
                <w:rFonts w:ascii="宋体" w:cs="宋体" w:hint="eastAsia"/>
                <w:color w:val="000000"/>
                <w:w w:val="90"/>
                <w:sz w:val="22"/>
                <w:szCs w:val="22"/>
              </w:rPr>
              <w:t>《工程建设项目施工招标投标办法》（七部委令第</w:t>
            </w:r>
            <w:r>
              <w:rPr>
                <w:rFonts w:ascii="宋体" w:cs="宋体"/>
                <w:color w:val="000000"/>
                <w:w w:val="90"/>
                <w:sz w:val="22"/>
                <w:szCs w:val="22"/>
              </w:rPr>
              <w:t>30</w:t>
            </w:r>
            <w:r>
              <w:rPr>
                <w:rFonts w:ascii="宋体" w:cs="宋体" w:hint="eastAsia"/>
                <w:color w:val="000000"/>
                <w:w w:val="90"/>
                <w:sz w:val="22"/>
                <w:szCs w:val="22"/>
              </w:rPr>
              <w:t>号）第六十五条：“依法必须进行施工招标的项目，招标人应当自发出中标通知书之日起十五日内，向有关行政监督部门提交招标投标情况的书面报告。”</w:t>
            </w:r>
          </w:p>
        </w:tc>
        <w:tc>
          <w:tcPr>
            <w:tcW w:w="537"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2E2C104" w14:textId="77777777" w:rsidR="007C77A5" w:rsidRDefault="00000000">
            <w:pPr>
              <w:widowControl/>
              <w:spacing w:line="280" w:lineRule="exact"/>
              <w:jc w:val="center"/>
              <w:textAlignment w:val="center"/>
              <w:rPr>
                <w:rFonts w:ascii="宋体" w:cs="宋体"/>
                <w:color w:val="000000"/>
                <w:sz w:val="22"/>
                <w:szCs w:val="22"/>
              </w:rPr>
            </w:pPr>
            <w:r>
              <w:rPr>
                <w:rFonts w:ascii="宋体" w:hAnsi="宋体" w:cs="宋体" w:hint="eastAsia"/>
                <w:color w:val="000000"/>
                <w:sz w:val="22"/>
                <w:szCs w:val="22"/>
              </w:rPr>
              <w:t>建设工程招投标情况书面报告</w:t>
            </w:r>
          </w:p>
        </w:tc>
        <w:tc>
          <w:tcPr>
            <w:tcW w:w="540" w:type="dxa"/>
            <w:gridSpan w:val="2"/>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0013B576" w14:textId="77777777" w:rsidR="007C77A5" w:rsidRDefault="00000000">
            <w:pPr>
              <w:widowControl/>
              <w:spacing w:line="280" w:lineRule="exact"/>
              <w:jc w:val="center"/>
              <w:textAlignment w:val="center"/>
              <w:rPr>
                <w:rFonts w:ascii="宋体" w:cs="宋体"/>
                <w:color w:val="000000"/>
                <w:sz w:val="22"/>
                <w:szCs w:val="22"/>
              </w:rPr>
            </w:pPr>
            <w:r>
              <w:rPr>
                <w:rFonts w:ascii="宋体" w:hAnsi="宋体" w:cs="宋体" w:hint="eastAsia"/>
                <w:color w:val="000000"/>
                <w:sz w:val="22"/>
                <w:szCs w:val="22"/>
              </w:rPr>
              <w:t>舞钢市住建局招标股</w:t>
            </w:r>
          </w:p>
        </w:tc>
        <w:tc>
          <w:tcPr>
            <w:tcW w:w="54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F251EDA" w14:textId="77777777" w:rsidR="007C77A5" w:rsidRDefault="00000000">
            <w:pPr>
              <w:widowControl/>
              <w:spacing w:line="280" w:lineRule="exact"/>
              <w:jc w:val="left"/>
              <w:textAlignment w:val="center"/>
              <w:rPr>
                <w:rFonts w:ascii="宋体" w:cs="宋体"/>
                <w:color w:val="000000"/>
                <w:sz w:val="22"/>
                <w:szCs w:val="22"/>
              </w:rPr>
            </w:pPr>
            <w:r>
              <w:rPr>
                <w:rFonts w:ascii="宋体" w:hAnsi="宋体" w:cs="宋体" w:hint="eastAsia"/>
                <w:color w:val="000000"/>
                <w:sz w:val="22"/>
                <w:szCs w:val="22"/>
              </w:rPr>
              <w:t>受理</w:t>
            </w:r>
          </w:p>
        </w:tc>
        <w:tc>
          <w:tcPr>
            <w:tcW w:w="414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E1D4067" w14:textId="77777777" w:rsidR="007C77A5" w:rsidRDefault="00000000">
            <w:pPr>
              <w:widowControl/>
              <w:spacing w:line="280" w:lineRule="exact"/>
              <w:jc w:val="left"/>
              <w:textAlignment w:val="center"/>
              <w:rPr>
                <w:rFonts w:ascii="宋体" w:cs="宋体"/>
                <w:color w:val="000000"/>
                <w:sz w:val="22"/>
                <w:szCs w:val="22"/>
              </w:rPr>
            </w:pPr>
            <w:r>
              <w:rPr>
                <w:rFonts w:ascii="宋体" w:hAnsi="宋体" w:cs="宋体"/>
                <w:color w:val="000000"/>
                <w:sz w:val="22"/>
                <w:szCs w:val="22"/>
              </w:rPr>
              <w:t>1.</w:t>
            </w:r>
            <w:r>
              <w:rPr>
                <w:rFonts w:ascii="宋体" w:hAnsi="宋体" w:cs="宋体" w:hint="eastAsia"/>
                <w:color w:val="000000"/>
                <w:sz w:val="22"/>
                <w:szCs w:val="22"/>
              </w:rPr>
              <w:t>受理责任：公示依法应当提交的材料；一次性告知补正材料；依法受理或不予受理（不予受理应当告知理由）。</w:t>
            </w:r>
          </w:p>
        </w:tc>
        <w:tc>
          <w:tcPr>
            <w:tcW w:w="1615"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33C812F" w14:textId="77777777" w:rsidR="007C77A5" w:rsidRDefault="00000000">
            <w:pPr>
              <w:widowControl/>
              <w:spacing w:line="280" w:lineRule="exact"/>
              <w:jc w:val="center"/>
              <w:rPr>
                <w:rFonts w:ascii="宋体" w:cs="宋体"/>
                <w:color w:val="000000"/>
                <w:sz w:val="22"/>
                <w:szCs w:val="22"/>
              </w:rPr>
            </w:pPr>
            <w:r>
              <w:rPr>
                <w:rFonts w:ascii="宋体" w:hAnsi="宋体" w:cs="宋体" w:hint="eastAsia"/>
                <w:color w:val="000000"/>
                <w:sz w:val="22"/>
                <w:szCs w:val="22"/>
              </w:rPr>
              <w:t>招标股</w:t>
            </w:r>
          </w:p>
        </w:tc>
        <w:tc>
          <w:tcPr>
            <w:tcW w:w="54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334C091" w14:textId="77777777" w:rsidR="007C77A5" w:rsidRDefault="00000000">
            <w:pPr>
              <w:widowControl/>
              <w:spacing w:line="280" w:lineRule="exact"/>
              <w:jc w:val="center"/>
              <w:textAlignment w:val="center"/>
              <w:rPr>
                <w:rFonts w:ascii="宋体" w:cs="宋体"/>
                <w:color w:val="000000"/>
                <w:sz w:val="22"/>
                <w:szCs w:val="22"/>
              </w:rPr>
            </w:pPr>
            <w:r>
              <w:rPr>
                <w:rFonts w:ascii="宋体" w:hAnsi="宋体" w:cs="宋体"/>
                <w:color w:val="000000"/>
                <w:kern w:val="0"/>
                <w:sz w:val="22"/>
                <w:szCs w:val="22"/>
              </w:rPr>
              <w:t>1</w:t>
            </w:r>
            <w:r>
              <w:rPr>
                <w:rFonts w:ascii="宋体" w:hAnsi="宋体" w:cs="宋体" w:hint="eastAsia"/>
                <w:color w:val="000000"/>
                <w:kern w:val="0"/>
                <w:sz w:val="22"/>
                <w:szCs w:val="22"/>
              </w:rPr>
              <w:t>日</w:t>
            </w:r>
          </w:p>
        </w:tc>
        <w:tc>
          <w:tcPr>
            <w:tcW w:w="540" w:type="dxa"/>
            <w:gridSpan w:val="2"/>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39CC4202" w14:textId="77777777" w:rsidR="007C77A5" w:rsidRDefault="007C77A5">
            <w:pPr>
              <w:spacing w:line="240" w:lineRule="exact"/>
              <w:jc w:val="center"/>
              <w:rPr>
                <w:rFonts w:ascii="宋体" w:cs="宋体"/>
                <w:color w:val="000000"/>
                <w:sz w:val="22"/>
                <w:szCs w:val="22"/>
              </w:rPr>
            </w:pPr>
          </w:p>
          <w:p w14:paraId="6C0D1D91" w14:textId="77777777" w:rsidR="007C77A5" w:rsidRDefault="00000000">
            <w:pPr>
              <w:spacing w:line="240" w:lineRule="exact"/>
              <w:jc w:val="center"/>
              <w:rPr>
                <w:rFonts w:ascii="宋体" w:cs="宋体"/>
                <w:color w:val="000000"/>
                <w:sz w:val="22"/>
                <w:szCs w:val="22"/>
              </w:rPr>
            </w:pPr>
            <w:r>
              <w:rPr>
                <w:rFonts w:ascii="宋体" w:cs="宋体"/>
                <w:color w:val="000000"/>
                <w:sz w:val="22"/>
                <w:szCs w:val="22"/>
              </w:rPr>
              <w:t>7</w:t>
            </w:r>
            <w:r>
              <w:rPr>
                <w:rFonts w:ascii="宋体" w:cs="宋体" w:hint="eastAsia"/>
                <w:color w:val="000000"/>
                <w:sz w:val="22"/>
                <w:szCs w:val="22"/>
              </w:rPr>
              <w:t>日</w:t>
            </w:r>
          </w:p>
        </w:tc>
        <w:tc>
          <w:tcPr>
            <w:tcW w:w="720"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E343185" w14:textId="77777777" w:rsidR="007C77A5" w:rsidRDefault="00000000">
            <w:pPr>
              <w:jc w:val="center"/>
              <w:rPr>
                <w:rFonts w:ascii="宋体" w:cs="宋体"/>
                <w:color w:val="000000"/>
                <w:sz w:val="22"/>
                <w:szCs w:val="22"/>
              </w:rPr>
            </w:pPr>
            <w:r>
              <w:rPr>
                <w:rFonts w:ascii="宋体" w:hAnsi="宋体" w:cs="宋体" w:hint="eastAsia"/>
                <w:color w:val="000000"/>
                <w:sz w:val="22"/>
                <w:szCs w:val="22"/>
              </w:rPr>
              <w:t>不收费</w:t>
            </w:r>
          </w:p>
        </w:tc>
        <w:tc>
          <w:tcPr>
            <w:tcW w:w="725"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35CA03F" w14:textId="77777777" w:rsidR="007C77A5" w:rsidRDefault="00000000">
            <w:pPr>
              <w:spacing w:line="3360" w:lineRule="auto"/>
              <w:jc w:val="center"/>
              <w:rPr>
                <w:rFonts w:ascii="宋体" w:cs="宋体"/>
                <w:color w:val="000000"/>
                <w:sz w:val="24"/>
              </w:rPr>
            </w:pPr>
            <w:r>
              <w:rPr>
                <w:rFonts w:ascii="宋体" w:hAnsi="宋体" w:cs="宋体" w:hint="eastAsia"/>
                <w:color w:val="000000"/>
                <w:sz w:val="22"/>
                <w:szCs w:val="22"/>
              </w:rPr>
              <w:t>拟保留</w:t>
            </w:r>
          </w:p>
        </w:tc>
      </w:tr>
      <w:tr w:rsidR="007C77A5" w14:paraId="567FCAD3" w14:textId="77777777">
        <w:trPr>
          <w:trHeight w:val="1152"/>
        </w:trPr>
        <w:tc>
          <w:tcPr>
            <w:tcW w:w="374" w:type="dxa"/>
            <w:vMerge/>
            <w:tcBorders>
              <w:top w:val="single" w:sz="4" w:space="0" w:color="000000"/>
              <w:left w:val="single" w:sz="4" w:space="0" w:color="000000"/>
              <w:bottom w:val="single" w:sz="4" w:space="0" w:color="000000"/>
              <w:right w:val="single" w:sz="4" w:space="0" w:color="000000"/>
            </w:tcBorders>
            <w:vAlign w:val="center"/>
          </w:tcPr>
          <w:p w14:paraId="65316919" w14:textId="77777777" w:rsidR="007C77A5" w:rsidRDefault="007C77A5">
            <w:pPr>
              <w:widowControl/>
              <w:spacing w:line="280" w:lineRule="exact"/>
              <w:jc w:val="left"/>
              <w:rPr>
                <w:rFonts w:ascii="宋体" w:cs="宋体"/>
                <w:color w:val="000000"/>
                <w:sz w:val="22"/>
                <w:szCs w:val="22"/>
              </w:rPr>
            </w:pPr>
          </w:p>
        </w:tc>
        <w:tc>
          <w:tcPr>
            <w:tcW w:w="719" w:type="dxa"/>
            <w:gridSpan w:val="2"/>
            <w:vMerge/>
            <w:tcBorders>
              <w:left w:val="single" w:sz="4" w:space="0" w:color="000000"/>
              <w:right w:val="single" w:sz="4" w:space="0" w:color="000000"/>
            </w:tcBorders>
            <w:vAlign w:val="center"/>
          </w:tcPr>
          <w:p w14:paraId="3399C364" w14:textId="77777777" w:rsidR="007C77A5" w:rsidRDefault="007C77A5">
            <w:pPr>
              <w:widowControl/>
              <w:spacing w:line="280" w:lineRule="exact"/>
              <w:jc w:val="left"/>
              <w:rPr>
                <w:rFonts w:ascii="宋体" w:cs="宋体"/>
                <w:color w:val="000000"/>
                <w:sz w:val="22"/>
                <w:szCs w:val="22"/>
              </w:rPr>
            </w:pPr>
          </w:p>
        </w:tc>
        <w:tc>
          <w:tcPr>
            <w:tcW w:w="3782" w:type="dxa"/>
            <w:gridSpan w:val="4"/>
            <w:vMerge/>
            <w:tcBorders>
              <w:top w:val="single" w:sz="4" w:space="0" w:color="000000"/>
              <w:left w:val="single" w:sz="4" w:space="0" w:color="000000"/>
              <w:bottom w:val="single" w:sz="4" w:space="0" w:color="000000"/>
              <w:right w:val="single" w:sz="4" w:space="0" w:color="000000"/>
            </w:tcBorders>
            <w:vAlign w:val="center"/>
          </w:tcPr>
          <w:p w14:paraId="2CE9AEF8" w14:textId="77777777" w:rsidR="007C77A5" w:rsidRDefault="007C77A5">
            <w:pPr>
              <w:widowControl/>
              <w:spacing w:line="280" w:lineRule="exact"/>
              <w:jc w:val="left"/>
              <w:rPr>
                <w:rFonts w:ascii="宋体" w:cs="宋体"/>
                <w:color w:val="000000"/>
                <w:sz w:val="22"/>
                <w:szCs w:val="22"/>
              </w:rPr>
            </w:pPr>
          </w:p>
        </w:tc>
        <w:tc>
          <w:tcPr>
            <w:tcW w:w="537" w:type="dxa"/>
            <w:gridSpan w:val="2"/>
            <w:vMerge/>
            <w:tcBorders>
              <w:top w:val="single" w:sz="4" w:space="0" w:color="000000"/>
              <w:left w:val="single" w:sz="4" w:space="0" w:color="000000"/>
              <w:bottom w:val="single" w:sz="4" w:space="0" w:color="000000"/>
              <w:right w:val="single" w:sz="4" w:space="0" w:color="000000"/>
            </w:tcBorders>
            <w:vAlign w:val="center"/>
          </w:tcPr>
          <w:p w14:paraId="1BEA1931" w14:textId="77777777" w:rsidR="007C77A5" w:rsidRDefault="007C77A5">
            <w:pPr>
              <w:widowControl/>
              <w:spacing w:line="280" w:lineRule="exact"/>
              <w:jc w:val="left"/>
              <w:rPr>
                <w:rFonts w:ascii="宋体" w:cs="宋体"/>
                <w:color w:val="000000"/>
                <w:sz w:val="22"/>
                <w:szCs w:val="22"/>
              </w:rPr>
            </w:pPr>
          </w:p>
        </w:tc>
        <w:tc>
          <w:tcPr>
            <w:tcW w:w="540" w:type="dxa"/>
            <w:gridSpan w:val="2"/>
            <w:vMerge/>
            <w:tcBorders>
              <w:left w:val="single" w:sz="4" w:space="0" w:color="000000"/>
              <w:right w:val="single" w:sz="4" w:space="0" w:color="000000"/>
            </w:tcBorders>
            <w:vAlign w:val="center"/>
          </w:tcPr>
          <w:p w14:paraId="7ED53002" w14:textId="77777777" w:rsidR="007C77A5" w:rsidRDefault="007C77A5">
            <w:pPr>
              <w:widowControl/>
              <w:spacing w:line="280" w:lineRule="exact"/>
              <w:jc w:val="left"/>
              <w:rPr>
                <w:rFonts w:ascii="宋体" w:cs="宋体"/>
                <w:color w:val="000000"/>
                <w:sz w:val="22"/>
                <w:szCs w:val="22"/>
              </w:rPr>
            </w:pPr>
          </w:p>
        </w:tc>
        <w:tc>
          <w:tcPr>
            <w:tcW w:w="54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39FBA4E" w14:textId="77777777" w:rsidR="007C77A5" w:rsidRDefault="00000000">
            <w:pPr>
              <w:widowControl/>
              <w:spacing w:line="280" w:lineRule="exact"/>
              <w:jc w:val="left"/>
              <w:textAlignment w:val="center"/>
              <w:rPr>
                <w:rFonts w:ascii="宋体" w:cs="宋体"/>
                <w:color w:val="000000"/>
                <w:sz w:val="22"/>
                <w:szCs w:val="22"/>
              </w:rPr>
            </w:pPr>
            <w:r>
              <w:rPr>
                <w:rFonts w:ascii="宋体" w:hAnsi="宋体" w:cs="宋体" w:hint="eastAsia"/>
                <w:color w:val="000000"/>
                <w:sz w:val="22"/>
                <w:szCs w:val="22"/>
              </w:rPr>
              <w:t>审查</w:t>
            </w:r>
          </w:p>
        </w:tc>
        <w:tc>
          <w:tcPr>
            <w:tcW w:w="414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1BB2CA9" w14:textId="77777777" w:rsidR="007C77A5" w:rsidRDefault="00000000">
            <w:pPr>
              <w:widowControl/>
              <w:spacing w:line="280" w:lineRule="exact"/>
              <w:jc w:val="left"/>
              <w:textAlignment w:val="center"/>
              <w:rPr>
                <w:rFonts w:ascii="宋体" w:cs="宋体"/>
                <w:color w:val="000000"/>
                <w:sz w:val="22"/>
                <w:szCs w:val="22"/>
              </w:rPr>
            </w:pPr>
            <w:r>
              <w:rPr>
                <w:rFonts w:ascii="宋体" w:hAnsi="宋体" w:cs="宋体"/>
                <w:color w:val="000000"/>
                <w:sz w:val="22"/>
                <w:szCs w:val="22"/>
              </w:rPr>
              <w:t>2.</w:t>
            </w:r>
            <w:r>
              <w:rPr>
                <w:rFonts w:ascii="宋体" w:hAnsi="宋体" w:cs="宋体" w:hint="eastAsia"/>
                <w:color w:val="000000"/>
                <w:sz w:val="22"/>
                <w:szCs w:val="22"/>
              </w:rPr>
              <w:t>审查责任：材料审核，现场勘查，根据需要征求相关部门意见，提出初审意见。</w:t>
            </w:r>
          </w:p>
        </w:tc>
        <w:tc>
          <w:tcPr>
            <w:tcW w:w="1615"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4AD1F91" w14:textId="77777777" w:rsidR="007C77A5" w:rsidRDefault="00000000">
            <w:pPr>
              <w:widowControl/>
              <w:spacing w:line="280" w:lineRule="exact"/>
              <w:jc w:val="center"/>
              <w:rPr>
                <w:rFonts w:ascii="宋体" w:cs="宋体"/>
                <w:color w:val="000000"/>
                <w:sz w:val="22"/>
                <w:szCs w:val="22"/>
              </w:rPr>
            </w:pPr>
            <w:r>
              <w:rPr>
                <w:rFonts w:ascii="宋体" w:hAnsi="宋体" w:cs="宋体" w:hint="eastAsia"/>
                <w:color w:val="000000"/>
                <w:sz w:val="22"/>
                <w:szCs w:val="22"/>
              </w:rPr>
              <w:t>招标股</w:t>
            </w:r>
          </w:p>
        </w:tc>
        <w:tc>
          <w:tcPr>
            <w:tcW w:w="54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0A0E527" w14:textId="77777777" w:rsidR="007C77A5" w:rsidRDefault="00000000">
            <w:pPr>
              <w:spacing w:line="280" w:lineRule="exact"/>
              <w:jc w:val="center"/>
              <w:rPr>
                <w:rFonts w:ascii="宋体" w:cs="宋体"/>
                <w:color w:val="000000"/>
                <w:sz w:val="22"/>
                <w:szCs w:val="22"/>
              </w:rPr>
            </w:pPr>
            <w:r>
              <w:rPr>
                <w:rFonts w:ascii="宋体" w:hAnsi="宋体" w:cs="宋体"/>
                <w:color w:val="000000"/>
                <w:sz w:val="22"/>
                <w:szCs w:val="22"/>
              </w:rPr>
              <w:t>5</w:t>
            </w:r>
            <w:r>
              <w:rPr>
                <w:rFonts w:ascii="宋体" w:hAnsi="宋体" w:cs="宋体" w:hint="eastAsia"/>
                <w:color w:val="000000"/>
                <w:sz w:val="22"/>
                <w:szCs w:val="22"/>
              </w:rPr>
              <w:t>日</w:t>
            </w:r>
          </w:p>
        </w:tc>
        <w:tc>
          <w:tcPr>
            <w:tcW w:w="540" w:type="dxa"/>
            <w:gridSpan w:val="2"/>
            <w:vMerge/>
            <w:tcBorders>
              <w:left w:val="single" w:sz="4" w:space="0" w:color="000000"/>
              <w:right w:val="single" w:sz="4" w:space="0" w:color="000000"/>
            </w:tcBorders>
            <w:tcMar>
              <w:top w:w="15" w:type="dxa"/>
              <w:left w:w="15" w:type="dxa"/>
              <w:bottom w:w="15" w:type="dxa"/>
              <w:right w:w="15" w:type="dxa"/>
            </w:tcMar>
            <w:vAlign w:val="center"/>
          </w:tcPr>
          <w:p w14:paraId="2783DD2A" w14:textId="77777777" w:rsidR="007C77A5" w:rsidRDefault="007C77A5">
            <w:pPr>
              <w:spacing w:line="240" w:lineRule="exact"/>
              <w:jc w:val="center"/>
              <w:rPr>
                <w:rFonts w:ascii="宋体" w:cs="宋体"/>
                <w:color w:val="000000"/>
                <w:sz w:val="22"/>
                <w:szCs w:val="22"/>
              </w:rPr>
            </w:pPr>
          </w:p>
        </w:tc>
        <w:tc>
          <w:tcPr>
            <w:tcW w:w="720" w:type="dxa"/>
            <w:gridSpan w:val="2"/>
            <w:vMerge/>
            <w:tcBorders>
              <w:top w:val="single" w:sz="4" w:space="0" w:color="000000"/>
              <w:left w:val="single" w:sz="4" w:space="0" w:color="000000"/>
              <w:bottom w:val="single" w:sz="4" w:space="0" w:color="000000"/>
              <w:right w:val="single" w:sz="4" w:space="0" w:color="000000"/>
            </w:tcBorders>
            <w:vAlign w:val="center"/>
          </w:tcPr>
          <w:p w14:paraId="08C85F7D" w14:textId="77777777" w:rsidR="007C77A5" w:rsidRDefault="007C77A5">
            <w:pPr>
              <w:widowControl/>
              <w:jc w:val="left"/>
              <w:rPr>
                <w:rFonts w:ascii="宋体" w:cs="宋体"/>
                <w:color w:val="000000"/>
                <w:sz w:val="22"/>
                <w:szCs w:val="22"/>
              </w:rPr>
            </w:pPr>
          </w:p>
        </w:tc>
        <w:tc>
          <w:tcPr>
            <w:tcW w:w="725" w:type="dxa"/>
            <w:gridSpan w:val="2"/>
            <w:vMerge/>
            <w:tcBorders>
              <w:top w:val="single" w:sz="4" w:space="0" w:color="000000"/>
              <w:left w:val="single" w:sz="4" w:space="0" w:color="000000"/>
              <w:bottom w:val="single" w:sz="4" w:space="0" w:color="000000"/>
              <w:right w:val="single" w:sz="4" w:space="0" w:color="000000"/>
            </w:tcBorders>
            <w:vAlign w:val="center"/>
          </w:tcPr>
          <w:p w14:paraId="0A03FFFA" w14:textId="77777777" w:rsidR="007C77A5" w:rsidRDefault="007C77A5">
            <w:pPr>
              <w:widowControl/>
              <w:jc w:val="left"/>
              <w:rPr>
                <w:rFonts w:ascii="宋体" w:cs="宋体"/>
                <w:color w:val="000000"/>
                <w:sz w:val="24"/>
              </w:rPr>
            </w:pPr>
          </w:p>
        </w:tc>
      </w:tr>
      <w:tr w:rsidR="007C77A5" w14:paraId="712F53D5" w14:textId="77777777">
        <w:trPr>
          <w:trHeight w:val="954"/>
        </w:trPr>
        <w:tc>
          <w:tcPr>
            <w:tcW w:w="374" w:type="dxa"/>
            <w:vMerge/>
            <w:tcBorders>
              <w:top w:val="single" w:sz="4" w:space="0" w:color="000000"/>
              <w:left w:val="single" w:sz="4" w:space="0" w:color="000000"/>
              <w:bottom w:val="single" w:sz="4" w:space="0" w:color="000000"/>
              <w:right w:val="single" w:sz="4" w:space="0" w:color="000000"/>
            </w:tcBorders>
            <w:vAlign w:val="center"/>
          </w:tcPr>
          <w:p w14:paraId="7F94D28C" w14:textId="77777777" w:rsidR="007C77A5" w:rsidRDefault="007C77A5">
            <w:pPr>
              <w:widowControl/>
              <w:spacing w:line="280" w:lineRule="exact"/>
              <w:jc w:val="left"/>
              <w:rPr>
                <w:rFonts w:ascii="宋体" w:cs="宋体"/>
                <w:color w:val="000000"/>
                <w:sz w:val="22"/>
                <w:szCs w:val="22"/>
              </w:rPr>
            </w:pPr>
          </w:p>
        </w:tc>
        <w:tc>
          <w:tcPr>
            <w:tcW w:w="719" w:type="dxa"/>
            <w:gridSpan w:val="2"/>
            <w:vMerge/>
            <w:tcBorders>
              <w:left w:val="single" w:sz="4" w:space="0" w:color="000000"/>
              <w:right w:val="single" w:sz="4" w:space="0" w:color="000000"/>
            </w:tcBorders>
            <w:vAlign w:val="center"/>
          </w:tcPr>
          <w:p w14:paraId="0B5E3328" w14:textId="77777777" w:rsidR="007C77A5" w:rsidRDefault="007C77A5">
            <w:pPr>
              <w:widowControl/>
              <w:spacing w:line="280" w:lineRule="exact"/>
              <w:jc w:val="left"/>
              <w:rPr>
                <w:rFonts w:ascii="宋体" w:cs="宋体"/>
                <w:color w:val="000000"/>
                <w:sz w:val="22"/>
                <w:szCs w:val="22"/>
              </w:rPr>
            </w:pPr>
          </w:p>
        </w:tc>
        <w:tc>
          <w:tcPr>
            <w:tcW w:w="3782" w:type="dxa"/>
            <w:gridSpan w:val="4"/>
            <w:vMerge/>
            <w:tcBorders>
              <w:top w:val="single" w:sz="4" w:space="0" w:color="000000"/>
              <w:left w:val="single" w:sz="4" w:space="0" w:color="000000"/>
              <w:bottom w:val="single" w:sz="4" w:space="0" w:color="000000"/>
              <w:right w:val="single" w:sz="4" w:space="0" w:color="000000"/>
            </w:tcBorders>
            <w:vAlign w:val="center"/>
          </w:tcPr>
          <w:p w14:paraId="37DD4765" w14:textId="77777777" w:rsidR="007C77A5" w:rsidRDefault="007C77A5">
            <w:pPr>
              <w:widowControl/>
              <w:spacing w:line="280" w:lineRule="exact"/>
              <w:jc w:val="left"/>
              <w:rPr>
                <w:rFonts w:ascii="宋体" w:cs="宋体"/>
                <w:color w:val="000000"/>
                <w:sz w:val="22"/>
                <w:szCs w:val="22"/>
              </w:rPr>
            </w:pPr>
          </w:p>
        </w:tc>
        <w:tc>
          <w:tcPr>
            <w:tcW w:w="537" w:type="dxa"/>
            <w:gridSpan w:val="2"/>
            <w:vMerge/>
            <w:tcBorders>
              <w:top w:val="single" w:sz="4" w:space="0" w:color="000000"/>
              <w:left w:val="single" w:sz="4" w:space="0" w:color="000000"/>
              <w:bottom w:val="single" w:sz="4" w:space="0" w:color="000000"/>
              <w:right w:val="single" w:sz="4" w:space="0" w:color="000000"/>
            </w:tcBorders>
            <w:vAlign w:val="center"/>
          </w:tcPr>
          <w:p w14:paraId="3F08BA91" w14:textId="77777777" w:rsidR="007C77A5" w:rsidRDefault="007C77A5">
            <w:pPr>
              <w:widowControl/>
              <w:spacing w:line="280" w:lineRule="exact"/>
              <w:jc w:val="left"/>
              <w:rPr>
                <w:rFonts w:ascii="宋体" w:cs="宋体"/>
                <w:color w:val="000000"/>
                <w:sz w:val="22"/>
                <w:szCs w:val="22"/>
              </w:rPr>
            </w:pPr>
          </w:p>
        </w:tc>
        <w:tc>
          <w:tcPr>
            <w:tcW w:w="540" w:type="dxa"/>
            <w:gridSpan w:val="2"/>
            <w:vMerge/>
            <w:tcBorders>
              <w:left w:val="single" w:sz="4" w:space="0" w:color="000000"/>
              <w:right w:val="single" w:sz="4" w:space="0" w:color="000000"/>
            </w:tcBorders>
            <w:vAlign w:val="center"/>
          </w:tcPr>
          <w:p w14:paraId="4CEA3473" w14:textId="77777777" w:rsidR="007C77A5" w:rsidRDefault="007C77A5">
            <w:pPr>
              <w:widowControl/>
              <w:spacing w:line="280" w:lineRule="exact"/>
              <w:jc w:val="left"/>
              <w:rPr>
                <w:rFonts w:ascii="宋体" w:cs="宋体"/>
                <w:color w:val="000000"/>
                <w:sz w:val="22"/>
                <w:szCs w:val="22"/>
              </w:rPr>
            </w:pPr>
          </w:p>
        </w:tc>
        <w:tc>
          <w:tcPr>
            <w:tcW w:w="54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FEB0F92" w14:textId="77777777" w:rsidR="007C77A5" w:rsidRDefault="00000000">
            <w:pPr>
              <w:widowControl/>
              <w:spacing w:line="280" w:lineRule="exact"/>
              <w:jc w:val="left"/>
              <w:textAlignment w:val="center"/>
              <w:rPr>
                <w:rFonts w:ascii="宋体" w:cs="宋体"/>
                <w:color w:val="000000"/>
                <w:sz w:val="22"/>
                <w:szCs w:val="22"/>
              </w:rPr>
            </w:pPr>
            <w:r>
              <w:rPr>
                <w:rFonts w:ascii="宋体" w:hAnsi="宋体" w:cs="宋体" w:hint="eastAsia"/>
                <w:color w:val="000000"/>
                <w:sz w:val="22"/>
                <w:szCs w:val="22"/>
              </w:rPr>
              <w:t>决定</w:t>
            </w:r>
          </w:p>
        </w:tc>
        <w:tc>
          <w:tcPr>
            <w:tcW w:w="414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7C12E2E" w14:textId="77777777" w:rsidR="007C77A5" w:rsidRDefault="00000000">
            <w:pPr>
              <w:widowControl/>
              <w:spacing w:line="280" w:lineRule="exact"/>
              <w:jc w:val="left"/>
              <w:textAlignment w:val="center"/>
              <w:rPr>
                <w:rFonts w:ascii="宋体" w:cs="宋体"/>
                <w:color w:val="000000"/>
                <w:sz w:val="22"/>
                <w:szCs w:val="22"/>
              </w:rPr>
            </w:pPr>
            <w:r>
              <w:rPr>
                <w:rFonts w:ascii="宋体" w:hAnsi="宋体" w:cs="宋体"/>
                <w:color w:val="000000"/>
                <w:sz w:val="22"/>
                <w:szCs w:val="22"/>
              </w:rPr>
              <w:t>3.</w:t>
            </w:r>
            <w:r>
              <w:rPr>
                <w:rFonts w:ascii="宋体" w:hAnsi="宋体" w:cs="宋体" w:hint="eastAsia"/>
                <w:color w:val="000000"/>
                <w:sz w:val="22"/>
                <w:szCs w:val="22"/>
              </w:rPr>
              <w:t>决定责任：作出决定（不予行政确认的应当告知理由）；按时办结；法定告知</w:t>
            </w:r>
          </w:p>
        </w:tc>
        <w:tc>
          <w:tcPr>
            <w:tcW w:w="1615"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91561E5" w14:textId="77777777" w:rsidR="007C77A5" w:rsidRDefault="00000000">
            <w:pPr>
              <w:widowControl/>
              <w:spacing w:line="280" w:lineRule="exact"/>
              <w:jc w:val="center"/>
              <w:rPr>
                <w:rFonts w:ascii="宋体" w:cs="宋体"/>
                <w:color w:val="000000"/>
                <w:sz w:val="22"/>
                <w:szCs w:val="22"/>
              </w:rPr>
            </w:pPr>
            <w:r>
              <w:rPr>
                <w:rFonts w:ascii="宋体" w:hAnsi="宋体" w:cs="宋体" w:hint="eastAsia"/>
                <w:color w:val="000000"/>
                <w:sz w:val="22"/>
                <w:szCs w:val="22"/>
              </w:rPr>
              <w:t>招标股</w:t>
            </w:r>
          </w:p>
        </w:tc>
        <w:tc>
          <w:tcPr>
            <w:tcW w:w="54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4595718" w14:textId="77777777" w:rsidR="007C77A5" w:rsidRDefault="00000000">
            <w:pPr>
              <w:spacing w:line="280" w:lineRule="exact"/>
              <w:jc w:val="center"/>
              <w:rPr>
                <w:rFonts w:ascii="宋体" w:cs="宋体"/>
                <w:color w:val="000000"/>
                <w:sz w:val="22"/>
                <w:szCs w:val="22"/>
              </w:rPr>
            </w:pPr>
            <w:r>
              <w:rPr>
                <w:rFonts w:ascii="宋体" w:hAnsi="宋体" w:cs="宋体"/>
                <w:color w:val="000000"/>
                <w:sz w:val="22"/>
                <w:szCs w:val="22"/>
              </w:rPr>
              <w:t>2</w:t>
            </w:r>
            <w:r>
              <w:rPr>
                <w:rFonts w:ascii="宋体" w:hAnsi="宋体" w:cs="宋体" w:hint="eastAsia"/>
                <w:color w:val="000000"/>
                <w:sz w:val="22"/>
                <w:szCs w:val="22"/>
              </w:rPr>
              <w:t>日</w:t>
            </w:r>
          </w:p>
        </w:tc>
        <w:tc>
          <w:tcPr>
            <w:tcW w:w="540" w:type="dxa"/>
            <w:gridSpan w:val="2"/>
            <w:vMerge/>
            <w:tcBorders>
              <w:left w:val="single" w:sz="4" w:space="0" w:color="000000"/>
              <w:right w:val="single" w:sz="4" w:space="0" w:color="000000"/>
            </w:tcBorders>
            <w:tcMar>
              <w:top w:w="15" w:type="dxa"/>
              <w:left w:w="15" w:type="dxa"/>
              <w:bottom w:w="15" w:type="dxa"/>
              <w:right w:w="15" w:type="dxa"/>
            </w:tcMar>
            <w:vAlign w:val="center"/>
          </w:tcPr>
          <w:p w14:paraId="526F29CE" w14:textId="77777777" w:rsidR="007C77A5" w:rsidRDefault="007C77A5">
            <w:pPr>
              <w:spacing w:line="240" w:lineRule="exact"/>
              <w:jc w:val="center"/>
              <w:rPr>
                <w:rFonts w:ascii="宋体" w:cs="宋体"/>
                <w:color w:val="000000"/>
                <w:sz w:val="22"/>
                <w:szCs w:val="22"/>
              </w:rPr>
            </w:pPr>
          </w:p>
        </w:tc>
        <w:tc>
          <w:tcPr>
            <w:tcW w:w="720" w:type="dxa"/>
            <w:gridSpan w:val="2"/>
            <w:vMerge/>
            <w:tcBorders>
              <w:top w:val="single" w:sz="4" w:space="0" w:color="000000"/>
              <w:left w:val="single" w:sz="4" w:space="0" w:color="000000"/>
              <w:bottom w:val="single" w:sz="4" w:space="0" w:color="000000"/>
              <w:right w:val="single" w:sz="4" w:space="0" w:color="000000"/>
            </w:tcBorders>
            <w:vAlign w:val="center"/>
          </w:tcPr>
          <w:p w14:paraId="0DA3A7DE" w14:textId="77777777" w:rsidR="007C77A5" w:rsidRDefault="007C77A5">
            <w:pPr>
              <w:widowControl/>
              <w:jc w:val="left"/>
              <w:rPr>
                <w:rFonts w:ascii="宋体" w:cs="宋体"/>
                <w:color w:val="000000"/>
                <w:sz w:val="22"/>
                <w:szCs w:val="22"/>
              </w:rPr>
            </w:pPr>
          </w:p>
        </w:tc>
        <w:tc>
          <w:tcPr>
            <w:tcW w:w="725" w:type="dxa"/>
            <w:gridSpan w:val="2"/>
            <w:vMerge/>
            <w:tcBorders>
              <w:top w:val="single" w:sz="4" w:space="0" w:color="000000"/>
              <w:left w:val="single" w:sz="4" w:space="0" w:color="000000"/>
              <w:bottom w:val="single" w:sz="4" w:space="0" w:color="000000"/>
              <w:right w:val="single" w:sz="4" w:space="0" w:color="000000"/>
            </w:tcBorders>
            <w:vAlign w:val="center"/>
          </w:tcPr>
          <w:p w14:paraId="5A6BB5EE" w14:textId="77777777" w:rsidR="007C77A5" w:rsidRDefault="007C77A5">
            <w:pPr>
              <w:widowControl/>
              <w:jc w:val="left"/>
              <w:rPr>
                <w:rFonts w:ascii="宋体" w:cs="宋体"/>
                <w:color w:val="000000"/>
                <w:sz w:val="24"/>
              </w:rPr>
            </w:pPr>
          </w:p>
        </w:tc>
      </w:tr>
      <w:tr w:rsidR="007C77A5" w14:paraId="1E1D7638" w14:textId="77777777">
        <w:trPr>
          <w:trHeight w:val="711"/>
        </w:trPr>
        <w:tc>
          <w:tcPr>
            <w:tcW w:w="374" w:type="dxa"/>
            <w:vMerge/>
            <w:tcBorders>
              <w:top w:val="single" w:sz="4" w:space="0" w:color="000000"/>
              <w:left w:val="single" w:sz="4" w:space="0" w:color="000000"/>
              <w:bottom w:val="single" w:sz="4" w:space="0" w:color="000000"/>
              <w:right w:val="single" w:sz="4" w:space="0" w:color="000000"/>
            </w:tcBorders>
            <w:vAlign w:val="center"/>
          </w:tcPr>
          <w:p w14:paraId="3FB0138E" w14:textId="77777777" w:rsidR="007C77A5" w:rsidRDefault="007C77A5">
            <w:pPr>
              <w:widowControl/>
              <w:spacing w:line="280" w:lineRule="exact"/>
              <w:jc w:val="left"/>
              <w:rPr>
                <w:rFonts w:ascii="宋体" w:cs="宋体"/>
                <w:color w:val="000000"/>
                <w:sz w:val="22"/>
                <w:szCs w:val="22"/>
              </w:rPr>
            </w:pPr>
          </w:p>
        </w:tc>
        <w:tc>
          <w:tcPr>
            <w:tcW w:w="719" w:type="dxa"/>
            <w:gridSpan w:val="2"/>
            <w:vMerge/>
            <w:tcBorders>
              <w:left w:val="single" w:sz="4" w:space="0" w:color="000000"/>
              <w:bottom w:val="single" w:sz="4" w:space="0" w:color="000000"/>
              <w:right w:val="single" w:sz="4" w:space="0" w:color="000000"/>
            </w:tcBorders>
            <w:vAlign w:val="center"/>
          </w:tcPr>
          <w:p w14:paraId="60EB0E1E" w14:textId="77777777" w:rsidR="007C77A5" w:rsidRDefault="007C77A5">
            <w:pPr>
              <w:widowControl/>
              <w:spacing w:line="280" w:lineRule="exact"/>
              <w:jc w:val="left"/>
              <w:rPr>
                <w:rFonts w:ascii="宋体" w:cs="宋体"/>
                <w:color w:val="000000"/>
                <w:sz w:val="22"/>
                <w:szCs w:val="22"/>
              </w:rPr>
            </w:pPr>
          </w:p>
        </w:tc>
        <w:tc>
          <w:tcPr>
            <w:tcW w:w="3782" w:type="dxa"/>
            <w:gridSpan w:val="4"/>
            <w:vMerge/>
            <w:tcBorders>
              <w:top w:val="single" w:sz="4" w:space="0" w:color="000000"/>
              <w:left w:val="single" w:sz="4" w:space="0" w:color="000000"/>
              <w:bottom w:val="single" w:sz="4" w:space="0" w:color="000000"/>
              <w:right w:val="single" w:sz="4" w:space="0" w:color="000000"/>
            </w:tcBorders>
            <w:vAlign w:val="center"/>
          </w:tcPr>
          <w:p w14:paraId="34898571" w14:textId="77777777" w:rsidR="007C77A5" w:rsidRDefault="007C77A5">
            <w:pPr>
              <w:widowControl/>
              <w:spacing w:line="280" w:lineRule="exact"/>
              <w:jc w:val="left"/>
              <w:rPr>
                <w:rFonts w:ascii="宋体" w:cs="宋体"/>
                <w:color w:val="000000"/>
                <w:sz w:val="22"/>
                <w:szCs w:val="22"/>
              </w:rPr>
            </w:pPr>
          </w:p>
        </w:tc>
        <w:tc>
          <w:tcPr>
            <w:tcW w:w="537" w:type="dxa"/>
            <w:gridSpan w:val="2"/>
            <w:vMerge/>
            <w:tcBorders>
              <w:top w:val="single" w:sz="4" w:space="0" w:color="000000"/>
              <w:left w:val="single" w:sz="4" w:space="0" w:color="000000"/>
              <w:bottom w:val="single" w:sz="4" w:space="0" w:color="000000"/>
              <w:right w:val="single" w:sz="4" w:space="0" w:color="000000"/>
            </w:tcBorders>
            <w:vAlign w:val="center"/>
          </w:tcPr>
          <w:p w14:paraId="1AD11326" w14:textId="77777777" w:rsidR="007C77A5" w:rsidRDefault="007C77A5">
            <w:pPr>
              <w:widowControl/>
              <w:spacing w:line="280" w:lineRule="exact"/>
              <w:jc w:val="left"/>
              <w:rPr>
                <w:rFonts w:ascii="宋体" w:cs="宋体"/>
                <w:color w:val="000000"/>
                <w:sz w:val="22"/>
                <w:szCs w:val="22"/>
              </w:rPr>
            </w:pPr>
          </w:p>
        </w:tc>
        <w:tc>
          <w:tcPr>
            <w:tcW w:w="540" w:type="dxa"/>
            <w:gridSpan w:val="2"/>
            <w:vMerge/>
            <w:tcBorders>
              <w:left w:val="single" w:sz="4" w:space="0" w:color="000000"/>
              <w:bottom w:val="single" w:sz="4" w:space="0" w:color="000000"/>
              <w:right w:val="single" w:sz="4" w:space="0" w:color="000000"/>
            </w:tcBorders>
            <w:vAlign w:val="center"/>
          </w:tcPr>
          <w:p w14:paraId="61D85D23" w14:textId="77777777" w:rsidR="007C77A5" w:rsidRDefault="007C77A5">
            <w:pPr>
              <w:widowControl/>
              <w:spacing w:line="280" w:lineRule="exact"/>
              <w:jc w:val="left"/>
              <w:rPr>
                <w:rFonts w:ascii="宋体" w:cs="宋体"/>
                <w:color w:val="000000"/>
                <w:sz w:val="22"/>
                <w:szCs w:val="22"/>
              </w:rPr>
            </w:pPr>
          </w:p>
        </w:tc>
        <w:tc>
          <w:tcPr>
            <w:tcW w:w="540" w:type="dxa"/>
            <w:gridSpan w:val="2"/>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4479FABB" w14:textId="77777777" w:rsidR="007C77A5" w:rsidRDefault="00000000">
            <w:pPr>
              <w:widowControl/>
              <w:spacing w:line="280" w:lineRule="exact"/>
              <w:jc w:val="left"/>
              <w:textAlignment w:val="center"/>
              <w:rPr>
                <w:rFonts w:ascii="宋体" w:cs="宋体"/>
                <w:color w:val="000000"/>
                <w:sz w:val="22"/>
                <w:szCs w:val="22"/>
              </w:rPr>
            </w:pPr>
            <w:r>
              <w:rPr>
                <w:rFonts w:ascii="宋体" w:hAnsi="宋体" w:cs="宋体" w:hint="eastAsia"/>
                <w:color w:val="000000"/>
                <w:sz w:val="22"/>
                <w:szCs w:val="22"/>
              </w:rPr>
              <w:t>送达</w:t>
            </w:r>
          </w:p>
        </w:tc>
        <w:tc>
          <w:tcPr>
            <w:tcW w:w="4143"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1694AACF" w14:textId="77777777" w:rsidR="007C77A5" w:rsidRDefault="00000000">
            <w:pPr>
              <w:widowControl/>
              <w:spacing w:line="280" w:lineRule="exact"/>
              <w:jc w:val="left"/>
              <w:textAlignment w:val="center"/>
              <w:rPr>
                <w:rFonts w:ascii="宋体" w:cs="宋体"/>
                <w:color w:val="000000"/>
                <w:sz w:val="22"/>
                <w:szCs w:val="22"/>
              </w:rPr>
            </w:pPr>
            <w:r>
              <w:rPr>
                <w:rFonts w:ascii="宋体" w:hAnsi="宋体" w:cs="宋体"/>
                <w:color w:val="000000"/>
                <w:sz w:val="22"/>
                <w:szCs w:val="22"/>
              </w:rPr>
              <w:t>4.</w:t>
            </w:r>
            <w:r>
              <w:rPr>
                <w:rFonts w:ascii="宋体" w:hAnsi="宋体" w:cs="宋体" w:hint="eastAsia"/>
                <w:color w:val="000000"/>
                <w:sz w:val="22"/>
                <w:szCs w:val="22"/>
              </w:rPr>
              <w:t>送达责任：制发送达文书；信息公开。</w:t>
            </w:r>
          </w:p>
        </w:tc>
        <w:tc>
          <w:tcPr>
            <w:tcW w:w="1615" w:type="dxa"/>
            <w:gridSpan w:val="3"/>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606976A1" w14:textId="77777777" w:rsidR="007C77A5" w:rsidRDefault="00000000">
            <w:pPr>
              <w:widowControl/>
              <w:spacing w:line="280" w:lineRule="exact"/>
              <w:jc w:val="center"/>
              <w:rPr>
                <w:sz w:val="22"/>
                <w:szCs w:val="22"/>
              </w:rPr>
            </w:pPr>
            <w:r>
              <w:rPr>
                <w:rFonts w:ascii="宋体" w:hAnsi="宋体" w:cs="宋体" w:hint="eastAsia"/>
                <w:color w:val="000000"/>
                <w:sz w:val="22"/>
                <w:szCs w:val="22"/>
              </w:rPr>
              <w:t>招标股</w:t>
            </w:r>
          </w:p>
        </w:tc>
        <w:tc>
          <w:tcPr>
            <w:tcW w:w="540" w:type="dxa"/>
            <w:gridSpan w:val="2"/>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48F8D781" w14:textId="77777777" w:rsidR="007C77A5" w:rsidRDefault="00000000">
            <w:pPr>
              <w:spacing w:line="280" w:lineRule="exact"/>
              <w:jc w:val="center"/>
              <w:rPr>
                <w:rFonts w:ascii="宋体" w:cs="宋体"/>
                <w:color w:val="000000"/>
                <w:sz w:val="22"/>
                <w:szCs w:val="22"/>
              </w:rPr>
            </w:pPr>
            <w:r>
              <w:rPr>
                <w:rFonts w:ascii="宋体" w:hAnsi="宋体" w:cs="宋体"/>
                <w:color w:val="000000"/>
                <w:sz w:val="22"/>
                <w:szCs w:val="22"/>
              </w:rPr>
              <w:t>2</w:t>
            </w:r>
            <w:r>
              <w:rPr>
                <w:rFonts w:ascii="宋体" w:hAnsi="宋体" w:cs="宋体" w:hint="eastAsia"/>
                <w:color w:val="000000"/>
                <w:sz w:val="22"/>
                <w:szCs w:val="22"/>
              </w:rPr>
              <w:t>日</w:t>
            </w:r>
          </w:p>
        </w:tc>
        <w:tc>
          <w:tcPr>
            <w:tcW w:w="540" w:type="dxa"/>
            <w:gridSpan w:val="2"/>
            <w:vMerge/>
            <w:tcBorders>
              <w:left w:val="single" w:sz="4" w:space="0" w:color="000000"/>
              <w:right w:val="single" w:sz="4" w:space="0" w:color="000000"/>
            </w:tcBorders>
            <w:tcMar>
              <w:top w:w="15" w:type="dxa"/>
              <w:left w:w="15" w:type="dxa"/>
              <w:bottom w:w="15" w:type="dxa"/>
              <w:right w:w="15" w:type="dxa"/>
            </w:tcMar>
            <w:vAlign w:val="center"/>
          </w:tcPr>
          <w:p w14:paraId="0D70419D" w14:textId="77777777" w:rsidR="007C77A5" w:rsidRDefault="007C77A5">
            <w:pPr>
              <w:spacing w:line="240" w:lineRule="exact"/>
              <w:jc w:val="center"/>
              <w:rPr>
                <w:rFonts w:ascii="宋体" w:cs="宋体"/>
                <w:color w:val="000000"/>
                <w:sz w:val="22"/>
                <w:szCs w:val="22"/>
              </w:rPr>
            </w:pPr>
          </w:p>
        </w:tc>
        <w:tc>
          <w:tcPr>
            <w:tcW w:w="720" w:type="dxa"/>
            <w:gridSpan w:val="2"/>
            <w:vMerge/>
            <w:tcBorders>
              <w:top w:val="single" w:sz="4" w:space="0" w:color="000000"/>
              <w:left w:val="single" w:sz="4" w:space="0" w:color="000000"/>
              <w:bottom w:val="single" w:sz="4" w:space="0" w:color="000000"/>
              <w:right w:val="single" w:sz="4" w:space="0" w:color="000000"/>
            </w:tcBorders>
            <w:vAlign w:val="center"/>
          </w:tcPr>
          <w:p w14:paraId="2691DE08" w14:textId="77777777" w:rsidR="007C77A5" w:rsidRDefault="007C77A5">
            <w:pPr>
              <w:widowControl/>
              <w:jc w:val="left"/>
              <w:rPr>
                <w:rFonts w:ascii="宋体" w:cs="宋体"/>
                <w:color w:val="000000"/>
                <w:sz w:val="22"/>
                <w:szCs w:val="22"/>
              </w:rPr>
            </w:pPr>
          </w:p>
        </w:tc>
        <w:tc>
          <w:tcPr>
            <w:tcW w:w="725" w:type="dxa"/>
            <w:gridSpan w:val="2"/>
            <w:vMerge/>
            <w:tcBorders>
              <w:top w:val="single" w:sz="4" w:space="0" w:color="000000"/>
              <w:left w:val="single" w:sz="4" w:space="0" w:color="000000"/>
              <w:bottom w:val="single" w:sz="4" w:space="0" w:color="000000"/>
              <w:right w:val="single" w:sz="4" w:space="0" w:color="000000"/>
            </w:tcBorders>
            <w:vAlign w:val="center"/>
          </w:tcPr>
          <w:p w14:paraId="44FFA303" w14:textId="77777777" w:rsidR="007C77A5" w:rsidRDefault="007C77A5">
            <w:pPr>
              <w:widowControl/>
              <w:jc w:val="left"/>
              <w:rPr>
                <w:rFonts w:ascii="宋体" w:cs="宋体"/>
                <w:color w:val="000000"/>
                <w:sz w:val="24"/>
              </w:rPr>
            </w:pPr>
          </w:p>
        </w:tc>
      </w:tr>
      <w:tr w:rsidR="007C77A5" w14:paraId="22324681" w14:textId="77777777">
        <w:trPr>
          <w:trHeight w:val="937"/>
        </w:trPr>
        <w:tc>
          <w:tcPr>
            <w:tcW w:w="374" w:type="dxa"/>
            <w:vMerge/>
            <w:tcBorders>
              <w:top w:val="single" w:sz="4" w:space="0" w:color="000000"/>
              <w:left w:val="single" w:sz="4" w:space="0" w:color="000000"/>
              <w:bottom w:val="single" w:sz="4" w:space="0" w:color="000000"/>
              <w:right w:val="single" w:sz="4" w:space="0" w:color="000000"/>
            </w:tcBorders>
            <w:vAlign w:val="center"/>
          </w:tcPr>
          <w:p w14:paraId="6B4D0ACC" w14:textId="77777777" w:rsidR="007C77A5" w:rsidRDefault="007C77A5">
            <w:pPr>
              <w:widowControl/>
              <w:spacing w:line="280" w:lineRule="exact"/>
              <w:jc w:val="left"/>
              <w:rPr>
                <w:rFonts w:ascii="宋体" w:cs="宋体"/>
                <w:color w:val="000000"/>
                <w:sz w:val="22"/>
                <w:szCs w:val="22"/>
              </w:rPr>
            </w:pPr>
          </w:p>
        </w:tc>
        <w:tc>
          <w:tcPr>
            <w:tcW w:w="719" w:type="dxa"/>
            <w:gridSpan w:val="2"/>
            <w:vMerge/>
            <w:tcBorders>
              <w:left w:val="single" w:sz="4" w:space="0" w:color="000000"/>
              <w:bottom w:val="single" w:sz="4" w:space="0" w:color="000000"/>
              <w:right w:val="single" w:sz="4" w:space="0" w:color="000000"/>
            </w:tcBorders>
            <w:vAlign w:val="center"/>
          </w:tcPr>
          <w:p w14:paraId="05A426C1" w14:textId="77777777" w:rsidR="007C77A5" w:rsidRDefault="007C77A5">
            <w:pPr>
              <w:widowControl/>
              <w:spacing w:line="280" w:lineRule="exact"/>
              <w:jc w:val="left"/>
              <w:rPr>
                <w:rFonts w:ascii="宋体" w:cs="宋体"/>
                <w:color w:val="000000"/>
                <w:sz w:val="22"/>
                <w:szCs w:val="22"/>
              </w:rPr>
            </w:pPr>
          </w:p>
        </w:tc>
        <w:tc>
          <w:tcPr>
            <w:tcW w:w="3782" w:type="dxa"/>
            <w:gridSpan w:val="4"/>
            <w:vMerge/>
            <w:tcBorders>
              <w:top w:val="single" w:sz="4" w:space="0" w:color="000000"/>
              <w:left w:val="single" w:sz="4" w:space="0" w:color="000000"/>
              <w:bottom w:val="single" w:sz="4" w:space="0" w:color="000000"/>
              <w:right w:val="single" w:sz="4" w:space="0" w:color="000000"/>
            </w:tcBorders>
            <w:vAlign w:val="center"/>
          </w:tcPr>
          <w:p w14:paraId="056F6A4C" w14:textId="77777777" w:rsidR="007C77A5" w:rsidRDefault="007C77A5">
            <w:pPr>
              <w:widowControl/>
              <w:spacing w:line="280" w:lineRule="exact"/>
              <w:jc w:val="left"/>
              <w:rPr>
                <w:rFonts w:ascii="宋体" w:cs="宋体"/>
                <w:color w:val="000000"/>
                <w:sz w:val="22"/>
                <w:szCs w:val="22"/>
              </w:rPr>
            </w:pPr>
          </w:p>
        </w:tc>
        <w:tc>
          <w:tcPr>
            <w:tcW w:w="537" w:type="dxa"/>
            <w:gridSpan w:val="2"/>
            <w:vMerge/>
            <w:tcBorders>
              <w:top w:val="single" w:sz="4" w:space="0" w:color="000000"/>
              <w:left w:val="single" w:sz="4" w:space="0" w:color="000000"/>
              <w:bottom w:val="single" w:sz="4" w:space="0" w:color="000000"/>
              <w:right w:val="single" w:sz="4" w:space="0" w:color="000000"/>
            </w:tcBorders>
            <w:vAlign w:val="center"/>
          </w:tcPr>
          <w:p w14:paraId="1E4D9138" w14:textId="77777777" w:rsidR="007C77A5" w:rsidRDefault="007C77A5">
            <w:pPr>
              <w:widowControl/>
              <w:spacing w:line="280" w:lineRule="exact"/>
              <w:jc w:val="left"/>
              <w:rPr>
                <w:rFonts w:ascii="宋体" w:cs="宋体"/>
                <w:color w:val="000000"/>
                <w:sz w:val="22"/>
                <w:szCs w:val="22"/>
              </w:rPr>
            </w:pPr>
          </w:p>
        </w:tc>
        <w:tc>
          <w:tcPr>
            <w:tcW w:w="540" w:type="dxa"/>
            <w:gridSpan w:val="2"/>
            <w:vMerge/>
            <w:tcBorders>
              <w:left w:val="single" w:sz="4" w:space="0" w:color="000000"/>
              <w:bottom w:val="single" w:sz="4" w:space="0" w:color="000000"/>
              <w:right w:val="single" w:sz="4" w:space="0" w:color="000000"/>
            </w:tcBorders>
            <w:vAlign w:val="center"/>
          </w:tcPr>
          <w:p w14:paraId="20C8E03F" w14:textId="77777777" w:rsidR="007C77A5" w:rsidRDefault="007C77A5">
            <w:pPr>
              <w:widowControl/>
              <w:spacing w:line="280" w:lineRule="exact"/>
              <w:jc w:val="left"/>
              <w:rPr>
                <w:rFonts w:ascii="宋体" w:cs="宋体"/>
                <w:color w:val="000000"/>
                <w:sz w:val="22"/>
                <w:szCs w:val="22"/>
              </w:rPr>
            </w:pPr>
          </w:p>
        </w:tc>
        <w:tc>
          <w:tcPr>
            <w:tcW w:w="540" w:type="dxa"/>
            <w:gridSpan w:val="2"/>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554F8EA0" w14:textId="77777777" w:rsidR="007C77A5" w:rsidRDefault="00000000">
            <w:pPr>
              <w:widowControl/>
              <w:spacing w:line="280" w:lineRule="exact"/>
              <w:jc w:val="left"/>
              <w:textAlignment w:val="center"/>
              <w:rPr>
                <w:rFonts w:ascii="宋体" w:cs="宋体"/>
                <w:color w:val="000000"/>
                <w:sz w:val="22"/>
                <w:szCs w:val="22"/>
              </w:rPr>
            </w:pPr>
            <w:r>
              <w:rPr>
                <w:rFonts w:ascii="宋体" w:hAnsi="宋体" w:cs="宋体" w:hint="eastAsia"/>
                <w:color w:val="000000"/>
                <w:sz w:val="22"/>
                <w:szCs w:val="22"/>
              </w:rPr>
              <w:t>事后监管</w:t>
            </w:r>
          </w:p>
        </w:tc>
        <w:tc>
          <w:tcPr>
            <w:tcW w:w="4143"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681F83BD" w14:textId="77777777" w:rsidR="007C77A5" w:rsidRDefault="00000000">
            <w:pPr>
              <w:widowControl/>
              <w:spacing w:line="280" w:lineRule="exact"/>
              <w:jc w:val="left"/>
              <w:textAlignment w:val="center"/>
              <w:rPr>
                <w:rFonts w:ascii="宋体" w:cs="宋体"/>
                <w:color w:val="000000"/>
                <w:sz w:val="22"/>
                <w:szCs w:val="22"/>
              </w:rPr>
            </w:pPr>
            <w:r>
              <w:rPr>
                <w:rFonts w:ascii="宋体" w:hAnsi="宋体" w:cs="宋体"/>
                <w:color w:val="000000"/>
                <w:sz w:val="22"/>
                <w:szCs w:val="22"/>
              </w:rPr>
              <w:t>5.</w:t>
            </w:r>
            <w:r>
              <w:rPr>
                <w:rFonts w:ascii="宋体" w:hAnsi="宋体" w:cs="宋体" w:hint="eastAsia"/>
                <w:color w:val="000000"/>
                <w:sz w:val="22"/>
                <w:szCs w:val="22"/>
              </w:rPr>
              <w:t>事后监管责任：加强项目的监督检查，确保备案与核准内容一致。</w:t>
            </w:r>
          </w:p>
        </w:tc>
        <w:tc>
          <w:tcPr>
            <w:tcW w:w="1615" w:type="dxa"/>
            <w:gridSpan w:val="3"/>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1C0DCDEB" w14:textId="77777777" w:rsidR="007C77A5" w:rsidRDefault="00000000">
            <w:pPr>
              <w:widowControl/>
              <w:spacing w:line="280" w:lineRule="exact"/>
              <w:jc w:val="center"/>
              <w:rPr>
                <w:sz w:val="22"/>
                <w:szCs w:val="22"/>
              </w:rPr>
            </w:pPr>
            <w:r>
              <w:rPr>
                <w:rFonts w:ascii="宋体" w:hAnsi="宋体" w:cs="宋体" w:hint="eastAsia"/>
                <w:color w:val="000000"/>
                <w:sz w:val="22"/>
                <w:szCs w:val="22"/>
              </w:rPr>
              <w:t>招标股</w:t>
            </w:r>
          </w:p>
        </w:tc>
        <w:tc>
          <w:tcPr>
            <w:tcW w:w="540" w:type="dxa"/>
            <w:gridSpan w:val="2"/>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58A16532" w14:textId="77777777" w:rsidR="007C77A5" w:rsidRDefault="007C77A5">
            <w:pPr>
              <w:widowControl/>
              <w:spacing w:line="280" w:lineRule="exact"/>
              <w:jc w:val="center"/>
              <w:textAlignment w:val="center"/>
              <w:rPr>
                <w:rFonts w:ascii="宋体" w:cs="宋体"/>
                <w:color w:val="000000"/>
                <w:sz w:val="22"/>
                <w:szCs w:val="22"/>
              </w:rPr>
            </w:pPr>
          </w:p>
        </w:tc>
        <w:tc>
          <w:tcPr>
            <w:tcW w:w="540" w:type="dxa"/>
            <w:gridSpan w:val="2"/>
            <w:vMerge/>
            <w:tcBorders>
              <w:left w:val="single" w:sz="4" w:space="0" w:color="000000"/>
              <w:bottom w:val="single" w:sz="4" w:space="0" w:color="000000"/>
              <w:right w:val="single" w:sz="4" w:space="0" w:color="000000"/>
            </w:tcBorders>
            <w:tcMar>
              <w:top w:w="15" w:type="dxa"/>
              <w:left w:w="15" w:type="dxa"/>
              <w:bottom w:w="15" w:type="dxa"/>
              <w:right w:w="15" w:type="dxa"/>
            </w:tcMar>
            <w:vAlign w:val="center"/>
          </w:tcPr>
          <w:p w14:paraId="42B40B2D" w14:textId="77777777" w:rsidR="007C77A5" w:rsidRDefault="007C77A5">
            <w:pPr>
              <w:spacing w:line="240" w:lineRule="exact"/>
              <w:jc w:val="center"/>
              <w:rPr>
                <w:rFonts w:ascii="宋体" w:cs="宋体"/>
                <w:color w:val="000000"/>
                <w:sz w:val="22"/>
                <w:szCs w:val="22"/>
              </w:rPr>
            </w:pPr>
          </w:p>
        </w:tc>
        <w:tc>
          <w:tcPr>
            <w:tcW w:w="720" w:type="dxa"/>
            <w:gridSpan w:val="2"/>
            <w:vMerge/>
            <w:tcBorders>
              <w:top w:val="single" w:sz="4" w:space="0" w:color="000000"/>
              <w:left w:val="single" w:sz="4" w:space="0" w:color="000000"/>
              <w:bottom w:val="single" w:sz="4" w:space="0" w:color="000000"/>
              <w:right w:val="single" w:sz="4" w:space="0" w:color="000000"/>
            </w:tcBorders>
            <w:vAlign w:val="center"/>
          </w:tcPr>
          <w:p w14:paraId="101D994A" w14:textId="77777777" w:rsidR="007C77A5" w:rsidRDefault="007C77A5">
            <w:pPr>
              <w:widowControl/>
              <w:jc w:val="left"/>
              <w:rPr>
                <w:rFonts w:ascii="宋体" w:cs="宋体"/>
                <w:color w:val="000000"/>
                <w:sz w:val="22"/>
                <w:szCs w:val="22"/>
              </w:rPr>
            </w:pPr>
          </w:p>
        </w:tc>
        <w:tc>
          <w:tcPr>
            <w:tcW w:w="725" w:type="dxa"/>
            <w:gridSpan w:val="2"/>
            <w:vMerge/>
            <w:tcBorders>
              <w:top w:val="single" w:sz="4" w:space="0" w:color="000000"/>
              <w:left w:val="single" w:sz="4" w:space="0" w:color="000000"/>
              <w:bottom w:val="single" w:sz="4" w:space="0" w:color="000000"/>
              <w:right w:val="single" w:sz="4" w:space="0" w:color="000000"/>
            </w:tcBorders>
            <w:vAlign w:val="center"/>
          </w:tcPr>
          <w:p w14:paraId="5A8E5A7D" w14:textId="77777777" w:rsidR="007C77A5" w:rsidRDefault="007C77A5">
            <w:pPr>
              <w:widowControl/>
              <w:jc w:val="left"/>
              <w:rPr>
                <w:rFonts w:ascii="宋体" w:cs="宋体"/>
                <w:color w:val="000000"/>
                <w:sz w:val="24"/>
              </w:rPr>
            </w:pPr>
          </w:p>
        </w:tc>
      </w:tr>
      <w:tr w:rsidR="007C77A5" w14:paraId="0BC5B022" w14:textId="77777777">
        <w:trPr>
          <w:trHeight w:val="416"/>
        </w:trPr>
        <w:tc>
          <w:tcPr>
            <w:tcW w:w="14775" w:type="dxa"/>
            <w:gridSpan w:val="25"/>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tbl>
            <w:tblPr>
              <w:tblW w:w="14955" w:type="dxa"/>
              <w:tblBorders>
                <w:insideH w:val="none" w:sz="4" w:space="0" w:color="auto"/>
                <w:insideV w:val="none" w:sz="4" w:space="0" w:color="auto"/>
              </w:tblBorders>
              <w:tblLayout w:type="fixed"/>
              <w:tblCellMar>
                <w:left w:w="0" w:type="dxa"/>
                <w:right w:w="0" w:type="dxa"/>
              </w:tblCellMar>
              <w:tblLook w:val="04A0" w:firstRow="1" w:lastRow="0" w:firstColumn="1" w:lastColumn="0" w:noHBand="0" w:noVBand="1"/>
            </w:tblPr>
            <w:tblGrid>
              <w:gridCol w:w="14955"/>
            </w:tblGrid>
            <w:tr w:rsidR="007C77A5" w14:paraId="67E89B37" w14:textId="77777777">
              <w:trPr>
                <w:trHeight w:val="186"/>
              </w:trPr>
              <w:tc>
                <w:tcPr>
                  <w:tcW w:w="14955" w:type="dxa"/>
                  <w:tcMar>
                    <w:top w:w="15" w:type="dxa"/>
                    <w:left w:w="15" w:type="dxa"/>
                    <w:right w:w="15" w:type="dxa"/>
                  </w:tcMar>
                  <w:vAlign w:val="center"/>
                </w:tcPr>
                <w:p w14:paraId="7DC77536" w14:textId="77777777" w:rsidR="007C77A5" w:rsidRDefault="00000000">
                  <w:pPr>
                    <w:widowControl/>
                    <w:jc w:val="left"/>
                    <w:textAlignment w:val="center"/>
                    <w:rPr>
                      <w:rFonts w:ascii="宋体" w:cs="宋体"/>
                      <w:color w:val="000000"/>
                      <w:sz w:val="16"/>
                      <w:szCs w:val="16"/>
                    </w:rPr>
                  </w:pPr>
                  <w:r>
                    <w:rPr>
                      <w:rFonts w:ascii="宋体" w:hAnsi="宋体" w:cs="宋体" w:hint="eastAsia"/>
                      <w:color w:val="000000"/>
                      <w:kern w:val="0"/>
                      <w:sz w:val="22"/>
                      <w:szCs w:val="22"/>
                    </w:rPr>
                    <w:t>服务电话：</w:t>
                  </w:r>
                  <w:r>
                    <w:rPr>
                      <w:rFonts w:ascii="宋体" w:hAnsi="宋体" w:cs="宋体"/>
                      <w:color w:val="000000"/>
                      <w:kern w:val="0"/>
                      <w:sz w:val="22"/>
                      <w:szCs w:val="22"/>
                    </w:rPr>
                    <w:t xml:space="preserve">      8122694                 </w:t>
                  </w:r>
                  <w:r>
                    <w:rPr>
                      <w:rFonts w:ascii="宋体" w:hAnsi="宋体" w:cs="宋体" w:hint="eastAsia"/>
                      <w:color w:val="000000"/>
                      <w:kern w:val="0"/>
                      <w:sz w:val="22"/>
                      <w:szCs w:val="22"/>
                    </w:rPr>
                    <w:t>投诉机构：舞钢市住房和城乡规划建设局纪检监察室</w:t>
                  </w:r>
                  <w:r>
                    <w:rPr>
                      <w:rFonts w:ascii="宋体" w:hAnsi="宋体" w:cs="宋体"/>
                      <w:color w:val="000000"/>
                      <w:kern w:val="0"/>
                      <w:sz w:val="22"/>
                      <w:szCs w:val="22"/>
                    </w:rPr>
                    <w:t xml:space="preserve">                   </w:t>
                  </w:r>
                  <w:r>
                    <w:rPr>
                      <w:rFonts w:ascii="宋体" w:hAnsi="宋体" w:cs="宋体" w:hint="eastAsia"/>
                      <w:color w:val="000000"/>
                      <w:kern w:val="0"/>
                      <w:sz w:val="22"/>
                      <w:szCs w:val="22"/>
                    </w:rPr>
                    <w:t>投诉电话：</w:t>
                  </w:r>
                  <w:r>
                    <w:rPr>
                      <w:rFonts w:ascii="宋体" w:hAnsi="宋体" w:cs="宋体"/>
                      <w:color w:val="000000"/>
                      <w:kern w:val="0"/>
                      <w:sz w:val="22"/>
                      <w:szCs w:val="22"/>
                    </w:rPr>
                    <w:t>0375-8166899</w:t>
                  </w:r>
                </w:p>
              </w:tc>
            </w:tr>
          </w:tbl>
          <w:p w14:paraId="61977DE5" w14:textId="77777777" w:rsidR="007C77A5" w:rsidRDefault="007C77A5">
            <w:pPr>
              <w:widowControl/>
              <w:jc w:val="left"/>
              <w:textAlignment w:val="center"/>
              <w:rPr>
                <w:rFonts w:ascii="宋体" w:cs="宋体"/>
                <w:color w:val="000000"/>
                <w:sz w:val="22"/>
                <w:szCs w:val="22"/>
              </w:rPr>
            </w:pPr>
          </w:p>
        </w:tc>
      </w:tr>
      <w:tr w:rsidR="007C77A5" w14:paraId="155CCC28" w14:textId="77777777">
        <w:trPr>
          <w:trHeight w:val="390"/>
        </w:trPr>
        <w:tc>
          <w:tcPr>
            <w:tcW w:w="14775" w:type="dxa"/>
            <w:gridSpan w:val="25"/>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A02B815" w14:textId="77777777" w:rsidR="007C77A5" w:rsidRDefault="00000000">
            <w:pPr>
              <w:widowControl/>
              <w:jc w:val="left"/>
              <w:textAlignment w:val="center"/>
              <w:rPr>
                <w:rFonts w:ascii="宋体" w:cs="宋体"/>
                <w:color w:val="000000"/>
                <w:sz w:val="22"/>
                <w:szCs w:val="22"/>
              </w:rPr>
            </w:pPr>
            <w:r>
              <w:rPr>
                <w:rFonts w:ascii="宋体" w:hAnsi="宋体" w:cs="宋体" w:hint="eastAsia"/>
                <w:color w:val="000000"/>
                <w:kern w:val="0"/>
                <w:sz w:val="22"/>
                <w:szCs w:val="22"/>
              </w:rPr>
              <w:t>受理地点：舞钢市行政服务中心住建局窗口</w:t>
            </w:r>
            <w:r>
              <w:rPr>
                <w:rFonts w:ascii="宋体" w:hAnsi="宋体" w:cs="宋体"/>
                <w:color w:val="000000"/>
                <w:kern w:val="0"/>
                <w:sz w:val="22"/>
                <w:szCs w:val="22"/>
              </w:rPr>
              <w:t xml:space="preserve">                      </w:t>
            </w:r>
          </w:p>
        </w:tc>
      </w:tr>
      <w:tr w:rsidR="007C77A5" w14:paraId="0F37E254" w14:textId="77777777">
        <w:trPr>
          <w:gridAfter w:val="1"/>
          <w:wAfter w:w="195" w:type="dxa"/>
          <w:trHeight w:val="821"/>
        </w:trPr>
        <w:tc>
          <w:tcPr>
            <w:tcW w:w="14580" w:type="dxa"/>
            <w:gridSpan w:val="24"/>
            <w:tcBorders>
              <w:top w:val="nil"/>
              <w:left w:val="nil"/>
              <w:bottom w:val="single" w:sz="4" w:space="0" w:color="000000"/>
              <w:right w:val="nil"/>
            </w:tcBorders>
            <w:tcMar>
              <w:top w:w="15" w:type="dxa"/>
              <w:left w:w="15" w:type="dxa"/>
              <w:bottom w:w="15" w:type="dxa"/>
              <w:right w:w="15" w:type="dxa"/>
            </w:tcMar>
            <w:vAlign w:val="center"/>
          </w:tcPr>
          <w:p w14:paraId="2410DBCC" w14:textId="77777777" w:rsidR="007C77A5" w:rsidRDefault="00000000">
            <w:pPr>
              <w:widowControl/>
              <w:jc w:val="center"/>
              <w:textAlignment w:val="center"/>
              <w:rPr>
                <w:rFonts w:ascii="宋体" w:eastAsia="方正小标宋简体" w:hAnsi="宋体" w:cs="宋体"/>
                <w:color w:val="000000"/>
                <w:kern w:val="0"/>
                <w:sz w:val="44"/>
                <w:szCs w:val="44"/>
                <w:lang w:bidi="ar"/>
              </w:rPr>
            </w:pPr>
            <w:r>
              <w:rPr>
                <w:rFonts w:ascii="宋体" w:eastAsia="方正小标宋简体" w:hAnsi="宋体" w:cs="宋体" w:hint="eastAsia"/>
                <w:color w:val="000000"/>
                <w:kern w:val="0"/>
                <w:sz w:val="44"/>
                <w:szCs w:val="44"/>
                <w:lang w:bidi="ar"/>
              </w:rPr>
              <w:lastRenderedPageBreak/>
              <w:t>舞钢市住房和城乡建设局权力清单和责任清单统计表</w:t>
            </w:r>
          </w:p>
          <w:p w14:paraId="35CCDC9A" w14:textId="77777777" w:rsidR="007C77A5" w:rsidRDefault="00000000">
            <w:pPr>
              <w:widowControl/>
              <w:jc w:val="left"/>
              <w:textAlignment w:val="center"/>
              <w:rPr>
                <w:rFonts w:ascii="宋体" w:hAnsi="宋体" w:cs="宋体"/>
                <w:color w:val="000000"/>
                <w:sz w:val="24"/>
              </w:rPr>
            </w:pPr>
            <w:r>
              <w:rPr>
                <w:rFonts w:ascii="宋体" w:hAnsi="宋体" w:cs="宋体" w:hint="eastAsia"/>
                <w:color w:val="000000"/>
                <w:kern w:val="0"/>
                <w:sz w:val="24"/>
              </w:rPr>
              <w:t>职权类别：其他权力</w:t>
            </w:r>
          </w:p>
        </w:tc>
      </w:tr>
      <w:tr w:rsidR="007C77A5" w14:paraId="04F833BE" w14:textId="77777777">
        <w:trPr>
          <w:gridAfter w:val="1"/>
          <w:wAfter w:w="195" w:type="dxa"/>
          <w:trHeight w:val="818"/>
        </w:trPr>
        <w:tc>
          <w:tcPr>
            <w:tcW w:w="617"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DF276F2"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序号</w:t>
            </w:r>
          </w:p>
        </w:tc>
        <w:tc>
          <w:tcPr>
            <w:tcW w:w="1064"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9CA183B"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职权名称</w:t>
            </w:r>
          </w:p>
        </w:tc>
        <w:tc>
          <w:tcPr>
            <w:tcW w:w="317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9103BB8"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实施依据</w:t>
            </w:r>
          </w:p>
        </w:tc>
        <w:tc>
          <w:tcPr>
            <w:tcW w:w="48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ECFC2BB"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实施对象</w:t>
            </w:r>
          </w:p>
        </w:tc>
        <w:tc>
          <w:tcPr>
            <w:tcW w:w="51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36E6550"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实施机构</w:t>
            </w:r>
          </w:p>
        </w:tc>
        <w:tc>
          <w:tcPr>
            <w:tcW w:w="532"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D317EC3"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办理环节</w:t>
            </w:r>
          </w:p>
        </w:tc>
        <w:tc>
          <w:tcPr>
            <w:tcW w:w="4426"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ED8CA5E"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责任事项</w:t>
            </w:r>
          </w:p>
        </w:tc>
        <w:tc>
          <w:tcPr>
            <w:tcW w:w="12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DD85596"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责任</w:t>
            </w:r>
            <w:r>
              <w:rPr>
                <w:rFonts w:ascii="黑体" w:eastAsia="黑体" w:hAnsi="宋体" w:cs="黑体" w:hint="eastAsia"/>
                <w:color w:val="000000"/>
                <w:kern w:val="0"/>
                <w:sz w:val="22"/>
                <w:szCs w:val="22"/>
              </w:rPr>
              <w:br/>
              <w:t>科室</w:t>
            </w:r>
          </w:p>
        </w:tc>
        <w:tc>
          <w:tcPr>
            <w:tcW w:w="52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F582260"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承诺时限</w:t>
            </w:r>
          </w:p>
        </w:tc>
        <w:tc>
          <w:tcPr>
            <w:tcW w:w="54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32B9045"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法定时限</w:t>
            </w:r>
          </w:p>
        </w:tc>
        <w:tc>
          <w:tcPr>
            <w:tcW w:w="70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94A8747"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收费情况及依据</w:t>
            </w:r>
          </w:p>
        </w:tc>
        <w:tc>
          <w:tcPr>
            <w:tcW w:w="708"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B346AF6"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调整意见及理由</w:t>
            </w:r>
          </w:p>
        </w:tc>
      </w:tr>
      <w:tr w:rsidR="007C77A5" w14:paraId="5A1674DB" w14:textId="77777777">
        <w:trPr>
          <w:gridAfter w:val="1"/>
          <w:wAfter w:w="195" w:type="dxa"/>
          <w:trHeight w:val="1276"/>
        </w:trPr>
        <w:tc>
          <w:tcPr>
            <w:tcW w:w="617"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0E5A15E" w14:textId="77777777" w:rsidR="007C77A5" w:rsidRDefault="00000000">
            <w:pPr>
              <w:widowControl/>
              <w:spacing w:line="280" w:lineRule="exact"/>
              <w:jc w:val="center"/>
              <w:textAlignment w:val="center"/>
              <w:rPr>
                <w:rFonts w:ascii="宋体" w:hAnsi="宋体" w:cs="宋体"/>
                <w:color w:val="000000"/>
                <w:sz w:val="22"/>
                <w:szCs w:val="22"/>
              </w:rPr>
            </w:pPr>
            <w:r>
              <w:rPr>
                <w:rFonts w:ascii="宋体" w:hAnsi="宋体" w:cs="宋体" w:hint="eastAsia"/>
                <w:color w:val="000000"/>
                <w:sz w:val="22"/>
                <w:szCs w:val="22"/>
              </w:rPr>
              <w:t>10</w:t>
            </w:r>
          </w:p>
        </w:tc>
        <w:tc>
          <w:tcPr>
            <w:tcW w:w="1064" w:type="dxa"/>
            <w:gridSpan w:val="3"/>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446C6678"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对城市轨道交通工程验收进行监督</w:t>
            </w:r>
          </w:p>
        </w:tc>
        <w:tc>
          <w:tcPr>
            <w:tcW w:w="3176"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DA3E2D6"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color w:val="000000"/>
                <w:sz w:val="22"/>
                <w:szCs w:val="22"/>
              </w:rPr>
              <w:t>《房屋建筑和市政工程基础设施工程质量监督管理规定》（2010年8月1日住房和城乡建设部令第5号）第五条第5款：对工程竣工验收进行监督；第六条第五款：形成工程质量监督报告。《住房城乡建设部关于印发城市轨道交通建设工程验收管理暂行办法的通知》（建质[2014]42号）第四条：县级以上地方人民政府住房城乡建设主管部门负责本行政区域内城市轨道交通建设工程验收的监督管理，具体工作可委托所属工程质量监督机构实施；第六条：城市轨道交通工程验收分为单位工程验收、项目工程验收、竣工验收三个阶段；</w:t>
            </w:r>
          </w:p>
        </w:tc>
        <w:tc>
          <w:tcPr>
            <w:tcW w:w="480"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341EC07" w14:textId="77777777" w:rsidR="007C77A5" w:rsidRDefault="00000000">
            <w:pPr>
              <w:widowControl/>
              <w:spacing w:line="280" w:lineRule="exact"/>
              <w:jc w:val="center"/>
              <w:textAlignment w:val="center"/>
              <w:rPr>
                <w:rFonts w:ascii="宋体" w:hAnsi="宋体" w:cs="宋体"/>
                <w:color w:val="000000"/>
                <w:sz w:val="22"/>
                <w:szCs w:val="22"/>
              </w:rPr>
            </w:pPr>
            <w:r>
              <w:rPr>
                <w:rFonts w:ascii="宋体" w:hAnsi="宋体" w:cs="宋体" w:hint="eastAsia"/>
                <w:color w:val="000000"/>
                <w:sz w:val="22"/>
                <w:szCs w:val="22"/>
              </w:rPr>
              <w:t>建筑工程</w:t>
            </w:r>
          </w:p>
        </w:tc>
        <w:tc>
          <w:tcPr>
            <w:tcW w:w="515" w:type="dxa"/>
            <w:gridSpan w:val="2"/>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7308C2E6" w14:textId="77777777" w:rsidR="007C77A5" w:rsidRDefault="00000000">
            <w:pPr>
              <w:widowControl/>
              <w:spacing w:line="280" w:lineRule="exact"/>
              <w:jc w:val="center"/>
              <w:textAlignment w:val="center"/>
              <w:rPr>
                <w:rFonts w:ascii="宋体" w:hAnsi="宋体" w:cs="宋体"/>
                <w:color w:val="000000"/>
                <w:sz w:val="22"/>
                <w:szCs w:val="22"/>
              </w:rPr>
            </w:pPr>
            <w:r>
              <w:rPr>
                <w:rFonts w:ascii="宋体" w:cs="宋体" w:hint="eastAsia"/>
                <w:color w:val="000000"/>
                <w:sz w:val="22"/>
                <w:szCs w:val="22"/>
              </w:rPr>
              <w:t>舞钢市建设工程质量监督站</w:t>
            </w:r>
          </w:p>
        </w:tc>
        <w:tc>
          <w:tcPr>
            <w:tcW w:w="532"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229E326"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受理</w:t>
            </w:r>
          </w:p>
        </w:tc>
        <w:tc>
          <w:tcPr>
            <w:tcW w:w="4426"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BFBEA5F"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1.受理责任：公示依法应当提交的材料；一次性告知补正材料；依法受理或不予受理（不予受理应当告知理由）。</w:t>
            </w:r>
          </w:p>
        </w:tc>
        <w:tc>
          <w:tcPr>
            <w:tcW w:w="12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A5AEF83" w14:textId="77777777" w:rsidR="007C77A5" w:rsidRDefault="00000000">
            <w:pPr>
              <w:widowControl/>
              <w:spacing w:line="280" w:lineRule="exact"/>
              <w:jc w:val="center"/>
              <w:textAlignment w:val="center"/>
              <w:rPr>
                <w:rFonts w:ascii="宋体" w:hAnsi="宋体" w:cs="宋体"/>
                <w:color w:val="000000"/>
                <w:sz w:val="22"/>
                <w:szCs w:val="22"/>
              </w:rPr>
            </w:pPr>
            <w:r>
              <w:rPr>
                <w:rFonts w:ascii="宋体" w:cs="宋体" w:hint="eastAsia"/>
                <w:color w:val="000000"/>
                <w:sz w:val="22"/>
                <w:szCs w:val="22"/>
              </w:rPr>
              <w:t>舞钢市建设工程质量监督站</w:t>
            </w:r>
          </w:p>
        </w:tc>
        <w:tc>
          <w:tcPr>
            <w:tcW w:w="52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DA36CD9" w14:textId="77777777" w:rsidR="007C77A5" w:rsidRDefault="00000000">
            <w:pPr>
              <w:widowControl/>
              <w:spacing w:line="280" w:lineRule="exact"/>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1日</w:t>
            </w:r>
          </w:p>
        </w:tc>
        <w:tc>
          <w:tcPr>
            <w:tcW w:w="540" w:type="dxa"/>
            <w:gridSpan w:val="2"/>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3193AF21" w14:textId="77777777" w:rsidR="007C77A5" w:rsidRDefault="00000000">
            <w:pPr>
              <w:spacing w:line="240" w:lineRule="exact"/>
              <w:jc w:val="center"/>
              <w:rPr>
                <w:rFonts w:ascii="宋体" w:hAnsi="宋体" w:cs="宋体"/>
                <w:color w:val="000000"/>
                <w:sz w:val="22"/>
                <w:szCs w:val="22"/>
              </w:rPr>
            </w:pPr>
            <w:r>
              <w:rPr>
                <w:rFonts w:ascii="宋体" w:hAnsi="宋体" w:cs="宋体" w:hint="eastAsia"/>
                <w:color w:val="000000"/>
                <w:sz w:val="22"/>
                <w:szCs w:val="22"/>
              </w:rPr>
              <w:t>10日</w:t>
            </w:r>
          </w:p>
          <w:p w14:paraId="09B246DB" w14:textId="77777777" w:rsidR="007C77A5" w:rsidRDefault="007C77A5">
            <w:pPr>
              <w:spacing w:line="240" w:lineRule="exact"/>
              <w:jc w:val="center"/>
              <w:rPr>
                <w:rFonts w:ascii="宋体" w:hAnsi="宋体" w:cs="宋体"/>
                <w:color w:val="000000"/>
                <w:sz w:val="22"/>
                <w:szCs w:val="22"/>
              </w:rPr>
            </w:pPr>
          </w:p>
        </w:tc>
        <w:tc>
          <w:tcPr>
            <w:tcW w:w="705"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754E613" w14:textId="77777777" w:rsidR="007C77A5" w:rsidRDefault="00000000">
            <w:pPr>
              <w:jc w:val="center"/>
              <w:rPr>
                <w:rFonts w:ascii="宋体" w:hAnsi="宋体" w:cs="宋体"/>
                <w:color w:val="000000"/>
                <w:sz w:val="22"/>
                <w:szCs w:val="22"/>
              </w:rPr>
            </w:pPr>
            <w:r>
              <w:rPr>
                <w:rFonts w:ascii="宋体" w:hAnsi="宋体" w:cs="宋体" w:hint="eastAsia"/>
                <w:color w:val="000000"/>
                <w:sz w:val="22"/>
                <w:szCs w:val="22"/>
              </w:rPr>
              <w:t>不收费</w:t>
            </w:r>
          </w:p>
        </w:tc>
        <w:tc>
          <w:tcPr>
            <w:tcW w:w="708"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F0B2851" w14:textId="77777777" w:rsidR="007C77A5" w:rsidRDefault="00000000">
            <w:pPr>
              <w:spacing w:line="3360" w:lineRule="auto"/>
              <w:jc w:val="center"/>
              <w:rPr>
                <w:rFonts w:ascii="宋体" w:hAnsi="宋体" w:cs="宋体"/>
                <w:color w:val="000000"/>
                <w:sz w:val="24"/>
              </w:rPr>
            </w:pPr>
            <w:r>
              <w:rPr>
                <w:rFonts w:ascii="宋体" w:hAnsi="宋体" w:cs="宋体" w:hint="eastAsia"/>
                <w:color w:val="000000"/>
                <w:sz w:val="22"/>
                <w:szCs w:val="22"/>
              </w:rPr>
              <w:t>拟保留</w:t>
            </w:r>
          </w:p>
        </w:tc>
      </w:tr>
      <w:tr w:rsidR="007C77A5" w14:paraId="32495F76" w14:textId="77777777">
        <w:trPr>
          <w:gridAfter w:val="1"/>
          <w:wAfter w:w="195" w:type="dxa"/>
          <w:trHeight w:val="888"/>
        </w:trPr>
        <w:tc>
          <w:tcPr>
            <w:tcW w:w="617" w:type="dxa"/>
            <w:gridSpan w:val="2"/>
            <w:vMerge/>
            <w:tcBorders>
              <w:top w:val="single" w:sz="4" w:space="0" w:color="000000"/>
              <w:left w:val="single" w:sz="4" w:space="0" w:color="000000"/>
              <w:bottom w:val="single" w:sz="4" w:space="0" w:color="000000"/>
              <w:right w:val="single" w:sz="4" w:space="0" w:color="000000"/>
            </w:tcBorders>
            <w:vAlign w:val="center"/>
          </w:tcPr>
          <w:p w14:paraId="2A8DCFB3" w14:textId="77777777" w:rsidR="007C77A5" w:rsidRDefault="007C77A5">
            <w:pPr>
              <w:widowControl/>
              <w:spacing w:line="280" w:lineRule="exact"/>
              <w:jc w:val="left"/>
              <w:rPr>
                <w:rFonts w:ascii="宋体" w:hAnsi="宋体" w:cs="宋体"/>
                <w:color w:val="000000"/>
                <w:sz w:val="22"/>
                <w:szCs w:val="22"/>
              </w:rPr>
            </w:pPr>
          </w:p>
        </w:tc>
        <w:tc>
          <w:tcPr>
            <w:tcW w:w="1064" w:type="dxa"/>
            <w:gridSpan w:val="3"/>
            <w:vMerge/>
            <w:tcBorders>
              <w:left w:val="single" w:sz="4" w:space="0" w:color="000000"/>
              <w:right w:val="single" w:sz="4" w:space="0" w:color="000000"/>
            </w:tcBorders>
            <w:vAlign w:val="center"/>
          </w:tcPr>
          <w:p w14:paraId="1D65CD36" w14:textId="77777777" w:rsidR="007C77A5" w:rsidRDefault="007C77A5">
            <w:pPr>
              <w:widowControl/>
              <w:spacing w:line="280" w:lineRule="exact"/>
              <w:jc w:val="left"/>
              <w:rPr>
                <w:rFonts w:ascii="宋体" w:hAnsi="宋体" w:cs="宋体"/>
                <w:color w:val="000000"/>
                <w:sz w:val="22"/>
                <w:szCs w:val="22"/>
              </w:rPr>
            </w:pPr>
          </w:p>
        </w:tc>
        <w:tc>
          <w:tcPr>
            <w:tcW w:w="3176" w:type="dxa"/>
            <w:vMerge/>
            <w:tcBorders>
              <w:top w:val="single" w:sz="4" w:space="0" w:color="000000"/>
              <w:left w:val="single" w:sz="4" w:space="0" w:color="000000"/>
              <w:bottom w:val="single" w:sz="4" w:space="0" w:color="000000"/>
              <w:right w:val="single" w:sz="4" w:space="0" w:color="000000"/>
            </w:tcBorders>
            <w:vAlign w:val="center"/>
          </w:tcPr>
          <w:p w14:paraId="657E5985" w14:textId="77777777" w:rsidR="007C77A5" w:rsidRDefault="007C77A5">
            <w:pPr>
              <w:widowControl/>
              <w:spacing w:line="280" w:lineRule="exact"/>
              <w:jc w:val="left"/>
              <w:rPr>
                <w:rFonts w:ascii="宋体" w:hAnsi="宋体" w:cs="宋体"/>
                <w:color w:val="000000"/>
                <w:sz w:val="22"/>
                <w:szCs w:val="22"/>
              </w:rPr>
            </w:pPr>
          </w:p>
        </w:tc>
        <w:tc>
          <w:tcPr>
            <w:tcW w:w="480" w:type="dxa"/>
            <w:gridSpan w:val="2"/>
            <w:vMerge/>
            <w:tcBorders>
              <w:top w:val="single" w:sz="4" w:space="0" w:color="000000"/>
              <w:left w:val="single" w:sz="4" w:space="0" w:color="000000"/>
              <w:bottom w:val="single" w:sz="4" w:space="0" w:color="000000"/>
              <w:right w:val="single" w:sz="4" w:space="0" w:color="000000"/>
            </w:tcBorders>
            <w:vAlign w:val="center"/>
          </w:tcPr>
          <w:p w14:paraId="3B3D3967" w14:textId="77777777" w:rsidR="007C77A5" w:rsidRDefault="007C77A5">
            <w:pPr>
              <w:widowControl/>
              <w:spacing w:line="280" w:lineRule="exact"/>
              <w:jc w:val="left"/>
              <w:rPr>
                <w:rFonts w:ascii="宋体" w:hAnsi="宋体" w:cs="宋体"/>
                <w:color w:val="000000"/>
                <w:sz w:val="22"/>
                <w:szCs w:val="22"/>
              </w:rPr>
            </w:pPr>
          </w:p>
        </w:tc>
        <w:tc>
          <w:tcPr>
            <w:tcW w:w="515" w:type="dxa"/>
            <w:gridSpan w:val="2"/>
            <w:vMerge/>
            <w:tcBorders>
              <w:left w:val="single" w:sz="4" w:space="0" w:color="000000"/>
              <w:right w:val="single" w:sz="4" w:space="0" w:color="000000"/>
            </w:tcBorders>
            <w:vAlign w:val="center"/>
          </w:tcPr>
          <w:p w14:paraId="36D00873" w14:textId="77777777" w:rsidR="007C77A5" w:rsidRDefault="007C77A5">
            <w:pPr>
              <w:widowControl/>
              <w:spacing w:line="280" w:lineRule="exact"/>
              <w:jc w:val="left"/>
              <w:rPr>
                <w:rFonts w:ascii="宋体" w:hAnsi="宋体" w:cs="宋体"/>
                <w:color w:val="000000"/>
                <w:sz w:val="22"/>
                <w:szCs w:val="22"/>
              </w:rPr>
            </w:pPr>
          </w:p>
        </w:tc>
        <w:tc>
          <w:tcPr>
            <w:tcW w:w="532"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5E0EA0F"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审查</w:t>
            </w:r>
          </w:p>
        </w:tc>
        <w:tc>
          <w:tcPr>
            <w:tcW w:w="4426"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08029D4"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2.审查责任：材料审核，现场勘查，根据需要征求相关部门意见，提出初审意见。</w:t>
            </w:r>
          </w:p>
        </w:tc>
        <w:tc>
          <w:tcPr>
            <w:tcW w:w="12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FD15E77" w14:textId="77777777" w:rsidR="007C77A5" w:rsidRDefault="00000000">
            <w:pPr>
              <w:widowControl/>
              <w:spacing w:line="240" w:lineRule="exact"/>
              <w:jc w:val="center"/>
              <w:textAlignment w:val="center"/>
              <w:rPr>
                <w:rFonts w:ascii="宋体" w:hAnsi="宋体" w:cs="宋体"/>
                <w:color w:val="000000"/>
                <w:sz w:val="22"/>
                <w:szCs w:val="22"/>
              </w:rPr>
            </w:pPr>
            <w:r>
              <w:rPr>
                <w:rFonts w:ascii="宋体" w:cs="宋体" w:hint="eastAsia"/>
                <w:color w:val="000000"/>
                <w:sz w:val="22"/>
                <w:szCs w:val="22"/>
              </w:rPr>
              <w:t>舞钢市建设工程质量监督站</w:t>
            </w:r>
          </w:p>
        </w:tc>
        <w:tc>
          <w:tcPr>
            <w:tcW w:w="52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E21DAC4" w14:textId="77777777" w:rsidR="007C77A5" w:rsidRDefault="00000000">
            <w:pPr>
              <w:spacing w:line="280" w:lineRule="exact"/>
              <w:jc w:val="center"/>
              <w:rPr>
                <w:rFonts w:ascii="宋体" w:hAnsi="宋体" w:cs="宋体"/>
                <w:color w:val="000000"/>
                <w:sz w:val="22"/>
                <w:szCs w:val="22"/>
              </w:rPr>
            </w:pPr>
            <w:r>
              <w:rPr>
                <w:rFonts w:ascii="宋体" w:hAnsi="宋体" w:cs="宋体" w:hint="eastAsia"/>
                <w:color w:val="000000"/>
                <w:sz w:val="22"/>
                <w:szCs w:val="22"/>
              </w:rPr>
              <w:t>2日</w:t>
            </w:r>
          </w:p>
        </w:tc>
        <w:tc>
          <w:tcPr>
            <w:tcW w:w="540" w:type="dxa"/>
            <w:gridSpan w:val="2"/>
            <w:vMerge/>
            <w:tcBorders>
              <w:left w:val="single" w:sz="4" w:space="0" w:color="000000"/>
              <w:right w:val="single" w:sz="4" w:space="0" w:color="000000"/>
            </w:tcBorders>
            <w:tcMar>
              <w:top w:w="15" w:type="dxa"/>
              <w:left w:w="15" w:type="dxa"/>
              <w:bottom w:w="15" w:type="dxa"/>
              <w:right w:w="15" w:type="dxa"/>
            </w:tcMar>
            <w:vAlign w:val="center"/>
          </w:tcPr>
          <w:p w14:paraId="63D266D8" w14:textId="77777777" w:rsidR="007C77A5" w:rsidRDefault="007C77A5">
            <w:pPr>
              <w:spacing w:line="240" w:lineRule="exact"/>
              <w:jc w:val="center"/>
              <w:rPr>
                <w:rFonts w:ascii="宋体" w:hAnsi="宋体" w:cs="宋体"/>
                <w:color w:val="000000"/>
                <w:sz w:val="22"/>
                <w:szCs w:val="22"/>
              </w:rPr>
            </w:pPr>
          </w:p>
        </w:tc>
        <w:tc>
          <w:tcPr>
            <w:tcW w:w="705" w:type="dxa"/>
            <w:gridSpan w:val="2"/>
            <w:vMerge/>
            <w:tcBorders>
              <w:top w:val="single" w:sz="4" w:space="0" w:color="000000"/>
              <w:left w:val="single" w:sz="4" w:space="0" w:color="000000"/>
              <w:bottom w:val="single" w:sz="4" w:space="0" w:color="000000"/>
              <w:right w:val="single" w:sz="4" w:space="0" w:color="000000"/>
            </w:tcBorders>
            <w:vAlign w:val="center"/>
          </w:tcPr>
          <w:p w14:paraId="19C05DEA" w14:textId="77777777" w:rsidR="007C77A5" w:rsidRDefault="007C77A5">
            <w:pPr>
              <w:widowControl/>
              <w:jc w:val="left"/>
              <w:rPr>
                <w:rFonts w:ascii="宋体" w:hAnsi="宋体" w:cs="宋体"/>
                <w:color w:val="000000"/>
                <w:sz w:val="22"/>
                <w:szCs w:val="22"/>
              </w:rPr>
            </w:pPr>
          </w:p>
        </w:tc>
        <w:tc>
          <w:tcPr>
            <w:tcW w:w="708" w:type="dxa"/>
            <w:gridSpan w:val="2"/>
            <w:vMerge/>
            <w:tcBorders>
              <w:top w:val="single" w:sz="4" w:space="0" w:color="000000"/>
              <w:left w:val="single" w:sz="4" w:space="0" w:color="000000"/>
              <w:bottom w:val="single" w:sz="4" w:space="0" w:color="000000"/>
              <w:right w:val="single" w:sz="4" w:space="0" w:color="000000"/>
            </w:tcBorders>
            <w:vAlign w:val="center"/>
          </w:tcPr>
          <w:p w14:paraId="03DF8DA3" w14:textId="77777777" w:rsidR="007C77A5" w:rsidRDefault="007C77A5">
            <w:pPr>
              <w:widowControl/>
              <w:jc w:val="left"/>
              <w:rPr>
                <w:rFonts w:ascii="宋体" w:hAnsi="宋体" w:cs="宋体"/>
                <w:color w:val="000000"/>
                <w:sz w:val="24"/>
              </w:rPr>
            </w:pPr>
          </w:p>
        </w:tc>
      </w:tr>
      <w:tr w:rsidR="007C77A5" w14:paraId="175DE2A6" w14:textId="77777777">
        <w:trPr>
          <w:gridAfter w:val="1"/>
          <w:wAfter w:w="195" w:type="dxa"/>
          <w:trHeight w:val="954"/>
        </w:trPr>
        <w:tc>
          <w:tcPr>
            <w:tcW w:w="617" w:type="dxa"/>
            <w:gridSpan w:val="2"/>
            <w:vMerge/>
            <w:tcBorders>
              <w:top w:val="single" w:sz="4" w:space="0" w:color="000000"/>
              <w:left w:val="single" w:sz="4" w:space="0" w:color="000000"/>
              <w:bottom w:val="single" w:sz="4" w:space="0" w:color="000000"/>
              <w:right w:val="single" w:sz="4" w:space="0" w:color="000000"/>
            </w:tcBorders>
            <w:vAlign w:val="center"/>
          </w:tcPr>
          <w:p w14:paraId="43E00304" w14:textId="77777777" w:rsidR="007C77A5" w:rsidRDefault="007C77A5">
            <w:pPr>
              <w:widowControl/>
              <w:spacing w:line="280" w:lineRule="exact"/>
              <w:jc w:val="left"/>
              <w:rPr>
                <w:rFonts w:ascii="宋体" w:hAnsi="宋体" w:cs="宋体"/>
                <w:color w:val="000000"/>
                <w:sz w:val="22"/>
                <w:szCs w:val="22"/>
              </w:rPr>
            </w:pPr>
          </w:p>
        </w:tc>
        <w:tc>
          <w:tcPr>
            <w:tcW w:w="1064" w:type="dxa"/>
            <w:gridSpan w:val="3"/>
            <w:vMerge/>
            <w:tcBorders>
              <w:left w:val="single" w:sz="4" w:space="0" w:color="000000"/>
              <w:right w:val="single" w:sz="4" w:space="0" w:color="000000"/>
            </w:tcBorders>
            <w:vAlign w:val="center"/>
          </w:tcPr>
          <w:p w14:paraId="03E07F6E" w14:textId="77777777" w:rsidR="007C77A5" w:rsidRDefault="007C77A5">
            <w:pPr>
              <w:widowControl/>
              <w:spacing w:line="280" w:lineRule="exact"/>
              <w:jc w:val="left"/>
              <w:rPr>
                <w:rFonts w:ascii="宋体" w:hAnsi="宋体" w:cs="宋体"/>
                <w:color w:val="000000"/>
                <w:sz w:val="22"/>
                <w:szCs w:val="22"/>
              </w:rPr>
            </w:pPr>
          </w:p>
        </w:tc>
        <w:tc>
          <w:tcPr>
            <w:tcW w:w="3176" w:type="dxa"/>
            <w:vMerge/>
            <w:tcBorders>
              <w:top w:val="single" w:sz="4" w:space="0" w:color="000000"/>
              <w:left w:val="single" w:sz="4" w:space="0" w:color="000000"/>
              <w:bottom w:val="single" w:sz="4" w:space="0" w:color="000000"/>
              <w:right w:val="single" w:sz="4" w:space="0" w:color="000000"/>
            </w:tcBorders>
            <w:vAlign w:val="center"/>
          </w:tcPr>
          <w:p w14:paraId="568563AB" w14:textId="77777777" w:rsidR="007C77A5" w:rsidRDefault="007C77A5">
            <w:pPr>
              <w:widowControl/>
              <w:spacing w:line="280" w:lineRule="exact"/>
              <w:jc w:val="left"/>
              <w:rPr>
                <w:rFonts w:ascii="宋体" w:hAnsi="宋体" w:cs="宋体"/>
                <w:color w:val="000000"/>
                <w:sz w:val="22"/>
                <w:szCs w:val="22"/>
              </w:rPr>
            </w:pPr>
          </w:p>
        </w:tc>
        <w:tc>
          <w:tcPr>
            <w:tcW w:w="480" w:type="dxa"/>
            <w:gridSpan w:val="2"/>
            <w:vMerge/>
            <w:tcBorders>
              <w:top w:val="single" w:sz="4" w:space="0" w:color="000000"/>
              <w:left w:val="single" w:sz="4" w:space="0" w:color="000000"/>
              <w:bottom w:val="single" w:sz="4" w:space="0" w:color="000000"/>
              <w:right w:val="single" w:sz="4" w:space="0" w:color="000000"/>
            </w:tcBorders>
            <w:vAlign w:val="center"/>
          </w:tcPr>
          <w:p w14:paraId="564D869D" w14:textId="77777777" w:rsidR="007C77A5" w:rsidRDefault="007C77A5">
            <w:pPr>
              <w:widowControl/>
              <w:spacing w:line="280" w:lineRule="exact"/>
              <w:jc w:val="left"/>
              <w:rPr>
                <w:rFonts w:ascii="宋体" w:hAnsi="宋体" w:cs="宋体"/>
                <w:color w:val="000000"/>
                <w:sz w:val="22"/>
                <w:szCs w:val="22"/>
              </w:rPr>
            </w:pPr>
          </w:p>
        </w:tc>
        <w:tc>
          <w:tcPr>
            <w:tcW w:w="515" w:type="dxa"/>
            <w:gridSpan w:val="2"/>
            <w:vMerge/>
            <w:tcBorders>
              <w:left w:val="single" w:sz="4" w:space="0" w:color="000000"/>
              <w:right w:val="single" w:sz="4" w:space="0" w:color="000000"/>
            </w:tcBorders>
            <w:vAlign w:val="center"/>
          </w:tcPr>
          <w:p w14:paraId="773219A9" w14:textId="77777777" w:rsidR="007C77A5" w:rsidRDefault="007C77A5">
            <w:pPr>
              <w:widowControl/>
              <w:spacing w:line="280" w:lineRule="exact"/>
              <w:jc w:val="left"/>
              <w:rPr>
                <w:rFonts w:ascii="宋体" w:hAnsi="宋体" w:cs="宋体"/>
                <w:color w:val="000000"/>
                <w:sz w:val="22"/>
                <w:szCs w:val="22"/>
              </w:rPr>
            </w:pPr>
          </w:p>
        </w:tc>
        <w:tc>
          <w:tcPr>
            <w:tcW w:w="532"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80F666C"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决定</w:t>
            </w:r>
          </w:p>
        </w:tc>
        <w:tc>
          <w:tcPr>
            <w:tcW w:w="4426"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1D92B27"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3.决定责任：作出决定（不予行政许可的应当告知理由）；按时办结；法定告知。</w:t>
            </w:r>
          </w:p>
        </w:tc>
        <w:tc>
          <w:tcPr>
            <w:tcW w:w="12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35962EA" w14:textId="77777777" w:rsidR="007C77A5" w:rsidRDefault="00000000">
            <w:pPr>
              <w:widowControl/>
              <w:spacing w:line="240" w:lineRule="exact"/>
              <w:jc w:val="center"/>
              <w:textAlignment w:val="center"/>
              <w:rPr>
                <w:rFonts w:ascii="宋体" w:hAnsi="宋体" w:cs="宋体"/>
                <w:color w:val="000000"/>
                <w:sz w:val="22"/>
                <w:szCs w:val="22"/>
              </w:rPr>
            </w:pPr>
            <w:r>
              <w:rPr>
                <w:rFonts w:ascii="宋体" w:cs="宋体" w:hint="eastAsia"/>
                <w:color w:val="000000"/>
                <w:sz w:val="22"/>
                <w:szCs w:val="22"/>
              </w:rPr>
              <w:t>舞钢市建设工程质量监督站</w:t>
            </w:r>
          </w:p>
        </w:tc>
        <w:tc>
          <w:tcPr>
            <w:tcW w:w="52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7348C7D" w14:textId="77777777" w:rsidR="007C77A5" w:rsidRDefault="00000000">
            <w:pPr>
              <w:spacing w:line="280" w:lineRule="exact"/>
              <w:jc w:val="center"/>
              <w:rPr>
                <w:rFonts w:ascii="宋体" w:hAnsi="宋体" w:cs="宋体"/>
                <w:color w:val="000000"/>
                <w:sz w:val="22"/>
                <w:szCs w:val="22"/>
              </w:rPr>
            </w:pPr>
            <w:r>
              <w:rPr>
                <w:rFonts w:ascii="宋体" w:hAnsi="宋体" w:cs="宋体" w:hint="eastAsia"/>
                <w:color w:val="000000"/>
                <w:sz w:val="22"/>
                <w:szCs w:val="22"/>
              </w:rPr>
              <w:t>1日</w:t>
            </w:r>
          </w:p>
        </w:tc>
        <w:tc>
          <w:tcPr>
            <w:tcW w:w="540" w:type="dxa"/>
            <w:gridSpan w:val="2"/>
            <w:vMerge/>
            <w:tcBorders>
              <w:left w:val="single" w:sz="4" w:space="0" w:color="000000"/>
              <w:right w:val="single" w:sz="4" w:space="0" w:color="000000"/>
            </w:tcBorders>
            <w:tcMar>
              <w:top w:w="15" w:type="dxa"/>
              <w:left w:w="15" w:type="dxa"/>
              <w:bottom w:w="15" w:type="dxa"/>
              <w:right w:w="15" w:type="dxa"/>
            </w:tcMar>
            <w:vAlign w:val="center"/>
          </w:tcPr>
          <w:p w14:paraId="35FE7D50" w14:textId="77777777" w:rsidR="007C77A5" w:rsidRDefault="007C77A5">
            <w:pPr>
              <w:spacing w:line="240" w:lineRule="exact"/>
              <w:jc w:val="center"/>
              <w:rPr>
                <w:rFonts w:ascii="宋体" w:hAnsi="宋体" w:cs="宋体"/>
                <w:color w:val="000000"/>
                <w:sz w:val="22"/>
                <w:szCs w:val="22"/>
              </w:rPr>
            </w:pPr>
          </w:p>
        </w:tc>
        <w:tc>
          <w:tcPr>
            <w:tcW w:w="705" w:type="dxa"/>
            <w:gridSpan w:val="2"/>
            <w:vMerge/>
            <w:tcBorders>
              <w:top w:val="single" w:sz="4" w:space="0" w:color="000000"/>
              <w:left w:val="single" w:sz="4" w:space="0" w:color="000000"/>
              <w:bottom w:val="single" w:sz="4" w:space="0" w:color="000000"/>
              <w:right w:val="single" w:sz="4" w:space="0" w:color="000000"/>
            </w:tcBorders>
            <w:vAlign w:val="center"/>
          </w:tcPr>
          <w:p w14:paraId="7F1A4119" w14:textId="77777777" w:rsidR="007C77A5" w:rsidRDefault="007C77A5">
            <w:pPr>
              <w:widowControl/>
              <w:jc w:val="left"/>
              <w:rPr>
                <w:rFonts w:ascii="宋体" w:hAnsi="宋体" w:cs="宋体"/>
                <w:color w:val="000000"/>
                <w:sz w:val="22"/>
                <w:szCs w:val="22"/>
              </w:rPr>
            </w:pPr>
          </w:p>
        </w:tc>
        <w:tc>
          <w:tcPr>
            <w:tcW w:w="708" w:type="dxa"/>
            <w:gridSpan w:val="2"/>
            <w:vMerge/>
            <w:tcBorders>
              <w:top w:val="single" w:sz="4" w:space="0" w:color="000000"/>
              <w:left w:val="single" w:sz="4" w:space="0" w:color="000000"/>
              <w:bottom w:val="single" w:sz="4" w:space="0" w:color="000000"/>
              <w:right w:val="single" w:sz="4" w:space="0" w:color="000000"/>
            </w:tcBorders>
            <w:vAlign w:val="center"/>
          </w:tcPr>
          <w:p w14:paraId="2D405086" w14:textId="77777777" w:rsidR="007C77A5" w:rsidRDefault="007C77A5">
            <w:pPr>
              <w:widowControl/>
              <w:jc w:val="left"/>
              <w:rPr>
                <w:rFonts w:ascii="宋体" w:hAnsi="宋体" w:cs="宋体"/>
                <w:color w:val="000000"/>
                <w:sz w:val="24"/>
              </w:rPr>
            </w:pPr>
          </w:p>
        </w:tc>
      </w:tr>
      <w:tr w:rsidR="007C77A5" w14:paraId="1437D7EF" w14:textId="77777777">
        <w:trPr>
          <w:gridAfter w:val="1"/>
          <w:wAfter w:w="195" w:type="dxa"/>
          <w:trHeight w:val="711"/>
        </w:trPr>
        <w:tc>
          <w:tcPr>
            <w:tcW w:w="617" w:type="dxa"/>
            <w:gridSpan w:val="2"/>
            <w:vMerge/>
            <w:tcBorders>
              <w:top w:val="single" w:sz="4" w:space="0" w:color="000000"/>
              <w:left w:val="single" w:sz="4" w:space="0" w:color="000000"/>
              <w:bottom w:val="single" w:sz="4" w:space="0" w:color="000000"/>
              <w:right w:val="single" w:sz="4" w:space="0" w:color="000000"/>
            </w:tcBorders>
            <w:vAlign w:val="center"/>
          </w:tcPr>
          <w:p w14:paraId="07CCB61A" w14:textId="77777777" w:rsidR="007C77A5" w:rsidRDefault="007C77A5">
            <w:pPr>
              <w:widowControl/>
              <w:spacing w:line="280" w:lineRule="exact"/>
              <w:jc w:val="left"/>
              <w:rPr>
                <w:rFonts w:ascii="宋体" w:hAnsi="宋体" w:cs="宋体"/>
                <w:color w:val="000000"/>
                <w:sz w:val="22"/>
                <w:szCs w:val="22"/>
              </w:rPr>
            </w:pPr>
          </w:p>
        </w:tc>
        <w:tc>
          <w:tcPr>
            <w:tcW w:w="1064" w:type="dxa"/>
            <w:gridSpan w:val="3"/>
            <w:vMerge/>
            <w:tcBorders>
              <w:left w:val="single" w:sz="4" w:space="0" w:color="000000"/>
              <w:bottom w:val="single" w:sz="4" w:space="0" w:color="000000"/>
              <w:right w:val="single" w:sz="4" w:space="0" w:color="000000"/>
            </w:tcBorders>
            <w:vAlign w:val="center"/>
          </w:tcPr>
          <w:p w14:paraId="5372B4F9" w14:textId="77777777" w:rsidR="007C77A5" w:rsidRDefault="007C77A5">
            <w:pPr>
              <w:widowControl/>
              <w:spacing w:line="280" w:lineRule="exact"/>
              <w:jc w:val="left"/>
              <w:rPr>
                <w:rFonts w:ascii="宋体" w:hAnsi="宋体" w:cs="宋体"/>
                <w:color w:val="000000"/>
                <w:sz w:val="22"/>
                <w:szCs w:val="22"/>
              </w:rPr>
            </w:pPr>
          </w:p>
        </w:tc>
        <w:tc>
          <w:tcPr>
            <w:tcW w:w="3176" w:type="dxa"/>
            <w:vMerge/>
            <w:tcBorders>
              <w:top w:val="single" w:sz="4" w:space="0" w:color="000000"/>
              <w:left w:val="single" w:sz="4" w:space="0" w:color="000000"/>
              <w:bottom w:val="single" w:sz="4" w:space="0" w:color="000000"/>
              <w:right w:val="single" w:sz="4" w:space="0" w:color="000000"/>
            </w:tcBorders>
            <w:vAlign w:val="center"/>
          </w:tcPr>
          <w:p w14:paraId="729590C4" w14:textId="77777777" w:rsidR="007C77A5" w:rsidRDefault="007C77A5">
            <w:pPr>
              <w:widowControl/>
              <w:spacing w:line="280" w:lineRule="exact"/>
              <w:jc w:val="left"/>
              <w:rPr>
                <w:rFonts w:ascii="宋体" w:hAnsi="宋体" w:cs="宋体"/>
                <w:color w:val="000000"/>
                <w:sz w:val="22"/>
                <w:szCs w:val="22"/>
              </w:rPr>
            </w:pPr>
          </w:p>
        </w:tc>
        <w:tc>
          <w:tcPr>
            <w:tcW w:w="480" w:type="dxa"/>
            <w:gridSpan w:val="2"/>
            <w:vMerge/>
            <w:tcBorders>
              <w:top w:val="single" w:sz="4" w:space="0" w:color="000000"/>
              <w:left w:val="single" w:sz="4" w:space="0" w:color="000000"/>
              <w:bottom w:val="single" w:sz="4" w:space="0" w:color="000000"/>
              <w:right w:val="single" w:sz="4" w:space="0" w:color="000000"/>
            </w:tcBorders>
            <w:vAlign w:val="center"/>
          </w:tcPr>
          <w:p w14:paraId="6EDFA703" w14:textId="77777777" w:rsidR="007C77A5" w:rsidRDefault="007C77A5">
            <w:pPr>
              <w:widowControl/>
              <w:spacing w:line="280" w:lineRule="exact"/>
              <w:jc w:val="left"/>
              <w:rPr>
                <w:rFonts w:ascii="宋体" w:hAnsi="宋体" w:cs="宋体"/>
                <w:color w:val="000000"/>
                <w:sz w:val="22"/>
                <w:szCs w:val="22"/>
              </w:rPr>
            </w:pPr>
          </w:p>
        </w:tc>
        <w:tc>
          <w:tcPr>
            <w:tcW w:w="515" w:type="dxa"/>
            <w:gridSpan w:val="2"/>
            <w:vMerge/>
            <w:tcBorders>
              <w:left w:val="single" w:sz="4" w:space="0" w:color="000000"/>
              <w:bottom w:val="single" w:sz="4" w:space="0" w:color="000000"/>
              <w:right w:val="single" w:sz="4" w:space="0" w:color="000000"/>
            </w:tcBorders>
            <w:vAlign w:val="center"/>
          </w:tcPr>
          <w:p w14:paraId="15170904" w14:textId="77777777" w:rsidR="007C77A5" w:rsidRDefault="007C77A5">
            <w:pPr>
              <w:widowControl/>
              <w:spacing w:line="280" w:lineRule="exact"/>
              <w:jc w:val="left"/>
              <w:rPr>
                <w:rFonts w:ascii="宋体" w:hAnsi="宋体" w:cs="宋体"/>
                <w:color w:val="000000"/>
                <w:sz w:val="22"/>
                <w:szCs w:val="22"/>
              </w:rPr>
            </w:pPr>
          </w:p>
        </w:tc>
        <w:tc>
          <w:tcPr>
            <w:tcW w:w="532" w:type="dxa"/>
            <w:gridSpan w:val="2"/>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2FC199B9"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送达</w:t>
            </w:r>
          </w:p>
        </w:tc>
        <w:tc>
          <w:tcPr>
            <w:tcW w:w="4426" w:type="dxa"/>
            <w:gridSpan w:val="3"/>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31331BAF"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4.送达责任：制发送达文书；信息公开。</w:t>
            </w:r>
          </w:p>
        </w:tc>
        <w:tc>
          <w:tcPr>
            <w:tcW w:w="1292"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10B9DB60" w14:textId="77777777" w:rsidR="007C77A5" w:rsidRDefault="00000000">
            <w:pPr>
              <w:widowControl/>
              <w:spacing w:line="240" w:lineRule="exact"/>
              <w:jc w:val="center"/>
              <w:textAlignment w:val="center"/>
              <w:rPr>
                <w:sz w:val="22"/>
                <w:szCs w:val="22"/>
              </w:rPr>
            </w:pPr>
            <w:r>
              <w:rPr>
                <w:rFonts w:ascii="宋体" w:cs="宋体" w:hint="eastAsia"/>
                <w:color w:val="000000"/>
                <w:sz w:val="22"/>
                <w:szCs w:val="22"/>
              </w:rPr>
              <w:t>舞钢市建设工程质量监督站</w:t>
            </w:r>
          </w:p>
        </w:tc>
        <w:tc>
          <w:tcPr>
            <w:tcW w:w="525" w:type="dxa"/>
            <w:gridSpan w:val="2"/>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45219A56" w14:textId="77777777" w:rsidR="007C77A5" w:rsidRDefault="007C77A5">
            <w:pPr>
              <w:spacing w:line="280" w:lineRule="exact"/>
              <w:jc w:val="center"/>
              <w:rPr>
                <w:rFonts w:ascii="宋体" w:hAnsi="宋体" w:cs="宋体"/>
                <w:color w:val="000000"/>
                <w:sz w:val="22"/>
                <w:szCs w:val="22"/>
              </w:rPr>
            </w:pPr>
          </w:p>
        </w:tc>
        <w:tc>
          <w:tcPr>
            <w:tcW w:w="540" w:type="dxa"/>
            <w:gridSpan w:val="2"/>
            <w:vMerge/>
            <w:tcBorders>
              <w:left w:val="single" w:sz="4" w:space="0" w:color="000000"/>
              <w:right w:val="single" w:sz="4" w:space="0" w:color="000000"/>
            </w:tcBorders>
            <w:tcMar>
              <w:top w:w="15" w:type="dxa"/>
              <w:left w:w="15" w:type="dxa"/>
              <w:bottom w:w="15" w:type="dxa"/>
              <w:right w:w="15" w:type="dxa"/>
            </w:tcMar>
            <w:vAlign w:val="center"/>
          </w:tcPr>
          <w:p w14:paraId="352AB261" w14:textId="77777777" w:rsidR="007C77A5" w:rsidRDefault="007C77A5">
            <w:pPr>
              <w:spacing w:line="240" w:lineRule="exact"/>
              <w:jc w:val="center"/>
              <w:rPr>
                <w:rFonts w:ascii="宋体" w:hAnsi="宋体" w:cs="宋体"/>
                <w:color w:val="000000"/>
                <w:sz w:val="22"/>
                <w:szCs w:val="22"/>
              </w:rPr>
            </w:pPr>
          </w:p>
        </w:tc>
        <w:tc>
          <w:tcPr>
            <w:tcW w:w="705" w:type="dxa"/>
            <w:gridSpan w:val="2"/>
            <w:vMerge/>
            <w:tcBorders>
              <w:top w:val="single" w:sz="4" w:space="0" w:color="000000"/>
              <w:left w:val="single" w:sz="4" w:space="0" w:color="000000"/>
              <w:bottom w:val="single" w:sz="4" w:space="0" w:color="000000"/>
              <w:right w:val="single" w:sz="4" w:space="0" w:color="000000"/>
            </w:tcBorders>
            <w:vAlign w:val="center"/>
          </w:tcPr>
          <w:p w14:paraId="420A049C" w14:textId="77777777" w:rsidR="007C77A5" w:rsidRDefault="007C77A5">
            <w:pPr>
              <w:widowControl/>
              <w:jc w:val="left"/>
              <w:rPr>
                <w:rFonts w:ascii="宋体" w:hAnsi="宋体" w:cs="宋体"/>
                <w:color w:val="000000"/>
                <w:sz w:val="22"/>
                <w:szCs w:val="22"/>
              </w:rPr>
            </w:pPr>
          </w:p>
        </w:tc>
        <w:tc>
          <w:tcPr>
            <w:tcW w:w="708" w:type="dxa"/>
            <w:gridSpan w:val="2"/>
            <w:vMerge/>
            <w:tcBorders>
              <w:top w:val="single" w:sz="4" w:space="0" w:color="000000"/>
              <w:left w:val="single" w:sz="4" w:space="0" w:color="000000"/>
              <w:bottom w:val="single" w:sz="4" w:space="0" w:color="000000"/>
              <w:right w:val="single" w:sz="4" w:space="0" w:color="000000"/>
            </w:tcBorders>
            <w:vAlign w:val="center"/>
          </w:tcPr>
          <w:p w14:paraId="155FB88E" w14:textId="77777777" w:rsidR="007C77A5" w:rsidRDefault="007C77A5">
            <w:pPr>
              <w:widowControl/>
              <w:jc w:val="left"/>
              <w:rPr>
                <w:rFonts w:ascii="宋体" w:hAnsi="宋体" w:cs="宋体"/>
                <w:color w:val="000000"/>
                <w:sz w:val="24"/>
              </w:rPr>
            </w:pPr>
          </w:p>
        </w:tc>
      </w:tr>
      <w:tr w:rsidR="007C77A5" w14:paraId="3A080F84" w14:textId="77777777">
        <w:trPr>
          <w:gridAfter w:val="1"/>
          <w:wAfter w:w="195" w:type="dxa"/>
          <w:trHeight w:val="937"/>
        </w:trPr>
        <w:tc>
          <w:tcPr>
            <w:tcW w:w="617" w:type="dxa"/>
            <w:gridSpan w:val="2"/>
            <w:vMerge/>
            <w:tcBorders>
              <w:top w:val="single" w:sz="4" w:space="0" w:color="000000"/>
              <w:left w:val="single" w:sz="4" w:space="0" w:color="000000"/>
              <w:bottom w:val="single" w:sz="4" w:space="0" w:color="000000"/>
              <w:right w:val="single" w:sz="4" w:space="0" w:color="000000"/>
            </w:tcBorders>
            <w:vAlign w:val="center"/>
          </w:tcPr>
          <w:p w14:paraId="3D63B614" w14:textId="77777777" w:rsidR="007C77A5" w:rsidRDefault="007C77A5">
            <w:pPr>
              <w:widowControl/>
              <w:spacing w:line="280" w:lineRule="exact"/>
              <w:jc w:val="left"/>
              <w:rPr>
                <w:rFonts w:ascii="宋体" w:hAnsi="宋体" w:cs="宋体"/>
                <w:color w:val="000000"/>
                <w:sz w:val="22"/>
                <w:szCs w:val="22"/>
              </w:rPr>
            </w:pPr>
          </w:p>
        </w:tc>
        <w:tc>
          <w:tcPr>
            <w:tcW w:w="1064" w:type="dxa"/>
            <w:gridSpan w:val="3"/>
            <w:vMerge/>
            <w:tcBorders>
              <w:left w:val="single" w:sz="4" w:space="0" w:color="000000"/>
              <w:bottom w:val="single" w:sz="4" w:space="0" w:color="000000"/>
              <w:right w:val="single" w:sz="4" w:space="0" w:color="000000"/>
            </w:tcBorders>
            <w:vAlign w:val="center"/>
          </w:tcPr>
          <w:p w14:paraId="354CF755" w14:textId="77777777" w:rsidR="007C77A5" w:rsidRDefault="007C77A5">
            <w:pPr>
              <w:widowControl/>
              <w:spacing w:line="280" w:lineRule="exact"/>
              <w:jc w:val="left"/>
              <w:rPr>
                <w:rFonts w:ascii="宋体" w:hAnsi="宋体" w:cs="宋体"/>
                <w:color w:val="000000"/>
                <w:sz w:val="22"/>
                <w:szCs w:val="22"/>
              </w:rPr>
            </w:pPr>
          </w:p>
        </w:tc>
        <w:tc>
          <w:tcPr>
            <w:tcW w:w="3176" w:type="dxa"/>
            <w:vMerge/>
            <w:tcBorders>
              <w:top w:val="single" w:sz="4" w:space="0" w:color="000000"/>
              <w:left w:val="single" w:sz="4" w:space="0" w:color="000000"/>
              <w:bottom w:val="single" w:sz="4" w:space="0" w:color="000000"/>
              <w:right w:val="single" w:sz="4" w:space="0" w:color="000000"/>
            </w:tcBorders>
            <w:vAlign w:val="center"/>
          </w:tcPr>
          <w:p w14:paraId="64B93817" w14:textId="77777777" w:rsidR="007C77A5" w:rsidRDefault="007C77A5">
            <w:pPr>
              <w:widowControl/>
              <w:spacing w:line="280" w:lineRule="exact"/>
              <w:jc w:val="left"/>
              <w:rPr>
                <w:rFonts w:ascii="宋体" w:hAnsi="宋体" w:cs="宋体"/>
                <w:color w:val="000000"/>
                <w:sz w:val="22"/>
                <w:szCs w:val="22"/>
              </w:rPr>
            </w:pPr>
          </w:p>
        </w:tc>
        <w:tc>
          <w:tcPr>
            <w:tcW w:w="480" w:type="dxa"/>
            <w:gridSpan w:val="2"/>
            <w:vMerge/>
            <w:tcBorders>
              <w:top w:val="single" w:sz="4" w:space="0" w:color="000000"/>
              <w:left w:val="single" w:sz="4" w:space="0" w:color="000000"/>
              <w:bottom w:val="single" w:sz="4" w:space="0" w:color="000000"/>
              <w:right w:val="single" w:sz="4" w:space="0" w:color="000000"/>
            </w:tcBorders>
            <w:vAlign w:val="center"/>
          </w:tcPr>
          <w:p w14:paraId="30A9BDBF" w14:textId="77777777" w:rsidR="007C77A5" w:rsidRDefault="007C77A5">
            <w:pPr>
              <w:widowControl/>
              <w:spacing w:line="280" w:lineRule="exact"/>
              <w:jc w:val="left"/>
              <w:rPr>
                <w:rFonts w:ascii="宋体" w:hAnsi="宋体" w:cs="宋体"/>
                <w:color w:val="000000"/>
                <w:sz w:val="22"/>
                <w:szCs w:val="22"/>
              </w:rPr>
            </w:pPr>
          </w:p>
        </w:tc>
        <w:tc>
          <w:tcPr>
            <w:tcW w:w="515" w:type="dxa"/>
            <w:gridSpan w:val="2"/>
            <w:vMerge/>
            <w:tcBorders>
              <w:left w:val="single" w:sz="4" w:space="0" w:color="000000"/>
              <w:bottom w:val="single" w:sz="4" w:space="0" w:color="000000"/>
              <w:right w:val="single" w:sz="4" w:space="0" w:color="000000"/>
            </w:tcBorders>
            <w:vAlign w:val="center"/>
          </w:tcPr>
          <w:p w14:paraId="7AE117BC" w14:textId="77777777" w:rsidR="007C77A5" w:rsidRDefault="007C77A5">
            <w:pPr>
              <w:widowControl/>
              <w:spacing w:line="280" w:lineRule="exact"/>
              <w:jc w:val="left"/>
              <w:rPr>
                <w:rFonts w:ascii="宋体" w:hAnsi="宋体" w:cs="宋体"/>
                <w:color w:val="000000"/>
                <w:sz w:val="22"/>
                <w:szCs w:val="22"/>
              </w:rPr>
            </w:pPr>
          </w:p>
        </w:tc>
        <w:tc>
          <w:tcPr>
            <w:tcW w:w="532" w:type="dxa"/>
            <w:gridSpan w:val="2"/>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28586ED9"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事后监管</w:t>
            </w:r>
          </w:p>
        </w:tc>
        <w:tc>
          <w:tcPr>
            <w:tcW w:w="4426" w:type="dxa"/>
            <w:gridSpan w:val="3"/>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63A155DE"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5.事后监管责任：加强项目的监督检查，确保备案与核准内容一致。</w:t>
            </w:r>
          </w:p>
        </w:tc>
        <w:tc>
          <w:tcPr>
            <w:tcW w:w="1292"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3F681A16" w14:textId="77777777" w:rsidR="007C77A5" w:rsidRDefault="00000000">
            <w:pPr>
              <w:widowControl/>
              <w:spacing w:line="240" w:lineRule="exact"/>
              <w:jc w:val="center"/>
              <w:textAlignment w:val="center"/>
              <w:rPr>
                <w:sz w:val="22"/>
                <w:szCs w:val="22"/>
              </w:rPr>
            </w:pPr>
            <w:r>
              <w:rPr>
                <w:rFonts w:ascii="宋体" w:cs="宋体" w:hint="eastAsia"/>
                <w:color w:val="000000"/>
                <w:sz w:val="22"/>
                <w:szCs w:val="22"/>
              </w:rPr>
              <w:t>舞钢市建设工程质量监督站</w:t>
            </w:r>
          </w:p>
        </w:tc>
        <w:tc>
          <w:tcPr>
            <w:tcW w:w="525" w:type="dxa"/>
            <w:gridSpan w:val="2"/>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17BDA22D" w14:textId="77777777" w:rsidR="007C77A5" w:rsidRDefault="007C77A5">
            <w:pPr>
              <w:spacing w:line="280" w:lineRule="exact"/>
              <w:jc w:val="center"/>
              <w:rPr>
                <w:rFonts w:ascii="宋体" w:hAnsi="宋体" w:cs="宋体"/>
                <w:color w:val="000000"/>
                <w:sz w:val="22"/>
                <w:szCs w:val="22"/>
              </w:rPr>
            </w:pPr>
          </w:p>
        </w:tc>
        <w:tc>
          <w:tcPr>
            <w:tcW w:w="540" w:type="dxa"/>
            <w:gridSpan w:val="2"/>
            <w:vMerge/>
            <w:tcBorders>
              <w:left w:val="single" w:sz="4" w:space="0" w:color="000000"/>
              <w:bottom w:val="single" w:sz="4" w:space="0" w:color="000000"/>
              <w:right w:val="single" w:sz="4" w:space="0" w:color="000000"/>
            </w:tcBorders>
            <w:tcMar>
              <w:top w:w="15" w:type="dxa"/>
              <w:left w:w="15" w:type="dxa"/>
              <w:bottom w:w="15" w:type="dxa"/>
              <w:right w:w="15" w:type="dxa"/>
            </w:tcMar>
            <w:vAlign w:val="center"/>
          </w:tcPr>
          <w:p w14:paraId="61034634" w14:textId="77777777" w:rsidR="007C77A5" w:rsidRDefault="007C77A5">
            <w:pPr>
              <w:spacing w:line="240" w:lineRule="exact"/>
              <w:jc w:val="center"/>
              <w:rPr>
                <w:rFonts w:ascii="宋体" w:hAnsi="宋体" w:cs="宋体"/>
                <w:color w:val="000000"/>
                <w:sz w:val="22"/>
                <w:szCs w:val="22"/>
              </w:rPr>
            </w:pPr>
          </w:p>
        </w:tc>
        <w:tc>
          <w:tcPr>
            <w:tcW w:w="705" w:type="dxa"/>
            <w:gridSpan w:val="2"/>
            <w:vMerge/>
            <w:tcBorders>
              <w:top w:val="single" w:sz="4" w:space="0" w:color="000000"/>
              <w:left w:val="single" w:sz="4" w:space="0" w:color="000000"/>
              <w:bottom w:val="single" w:sz="4" w:space="0" w:color="000000"/>
              <w:right w:val="single" w:sz="4" w:space="0" w:color="000000"/>
            </w:tcBorders>
            <w:vAlign w:val="center"/>
          </w:tcPr>
          <w:p w14:paraId="55A91906" w14:textId="77777777" w:rsidR="007C77A5" w:rsidRDefault="007C77A5">
            <w:pPr>
              <w:widowControl/>
              <w:jc w:val="left"/>
              <w:rPr>
                <w:rFonts w:ascii="宋体" w:hAnsi="宋体" w:cs="宋体"/>
                <w:color w:val="000000"/>
                <w:sz w:val="22"/>
                <w:szCs w:val="22"/>
              </w:rPr>
            </w:pPr>
          </w:p>
        </w:tc>
        <w:tc>
          <w:tcPr>
            <w:tcW w:w="708" w:type="dxa"/>
            <w:gridSpan w:val="2"/>
            <w:vMerge/>
            <w:tcBorders>
              <w:top w:val="single" w:sz="4" w:space="0" w:color="000000"/>
              <w:left w:val="single" w:sz="4" w:space="0" w:color="000000"/>
              <w:bottom w:val="single" w:sz="4" w:space="0" w:color="000000"/>
              <w:right w:val="single" w:sz="4" w:space="0" w:color="000000"/>
            </w:tcBorders>
            <w:vAlign w:val="center"/>
          </w:tcPr>
          <w:p w14:paraId="5331D6BE" w14:textId="77777777" w:rsidR="007C77A5" w:rsidRDefault="007C77A5">
            <w:pPr>
              <w:widowControl/>
              <w:jc w:val="left"/>
              <w:rPr>
                <w:rFonts w:ascii="宋体" w:hAnsi="宋体" w:cs="宋体"/>
                <w:color w:val="000000"/>
                <w:sz w:val="24"/>
              </w:rPr>
            </w:pPr>
          </w:p>
        </w:tc>
      </w:tr>
      <w:tr w:rsidR="007C77A5" w14:paraId="0A83D9A3" w14:textId="77777777">
        <w:trPr>
          <w:gridAfter w:val="1"/>
          <w:wAfter w:w="195" w:type="dxa"/>
          <w:trHeight w:val="370"/>
        </w:trPr>
        <w:tc>
          <w:tcPr>
            <w:tcW w:w="14580" w:type="dxa"/>
            <w:gridSpan w:val="24"/>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tbl>
            <w:tblPr>
              <w:tblW w:w="14955" w:type="dxa"/>
              <w:tblBorders>
                <w:insideH w:val="none" w:sz="4" w:space="0" w:color="auto"/>
                <w:insideV w:val="none" w:sz="4" w:space="0" w:color="auto"/>
              </w:tblBorders>
              <w:tblLayout w:type="fixed"/>
              <w:tblCellMar>
                <w:left w:w="0" w:type="dxa"/>
                <w:right w:w="0" w:type="dxa"/>
              </w:tblCellMar>
              <w:tblLook w:val="04A0" w:firstRow="1" w:lastRow="0" w:firstColumn="1" w:lastColumn="0" w:noHBand="0" w:noVBand="1"/>
            </w:tblPr>
            <w:tblGrid>
              <w:gridCol w:w="14955"/>
            </w:tblGrid>
            <w:tr w:rsidR="007C77A5" w14:paraId="7F8C815C" w14:textId="77777777">
              <w:trPr>
                <w:trHeight w:val="345"/>
              </w:trPr>
              <w:tc>
                <w:tcPr>
                  <w:tcW w:w="14955" w:type="dxa"/>
                  <w:tcMar>
                    <w:top w:w="15" w:type="dxa"/>
                    <w:left w:w="15" w:type="dxa"/>
                    <w:right w:w="15" w:type="dxa"/>
                  </w:tcMar>
                  <w:vAlign w:val="center"/>
                </w:tcPr>
                <w:p w14:paraId="62480248" w14:textId="77777777" w:rsidR="007C77A5" w:rsidRDefault="00000000">
                  <w:pPr>
                    <w:widowControl/>
                    <w:jc w:val="left"/>
                    <w:textAlignment w:val="center"/>
                    <w:rPr>
                      <w:rFonts w:ascii="宋体" w:hAnsi="宋体" w:cs="宋体"/>
                      <w:color w:val="000000"/>
                      <w:sz w:val="16"/>
                      <w:szCs w:val="16"/>
                    </w:rPr>
                  </w:pPr>
                  <w:r>
                    <w:rPr>
                      <w:rFonts w:ascii="宋体" w:hAnsi="宋体" w:cs="宋体" w:hint="eastAsia"/>
                      <w:color w:val="000000"/>
                      <w:kern w:val="0"/>
                      <w:sz w:val="22"/>
                      <w:szCs w:val="22"/>
                    </w:rPr>
                    <w:t xml:space="preserve">服务电话： 7282578                     </w:t>
                  </w:r>
                  <w:r>
                    <w:rPr>
                      <w:rFonts w:ascii="宋体" w:hAnsi="宋体" w:cs="宋体" w:hint="eastAsia"/>
                      <w:color w:val="000000"/>
                      <w:kern w:val="0"/>
                      <w:szCs w:val="21"/>
                    </w:rPr>
                    <w:t>投诉机构：</w:t>
                  </w:r>
                  <w:r>
                    <w:rPr>
                      <w:rFonts w:ascii="宋体" w:hAnsi="宋体" w:cs="宋体" w:hint="eastAsia"/>
                      <w:color w:val="000000"/>
                      <w:kern w:val="0"/>
                      <w:sz w:val="22"/>
                      <w:szCs w:val="22"/>
                    </w:rPr>
                    <w:t>舞钢市住房和城乡规划建设局纪检监察室</w:t>
                  </w:r>
                  <w:r>
                    <w:rPr>
                      <w:rFonts w:ascii="宋体" w:hAnsi="宋体" w:cs="宋体"/>
                      <w:color w:val="000000"/>
                      <w:kern w:val="0"/>
                      <w:szCs w:val="21"/>
                    </w:rPr>
                    <w:t xml:space="preserve">                  </w:t>
                  </w:r>
                  <w:r>
                    <w:rPr>
                      <w:rFonts w:ascii="宋体" w:hAnsi="宋体" w:cs="宋体" w:hint="eastAsia"/>
                      <w:color w:val="000000"/>
                      <w:kern w:val="0"/>
                      <w:szCs w:val="21"/>
                    </w:rPr>
                    <w:t>投诉电话：</w:t>
                  </w:r>
                  <w:r>
                    <w:rPr>
                      <w:rFonts w:ascii="宋体" w:hAnsi="宋体" w:cs="宋体"/>
                      <w:color w:val="000000"/>
                      <w:kern w:val="0"/>
                      <w:szCs w:val="21"/>
                    </w:rPr>
                    <w:t>0375-8166899</w:t>
                  </w:r>
                </w:p>
              </w:tc>
            </w:tr>
          </w:tbl>
          <w:p w14:paraId="4C4B9444" w14:textId="77777777" w:rsidR="007C77A5" w:rsidRDefault="007C77A5">
            <w:pPr>
              <w:widowControl/>
              <w:jc w:val="left"/>
              <w:textAlignment w:val="center"/>
              <w:rPr>
                <w:rFonts w:ascii="宋体" w:hAnsi="宋体" w:cs="宋体"/>
                <w:color w:val="000000"/>
                <w:sz w:val="22"/>
                <w:szCs w:val="22"/>
              </w:rPr>
            </w:pPr>
          </w:p>
        </w:tc>
      </w:tr>
      <w:tr w:rsidR="007C77A5" w14:paraId="78388ED3" w14:textId="77777777">
        <w:trPr>
          <w:gridAfter w:val="1"/>
          <w:wAfter w:w="195" w:type="dxa"/>
          <w:trHeight w:val="390"/>
        </w:trPr>
        <w:tc>
          <w:tcPr>
            <w:tcW w:w="14580" w:type="dxa"/>
            <w:gridSpan w:val="24"/>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F40E906" w14:textId="77777777" w:rsidR="007C77A5"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 xml:space="preserve">受理地点：舞钢市行政服务中心住建局窗口                      </w:t>
            </w:r>
          </w:p>
        </w:tc>
      </w:tr>
    </w:tbl>
    <w:p w14:paraId="2CCC3A67" w14:textId="77777777" w:rsidR="007C77A5" w:rsidRDefault="007C77A5"/>
    <w:tbl>
      <w:tblPr>
        <w:tblW w:w="14580" w:type="dxa"/>
        <w:tblLayout w:type="fixed"/>
        <w:tblLook w:val="04A0" w:firstRow="1" w:lastRow="0" w:firstColumn="1" w:lastColumn="0" w:noHBand="0" w:noVBand="1"/>
      </w:tblPr>
      <w:tblGrid>
        <w:gridCol w:w="617"/>
        <w:gridCol w:w="1064"/>
        <w:gridCol w:w="3176"/>
        <w:gridCol w:w="480"/>
        <w:gridCol w:w="515"/>
        <w:gridCol w:w="532"/>
        <w:gridCol w:w="4426"/>
        <w:gridCol w:w="1292"/>
        <w:gridCol w:w="525"/>
        <w:gridCol w:w="540"/>
        <w:gridCol w:w="705"/>
        <w:gridCol w:w="708"/>
      </w:tblGrid>
      <w:tr w:rsidR="007C77A5" w14:paraId="764BF4C5" w14:textId="77777777">
        <w:trPr>
          <w:trHeight w:val="821"/>
        </w:trPr>
        <w:tc>
          <w:tcPr>
            <w:tcW w:w="14580" w:type="dxa"/>
            <w:gridSpan w:val="12"/>
            <w:tcBorders>
              <w:top w:val="nil"/>
              <w:left w:val="nil"/>
              <w:bottom w:val="single" w:sz="4" w:space="0" w:color="000000"/>
              <w:right w:val="nil"/>
            </w:tcBorders>
            <w:tcMar>
              <w:top w:w="15" w:type="dxa"/>
              <w:left w:w="15" w:type="dxa"/>
              <w:bottom w:w="15" w:type="dxa"/>
              <w:right w:w="15" w:type="dxa"/>
            </w:tcMar>
            <w:vAlign w:val="center"/>
          </w:tcPr>
          <w:p w14:paraId="31E93DBD" w14:textId="77777777" w:rsidR="007C77A5" w:rsidRDefault="00000000">
            <w:pPr>
              <w:widowControl/>
              <w:jc w:val="center"/>
              <w:textAlignment w:val="center"/>
              <w:rPr>
                <w:rFonts w:ascii="宋体" w:eastAsia="方正小标宋简体" w:hAnsi="宋体" w:cs="宋体"/>
                <w:color w:val="000000"/>
                <w:kern w:val="0"/>
                <w:sz w:val="44"/>
                <w:szCs w:val="44"/>
              </w:rPr>
            </w:pPr>
            <w:r>
              <w:rPr>
                <w:rFonts w:ascii="宋体" w:eastAsia="方正小标宋简体" w:hAnsi="宋体" w:cs="宋体" w:hint="eastAsia"/>
                <w:color w:val="000000"/>
                <w:kern w:val="0"/>
                <w:sz w:val="44"/>
                <w:szCs w:val="44"/>
              </w:rPr>
              <w:lastRenderedPageBreak/>
              <w:t>舞钢市住房和城乡建设局权力清单和责任清单统计表</w:t>
            </w:r>
          </w:p>
          <w:p w14:paraId="5BF2379A" w14:textId="77777777" w:rsidR="007C77A5" w:rsidRDefault="00000000">
            <w:pPr>
              <w:widowControl/>
              <w:jc w:val="left"/>
              <w:textAlignment w:val="center"/>
              <w:rPr>
                <w:rFonts w:ascii="宋体" w:hAnsi="宋体" w:cs="宋体"/>
                <w:color w:val="000000"/>
                <w:sz w:val="24"/>
              </w:rPr>
            </w:pPr>
            <w:r>
              <w:rPr>
                <w:rFonts w:ascii="宋体" w:hAnsi="宋体" w:cs="宋体" w:hint="eastAsia"/>
                <w:color w:val="000000"/>
                <w:kern w:val="0"/>
                <w:sz w:val="24"/>
              </w:rPr>
              <w:t>职权类别：其他权力</w:t>
            </w:r>
          </w:p>
        </w:tc>
      </w:tr>
      <w:tr w:rsidR="007C77A5" w14:paraId="35D37A83" w14:textId="77777777">
        <w:trPr>
          <w:trHeight w:val="818"/>
        </w:trPr>
        <w:tc>
          <w:tcPr>
            <w:tcW w:w="61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AFA23FF"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序号</w:t>
            </w:r>
          </w:p>
        </w:tc>
        <w:tc>
          <w:tcPr>
            <w:tcW w:w="106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943E659"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职权名称</w:t>
            </w:r>
          </w:p>
        </w:tc>
        <w:tc>
          <w:tcPr>
            <w:tcW w:w="317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CE8AFB6"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实施依据</w:t>
            </w:r>
          </w:p>
        </w:tc>
        <w:tc>
          <w:tcPr>
            <w:tcW w:w="48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5A9A89E"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实施对象</w:t>
            </w:r>
          </w:p>
        </w:tc>
        <w:tc>
          <w:tcPr>
            <w:tcW w:w="51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8B68486"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实施机构</w:t>
            </w:r>
          </w:p>
        </w:tc>
        <w:tc>
          <w:tcPr>
            <w:tcW w:w="53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D06DB52"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办理环节</w:t>
            </w:r>
          </w:p>
        </w:tc>
        <w:tc>
          <w:tcPr>
            <w:tcW w:w="442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B18E668"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责任事项</w:t>
            </w:r>
          </w:p>
        </w:tc>
        <w:tc>
          <w:tcPr>
            <w:tcW w:w="12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54BE2F2"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责任</w:t>
            </w:r>
            <w:r>
              <w:rPr>
                <w:rFonts w:ascii="黑体" w:eastAsia="黑体" w:hAnsi="宋体" w:cs="黑体" w:hint="eastAsia"/>
                <w:color w:val="000000"/>
                <w:kern w:val="0"/>
                <w:sz w:val="22"/>
                <w:szCs w:val="22"/>
              </w:rPr>
              <w:br/>
              <w:t>科室</w:t>
            </w:r>
          </w:p>
        </w:tc>
        <w:tc>
          <w:tcPr>
            <w:tcW w:w="52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B4E3C79"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承诺时限</w:t>
            </w:r>
          </w:p>
        </w:tc>
        <w:tc>
          <w:tcPr>
            <w:tcW w:w="54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372D0A3"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法定时限</w:t>
            </w:r>
          </w:p>
        </w:tc>
        <w:tc>
          <w:tcPr>
            <w:tcW w:w="70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6BADF85"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收费情况及依据</w:t>
            </w:r>
          </w:p>
        </w:tc>
        <w:tc>
          <w:tcPr>
            <w:tcW w:w="7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A1DD726"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调整意见及理由</w:t>
            </w:r>
          </w:p>
        </w:tc>
      </w:tr>
      <w:tr w:rsidR="007C77A5" w14:paraId="140A7FDD" w14:textId="77777777">
        <w:trPr>
          <w:trHeight w:val="1276"/>
        </w:trPr>
        <w:tc>
          <w:tcPr>
            <w:tcW w:w="617"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D0FC5CA" w14:textId="77777777" w:rsidR="007C77A5" w:rsidRDefault="00000000">
            <w:pPr>
              <w:widowControl/>
              <w:spacing w:line="280" w:lineRule="exact"/>
              <w:jc w:val="center"/>
              <w:textAlignment w:val="center"/>
              <w:rPr>
                <w:rFonts w:ascii="宋体" w:hAnsi="宋体" w:cs="宋体"/>
                <w:color w:val="000000"/>
                <w:sz w:val="22"/>
                <w:szCs w:val="22"/>
              </w:rPr>
            </w:pPr>
            <w:r>
              <w:rPr>
                <w:rFonts w:ascii="宋体" w:hAnsi="宋体" w:cs="宋体" w:hint="eastAsia"/>
                <w:color w:val="000000"/>
                <w:sz w:val="22"/>
                <w:szCs w:val="22"/>
              </w:rPr>
              <w:t>11</w:t>
            </w:r>
          </w:p>
        </w:tc>
        <w:tc>
          <w:tcPr>
            <w:tcW w:w="1064" w:type="dxa"/>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312393D3" w14:textId="77777777" w:rsidR="007C77A5" w:rsidRDefault="00000000">
            <w:pPr>
              <w:widowControl/>
              <w:spacing w:line="280" w:lineRule="exact"/>
              <w:jc w:val="left"/>
              <w:textAlignment w:val="center"/>
              <w:rPr>
                <w:rFonts w:ascii="宋体" w:cs="宋体"/>
                <w:color w:val="000000"/>
                <w:sz w:val="22"/>
                <w:szCs w:val="22"/>
              </w:rPr>
            </w:pPr>
            <w:r>
              <w:rPr>
                <w:rFonts w:ascii="宋体" w:hAnsi="宋体" w:cs="宋体" w:hint="eastAsia"/>
                <w:color w:val="000000"/>
                <w:sz w:val="22"/>
                <w:szCs w:val="22"/>
              </w:rPr>
              <w:t>商品房（现房）销售备案</w:t>
            </w:r>
            <w:r>
              <w:rPr>
                <w:rFonts w:ascii="宋体" w:hAnsi="宋体" w:cs="宋体"/>
                <w:color w:val="000000"/>
                <w:sz w:val="22"/>
                <w:szCs w:val="22"/>
              </w:rPr>
              <w:t xml:space="preserve"> </w:t>
            </w:r>
          </w:p>
        </w:tc>
        <w:tc>
          <w:tcPr>
            <w:tcW w:w="3176"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CEADD65" w14:textId="77777777" w:rsidR="007C77A5" w:rsidRDefault="00000000">
            <w:pPr>
              <w:ind w:firstLineChars="100" w:firstLine="150"/>
              <w:rPr>
                <w:color w:val="333333"/>
                <w:sz w:val="15"/>
                <w:szCs w:val="15"/>
              </w:rPr>
            </w:pPr>
            <w:r>
              <w:rPr>
                <w:rFonts w:hint="eastAsia"/>
                <w:color w:val="333333"/>
                <w:sz w:val="15"/>
                <w:szCs w:val="15"/>
              </w:rPr>
              <w:t>《商品房销售管理办法》（</w:t>
            </w:r>
            <w:r>
              <w:rPr>
                <w:color w:val="333333"/>
                <w:sz w:val="15"/>
                <w:szCs w:val="15"/>
              </w:rPr>
              <w:t>2001</w:t>
            </w:r>
            <w:r>
              <w:rPr>
                <w:rFonts w:hint="eastAsia"/>
                <w:color w:val="333333"/>
                <w:sz w:val="15"/>
                <w:szCs w:val="15"/>
              </w:rPr>
              <w:t>年</w:t>
            </w:r>
            <w:r>
              <w:rPr>
                <w:color w:val="333333"/>
                <w:sz w:val="15"/>
                <w:szCs w:val="15"/>
              </w:rPr>
              <w:t>4</w:t>
            </w:r>
            <w:r>
              <w:rPr>
                <w:rFonts w:hint="eastAsia"/>
                <w:color w:val="333333"/>
                <w:sz w:val="15"/>
                <w:szCs w:val="15"/>
              </w:rPr>
              <w:t>月</w:t>
            </w:r>
            <w:r>
              <w:rPr>
                <w:color w:val="333333"/>
                <w:sz w:val="15"/>
                <w:szCs w:val="15"/>
              </w:rPr>
              <w:t>4</w:t>
            </w:r>
            <w:r>
              <w:rPr>
                <w:rFonts w:hint="eastAsia"/>
                <w:color w:val="333333"/>
                <w:sz w:val="15"/>
                <w:szCs w:val="15"/>
              </w:rPr>
              <w:t>日建设部令第</w:t>
            </w:r>
            <w:r>
              <w:rPr>
                <w:color w:val="333333"/>
                <w:sz w:val="15"/>
                <w:szCs w:val="15"/>
              </w:rPr>
              <w:t xml:space="preserve"> 88 </w:t>
            </w:r>
            <w:r>
              <w:rPr>
                <w:rFonts w:hint="eastAsia"/>
                <w:color w:val="333333"/>
                <w:sz w:val="15"/>
                <w:szCs w:val="15"/>
              </w:rPr>
              <w:t>号公布）第七条</w:t>
            </w:r>
            <w:r>
              <w:rPr>
                <w:color w:val="333333"/>
                <w:sz w:val="15"/>
                <w:szCs w:val="15"/>
              </w:rPr>
              <w:t xml:space="preserve"> </w:t>
            </w:r>
            <w:r>
              <w:rPr>
                <w:rFonts w:hint="eastAsia"/>
                <w:color w:val="333333"/>
                <w:sz w:val="15"/>
                <w:szCs w:val="15"/>
              </w:rPr>
              <w:t>商品房现售，应当符合以下条件：（</w:t>
            </w:r>
            <w:r>
              <w:rPr>
                <w:color w:val="333333"/>
                <w:sz w:val="15"/>
                <w:szCs w:val="15"/>
              </w:rPr>
              <w:t>1</w:t>
            </w:r>
            <w:r>
              <w:rPr>
                <w:rFonts w:hint="eastAsia"/>
                <w:color w:val="333333"/>
                <w:sz w:val="15"/>
                <w:szCs w:val="15"/>
              </w:rPr>
              <w:t>）现售商品房的房地产开发企业应当具有企业法人营业执照和房地产开发企业资质证书；（</w:t>
            </w:r>
            <w:r>
              <w:rPr>
                <w:color w:val="333333"/>
                <w:sz w:val="15"/>
                <w:szCs w:val="15"/>
              </w:rPr>
              <w:t>2</w:t>
            </w:r>
            <w:r>
              <w:rPr>
                <w:rFonts w:hint="eastAsia"/>
                <w:color w:val="333333"/>
                <w:sz w:val="15"/>
                <w:szCs w:val="15"/>
              </w:rPr>
              <w:t>）取得土地使用权证书或者使用土地的批准文件；（</w:t>
            </w:r>
            <w:r>
              <w:rPr>
                <w:color w:val="333333"/>
                <w:sz w:val="15"/>
                <w:szCs w:val="15"/>
              </w:rPr>
              <w:t>3</w:t>
            </w:r>
            <w:r>
              <w:rPr>
                <w:rFonts w:hint="eastAsia"/>
                <w:color w:val="333333"/>
                <w:sz w:val="15"/>
                <w:szCs w:val="15"/>
              </w:rPr>
              <w:t>）持有建设工程规划许可证和施工许可证；（</w:t>
            </w:r>
            <w:r>
              <w:rPr>
                <w:color w:val="333333"/>
                <w:sz w:val="15"/>
                <w:szCs w:val="15"/>
              </w:rPr>
              <w:t>4</w:t>
            </w:r>
            <w:r>
              <w:rPr>
                <w:rFonts w:hint="eastAsia"/>
                <w:color w:val="333333"/>
                <w:sz w:val="15"/>
                <w:szCs w:val="15"/>
              </w:rPr>
              <w:t>）已通过竣工验收；（</w:t>
            </w:r>
            <w:r>
              <w:rPr>
                <w:color w:val="333333"/>
                <w:sz w:val="15"/>
                <w:szCs w:val="15"/>
              </w:rPr>
              <w:t>5</w:t>
            </w:r>
            <w:r>
              <w:rPr>
                <w:rFonts w:hint="eastAsia"/>
                <w:color w:val="333333"/>
                <w:sz w:val="15"/>
                <w:szCs w:val="15"/>
              </w:rPr>
              <w:t>）拆迁安置已经落实；（</w:t>
            </w:r>
            <w:r>
              <w:rPr>
                <w:color w:val="333333"/>
                <w:sz w:val="15"/>
                <w:szCs w:val="15"/>
              </w:rPr>
              <w:t>6</w:t>
            </w:r>
            <w:r>
              <w:rPr>
                <w:rFonts w:hint="eastAsia"/>
                <w:color w:val="333333"/>
                <w:sz w:val="15"/>
                <w:szCs w:val="15"/>
              </w:rPr>
              <w:t>）供水、供电、供热、燃气、通讯等配套基础设施具备交付使用条件，其他配套基础设施和公共设施具备交付使用条件或者已确定施工进度和交付日期；（</w:t>
            </w:r>
            <w:r>
              <w:rPr>
                <w:color w:val="333333"/>
                <w:sz w:val="15"/>
                <w:szCs w:val="15"/>
              </w:rPr>
              <w:t>7</w:t>
            </w:r>
            <w:r>
              <w:rPr>
                <w:rFonts w:hint="eastAsia"/>
                <w:color w:val="333333"/>
                <w:sz w:val="15"/>
                <w:szCs w:val="15"/>
              </w:rPr>
              <w:t>）物业管理方案已经落实。第八条</w:t>
            </w:r>
            <w:r>
              <w:rPr>
                <w:color w:val="333333"/>
                <w:sz w:val="15"/>
                <w:szCs w:val="15"/>
              </w:rPr>
              <w:t xml:space="preserve"> </w:t>
            </w:r>
            <w:r>
              <w:rPr>
                <w:rFonts w:hint="eastAsia"/>
                <w:color w:val="333333"/>
                <w:sz w:val="15"/>
                <w:szCs w:val="15"/>
              </w:rPr>
              <w:t>房地产开发企业应当在商品房现售前将房地产开发项目手册及符合商品房现售条件的有关证明文件报送房地产开发主管部门备案。</w:t>
            </w:r>
          </w:p>
          <w:p w14:paraId="193C3A12" w14:textId="77777777" w:rsidR="007C77A5" w:rsidRDefault="007C77A5">
            <w:pPr>
              <w:widowControl/>
              <w:spacing w:line="280" w:lineRule="exact"/>
              <w:jc w:val="left"/>
              <w:textAlignment w:val="center"/>
              <w:rPr>
                <w:rFonts w:ascii="宋体" w:cs="宋体"/>
                <w:color w:val="000000"/>
                <w:sz w:val="22"/>
                <w:szCs w:val="22"/>
              </w:rPr>
            </w:pPr>
          </w:p>
        </w:tc>
        <w:tc>
          <w:tcPr>
            <w:tcW w:w="480"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68C77DE" w14:textId="77777777" w:rsidR="007C77A5" w:rsidRDefault="00000000">
            <w:pPr>
              <w:widowControl/>
              <w:spacing w:line="280" w:lineRule="exact"/>
              <w:jc w:val="center"/>
              <w:textAlignment w:val="center"/>
              <w:rPr>
                <w:rFonts w:ascii="宋体" w:cs="宋体"/>
                <w:color w:val="000000"/>
                <w:sz w:val="22"/>
                <w:szCs w:val="22"/>
              </w:rPr>
            </w:pPr>
            <w:r>
              <w:rPr>
                <w:rFonts w:ascii="宋体" w:cs="宋体" w:hint="eastAsia"/>
                <w:color w:val="000000"/>
                <w:sz w:val="22"/>
                <w:szCs w:val="22"/>
              </w:rPr>
              <w:t>开发企业</w:t>
            </w:r>
          </w:p>
        </w:tc>
        <w:tc>
          <w:tcPr>
            <w:tcW w:w="515" w:type="dxa"/>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45DF4362" w14:textId="77777777" w:rsidR="007C77A5" w:rsidRDefault="00000000">
            <w:pPr>
              <w:widowControl/>
              <w:spacing w:line="280" w:lineRule="exact"/>
              <w:jc w:val="center"/>
              <w:textAlignment w:val="center"/>
              <w:rPr>
                <w:rFonts w:ascii="宋体" w:cs="宋体"/>
                <w:color w:val="000000"/>
                <w:sz w:val="22"/>
                <w:szCs w:val="22"/>
              </w:rPr>
            </w:pPr>
            <w:r>
              <w:rPr>
                <w:rFonts w:ascii="宋体" w:hAnsi="宋体" w:cs="宋体" w:hint="eastAsia"/>
                <w:color w:val="000000"/>
                <w:kern w:val="0"/>
                <w:sz w:val="22"/>
                <w:szCs w:val="22"/>
              </w:rPr>
              <w:t>舞钢市房管事务服务中心</w:t>
            </w:r>
          </w:p>
        </w:tc>
        <w:tc>
          <w:tcPr>
            <w:tcW w:w="53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128E83C" w14:textId="77777777" w:rsidR="007C77A5" w:rsidRDefault="00000000">
            <w:pPr>
              <w:widowControl/>
              <w:spacing w:line="280" w:lineRule="exact"/>
              <w:jc w:val="left"/>
              <w:textAlignment w:val="center"/>
              <w:rPr>
                <w:rFonts w:ascii="宋体" w:cs="宋体"/>
                <w:color w:val="000000"/>
                <w:sz w:val="22"/>
                <w:szCs w:val="22"/>
              </w:rPr>
            </w:pPr>
            <w:r>
              <w:rPr>
                <w:rFonts w:ascii="宋体" w:hAnsi="宋体" w:cs="宋体" w:hint="eastAsia"/>
                <w:color w:val="000000"/>
                <w:sz w:val="22"/>
                <w:szCs w:val="22"/>
              </w:rPr>
              <w:t>受理</w:t>
            </w:r>
          </w:p>
        </w:tc>
        <w:tc>
          <w:tcPr>
            <w:tcW w:w="442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9621346" w14:textId="77777777" w:rsidR="007C77A5" w:rsidRDefault="00000000">
            <w:pPr>
              <w:widowControl/>
              <w:spacing w:line="280" w:lineRule="exact"/>
              <w:jc w:val="left"/>
              <w:textAlignment w:val="center"/>
              <w:rPr>
                <w:rFonts w:ascii="宋体" w:cs="宋体"/>
                <w:color w:val="000000"/>
                <w:sz w:val="22"/>
                <w:szCs w:val="22"/>
              </w:rPr>
            </w:pPr>
            <w:r>
              <w:rPr>
                <w:rFonts w:ascii="宋体" w:hAnsi="宋体" w:cs="宋体"/>
                <w:color w:val="000000"/>
                <w:sz w:val="22"/>
                <w:szCs w:val="22"/>
              </w:rPr>
              <w:t>1.</w:t>
            </w:r>
            <w:r>
              <w:rPr>
                <w:rFonts w:ascii="宋体" w:hAnsi="宋体" w:cs="宋体" w:hint="eastAsia"/>
                <w:color w:val="000000"/>
                <w:sz w:val="22"/>
                <w:szCs w:val="22"/>
              </w:rPr>
              <w:t>受理责任：</w:t>
            </w:r>
            <w:r>
              <w:rPr>
                <w:rFonts w:ascii="宋体" w:hAnsi="宋体" w:cs="宋体" w:hint="eastAsia"/>
                <w:color w:val="000000"/>
                <w:kern w:val="0"/>
                <w:sz w:val="22"/>
                <w:szCs w:val="22"/>
              </w:rPr>
              <w:t>公示依法应当提交的材料；一次性告知补正材料；依法受理或不予受理（不予受理的依法告知理由）。</w:t>
            </w:r>
          </w:p>
        </w:tc>
        <w:tc>
          <w:tcPr>
            <w:tcW w:w="12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28A373B" w14:textId="77777777" w:rsidR="007C77A5" w:rsidRDefault="00000000">
            <w:pPr>
              <w:widowControl/>
              <w:spacing w:line="280" w:lineRule="exact"/>
              <w:jc w:val="center"/>
              <w:textAlignment w:val="center"/>
              <w:rPr>
                <w:rFonts w:ascii="宋体" w:cs="宋体"/>
                <w:color w:val="000000"/>
                <w:sz w:val="22"/>
                <w:szCs w:val="22"/>
              </w:rPr>
            </w:pPr>
            <w:r>
              <w:rPr>
                <w:rFonts w:ascii="宋体" w:cs="宋体" w:hint="eastAsia"/>
                <w:color w:val="000000"/>
                <w:sz w:val="22"/>
                <w:szCs w:val="22"/>
              </w:rPr>
              <w:t>交易科</w:t>
            </w:r>
          </w:p>
        </w:tc>
        <w:tc>
          <w:tcPr>
            <w:tcW w:w="52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B757AE6" w14:textId="77777777" w:rsidR="007C77A5" w:rsidRDefault="00000000">
            <w:pPr>
              <w:widowControl/>
              <w:spacing w:line="280" w:lineRule="exact"/>
              <w:jc w:val="center"/>
              <w:textAlignment w:val="center"/>
              <w:rPr>
                <w:rFonts w:ascii="宋体" w:cs="宋体"/>
                <w:color w:val="000000"/>
                <w:sz w:val="22"/>
                <w:szCs w:val="22"/>
              </w:rPr>
            </w:pPr>
            <w:r>
              <w:rPr>
                <w:rFonts w:ascii="宋体" w:cs="宋体"/>
                <w:color w:val="000000"/>
                <w:sz w:val="22"/>
                <w:szCs w:val="22"/>
              </w:rPr>
              <w:t>0.5</w:t>
            </w:r>
            <w:r>
              <w:rPr>
                <w:rFonts w:ascii="宋体" w:cs="宋体" w:hint="eastAsia"/>
                <w:color w:val="000000"/>
                <w:sz w:val="22"/>
                <w:szCs w:val="22"/>
              </w:rPr>
              <w:t>日</w:t>
            </w:r>
          </w:p>
        </w:tc>
        <w:tc>
          <w:tcPr>
            <w:tcW w:w="540" w:type="dxa"/>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34F88055" w14:textId="77777777" w:rsidR="007C77A5" w:rsidRDefault="007C77A5">
            <w:pPr>
              <w:spacing w:line="240" w:lineRule="exact"/>
              <w:rPr>
                <w:rFonts w:ascii="宋体" w:cs="宋体"/>
                <w:color w:val="000000"/>
                <w:sz w:val="22"/>
                <w:szCs w:val="22"/>
              </w:rPr>
            </w:pPr>
          </w:p>
          <w:p w14:paraId="3C5FFEE2" w14:textId="77777777" w:rsidR="007C77A5" w:rsidRDefault="00000000">
            <w:pPr>
              <w:spacing w:line="240" w:lineRule="exact"/>
              <w:jc w:val="center"/>
              <w:rPr>
                <w:rFonts w:ascii="宋体" w:cs="宋体"/>
                <w:color w:val="000000"/>
                <w:sz w:val="22"/>
                <w:szCs w:val="22"/>
              </w:rPr>
            </w:pPr>
            <w:r>
              <w:rPr>
                <w:rFonts w:ascii="宋体" w:cs="宋体"/>
                <w:color w:val="000000"/>
                <w:sz w:val="22"/>
                <w:szCs w:val="22"/>
              </w:rPr>
              <w:t>10</w:t>
            </w:r>
            <w:r>
              <w:rPr>
                <w:rFonts w:ascii="宋体" w:cs="宋体" w:hint="eastAsia"/>
                <w:color w:val="000000"/>
                <w:sz w:val="22"/>
                <w:szCs w:val="22"/>
              </w:rPr>
              <w:t>日</w:t>
            </w:r>
          </w:p>
        </w:tc>
        <w:tc>
          <w:tcPr>
            <w:tcW w:w="705"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9C1EFAB" w14:textId="77777777" w:rsidR="007C77A5" w:rsidRDefault="00000000">
            <w:pPr>
              <w:jc w:val="center"/>
              <w:rPr>
                <w:rFonts w:ascii="宋体" w:cs="宋体"/>
                <w:color w:val="000000"/>
                <w:sz w:val="22"/>
                <w:szCs w:val="22"/>
              </w:rPr>
            </w:pPr>
            <w:r>
              <w:rPr>
                <w:rFonts w:ascii="宋体" w:hAnsi="宋体" w:cs="宋体" w:hint="eastAsia"/>
                <w:color w:val="000000"/>
                <w:sz w:val="22"/>
                <w:szCs w:val="22"/>
              </w:rPr>
              <w:t>不收费</w:t>
            </w:r>
          </w:p>
        </w:tc>
        <w:tc>
          <w:tcPr>
            <w:tcW w:w="708"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01440E6" w14:textId="77777777" w:rsidR="007C77A5" w:rsidRDefault="00000000">
            <w:pPr>
              <w:spacing w:line="3360" w:lineRule="auto"/>
              <w:jc w:val="center"/>
              <w:rPr>
                <w:rFonts w:ascii="宋体" w:hAnsi="宋体" w:cs="宋体"/>
                <w:color w:val="000000"/>
                <w:sz w:val="24"/>
              </w:rPr>
            </w:pPr>
            <w:r>
              <w:rPr>
                <w:rFonts w:ascii="宋体" w:hAnsi="宋体" w:cs="宋体" w:hint="eastAsia"/>
                <w:color w:val="000000"/>
                <w:sz w:val="22"/>
                <w:szCs w:val="22"/>
              </w:rPr>
              <w:t>拟保留</w:t>
            </w:r>
          </w:p>
        </w:tc>
      </w:tr>
      <w:tr w:rsidR="007C77A5" w14:paraId="5254975C" w14:textId="77777777">
        <w:trPr>
          <w:trHeight w:val="1152"/>
        </w:trPr>
        <w:tc>
          <w:tcPr>
            <w:tcW w:w="617" w:type="dxa"/>
            <w:vMerge/>
            <w:tcBorders>
              <w:top w:val="single" w:sz="4" w:space="0" w:color="000000"/>
              <w:left w:val="single" w:sz="4" w:space="0" w:color="000000"/>
              <w:bottom w:val="single" w:sz="4" w:space="0" w:color="000000"/>
              <w:right w:val="single" w:sz="4" w:space="0" w:color="000000"/>
            </w:tcBorders>
            <w:vAlign w:val="center"/>
          </w:tcPr>
          <w:p w14:paraId="71D7FF9F" w14:textId="77777777" w:rsidR="007C77A5" w:rsidRDefault="007C77A5">
            <w:pPr>
              <w:widowControl/>
              <w:spacing w:line="280" w:lineRule="exact"/>
              <w:jc w:val="left"/>
              <w:rPr>
                <w:rFonts w:ascii="宋体" w:hAnsi="宋体" w:cs="宋体"/>
                <w:color w:val="000000"/>
                <w:sz w:val="22"/>
                <w:szCs w:val="22"/>
              </w:rPr>
            </w:pPr>
          </w:p>
        </w:tc>
        <w:tc>
          <w:tcPr>
            <w:tcW w:w="1064" w:type="dxa"/>
            <w:vMerge/>
            <w:tcBorders>
              <w:left w:val="single" w:sz="4" w:space="0" w:color="000000"/>
              <w:right w:val="single" w:sz="4" w:space="0" w:color="000000"/>
            </w:tcBorders>
            <w:vAlign w:val="center"/>
          </w:tcPr>
          <w:p w14:paraId="06767BC3" w14:textId="77777777" w:rsidR="007C77A5" w:rsidRDefault="007C77A5">
            <w:pPr>
              <w:widowControl/>
              <w:spacing w:line="280" w:lineRule="exact"/>
              <w:jc w:val="left"/>
              <w:rPr>
                <w:rFonts w:ascii="宋体" w:hAnsi="宋体" w:cs="宋体"/>
                <w:color w:val="000000"/>
                <w:sz w:val="22"/>
                <w:szCs w:val="22"/>
              </w:rPr>
            </w:pPr>
          </w:p>
        </w:tc>
        <w:tc>
          <w:tcPr>
            <w:tcW w:w="3176" w:type="dxa"/>
            <w:vMerge/>
            <w:tcBorders>
              <w:top w:val="single" w:sz="4" w:space="0" w:color="000000"/>
              <w:left w:val="single" w:sz="4" w:space="0" w:color="000000"/>
              <w:bottom w:val="single" w:sz="4" w:space="0" w:color="000000"/>
              <w:right w:val="single" w:sz="4" w:space="0" w:color="000000"/>
            </w:tcBorders>
            <w:vAlign w:val="center"/>
          </w:tcPr>
          <w:p w14:paraId="0A76AB34" w14:textId="77777777" w:rsidR="007C77A5" w:rsidRDefault="007C77A5">
            <w:pPr>
              <w:widowControl/>
              <w:spacing w:line="280" w:lineRule="exact"/>
              <w:jc w:val="left"/>
              <w:rPr>
                <w:rFonts w:ascii="宋体" w:hAnsi="宋体" w:cs="宋体"/>
                <w:color w:val="000000"/>
                <w:sz w:val="22"/>
                <w:szCs w:val="22"/>
              </w:rPr>
            </w:pPr>
          </w:p>
        </w:tc>
        <w:tc>
          <w:tcPr>
            <w:tcW w:w="480" w:type="dxa"/>
            <w:vMerge/>
            <w:tcBorders>
              <w:top w:val="single" w:sz="4" w:space="0" w:color="000000"/>
              <w:left w:val="single" w:sz="4" w:space="0" w:color="000000"/>
              <w:bottom w:val="single" w:sz="4" w:space="0" w:color="000000"/>
              <w:right w:val="single" w:sz="4" w:space="0" w:color="000000"/>
            </w:tcBorders>
            <w:vAlign w:val="center"/>
          </w:tcPr>
          <w:p w14:paraId="0592A8AF" w14:textId="77777777" w:rsidR="007C77A5" w:rsidRDefault="007C77A5">
            <w:pPr>
              <w:widowControl/>
              <w:spacing w:line="280" w:lineRule="exact"/>
              <w:jc w:val="left"/>
              <w:rPr>
                <w:rFonts w:ascii="宋体" w:hAnsi="宋体" w:cs="宋体"/>
                <w:color w:val="000000"/>
                <w:sz w:val="22"/>
                <w:szCs w:val="22"/>
              </w:rPr>
            </w:pPr>
          </w:p>
        </w:tc>
        <w:tc>
          <w:tcPr>
            <w:tcW w:w="515" w:type="dxa"/>
            <w:vMerge/>
            <w:tcBorders>
              <w:left w:val="single" w:sz="4" w:space="0" w:color="000000"/>
              <w:right w:val="single" w:sz="4" w:space="0" w:color="000000"/>
            </w:tcBorders>
            <w:vAlign w:val="center"/>
          </w:tcPr>
          <w:p w14:paraId="665DFD4A" w14:textId="77777777" w:rsidR="007C77A5" w:rsidRDefault="007C77A5">
            <w:pPr>
              <w:widowControl/>
              <w:spacing w:line="280" w:lineRule="exact"/>
              <w:jc w:val="left"/>
              <w:rPr>
                <w:rFonts w:ascii="宋体" w:hAnsi="宋体" w:cs="宋体"/>
                <w:color w:val="000000"/>
                <w:sz w:val="22"/>
                <w:szCs w:val="22"/>
              </w:rPr>
            </w:pPr>
          </w:p>
        </w:tc>
        <w:tc>
          <w:tcPr>
            <w:tcW w:w="53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ECAF72B"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审查</w:t>
            </w:r>
          </w:p>
        </w:tc>
        <w:tc>
          <w:tcPr>
            <w:tcW w:w="442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B790D0F"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color w:val="000000"/>
                <w:sz w:val="22"/>
                <w:szCs w:val="22"/>
              </w:rPr>
              <w:t>2.</w:t>
            </w:r>
            <w:r>
              <w:rPr>
                <w:rFonts w:ascii="宋体" w:hAnsi="宋体" w:cs="宋体" w:hint="eastAsia"/>
                <w:color w:val="000000"/>
                <w:sz w:val="22"/>
                <w:szCs w:val="22"/>
              </w:rPr>
              <w:t>审查责任：</w:t>
            </w:r>
            <w:r>
              <w:rPr>
                <w:rFonts w:ascii="宋体" w:hAnsi="宋体" w:cs="宋体" w:hint="eastAsia"/>
                <w:color w:val="000000"/>
                <w:kern w:val="0"/>
                <w:sz w:val="22"/>
                <w:szCs w:val="22"/>
              </w:rPr>
              <w:t>材料审查（按照《中华人民共和国城市房地产管理法》（主席令第</w:t>
            </w:r>
            <w:r>
              <w:rPr>
                <w:rFonts w:ascii="宋体" w:hAnsi="宋体" w:cs="宋体"/>
                <w:color w:val="000000"/>
                <w:kern w:val="0"/>
                <w:sz w:val="22"/>
                <w:szCs w:val="22"/>
              </w:rPr>
              <w:t>72</w:t>
            </w:r>
            <w:r>
              <w:rPr>
                <w:rFonts w:ascii="宋体" w:hAnsi="宋体" w:cs="宋体" w:hint="eastAsia"/>
                <w:color w:val="000000"/>
                <w:kern w:val="0"/>
                <w:sz w:val="22"/>
                <w:szCs w:val="22"/>
              </w:rPr>
              <w:t>号）等有关规定进行审查），现场勘查，根据需要征求相关部门意见，提出初审意见。</w:t>
            </w:r>
          </w:p>
        </w:tc>
        <w:tc>
          <w:tcPr>
            <w:tcW w:w="12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DF6A329" w14:textId="77777777" w:rsidR="007C77A5" w:rsidRDefault="00000000">
            <w:pPr>
              <w:widowControl/>
              <w:spacing w:line="240" w:lineRule="exact"/>
              <w:jc w:val="center"/>
              <w:textAlignment w:val="center"/>
              <w:rPr>
                <w:rFonts w:ascii="宋体" w:hAnsi="宋体" w:cs="宋体"/>
                <w:color w:val="000000"/>
                <w:sz w:val="22"/>
                <w:szCs w:val="22"/>
              </w:rPr>
            </w:pPr>
            <w:r>
              <w:rPr>
                <w:rFonts w:ascii="宋体" w:cs="宋体" w:hint="eastAsia"/>
                <w:color w:val="000000"/>
                <w:sz w:val="22"/>
                <w:szCs w:val="22"/>
              </w:rPr>
              <w:t>交易科</w:t>
            </w:r>
          </w:p>
        </w:tc>
        <w:tc>
          <w:tcPr>
            <w:tcW w:w="52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9DE23E7" w14:textId="77777777" w:rsidR="007C77A5" w:rsidRDefault="00000000">
            <w:pPr>
              <w:spacing w:line="280" w:lineRule="exact"/>
              <w:jc w:val="center"/>
              <w:rPr>
                <w:rFonts w:ascii="宋体" w:hAnsi="宋体" w:cs="宋体"/>
                <w:color w:val="000000"/>
                <w:sz w:val="22"/>
                <w:szCs w:val="22"/>
              </w:rPr>
            </w:pPr>
            <w:r>
              <w:rPr>
                <w:rFonts w:ascii="宋体" w:cs="宋体"/>
                <w:color w:val="000000"/>
                <w:sz w:val="22"/>
                <w:szCs w:val="22"/>
              </w:rPr>
              <w:t>1</w:t>
            </w:r>
            <w:r>
              <w:rPr>
                <w:rFonts w:ascii="宋体" w:cs="宋体" w:hint="eastAsia"/>
                <w:color w:val="000000"/>
                <w:sz w:val="22"/>
                <w:szCs w:val="22"/>
              </w:rPr>
              <w:t>日</w:t>
            </w:r>
          </w:p>
        </w:tc>
        <w:tc>
          <w:tcPr>
            <w:tcW w:w="540" w:type="dxa"/>
            <w:vMerge/>
            <w:tcBorders>
              <w:left w:val="single" w:sz="4" w:space="0" w:color="000000"/>
              <w:right w:val="single" w:sz="4" w:space="0" w:color="000000"/>
            </w:tcBorders>
            <w:tcMar>
              <w:top w:w="15" w:type="dxa"/>
              <w:left w:w="15" w:type="dxa"/>
              <w:bottom w:w="15" w:type="dxa"/>
              <w:right w:w="15" w:type="dxa"/>
            </w:tcMar>
            <w:vAlign w:val="center"/>
          </w:tcPr>
          <w:p w14:paraId="1A141DC0" w14:textId="77777777" w:rsidR="007C77A5" w:rsidRDefault="007C77A5">
            <w:pPr>
              <w:spacing w:line="240" w:lineRule="exact"/>
              <w:jc w:val="center"/>
              <w:rPr>
                <w:rFonts w:ascii="宋体" w:hAnsi="宋体" w:cs="宋体"/>
                <w:color w:val="000000"/>
                <w:sz w:val="22"/>
                <w:szCs w:val="22"/>
              </w:rPr>
            </w:pPr>
          </w:p>
        </w:tc>
        <w:tc>
          <w:tcPr>
            <w:tcW w:w="705" w:type="dxa"/>
            <w:vMerge/>
            <w:tcBorders>
              <w:top w:val="single" w:sz="4" w:space="0" w:color="000000"/>
              <w:left w:val="single" w:sz="4" w:space="0" w:color="000000"/>
              <w:bottom w:val="single" w:sz="4" w:space="0" w:color="000000"/>
              <w:right w:val="single" w:sz="4" w:space="0" w:color="000000"/>
            </w:tcBorders>
            <w:vAlign w:val="center"/>
          </w:tcPr>
          <w:p w14:paraId="10C61782" w14:textId="77777777" w:rsidR="007C77A5" w:rsidRDefault="007C77A5">
            <w:pPr>
              <w:widowControl/>
              <w:jc w:val="left"/>
              <w:rPr>
                <w:rFonts w:ascii="宋体" w:hAnsi="宋体" w:cs="宋体"/>
                <w:color w:val="000000"/>
                <w:sz w:val="22"/>
                <w:szCs w:val="22"/>
              </w:rPr>
            </w:pPr>
          </w:p>
        </w:tc>
        <w:tc>
          <w:tcPr>
            <w:tcW w:w="708" w:type="dxa"/>
            <w:vMerge/>
            <w:tcBorders>
              <w:top w:val="single" w:sz="4" w:space="0" w:color="000000"/>
              <w:left w:val="single" w:sz="4" w:space="0" w:color="000000"/>
              <w:bottom w:val="single" w:sz="4" w:space="0" w:color="000000"/>
              <w:right w:val="single" w:sz="4" w:space="0" w:color="000000"/>
            </w:tcBorders>
            <w:vAlign w:val="center"/>
          </w:tcPr>
          <w:p w14:paraId="1A809804" w14:textId="77777777" w:rsidR="007C77A5" w:rsidRDefault="007C77A5">
            <w:pPr>
              <w:widowControl/>
              <w:jc w:val="left"/>
              <w:rPr>
                <w:rFonts w:ascii="宋体" w:hAnsi="宋体" w:cs="宋体"/>
                <w:color w:val="000000"/>
                <w:sz w:val="24"/>
              </w:rPr>
            </w:pPr>
          </w:p>
        </w:tc>
      </w:tr>
      <w:tr w:rsidR="007C77A5" w14:paraId="7D7CDC33" w14:textId="77777777">
        <w:trPr>
          <w:trHeight w:val="954"/>
        </w:trPr>
        <w:tc>
          <w:tcPr>
            <w:tcW w:w="617" w:type="dxa"/>
            <w:vMerge/>
            <w:tcBorders>
              <w:top w:val="single" w:sz="4" w:space="0" w:color="000000"/>
              <w:left w:val="single" w:sz="4" w:space="0" w:color="000000"/>
              <w:bottom w:val="single" w:sz="4" w:space="0" w:color="000000"/>
              <w:right w:val="single" w:sz="4" w:space="0" w:color="000000"/>
            </w:tcBorders>
            <w:vAlign w:val="center"/>
          </w:tcPr>
          <w:p w14:paraId="123F9052" w14:textId="77777777" w:rsidR="007C77A5" w:rsidRDefault="007C77A5">
            <w:pPr>
              <w:widowControl/>
              <w:spacing w:line="280" w:lineRule="exact"/>
              <w:jc w:val="left"/>
              <w:rPr>
                <w:rFonts w:ascii="宋体" w:hAnsi="宋体" w:cs="宋体"/>
                <w:color w:val="000000"/>
                <w:sz w:val="22"/>
                <w:szCs w:val="22"/>
              </w:rPr>
            </w:pPr>
          </w:p>
        </w:tc>
        <w:tc>
          <w:tcPr>
            <w:tcW w:w="1064" w:type="dxa"/>
            <w:vMerge/>
            <w:tcBorders>
              <w:left w:val="single" w:sz="4" w:space="0" w:color="000000"/>
              <w:right w:val="single" w:sz="4" w:space="0" w:color="000000"/>
            </w:tcBorders>
            <w:vAlign w:val="center"/>
          </w:tcPr>
          <w:p w14:paraId="2B9062D9" w14:textId="77777777" w:rsidR="007C77A5" w:rsidRDefault="007C77A5">
            <w:pPr>
              <w:widowControl/>
              <w:spacing w:line="280" w:lineRule="exact"/>
              <w:jc w:val="left"/>
              <w:rPr>
                <w:rFonts w:ascii="宋体" w:hAnsi="宋体" w:cs="宋体"/>
                <w:color w:val="000000"/>
                <w:sz w:val="22"/>
                <w:szCs w:val="22"/>
              </w:rPr>
            </w:pPr>
          </w:p>
        </w:tc>
        <w:tc>
          <w:tcPr>
            <w:tcW w:w="3176" w:type="dxa"/>
            <w:vMerge/>
            <w:tcBorders>
              <w:top w:val="single" w:sz="4" w:space="0" w:color="000000"/>
              <w:left w:val="single" w:sz="4" w:space="0" w:color="000000"/>
              <w:bottom w:val="single" w:sz="4" w:space="0" w:color="000000"/>
              <w:right w:val="single" w:sz="4" w:space="0" w:color="000000"/>
            </w:tcBorders>
            <w:vAlign w:val="center"/>
          </w:tcPr>
          <w:p w14:paraId="5D2CD621" w14:textId="77777777" w:rsidR="007C77A5" w:rsidRDefault="007C77A5">
            <w:pPr>
              <w:widowControl/>
              <w:spacing w:line="280" w:lineRule="exact"/>
              <w:jc w:val="left"/>
              <w:rPr>
                <w:rFonts w:ascii="宋体" w:hAnsi="宋体" w:cs="宋体"/>
                <w:color w:val="000000"/>
                <w:sz w:val="22"/>
                <w:szCs w:val="22"/>
              </w:rPr>
            </w:pPr>
          </w:p>
        </w:tc>
        <w:tc>
          <w:tcPr>
            <w:tcW w:w="480" w:type="dxa"/>
            <w:vMerge/>
            <w:tcBorders>
              <w:top w:val="single" w:sz="4" w:space="0" w:color="000000"/>
              <w:left w:val="single" w:sz="4" w:space="0" w:color="000000"/>
              <w:bottom w:val="single" w:sz="4" w:space="0" w:color="000000"/>
              <w:right w:val="single" w:sz="4" w:space="0" w:color="000000"/>
            </w:tcBorders>
            <w:vAlign w:val="center"/>
          </w:tcPr>
          <w:p w14:paraId="1C1F8BC7" w14:textId="77777777" w:rsidR="007C77A5" w:rsidRDefault="007C77A5">
            <w:pPr>
              <w:widowControl/>
              <w:spacing w:line="280" w:lineRule="exact"/>
              <w:jc w:val="left"/>
              <w:rPr>
                <w:rFonts w:ascii="宋体" w:hAnsi="宋体" w:cs="宋体"/>
                <w:color w:val="000000"/>
                <w:sz w:val="22"/>
                <w:szCs w:val="22"/>
              </w:rPr>
            </w:pPr>
          </w:p>
        </w:tc>
        <w:tc>
          <w:tcPr>
            <w:tcW w:w="515" w:type="dxa"/>
            <w:vMerge/>
            <w:tcBorders>
              <w:left w:val="single" w:sz="4" w:space="0" w:color="000000"/>
              <w:right w:val="single" w:sz="4" w:space="0" w:color="000000"/>
            </w:tcBorders>
            <w:vAlign w:val="center"/>
          </w:tcPr>
          <w:p w14:paraId="01421854" w14:textId="77777777" w:rsidR="007C77A5" w:rsidRDefault="007C77A5">
            <w:pPr>
              <w:widowControl/>
              <w:spacing w:line="280" w:lineRule="exact"/>
              <w:jc w:val="left"/>
              <w:rPr>
                <w:rFonts w:ascii="宋体" w:hAnsi="宋体" w:cs="宋体"/>
                <w:color w:val="000000"/>
                <w:sz w:val="22"/>
                <w:szCs w:val="22"/>
              </w:rPr>
            </w:pPr>
          </w:p>
        </w:tc>
        <w:tc>
          <w:tcPr>
            <w:tcW w:w="53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FAC097C"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决定</w:t>
            </w:r>
          </w:p>
        </w:tc>
        <w:tc>
          <w:tcPr>
            <w:tcW w:w="442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5F4B203"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color w:val="000000"/>
                <w:sz w:val="22"/>
                <w:szCs w:val="22"/>
              </w:rPr>
              <w:t>3.</w:t>
            </w:r>
            <w:r>
              <w:rPr>
                <w:rFonts w:ascii="宋体" w:hAnsi="宋体" w:cs="宋体" w:hint="eastAsia"/>
                <w:color w:val="000000"/>
                <w:sz w:val="22"/>
                <w:szCs w:val="22"/>
              </w:rPr>
              <w:t>决定责任：</w:t>
            </w:r>
            <w:r>
              <w:rPr>
                <w:rFonts w:ascii="宋体" w:hAnsi="宋体" w:cs="宋体" w:hint="eastAsia"/>
                <w:color w:val="000000"/>
                <w:kern w:val="0"/>
                <w:sz w:val="22"/>
                <w:szCs w:val="22"/>
              </w:rPr>
              <w:t>依法作出决定，（对于不予许可的，应当告知申请人，并说明理由）；按时办结；法定告知。</w:t>
            </w:r>
          </w:p>
        </w:tc>
        <w:tc>
          <w:tcPr>
            <w:tcW w:w="12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75E0BD5" w14:textId="77777777" w:rsidR="007C77A5" w:rsidRDefault="00000000">
            <w:pPr>
              <w:widowControl/>
              <w:spacing w:line="240" w:lineRule="exact"/>
              <w:jc w:val="center"/>
              <w:textAlignment w:val="center"/>
              <w:rPr>
                <w:rFonts w:ascii="宋体" w:hAnsi="宋体" w:cs="宋体"/>
                <w:color w:val="000000"/>
                <w:sz w:val="22"/>
                <w:szCs w:val="22"/>
              </w:rPr>
            </w:pPr>
            <w:r>
              <w:rPr>
                <w:rFonts w:ascii="宋体" w:cs="宋体" w:hint="eastAsia"/>
                <w:color w:val="000000"/>
                <w:sz w:val="22"/>
                <w:szCs w:val="22"/>
              </w:rPr>
              <w:t>交易科</w:t>
            </w:r>
          </w:p>
        </w:tc>
        <w:tc>
          <w:tcPr>
            <w:tcW w:w="52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DF8D60C" w14:textId="77777777" w:rsidR="007C77A5" w:rsidRDefault="00000000">
            <w:pPr>
              <w:spacing w:line="280" w:lineRule="exact"/>
              <w:rPr>
                <w:rFonts w:ascii="宋体" w:hAnsi="宋体" w:cs="宋体"/>
                <w:color w:val="000000"/>
                <w:sz w:val="22"/>
                <w:szCs w:val="22"/>
              </w:rPr>
            </w:pPr>
            <w:r>
              <w:rPr>
                <w:rFonts w:ascii="宋体" w:cs="宋体"/>
                <w:color w:val="000000"/>
                <w:sz w:val="22"/>
                <w:szCs w:val="22"/>
              </w:rPr>
              <w:t>1</w:t>
            </w:r>
            <w:r>
              <w:rPr>
                <w:rFonts w:ascii="宋体" w:cs="宋体" w:hint="eastAsia"/>
                <w:color w:val="000000"/>
                <w:sz w:val="22"/>
                <w:szCs w:val="22"/>
              </w:rPr>
              <w:t>日</w:t>
            </w:r>
          </w:p>
        </w:tc>
        <w:tc>
          <w:tcPr>
            <w:tcW w:w="540" w:type="dxa"/>
            <w:vMerge/>
            <w:tcBorders>
              <w:left w:val="single" w:sz="4" w:space="0" w:color="000000"/>
              <w:right w:val="single" w:sz="4" w:space="0" w:color="000000"/>
            </w:tcBorders>
            <w:tcMar>
              <w:top w:w="15" w:type="dxa"/>
              <w:left w:w="15" w:type="dxa"/>
              <w:bottom w:w="15" w:type="dxa"/>
              <w:right w:w="15" w:type="dxa"/>
            </w:tcMar>
            <w:vAlign w:val="center"/>
          </w:tcPr>
          <w:p w14:paraId="7E388B4F" w14:textId="77777777" w:rsidR="007C77A5" w:rsidRDefault="007C77A5">
            <w:pPr>
              <w:spacing w:line="240" w:lineRule="exact"/>
              <w:jc w:val="center"/>
              <w:rPr>
                <w:rFonts w:ascii="宋体" w:hAnsi="宋体" w:cs="宋体"/>
                <w:color w:val="000000"/>
                <w:sz w:val="22"/>
                <w:szCs w:val="22"/>
              </w:rPr>
            </w:pPr>
          </w:p>
        </w:tc>
        <w:tc>
          <w:tcPr>
            <w:tcW w:w="705" w:type="dxa"/>
            <w:vMerge/>
            <w:tcBorders>
              <w:top w:val="single" w:sz="4" w:space="0" w:color="000000"/>
              <w:left w:val="single" w:sz="4" w:space="0" w:color="000000"/>
              <w:bottom w:val="single" w:sz="4" w:space="0" w:color="000000"/>
              <w:right w:val="single" w:sz="4" w:space="0" w:color="000000"/>
            </w:tcBorders>
            <w:vAlign w:val="center"/>
          </w:tcPr>
          <w:p w14:paraId="5A4546C4" w14:textId="77777777" w:rsidR="007C77A5" w:rsidRDefault="007C77A5">
            <w:pPr>
              <w:widowControl/>
              <w:jc w:val="left"/>
              <w:rPr>
                <w:rFonts w:ascii="宋体" w:hAnsi="宋体" w:cs="宋体"/>
                <w:color w:val="000000"/>
                <w:sz w:val="22"/>
                <w:szCs w:val="22"/>
              </w:rPr>
            </w:pPr>
          </w:p>
        </w:tc>
        <w:tc>
          <w:tcPr>
            <w:tcW w:w="708" w:type="dxa"/>
            <w:vMerge/>
            <w:tcBorders>
              <w:top w:val="single" w:sz="4" w:space="0" w:color="000000"/>
              <w:left w:val="single" w:sz="4" w:space="0" w:color="000000"/>
              <w:bottom w:val="single" w:sz="4" w:space="0" w:color="000000"/>
              <w:right w:val="single" w:sz="4" w:space="0" w:color="000000"/>
            </w:tcBorders>
            <w:vAlign w:val="center"/>
          </w:tcPr>
          <w:p w14:paraId="2EB8AACA" w14:textId="77777777" w:rsidR="007C77A5" w:rsidRDefault="007C77A5">
            <w:pPr>
              <w:widowControl/>
              <w:jc w:val="left"/>
              <w:rPr>
                <w:rFonts w:ascii="宋体" w:hAnsi="宋体" w:cs="宋体"/>
                <w:color w:val="000000"/>
                <w:sz w:val="24"/>
              </w:rPr>
            </w:pPr>
          </w:p>
        </w:tc>
      </w:tr>
      <w:tr w:rsidR="007C77A5" w14:paraId="790AAFBC" w14:textId="77777777">
        <w:trPr>
          <w:trHeight w:val="711"/>
        </w:trPr>
        <w:tc>
          <w:tcPr>
            <w:tcW w:w="617" w:type="dxa"/>
            <w:vMerge/>
            <w:tcBorders>
              <w:top w:val="single" w:sz="4" w:space="0" w:color="000000"/>
              <w:left w:val="single" w:sz="4" w:space="0" w:color="000000"/>
              <w:bottom w:val="single" w:sz="4" w:space="0" w:color="000000"/>
              <w:right w:val="single" w:sz="4" w:space="0" w:color="000000"/>
            </w:tcBorders>
            <w:vAlign w:val="center"/>
          </w:tcPr>
          <w:p w14:paraId="3A18820B" w14:textId="77777777" w:rsidR="007C77A5" w:rsidRDefault="007C77A5">
            <w:pPr>
              <w:widowControl/>
              <w:spacing w:line="280" w:lineRule="exact"/>
              <w:jc w:val="left"/>
              <w:rPr>
                <w:rFonts w:ascii="宋体" w:hAnsi="宋体" w:cs="宋体"/>
                <w:color w:val="000000"/>
                <w:sz w:val="22"/>
                <w:szCs w:val="22"/>
              </w:rPr>
            </w:pPr>
          </w:p>
        </w:tc>
        <w:tc>
          <w:tcPr>
            <w:tcW w:w="1064" w:type="dxa"/>
            <w:vMerge/>
            <w:tcBorders>
              <w:left w:val="single" w:sz="4" w:space="0" w:color="000000"/>
              <w:bottom w:val="single" w:sz="4" w:space="0" w:color="000000"/>
              <w:right w:val="single" w:sz="4" w:space="0" w:color="000000"/>
            </w:tcBorders>
            <w:vAlign w:val="center"/>
          </w:tcPr>
          <w:p w14:paraId="5941C107" w14:textId="77777777" w:rsidR="007C77A5" w:rsidRDefault="007C77A5">
            <w:pPr>
              <w:widowControl/>
              <w:spacing w:line="280" w:lineRule="exact"/>
              <w:jc w:val="left"/>
              <w:rPr>
                <w:rFonts w:ascii="宋体" w:hAnsi="宋体" w:cs="宋体"/>
                <w:color w:val="000000"/>
                <w:sz w:val="22"/>
                <w:szCs w:val="22"/>
              </w:rPr>
            </w:pPr>
          </w:p>
        </w:tc>
        <w:tc>
          <w:tcPr>
            <w:tcW w:w="3176" w:type="dxa"/>
            <w:vMerge/>
            <w:tcBorders>
              <w:top w:val="single" w:sz="4" w:space="0" w:color="000000"/>
              <w:left w:val="single" w:sz="4" w:space="0" w:color="000000"/>
              <w:bottom w:val="single" w:sz="4" w:space="0" w:color="000000"/>
              <w:right w:val="single" w:sz="4" w:space="0" w:color="000000"/>
            </w:tcBorders>
            <w:vAlign w:val="center"/>
          </w:tcPr>
          <w:p w14:paraId="4A970C00" w14:textId="77777777" w:rsidR="007C77A5" w:rsidRDefault="007C77A5">
            <w:pPr>
              <w:widowControl/>
              <w:spacing w:line="280" w:lineRule="exact"/>
              <w:jc w:val="left"/>
              <w:rPr>
                <w:rFonts w:ascii="宋体" w:hAnsi="宋体" w:cs="宋体"/>
                <w:color w:val="000000"/>
                <w:sz w:val="22"/>
                <w:szCs w:val="22"/>
              </w:rPr>
            </w:pPr>
          </w:p>
        </w:tc>
        <w:tc>
          <w:tcPr>
            <w:tcW w:w="480" w:type="dxa"/>
            <w:vMerge/>
            <w:tcBorders>
              <w:top w:val="single" w:sz="4" w:space="0" w:color="000000"/>
              <w:left w:val="single" w:sz="4" w:space="0" w:color="000000"/>
              <w:bottom w:val="single" w:sz="4" w:space="0" w:color="000000"/>
              <w:right w:val="single" w:sz="4" w:space="0" w:color="000000"/>
            </w:tcBorders>
            <w:vAlign w:val="center"/>
          </w:tcPr>
          <w:p w14:paraId="1FB42967" w14:textId="77777777" w:rsidR="007C77A5" w:rsidRDefault="007C77A5">
            <w:pPr>
              <w:widowControl/>
              <w:spacing w:line="280" w:lineRule="exact"/>
              <w:jc w:val="left"/>
              <w:rPr>
                <w:rFonts w:ascii="宋体" w:hAnsi="宋体" w:cs="宋体"/>
                <w:color w:val="000000"/>
                <w:sz w:val="22"/>
                <w:szCs w:val="22"/>
              </w:rPr>
            </w:pPr>
          </w:p>
        </w:tc>
        <w:tc>
          <w:tcPr>
            <w:tcW w:w="515" w:type="dxa"/>
            <w:vMerge/>
            <w:tcBorders>
              <w:left w:val="single" w:sz="4" w:space="0" w:color="000000"/>
              <w:bottom w:val="single" w:sz="4" w:space="0" w:color="000000"/>
              <w:right w:val="single" w:sz="4" w:space="0" w:color="000000"/>
            </w:tcBorders>
            <w:vAlign w:val="center"/>
          </w:tcPr>
          <w:p w14:paraId="5DA5203E" w14:textId="77777777" w:rsidR="007C77A5" w:rsidRDefault="007C77A5">
            <w:pPr>
              <w:widowControl/>
              <w:spacing w:line="280" w:lineRule="exact"/>
              <w:jc w:val="left"/>
              <w:rPr>
                <w:rFonts w:ascii="宋体" w:hAnsi="宋体" w:cs="宋体"/>
                <w:color w:val="000000"/>
                <w:sz w:val="22"/>
                <w:szCs w:val="22"/>
              </w:rPr>
            </w:pPr>
          </w:p>
        </w:tc>
        <w:tc>
          <w:tcPr>
            <w:tcW w:w="532"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22D2E3D6"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送达</w:t>
            </w:r>
          </w:p>
        </w:tc>
        <w:tc>
          <w:tcPr>
            <w:tcW w:w="4426"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0F7B3F25"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color w:val="000000"/>
                <w:sz w:val="22"/>
                <w:szCs w:val="22"/>
              </w:rPr>
              <w:t>4.</w:t>
            </w:r>
            <w:r>
              <w:rPr>
                <w:rFonts w:ascii="宋体" w:hAnsi="宋体" w:cs="宋体" w:hint="eastAsia"/>
                <w:color w:val="000000"/>
                <w:sz w:val="22"/>
                <w:szCs w:val="22"/>
              </w:rPr>
              <w:t>送达责任：</w:t>
            </w:r>
            <w:r>
              <w:rPr>
                <w:rFonts w:ascii="宋体" w:hAnsi="宋体" w:cs="宋体" w:hint="eastAsia"/>
                <w:color w:val="000000"/>
                <w:kern w:val="0"/>
                <w:sz w:val="22"/>
                <w:szCs w:val="22"/>
              </w:rPr>
              <w:t>制作送达文书；按规定送达当事人；信息公开。</w:t>
            </w:r>
          </w:p>
        </w:tc>
        <w:tc>
          <w:tcPr>
            <w:tcW w:w="1292"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06321CFA" w14:textId="77777777" w:rsidR="007C77A5" w:rsidRDefault="00000000">
            <w:pPr>
              <w:widowControl/>
              <w:spacing w:line="240" w:lineRule="exact"/>
              <w:jc w:val="center"/>
              <w:textAlignment w:val="center"/>
              <w:rPr>
                <w:sz w:val="22"/>
                <w:szCs w:val="22"/>
              </w:rPr>
            </w:pPr>
            <w:r>
              <w:rPr>
                <w:rFonts w:ascii="宋体" w:cs="宋体" w:hint="eastAsia"/>
                <w:color w:val="000000"/>
                <w:sz w:val="22"/>
                <w:szCs w:val="22"/>
              </w:rPr>
              <w:t>交易科</w:t>
            </w:r>
          </w:p>
        </w:tc>
        <w:tc>
          <w:tcPr>
            <w:tcW w:w="525"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4B8E4E94" w14:textId="77777777" w:rsidR="007C77A5" w:rsidRDefault="00000000">
            <w:pPr>
              <w:spacing w:line="280" w:lineRule="exact"/>
              <w:jc w:val="center"/>
              <w:rPr>
                <w:rFonts w:ascii="宋体" w:hAnsi="宋体" w:cs="宋体"/>
                <w:color w:val="000000"/>
                <w:sz w:val="22"/>
                <w:szCs w:val="22"/>
              </w:rPr>
            </w:pPr>
            <w:r>
              <w:rPr>
                <w:rFonts w:ascii="宋体" w:cs="宋体"/>
                <w:color w:val="000000"/>
                <w:sz w:val="22"/>
                <w:szCs w:val="22"/>
              </w:rPr>
              <w:t>0.5</w:t>
            </w:r>
            <w:r>
              <w:rPr>
                <w:rFonts w:ascii="宋体" w:cs="宋体" w:hint="eastAsia"/>
                <w:color w:val="000000"/>
                <w:sz w:val="22"/>
                <w:szCs w:val="22"/>
              </w:rPr>
              <w:t>日</w:t>
            </w:r>
          </w:p>
        </w:tc>
        <w:tc>
          <w:tcPr>
            <w:tcW w:w="540" w:type="dxa"/>
            <w:vMerge/>
            <w:tcBorders>
              <w:left w:val="single" w:sz="4" w:space="0" w:color="000000"/>
              <w:right w:val="single" w:sz="4" w:space="0" w:color="000000"/>
            </w:tcBorders>
            <w:tcMar>
              <w:top w:w="15" w:type="dxa"/>
              <w:left w:w="15" w:type="dxa"/>
              <w:bottom w:w="15" w:type="dxa"/>
              <w:right w:w="15" w:type="dxa"/>
            </w:tcMar>
            <w:vAlign w:val="center"/>
          </w:tcPr>
          <w:p w14:paraId="2D69609A" w14:textId="77777777" w:rsidR="007C77A5" w:rsidRDefault="007C77A5">
            <w:pPr>
              <w:spacing w:line="240" w:lineRule="exact"/>
              <w:jc w:val="center"/>
              <w:rPr>
                <w:rFonts w:ascii="宋体" w:hAnsi="宋体" w:cs="宋体"/>
                <w:color w:val="000000"/>
                <w:sz w:val="22"/>
                <w:szCs w:val="22"/>
              </w:rPr>
            </w:pPr>
          </w:p>
        </w:tc>
        <w:tc>
          <w:tcPr>
            <w:tcW w:w="705" w:type="dxa"/>
            <w:vMerge/>
            <w:tcBorders>
              <w:top w:val="single" w:sz="4" w:space="0" w:color="000000"/>
              <w:left w:val="single" w:sz="4" w:space="0" w:color="000000"/>
              <w:bottom w:val="single" w:sz="4" w:space="0" w:color="000000"/>
              <w:right w:val="single" w:sz="4" w:space="0" w:color="000000"/>
            </w:tcBorders>
            <w:vAlign w:val="center"/>
          </w:tcPr>
          <w:p w14:paraId="3EABCFCF" w14:textId="77777777" w:rsidR="007C77A5" w:rsidRDefault="007C77A5">
            <w:pPr>
              <w:widowControl/>
              <w:jc w:val="left"/>
              <w:rPr>
                <w:rFonts w:ascii="宋体" w:hAnsi="宋体" w:cs="宋体"/>
                <w:color w:val="000000"/>
                <w:sz w:val="22"/>
                <w:szCs w:val="22"/>
              </w:rPr>
            </w:pPr>
          </w:p>
        </w:tc>
        <w:tc>
          <w:tcPr>
            <w:tcW w:w="708" w:type="dxa"/>
            <w:vMerge/>
            <w:tcBorders>
              <w:top w:val="single" w:sz="4" w:space="0" w:color="000000"/>
              <w:left w:val="single" w:sz="4" w:space="0" w:color="000000"/>
              <w:bottom w:val="single" w:sz="4" w:space="0" w:color="000000"/>
              <w:right w:val="single" w:sz="4" w:space="0" w:color="000000"/>
            </w:tcBorders>
            <w:vAlign w:val="center"/>
          </w:tcPr>
          <w:p w14:paraId="60500633" w14:textId="77777777" w:rsidR="007C77A5" w:rsidRDefault="007C77A5">
            <w:pPr>
              <w:widowControl/>
              <w:jc w:val="left"/>
              <w:rPr>
                <w:rFonts w:ascii="宋体" w:hAnsi="宋体" w:cs="宋体"/>
                <w:color w:val="000000"/>
                <w:sz w:val="24"/>
              </w:rPr>
            </w:pPr>
          </w:p>
        </w:tc>
      </w:tr>
      <w:tr w:rsidR="007C77A5" w14:paraId="7DF31BCE" w14:textId="77777777">
        <w:trPr>
          <w:trHeight w:val="937"/>
        </w:trPr>
        <w:tc>
          <w:tcPr>
            <w:tcW w:w="617" w:type="dxa"/>
            <w:vMerge/>
            <w:tcBorders>
              <w:top w:val="single" w:sz="4" w:space="0" w:color="000000"/>
              <w:left w:val="single" w:sz="4" w:space="0" w:color="000000"/>
              <w:bottom w:val="single" w:sz="4" w:space="0" w:color="000000"/>
              <w:right w:val="single" w:sz="4" w:space="0" w:color="000000"/>
            </w:tcBorders>
            <w:vAlign w:val="center"/>
          </w:tcPr>
          <w:p w14:paraId="2A04BE01" w14:textId="77777777" w:rsidR="007C77A5" w:rsidRDefault="007C77A5">
            <w:pPr>
              <w:widowControl/>
              <w:spacing w:line="280" w:lineRule="exact"/>
              <w:jc w:val="left"/>
              <w:rPr>
                <w:rFonts w:ascii="宋体" w:hAnsi="宋体" w:cs="宋体"/>
                <w:color w:val="000000"/>
                <w:sz w:val="22"/>
                <w:szCs w:val="22"/>
              </w:rPr>
            </w:pPr>
          </w:p>
        </w:tc>
        <w:tc>
          <w:tcPr>
            <w:tcW w:w="1064" w:type="dxa"/>
            <w:vMerge/>
            <w:tcBorders>
              <w:left w:val="single" w:sz="4" w:space="0" w:color="000000"/>
              <w:bottom w:val="single" w:sz="4" w:space="0" w:color="000000"/>
              <w:right w:val="single" w:sz="4" w:space="0" w:color="000000"/>
            </w:tcBorders>
            <w:vAlign w:val="center"/>
          </w:tcPr>
          <w:p w14:paraId="12F9E5D6" w14:textId="77777777" w:rsidR="007C77A5" w:rsidRDefault="007C77A5">
            <w:pPr>
              <w:widowControl/>
              <w:spacing w:line="280" w:lineRule="exact"/>
              <w:jc w:val="left"/>
              <w:rPr>
                <w:rFonts w:ascii="宋体" w:hAnsi="宋体" w:cs="宋体"/>
                <w:color w:val="000000"/>
                <w:sz w:val="22"/>
                <w:szCs w:val="22"/>
              </w:rPr>
            </w:pPr>
          </w:p>
        </w:tc>
        <w:tc>
          <w:tcPr>
            <w:tcW w:w="3176" w:type="dxa"/>
            <w:vMerge/>
            <w:tcBorders>
              <w:top w:val="single" w:sz="4" w:space="0" w:color="000000"/>
              <w:left w:val="single" w:sz="4" w:space="0" w:color="000000"/>
              <w:bottom w:val="single" w:sz="4" w:space="0" w:color="000000"/>
              <w:right w:val="single" w:sz="4" w:space="0" w:color="000000"/>
            </w:tcBorders>
            <w:vAlign w:val="center"/>
          </w:tcPr>
          <w:p w14:paraId="17F3026F" w14:textId="77777777" w:rsidR="007C77A5" w:rsidRDefault="007C77A5">
            <w:pPr>
              <w:widowControl/>
              <w:spacing w:line="280" w:lineRule="exact"/>
              <w:jc w:val="left"/>
              <w:rPr>
                <w:rFonts w:ascii="宋体" w:hAnsi="宋体" w:cs="宋体"/>
                <w:color w:val="000000"/>
                <w:sz w:val="22"/>
                <w:szCs w:val="22"/>
              </w:rPr>
            </w:pPr>
          </w:p>
        </w:tc>
        <w:tc>
          <w:tcPr>
            <w:tcW w:w="480" w:type="dxa"/>
            <w:vMerge/>
            <w:tcBorders>
              <w:top w:val="single" w:sz="4" w:space="0" w:color="000000"/>
              <w:left w:val="single" w:sz="4" w:space="0" w:color="000000"/>
              <w:bottom w:val="single" w:sz="4" w:space="0" w:color="000000"/>
              <w:right w:val="single" w:sz="4" w:space="0" w:color="000000"/>
            </w:tcBorders>
            <w:vAlign w:val="center"/>
          </w:tcPr>
          <w:p w14:paraId="60B11EEF" w14:textId="77777777" w:rsidR="007C77A5" w:rsidRDefault="007C77A5">
            <w:pPr>
              <w:widowControl/>
              <w:spacing w:line="280" w:lineRule="exact"/>
              <w:jc w:val="left"/>
              <w:rPr>
                <w:rFonts w:ascii="宋体" w:hAnsi="宋体" w:cs="宋体"/>
                <w:color w:val="000000"/>
                <w:sz w:val="22"/>
                <w:szCs w:val="22"/>
              </w:rPr>
            </w:pPr>
          </w:p>
        </w:tc>
        <w:tc>
          <w:tcPr>
            <w:tcW w:w="515" w:type="dxa"/>
            <w:vMerge/>
            <w:tcBorders>
              <w:left w:val="single" w:sz="4" w:space="0" w:color="000000"/>
              <w:bottom w:val="single" w:sz="4" w:space="0" w:color="000000"/>
              <w:right w:val="single" w:sz="4" w:space="0" w:color="000000"/>
            </w:tcBorders>
            <w:vAlign w:val="center"/>
          </w:tcPr>
          <w:p w14:paraId="05FCA306" w14:textId="77777777" w:rsidR="007C77A5" w:rsidRDefault="007C77A5">
            <w:pPr>
              <w:widowControl/>
              <w:spacing w:line="280" w:lineRule="exact"/>
              <w:jc w:val="left"/>
              <w:rPr>
                <w:rFonts w:ascii="宋体" w:hAnsi="宋体" w:cs="宋体"/>
                <w:color w:val="000000"/>
                <w:sz w:val="22"/>
                <w:szCs w:val="22"/>
              </w:rPr>
            </w:pPr>
          </w:p>
        </w:tc>
        <w:tc>
          <w:tcPr>
            <w:tcW w:w="532"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4806DBBF"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事后监管</w:t>
            </w:r>
          </w:p>
        </w:tc>
        <w:tc>
          <w:tcPr>
            <w:tcW w:w="4426"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4A28FB90"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color w:val="000000"/>
                <w:sz w:val="22"/>
                <w:szCs w:val="22"/>
              </w:rPr>
              <w:t>5.</w:t>
            </w:r>
            <w:r>
              <w:rPr>
                <w:rFonts w:ascii="宋体" w:hAnsi="宋体" w:cs="宋体" w:hint="eastAsia"/>
                <w:color w:val="000000"/>
                <w:sz w:val="22"/>
                <w:szCs w:val="22"/>
              </w:rPr>
              <w:t>事后监管责任：</w:t>
            </w:r>
            <w:r>
              <w:rPr>
                <w:rFonts w:ascii="宋体" w:hAnsi="宋体" w:cs="宋体" w:hint="eastAsia"/>
                <w:color w:val="000000"/>
                <w:kern w:val="0"/>
                <w:sz w:val="22"/>
                <w:szCs w:val="22"/>
              </w:rPr>
              <w:t>加强项目的监督检查，确保项目销售备案与核准内容一致。</w:t>
            </w:r>
          </w:p>
        </w:tc>
        <w:tc>
          <w:tcPr>
            <w:tcW w:w="1292"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2147A09A" w14:textId="77777777" w:rsidR="007C77A5" w:rsidRDefault="00000000">
            <w:pPr>
              <w:widowControl/>
              <w:spacing w:line="240" w:lineRule="exact"/>
              <w:jc w:val="center"/>
              <w:textAlignment w:val="center"/>
              <w:rPr>
                <w:sz w:val="22"/>
                <w:szCs w:val="22"/>
              </w:rPr>
            </w:pPr>
            <w:r>
              <w:rPr>
                <w:rFonts w:ascii="宋体" w:cs="宋体" w:hint="eastAsia"/>
                <w:color w:val="000000"/>
                <w:sz w:val="22"/>
                <w:szCs w:val="22"/>
              </w:rPr>
              <w:t>交易科</w:t>
            </w:r>
          </w:p>
        </w:tc>
        <w:tc>
          <w:tcPr>
            <w:tcW w:w="525"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53E8ECE4" w14:textId="77777777" w:rsidR="007C77A5" w:rsidRDefault="007C77A5">
            <w:pPr>
              <w:spacing w:line="280" w:lineRule="exact"/>
              <w:jc w:val="center"/>
              <w:rPr>
                <w:rFonts w:ascii="宋体" w:hAnsi="宋体" w:cs="宋体"/>
                <w:color w:val="000000"/>
                <w:sz w:val="22"/>
                <w:szCs w:val="22"/>
              </w:rPr>
            </w:pPr>
          </w:p>
        </w:tc>
        <w:tc>
          <w:tcPr>
            <w:tcW w:w="540" w:type="dxa"/>
            <w:vMerge/>
            <w:tcBorders>
              <w:left w:val="single" w:sz="4" w:space="0" w:color="000000"/>
              <w:bottom w:val="single" w:sz="4" w:space="0" w:color="000000"/>
              <w:right w:val="single" w:sz="4" w:space="0" w:color="000000"/>
            </w:tcBorders>
            <w:tcMar>
              <w:top w:w="15" w:type="dxa"/>
              <w:left w:w="15" w:type="dxa"/>
              <w:bottom w:w="15" w:type="dxa"/>
              <w:right w:w="15" w:type="dxa"/>
            </w:tcMar>
            <w:vAlign w:val="center"/>
          </w:tcPr>
          <w:p w14:paraId="29D4C278" w14:textId="77777777" w:rsidR="007C77A5" w:rsidRDefault="007C77A5">
            <w:pPr>
              <w:spacing w:line="240" w:lineRule="exact"/>
              <w:jc w:val="center"/>
              <w:rPr>
                <w:rFonts w:ascii="宋体" w:hAnsi="宋体" w:cs="宋体"/>
                <w:color w:val="000000"/>
                <w:sz w:val="22"/>
                <w:szCs w:val="22"/>
              </w:rPr>
            </w:pPr>
          </w:p>
        </w:tc>
        <w:tc>
          <w:tcPr>
            <w:tcW w:w="705" w:type="dxa"/>
            <w:vMerge/>
            <w:tcBorders>
              <w:top w:val="single" w:sz="4" w:space="0" w:color="000000"/>
              <w:left w:val="single" w:sz="4" w:space="0" w:color="000000"/>
              <w:bottom w:val="single" w:sz="4" w:space="0" w:color="000000"/>
              <w:right w:val="single" w:sz="4" w:space="0" w:color="000000"/>
            </w:tcBorders>
            <w:vAlign w:val="center"/>
          </w:tcPr>
          <w:p w14:paraId="62352EB0" w14:textId="77777777" w:rsidR="007C77A5" w:rsidRDefault="007C77A5">
            <w:pPr>
              <w:widowControl/>
              <w:jc w:val="left"/>
              <w:rPr>
                <w:rFonts w:ascii="宋体" w:hAnsi="宋体" w:cs="宋体"/>
                <w:color w:val="000000"/>
                <w:sz w:val="22"/>
                <w:szCs w:val="22"/>
              </w:rPr>
            </w:pPr>
          </w:p>
        </w:tc>
        <w:tc>
          <w:tcPr>
            <w:tcW w:w="708" w:type="dxa"/>
            <w:vMerge/>
            <w:tcBorders>
              <w:top w:val="single" w:sz="4" w:space="0" w:color="000000"/>
              <w:left w:val="single" w:sz="4" w:space="0" w:color="000000"/>
              <w:bottom w:val="single" w:sz="4" w:space="0" w:color="000000"/>
              <w:right w:val="single" w:sz="4" w:space="0" w:color="000000"/>
            </w:tcBorders>
            <w:vAlign w:val="center"/>
          </w:tcPr>
          <w:p w14:paraId="2D4CFF83" w14:textId="77777777" w:rsidR="007C77A5" w:rsidRDefault="007C77A5">
            <w:pPr>
              <w:widowControl/>
              <w:jc w:val="left"/>
              <w:rPr>
                <w:rFonts w:ascii="宋体" w:hAnsi="宋体" w:cs="宋体"/>
                <w:color w:val="000000"/>
                <w:sz w:val="24"/>
              </w:rPr>
            </w:pPr>
          </w:p>
        </w:tc>
      </w:tr>
      <w:tr w:rsidR="007C77A5" w14:paraId="201A406D" w14:textId="77777777">
        <w:trPr>
          <w:trHeight w:val="370"/>
        </w:trPr>
        <w:tc>
          <w:tcPr>
            <w:tcW w:w="14580" w:type="dxa"/>
            <w:gridSpan w:val="1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tbl>
            <w:tblPr>
              <w:tblW w:w="14955" w:type="dxa"/>
              <w:tblBorders>
                <w:insideH w:val="none" w:sz="4" w:space="0" w:color="auto"/>
                <w:insideV w:val="none" w:sz="4" w:space="0" w:color="auto"/>
              </w:tblBorders>
              <w:tblLayout w:type="fixed"/>
              <w:tblCellMar>
                <w:left w:w="0" w:type="dxa"/>
                <w:right w:w="0" w:type="dxa"/>
              </w:tblCellMar>
              <w:tblLook w:val="04A0" w:firstRow="1" w:lastRow="0" w:firstColumn="1" w:lastColumn="0" w:noHBand="0" w:noVBand="1"/>
            </w:tblPr>
            <w:tblGrid>
              <w:gridCol w:w="14955"/>
            </w:tblGrid>
            <w:tr w:rsidR="007C77A5" w14:paraId="7DA02D24" w14:textId="77777777">
              <w:trPr>
                <w:trHeight w:val="345"/>
              </w:trPr>
              <w:tc>
                <w:tcPr>
                  <w:tcW w:w="14955" w:type="dxa"/>
                  <w:tcMar>
                    <w:top w:w="15" w:type="dxa"/>
                    <w:left w:w="15" w:type="dxa"/>
                    <w:right w:w="15" w:type="dxa"/>
                  </w:tcMar>
                  <w:vAlign w:val="center"/>
                </w:tcPr>
                <w:p w14:paraId="727E9828" w14:textId="77777777" w:rsidR="007C77A5" w:rsidRDefault="00000000">
                  <w:pPr>
                    <w:widowControl/>
                    <w:jc w:val="left"/>
                    <w:textAlignment w:val="center"/>
                    <w:rPr>
                      <w:rFonts w:ascii="宋体" w:hAnsi="宋体" w:cs="宋体"/>
                      <w:color w:val="000000"/>
                      <w:sz w:val="16"/>
                      <w:szCs w:val="16"/>
                    </w:rPr>
                  </w:pPr>
                  <w:r>
                    <w:rPr>
                      <w:rFonts w:ascii="宋体" w:hAnsi="宋体" w:cs="宋体" w:hint="eastAsia"/>
                      <w:color w:val="000000"/>
                      <w:kern w:val="0"/>
                      <w:sz w:val="22"/>
                      <w:szCs w:val="22"/>
                    </w:rPr>
                    <w:t>服务电话：</w:t>
                  </w:r>
                  <w:r>
                    <w:rPr>
                      <w:rFonts w:ascii="宋体" w:hAnsi="宋体" w:cs="宋体"/>
                      <w:color w:val="000000"/>
                      <w:kern w:val="0"/>
                      <w:sz w:val="22"/>
                      <w:szCs w:val="22"/>
                    </w:rPr>
                    <w:t xml:space="preserve">0375-7282985                        </w:t>
                  </w:r>
                  <w:r>
                    <w:rPr>
                      <w:rFonts w:ascii="宋体" w:hAnsi="宋体" w:cs="宋体" w:hint="eastAsia"/>
                      <w:color w:val="000000"/>
                      <w:kern w:val="0"/>
                      <w:szCs w:val="21"/>
                    </w:rPr>
                    <w:t>投诉机构：</w:t>
                  </w:r>
                  <w:r>
                    <w:rPr>
                      <w:rFonts w:ascii="宋体" w:hAnsi="宋体" w:cs="宋体" w:hint="eastAsia"/>
                      <w:color w:val="000000"/>
                      <w:kern w:val="0"/>
                      <w:sz w:val="22"/>
                      <w:szCs w:val="22"/>
                    </w:rPr>
                    <w:t>舞钢市住房和城乡规划建设局纪检监察室</w:t>
                  </w:r>
                  <w:r>
                    <w:rPr>
                      <w:rFonts w:ascii="宋体" w:hAnsi="宋体" w:cs="宋体"/>
                      <w:color w:val="000000"/>
                      <w:kern w:val="0"/>
                      <w:szCs w:val="21"/>
                    </w:rPr>
                    <w:t xml:space="preserve">                  </w:t>
                  </w:r>
                  <w:r>
                    <w:rPr>
                      <w:rFonts w:ascii="宋体" w:hAnsi="宋体" w:cs="宋体" w:hint="eastAsia"/>
                      <w:color w:val="000000"/>
                      <w:kern w:val="0"/>
                      <w:szCs w:val="21"/>
                    </w:rPr>
                    <w:t>投诉电话：</w:t>
                  </w:r>
                  <w:r>
                    <w:rPr>
                      <w:rFonts w:ascii="宋体" w:hAnsi="宋体" w:cs="宋体"/>
                      <w:color w:val="000000"/>
                      <w:kern w:val="0"/>
                      <w:szCs w:val="21"/>
                    </w:rPr>
                    <w:t>0375-8166899</w:t>
                  </w:r>
                </w:p>
              </w:tc>
            </w:tr>
          </w:tbl>
          <w:p w14:paraId="04F0AC9A" w14:textId="77777777" w:rsidR="007C77A5" w:rsidRDefault="007C77A5">
            <w:pPr>
              <w:widowControl/>
              <w:jc w:val="left"/>
              <w:textAlignment w:val="center"/>
              <w:rPr>
                <w:rFonts w:ascii="宋体" w:hAnsi="宋体" w:cs="宋体"/>
                <w:color w:val="000000"/>
                <w:sz w:val="22"/>
                <w:szCs w:val="22"/>
              </w:rPr>
            </w:pPr>
          </w:p>
        </w:tc>
      </w:tr>
      <w:tr w:rsidR="007C77A5" w14:paraId="1CCDAD0C" w14:textId="77777777">
        <w:trPr>
          <w:trHeight w:val="390"/>
        </w:trPr>
        <w:tc>
          <w:tcPr>
            <w:tcW w:w="14580" w:type="dxa"/>
            <w:gridSpan w:val="1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A265D15" w14:textId="77777777" w:rsidR="007C77A5"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 xml:space="preserve">受理地点：舞钢市行政服务中心房管事务服务中心窗口   </w:t>
            </w:r>
          </w:p>
        </w:tc>
      </w:tr>
      <w:tr w:rsidR="007C77A5" w14:paraId="4E9D3BBB" w14:textId="77777777">
        <w:trPr>
          <w:trHeight w:val="821"/>
        </w:trPr>
        <w:tc>
          <w:tcPr>
            <w:tcW w:w="14580" w:type="dxa"/>
            <w:gridSpan w:val="12"/>
            <w:tcBorders>
              <w:top w:val="nil"/>
              <w:left w:val="nil"/>
              <w:bottom w:val="single" w:sz="4" w:space="0" w:color="000000"/>
              <w:right w:val="nil"/>
            </w:tcBorders>
            <w:tcMar>
              <w:top w:w="15" w:type="dxa"/>
              <w:left w:w="15" w:type="dxa"/>
              <w:bottom w:w="15" w:type="dxa"/>
              <w:right w:w="15" w:type="dxa"/>
            </w:tcMar>
            <w:vAlign w:val="center"/>
          </w:tcPr>
          <w:p w14:paraId="1974649A" w14:textId="77777777" w:rsidR="007C77A5" w:rsidRDefault="00000000">
            <w:pPr>
              <w:widowControl/>
              <w:jc w:val="center"/>
              <w:textAlignment w:val="center"/>
              <w:rPr>
                <w:rFonts w:ascii="宋体" w:eastAsia="方正小标宋简体" w:hAnsi="宋体" w:cs="宋体"/>
                <w:color w:val="000000"/>
                <w:kern w:val="0"/>
                <w:sz w:val="44"/>
                <w:szCs w:val="44"/>
              </w:rPr>
            </w:pPr>
            <w:r>
              <w:rPr>
                <w:rFonts w:ascii="宋体" w:eastAsia="方正小标宋简体" w:hAnsi="宋体" w:cs="宋体" w:hint="eastAsia"/>
                <w:color w:val="000000"/>
                <w:kern w:val="0"/>
                <w:sz w:val="44"/>
                <w:szCs w:val="44"/>
              </w:rPr>
              <w:lastRenderedPageBreak/>
              <w:t>舞钢市住房和城乡建设局权力清单和责任清单统计表</w:t>
            </w:r>
          </w:p>
          <w:p w14:paraId="2144271D" w14:textId="77777777" w:rsidR="007C77A5" w:rsidRDefault="00000000">
            <w:pPr>
              <w:widowControl/>
              <w:jc w:val="left"/>
              <w:textAlignment w:val="center"/>
              <w:rPr>
                <w:rFonts w:ascii="宋体" w:hAnsi="宋体" w:cs="宋体"/>
                <w:color w:val="000000"/>
                <w:sz w:val="24"/>
              </w:rPr>
            </w:pPr>
            <w:r>
              <w:rPr>
                <w:rFonts w:ascii="宋体" w:hAnsi="宋体" w:cs="宋体" w:hint="eastAsia"/>
                <w:color w:val="000000"/>
                <w:kern w:val="0"/>
                <w:sz w:val="24"/>
              </w:rPr>
              <w:t>职权类别：其他权力</w:t>
            </w:r>
          </w:p>
        </w:tc>
      </w:tr>
      <w:tr w:rsidR="007C77A5" w14:paraId="68A06A50" w14:textId="77777777">
        <w:trPr>
          <w:trHeight w:val="818"/>
        </w:trPr>
        <w:tc>
          <w:tcPr>
            <w:tcW w:w="61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109579E"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序号</w:t>
            </w:r>
          </w:p>
        </w:tc>
        <w:tc>
          <w:tcPr>
            <w:tcW w:w="106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E730457"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职权名称</w:t>
            </w:r>
          </w:p>
        </w:tc>
        <w:tc>
          <w:tcPr>
            <w:tcW w:w="317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D7A636E"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实施依据</w:t>
            </w:r>
          </w:p>
        </w:tc>
        <w:tc>
          <w:tcPr>
            <w:tcW w:w="48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B4578DB"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实施对象</w:t>
            </w:r>
          </w:p>
        </w:tc>
        <w:tc>
          <w:tcPr>
            <w:tcW w:w="51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33A5A2E"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实施机构</w:t>
            </w:r>
          </w:p>
        </w:tc>
        <w:tc>
          <w:tcPr>
            <w:tcW w:w="53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0A24A69"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办理环节</w:t>
            </w:r>
          </w:p>
        </w:tc>
        <w:tc>
          <w:tcPr>
            <w:tcW w:w="442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D0D84B9"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责任事项</w:t>
            </w:r>
          </w:p>
        </w:tc>
        <w:tc>
          <w:tcPr>
            <w:tcW w:w="12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AA97A3B"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责任</w:t>
            </w:r>
            <w:r>
              <w:rPr>
                <w:rFonts w:ascii="黑体" w:eastAsia="黑体" w:hAnsi="宋体" w:cs="黑体" w:hint="eastAsia"/>
                <w:color w:val="000000"/>
                <w:kern w:val="0"/>
                <w:sz w:val="22"/>
                <w:szCs w:val="22"/>
              </w:rPr>
              <w:br/>
              <w:t>科室</w:t>
            </w:r>
          </w:p>
        </w:tc>
        <w:tc>
          <w:tcPr>
            <w:tcW w:w="52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2C31F25"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承诺时限</w:t>
            </w:r>
          </w:p>
        </w:tc>
        <w:tc>
          <w:tcPr>
            <w:tcW w:w="54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28EB612"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法定时限</w:t>
            </w:r>
          </w:p>
        </w:tc>
        <w:tc>
          <w:tcPr>
            <w:tcW w:w="70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7EB8C08"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收费情况及依据</w:t>
            </w:r>
          </w:p>
        </w:tc>
        <w:tc>
          <w:tcPr>
            <w:tcW w:w="7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267F14B"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调整意见及理由</w:t>
            </w:r>
          </w:p>
        </w:tc>
      </w:tr>
      <w:tr w:rsidR="007C77A5" w14:paraId="39FEBD8E" w14:textId="77777777">
        <w:trPr>
          <w:trHeight w:val="714"/>
        </w:trPr>
        <w:tc>
          <w:tcPr>
            <w:tcW w:w="617"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D1B7560" w14:textId="77777777" w:rsidR="007C77A5" w:rsidRDefault="00000000">
            <w:pPr>
              <w:widowControl/>
              <w:spacing w:line="280" w:lineRule="exact"/>
              <w:jc w:val="center"/>
              <w:textAlignment w:val="center"/>
              <w:rPr>
                <w:rFonts w:ascii="宋体" w:hAnsi="宋体" w:cs="宋体"/>
                <w:color w:val="000000"/>
                <w:sz w:val="22"/>
                <w:szCs w:val="22"/>
              </w:rPr>
            </w:pPr>
            <w:r>
              <w:rPr>
                <w:rFonts w:ascii="宋体" w:hAnsi="宋体" w:cs="宋体" w:hint="eastAsia"/>
                <w:color w:val="000000"/>
                <w:sz w:val="22"/>
                <w:szCs w:val="22"/>
              </w:rPr>
              <w:t>12</w:t>
            </w:r>
          </w:p>
        </w:tc>
        <w:tc>
          <w:tcPr>
            <w:tcW w:w="1064" w:type="dxa"/>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5172CD73" w14:textId="77777777" w:rsidR="007C77A5" w:rsidRDefault="00000000">
            <w:pPr>
              <w:widowControl/>
              <w:spacing w:line="280" w:lineRule="exact"/>
              <w:jc w:val="left"/>
              <w:textAlignment w:val="center"/>
              <w:rPr>
                <w:rFonts w:ascii="宋体" w:cs="宋体"/>
                <w:color w:val="000000"/>
                <w:sz w:val="22"/>
                <w:szCs w:val="22"/>
              </w:rPr>
            </w:pPr>
            <w:r>
              <w:rPr>
                <w:rFonts w:ascii="宋体" w:hAnsi="宋体" w:cs="宋体" w:hint="eastAsia"/>
                <w:color w:val="000000"/>
                <w:sz w:val="22"/>
                <w:szCs w:val="22"/>
              </w:rPr>
              <w:t>商品房预售变现售备案</w:t>
            </w:r>
          </w:p>
        </w:tc>
        <w:tc>
          <w:tcPr>
            <w:tcW w:w="3176"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C408C12" w14:textId="77777777" w:rsidR="007C77A5" w:rsidRDefault="00000000">
            <w:pPr>
              <w:ind w:firstLineChars="200" w:firstLine="201"/>
              <w:rPr>
                <w:rFonts w:ascii="新宋体" w:eastAsia="新宋体" w:hAnsi="新宋体"/>
                <w:b/>
                <w:color w:val="333333"/>
                <w:sz w:val="10"/>
                <w:szCs w:val="10"/>
              </w:rPr>
            </w:pPr>
            <w:r>
              <w:rPr>
                <w:rFonts w:ascii="新宋体" w:eastAsia="新宋体" w:hAnsi="新宋体" w:hint="eastAsia"/>
                <w:b/>
                <w:color w:val="333333"/>
                <w:sz w:val="10"/>
                <w:szCs w:val="10"/>
              </w:rPr>
              <w:t>依据《商品房销售管理办法》（</w:t>
            </w:r>
            <w:r>
              <w:rPr>
                <w:rFonts w:ascii="新宋体" w:eastAsia="新宋体" w:hAnsi="新宋体"/>
                <w:b/>
                <w:color w:val="333333"/>
                <w:sz w:val="10"/>
                <w:szCs w:val="10"/>
              </w:rPr>
              <w:t>2001</w:t>
            </w:r>
            <w:r>
              <w:rPr>
                <w:rFonts w:ascii="新宋体" w:eastAsia="新宋体" w:hAnsi="新宋体" w:hint="eastAsia"/>
                <w:b/>
                <w:color w:val="333333"/>
                <w:sz w:val="10"/>
                <w:szCs w:val="10"/>
              </w:rPr>
              <w:t>年</w:t>
            </w:r>
            <w:r>
              <w:rPr>
                <w:rFonts w:ascii="新宋体" w:eastAsia="新宋体" w:hAnsi="新宋体"/>
                <w:b/>
                <w:color w:val="333333"/>
                <w:sz w:val="10"/>
                <w:szCs w:val="10"/>
              </w:rPr>
              <w:t>4</w:t>
            </w:r>
            <w:r>
              <w:rPr>
                <w:rFonts w:ascii="新宋体" w:eastAsia="新宋体" w:hAnsi="新宋体" w:hint="eastAsia"/>
                <w:b/>
                <w:color w:val="333333"/>
                <w:sz w:val="10"/>
                <w:szCs w:val="10"/>
              </w:rPr>
              <w:t>月</w:t>
            </w:r>
            <w:r>
              <w:rPr>
                <w:rFonts w:ascii="新宋体" w:eastAsia="新宋体" w:hAnsi="新宋体"/>
                <w:b/>
                <w:color w:val="333333"/>
                <w:sz w:val="10"/>
                <w:szCs w:val="10"/>
              </w:rPr>
              <w:t>4</w:t>
            </w:r>
            <w:r>
              <w:rPr>
                <w:rFonts w:ascii="新宋体" w:eastAsia="新宋体" w:hAnsi="新宋体" w:hint="eastAsia"/>
                <w:b/>
                <w:color w:val="333333"/>
                <w:sz w:val="10"/>
                <w:szCs w:val="10"/>
              </w:rPr>
              <w:t>日建设部令第</w:t>
            </w:r>
            <w:r>
              <w:rPr>
                <w:rFonts w:ascii="新宋体" w:eastAsia="新宋体" w:hAnsi="新宋体"/>
                <w:b/>
                <w:color w:val="333333"/>
                <w:sz w:val="10"/>
                <w:szCs w:val="10"/>
              </w:rPr>
              <w:t xml:space="preserve"> 88 </w:t>
            </w:r>
            <w:r>
              <w:rPr>
                <w:rFonts w:ascii="新宋体" w:eastAsia="新宋体" w:hAnsi="新宋体" w:hint="eastAsia"/>
                <w:b/>
                <w:color w:val="333333"/>
                <w:sz w:val="10"/>
                <w:szCs w:val="10"/>
              </w:rPr>
              <w:t>号公布）第七条</w:t>
            </w:r>
            <w:r>
              <w:rPr>
                <w:rFonts w:ascii="新宋体" w:eastAsia="新宋体" w:hAnsi="新宋体"/>
                <w:b/>
                <w:color w:val="333333"/>
                <w:sz w:val="10"/>
                <w:szCs w:val="10"/>
              </w:rPr>
              <w:t xml:space="preserve"> </w:t>
            </w:r>
            <w:r>
              <w:rPr>
                <w:rFonts w:ascii="新宋体" w:eastAsia="新宋体" w:hAnsi="新宋体" w:hint="eastAsia"/>
                <w:b/>
                <w:color w:val="333333"/>
                <w:sz w:val="10"/>
                <w:szCs w:val="10"/>
              </w:rPr>
              <w:t>商品房现售，应当符合以下条件：（一）现售商品房的房地产开发企业应当具有企业法人营业执照和房地产开发企业资质证书；（二）取得土地使用权证书或者使用土地的批准文件；（三）持有建设工程规划许可证和施工许可证；（四）已通过竣工验收；（五）拆迁安置已经落实；（六）供水、供电、供热、燃气、通讯等配套基础设施具备交付使用条件，其他配套基础设施和公共设施具备交付使用条件或者已确定施工进度和交付日期；（七）物业管理方案已经落实。</w:t>
            </w:r>
            <w:r>
              <w:rPr>
                <w:rFonts w:ascii="新宋体" w:eastAsia="新宋体" w:hAnsi="新宋体"/>
                <w:b/>
                <w:color w:val="333333"/>
                <w:sz w:val="10"/>
                <w:szCs w:val="10"/>
              </w:rPr>
              <w:t xml:space="preserve"> </w:t>
            </w:r>
            <w:r>
              <w:rPr>
                <w:rFonts w:ascii="新宋体" w:eastAsia="新宋体" w:hAnsi="新宋体" w:hint="eastAsia"/>
                <w:b/>
                <w:color w:val="333333"/>
                <w:sz w:val="10"/>
                <w:szCs w:val="10"/>
              </w:rPr>
              <w:t>第八条</w:t>
            </w:r>
            <w:r>
              <w:rPr>
                <w:rFonts w:ascii="新宋体" w:eastAsia="新宋体" w:hAnsi="新宋体"/>
                <w:b/>
                <w:color w:val="333333"/>
                <w:sz w:val="10"/>
                <w:szCs w:val="10"/>
              </w:rPr>
              <w:t xml:space="preserve"> </w:t>
            </w:r>
            <w:r>
              <w:rPr>
                <w:rFonts w:ascii="新宋体" w:eastAsia="新宋体" w:hAnsi="新宋体" w:hint="eastAsia"/>
                <w:b/>
                <w:color w:val="333333"/>
                <w:sz w:val="10"/>
                <w:szCs w:val="10"/>
              </w:rPr>
              <w:t>房地产开发企业应当在商品房现售前将房地产开发项目手册及符合商品房现售条件的有关证明文件报送房地产开发主管部门备案。《河南省物业管理条例》（</w:t>
            </w:r>
            <w:r>
              <w:rPr>
                <w:rFonts w:ascii="新宋体" w:eastAsia="新宋体" w:hAnsi="新宋体"/>
                <w:b/>
                <w:color w:val="333333"/>
                <w:sz w:val="10"/>
                <w:szCs w:val="10"/>
              </w:rPr>
              <w:t>2017</w:t>
            </w:r>
            <w:r>
              <w:rPr>
                <w:rFonts w:ascii="新宋体" w:eastAsia="新宋体" w:hAnsi="新宋体" w:hint="eastAsia"/>
                <w:b/>
                <w:color w:val="333333"/>
                <w:sz w:val="10"/>
                <w:szCs w:val="10"/>
              </w:rPr>
              <w:t>年</w:t>
            </w:r>
            <w:r>
              <w:rPr>
                <w:rFonts w:ascii="新宋体" w:eastAsia="新宋体" w:hAnsi="新宋体"/>
                <w:b/>
                <w:color w:val="333333"/>
                <w:sz w:val="10"/>
                <w:szCs w:val="10"/>
              </w:rPr>
              <w:t>9</w:t>
            </w:r>
            <w:r>
              <w:rPr>
                <w:rFonts w:ascii="新宋体" w:eastAsia="新宋体" w:hAnsi="新宋体" w:hint="eastAsia"/>
                <w:b/>
                <w:color w:val="333333"/>
                <w:sz w:val="10"/>
                <w:szCs w:val="10"/>
              </w:rPr>
              <w:t>月</w:t>
            </w:r>
            <w:r>
              <w:rPr>
                <w:rFonts w:ascii="新宋体" w:eastAsia="新宋体" w:hAnsi="新宋体"/>
                <w:b/>
                <w:color w:val="333333"/>
                <w:sz w:val="10"/>
                <w:szCs w:val="10"/>
              </w:rPr>
              <w:t>29</w:t>
            </w:r>
            <w:r>
              <w:rPr>
                <w:rFonts w:ascii="新宋体" w:eastAsia="新宋体" w:hAnsi="新宋体" w:hint="eastAsia"/>
                <w:b/>
                <w:color w:val="333333"/>
                <w:sz w:val="10"/>
                <w:szCs w:val="10"/>
              </w:rPr>
              <w:t>日河南省第十二届人大常委会第三十一次会议审议通过，</w:t>
            </w:r>
            <w:r>
              <w:rPr>
                <w:rFonts w:ascii="新宋体" w:eastAsia="新宋体" w:hAnsi="新宋体"/>
                <w:b/>
                <w:color w:val="333333"/>
                <w:sz w:val="10"/>
                <w:szCs w:val="10"/>
              </w:rPr>
              <w:t>2018</w:t>
            </w:r>
            <w:r>
              <w:rPr>
                <w:rFonts w:ascii="新宋体" w:eastAsia="新宋体" w:hAnsi="新宋体" w:hint="eastAsia"/>
                <w:b/>
                <w:color w:val="333333"/>
                <w:sz w:val="10"/>
                <w:szCs w:val="10"/>
              </w:rPr>
              <w:t>年</w:t>
            </w:r>
            <w:r>
              <w:rPr>
                <w:rFonts w:ascii="新宋体" w:eastAsia="新宋体" w:hAnsi="新宋体"/>
                <w:b/>
                <w:color w:val="333333"/>
                <w:sz w:val="10"/>
                <w:szCs w:val="10"/>
              </w:rPr>
              <w:t>1</w:t>
            </w:r>
            <w:r>
              <w:rPr>
                <w:rFonts w:ascii="新宋体" w:eastAsia="新宋体" w:hAnsi="新宋体" w:hint="eastAsia"/>
                <w:b/>
                <w:color w:val="333333"/>
                <w:sz w:val="10"/>
                <w:szCs w:val="10"/>
              </w:rPr>
              <w:t>月</w:t>
            </w:r>
            <w:r>
              <w:rPr>
                <w:rFonts w:ascii="新宋体" w:eastAsia="新宋体" w:hAnsi="新宋体"/>
                <w:b/>
                <w:color w:val="333333"/>
                <w:sz w:val="10"/>
                <w:szCs w:val="10"/>
              </w:rPr>
              <w:t>1</w:t>
            </w:r>
            <w:r>
              <w:rPr>
                <w:rFonts w:ascii="新宋体" w:eastAsia="新宋体" w:hAnsi="新宋体" w:hint="eastAsia"/>
                <w:b/>
                <w:color w:val="333333"/>
                <w:sz w:val="10"/>
                <w:szCs w:val="10"/>
              </w:rPr>
              <w:t>日期施行）第四十二条：建设单位在办理商品房预售许或者现房销售备案前，应当按照划定的物业管理区域，通过招投标方式选聘物业服务企业，签订前期物业服务合同，提供前期物业服务。</w:t>
            </w:r>
          </w:p>
          <w:p w14:paraId="134A5978" w14:textId="77777777" w:rsidR="007C77A5" w:rsidRDefault="007C77A5">
            <w:pPr>
              <w:widowControl/>
              <w:spacing w:line="280" w:lineRule="exact"/>
              <w:jc w:val="left"/>
              <w:textAlignment w:val="center"/>
              <w:rPr>
                <w:rFonts w:ascii="宋体" w:cs="宋体"/>
                <w:color w:val="000000"/>
                <w:sz w:val="22"/>
                <w:szCs w:val="22"/>
              </w:rPr>
            </w:pPr>
          </w:p>
        </w:tc>
        <w:tc>
          <w:tcPr>
            <w:tcW w:w="480"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6571CA6" w14:textId="77777777" w:rsidR="007C77A5" w:rsidRDefault="00000000">
            <w:pPr>
              <w:widowControl/>
              <w:spacing w:line="280" w:lineRule="exact"/>
              <w:jc w:val="center"/>
              <w:textAlignment w:val="center"/>
              <w:rPr>
                <w:rFonts w:ascii="宋体" w:cs="宋体"/>
                <w:color w:val="000000"/>
                <w:sz w:val="22"/>
                <w:szCs w:val="22"/>
              </w:rPr>
            </w:pPr>
            <w:r>
              <w:rPr>
                <w:rFonts w:ascii="宋体" w:cs="宋体" w:hint="eastAsia"/>
                <w:color w:val="000000"/>
                <w:sz w:val="22"/>
                <w:szCs w:val="22"/>
              </w:rPr>
              <w:t>开发企业</w:t>
            </w:r>
          </w:p>
        </w:tc>
        <w:tc>
          <w:tcPr>
            <w:tcW w:w="515" w:type="dxa"/>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76F2CDCA" w14:textId="77777777" w:rsidR="007C77A5" w:rsidRDefault="00000000">
            <w:pPr>
              <w:widowControl/>
              <w:spacing w:line="280" w:lineRule="exact"/>
              <w:jc w:val="center"/>
              <w:textAlignment w:val="center"/>
              <w:rPr>
                <w:rFonts w:ascii="宋体" w:cs="宋体"/>
                <w:color w:val="000000"/>
                <w:sz w:val="22"/>
                <w:szCs w:val="22"/>
              </w:rPr>
            </w:pPr>
            <w:r>
              <w:rPr>
                <w:rFonts w:ascii="宋体" w:hAnsi="宋体" w:cs="宋体" w:hint="eastAsia"/>
                <w:color w:val="000000"/>
                <w:kern w:val="0"/>
                <w:sz w:val="22"/>
                <w:szCs w:val="22"/>
              </w:rPr>
              <w:t>舞钢市房管事务服务中心</w:t>
            </w:r>
          </w:p>
        </w:tc>
        <w:tc>
          <w:tcPr>
            <w:tcW w:w="53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BCDB525" w14:textId="77777777" w:rsidR="007C77A5" w:rsidRDefault="00000000">
            <w:pPr>
              <w:widowControl/>
              <w:spacing w:line="280" w:lineRule="exact"/>
              <w:jc w:val="left"/>
              <w:textAlignment w:val="center"/>
              <w:rPr>
                <w:rFonts w:ascii="宋体" w:cs="宋体"/>
                <w:color w:val="000000"/>
                <w:sz w:val="22"/>
                <w:szCs w:val="22"/>
              </w:rPr>
            </w:pPr>
            <w:r>
              <w:rPr>
                <w:rFonts w:ascii="宋体" w:hAnsi="宋体" w:cs="宋体" w:hint="eastAsia"/>
                <w:color w:val="000000"/>
                <w:sz w:val="22"/>
                <w:szCs w:val="22"/>
              </w:rPr>
              <w:t>受理</w:t>
            </w:r>
          </w:p>
        </w:tc>
        <w:tc>
          <w:tcPr>
            <w:tcW w:w="442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DAB2288" w14:textId="77777777" w:rsidR="007C77A5" w:rsidRDefault="00000000">
            <w:pPr>
              <w:widowControl/>
              <w:spacing w:line="280" w:lineRule="exact"/>
              <w:jc w:val="left"/>
              <w:textAlignment w:val="center"/>
              <w:rPr>
                <w:rFonts w:ascii="宋体" w:cs="宋体"/>
                <w:color w:val="000000"/>
                <w:sz w:val="18"/>
                <w:szCs w:val="18"/>
              </w:rPr>
            </w:pPr>
            <w:r>
              <w:rPr>
                <w:rFonts w:ascii="宋体" w:hAnsi="宋体" w:cs="宋体"/>
                <w:color w:val="000000"/>
                <w:sz w:val="18"/>
                <w:szCs w:val="18"/>
              </w:rPr>
              <w:t>1.</w:t>
            </w:r>
            <w:r>
              <w:rPr>
                <w:rFonts w:ascii="宋体" w:hAnsi="宋体" w:cs="宋体" w:hint="eastAsia"/>
                <w:color w:val="000000"/>
                <w:sz w:val="18"/>
                <w:szCs w:val="18"/>
              </w:rPr>
              <w:t>受理责任：</w:t>
            </w:r>
            <w:r>
              <w:rPr>
                <w:rFonts w:ascii="宋体" w:hAnsi="宋体" w:cs="宋体" w:hint="eastAsia"/>
                <w:color w:val="000000"/>
                <w:kern w:val="0"/>
                <w:sz w:val="18"/>
                <w:szCs w:val="18"/>
              </w:rPr>
              <w:t>公示依法应当提交的材料；一次性告知补正材料；依法受理或不予受理（不予受理的依法告知理由）。</w:t>
            </w:r>
          </w:p>
        </w:tc>
        <w:tc>
          <w:tcPr>
            <w:tcW w:w="12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958B04C" w14:textId="77777777" w:rsidR="007C77A5" w:rsidRDefault="00000000">
            <w:pPr>
              <w:widowControl/>
              <w:spacing w:line="280" w:lineRule="exact"/>
              <w:jc w:val="center"/>
              <w:textAlignment w:val="center"/>
              <w:rPr>
                <w:rFonts w:ascii="宋体" w:cs="宋体"/>
                <w:color w:val="000000"/>
                <w:sz w:val="22"/>
                <w:szCs w:val="22"/>
              </w:rPr>
            </w:pPr>
            <w:r>
              <w:rPr>
                <w:rFonts w:ascii="宋体" w:cs="宋体" w:hint="eastAsia"/>
                <w:color w:val="000000"/>
                <w:sz w:val="22"/>
                <w:szCs w:val="22"/>
              </w:rPr>
              <w:t>交易科</w:t>
            </w:r>
          </w:p>
        </w:tc>
        <w:tc>
          <w:tcPr>
            <w:tcW w:w="52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A7014DF" w14:textId="77777777" w:rsidR="007C77A5" w:rsidRDefault="00000000">
            <w:pPr>
              <w:widowControl/>
              <w:spacing w:line="280" w:lineRule="exact"/>
              <w:jc w:val="center"/>
              <w:textAlignment w:val="center"/>
              <w:rPr>
                <w:rFonts w:ascii="宋体" w:cs="宋体"/>
                <w:color w:val="000000"/>
                <w:sz w:val="22"/>
                <w:szCs w:val="22"/>
              </w:rPr>
            </w:pPr>
            <w:r>
              <w:rPr>
                <w:rFonts w:ascii="宋体" w:cs="宋体"/>
                <w:color w:val="000000"/>
                <w:sz w:val="22"/>
                <w:szCs w:val="22"/>
              </w:rPr>
              <w:t>0.5</w:t>
            </w:r>
            <w:r>
              <w:rPr>
                <w:rFonts w:ascii="宋体" w:cs="宋体" w:hint="eastAsia"/>
                <w:color w:val="000000"/>
                <w:sz w:val="22"/>
                <w:szCs w:val="22"/>
              </w:rPr>
              <w:t>日</w:t>
            </w:r>
          </w:p>
        </w:tc>
        <w:tc>
          <w:tcPr>
            <w:tcW w:w="540" w:type="dxa"/>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48DD90DE" w14:textId="77777777" w:rsidR="007C77A5" w:rsidRDefault="00000000">
            <w:pPr>
              <w:spacing w:line="240" w:lineRule="exact"/>
              <w:jc w:val="center"/>
              <w:rPr>
                <w:rFonts w:ascii="宋体" w:cs="宋体"/>
                <w:color w:val="000000"/>
                <w:sz w:val="22"/>
                <w:szCs w:val="22"/>
              </w:rPr>
            </w:pPr>
            <w:r>
              <w:rPr>
                <w:rFonts w:ascii="宋体" w:cs="宋体"/>
                <w:color w:val="000000"/>
                <w:sz w:val="22"/>
                <w:szCs w:val="22"/>
              </w:rPr>
              <w:t>5</w:t>
            </w:r>
            <w:r>
              <w:rPr>
                <w:rFonts w:ascii="宋体" w:cs="宋体" w:hint="eastAsia"/>
                <w:color w:val="000000"/>
                <w:sz w:val="22"/>
                <w:szCs w:val="22"/>
              </w:rPr>
              <w:t>日</w:t>
            </w:r>
          </w:p>
        </w:tc>
        <w:tc>
          <w:tcPr>
            <w:tcW w:w="705"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70B7707" w14:textId="77777777" w:rsidR="007C77A5" w:rsidRDefault="00000000">
            <w:pPr>
              <w:jc w:val="center"/>
              <w:rPr>
                <w:rFonts w:ascii="宋体" w:cs="宋体"/>
                <w:color w:val="000000"/>
                <w:sz w:val="22"/>
                <w:szCs w:val="22"/>
              </w:rPr>
            </w:pPr>
            <w:r>
              <w:rPr>
                <w:rFonts w:ascii="宋体" w:hAnsi="宋体" w:cs="宋体" w:hint="eastAsia"/>
                <w:color w:val="000000"/>
                <w:sz w:val="22"/>
                <w:szCs w:val="22"/>
              </w:rPr>
              <w:t>不收费</w:t>
            </w:r>
          </w:p>
        </w:tc>
        <w:tc>
          <w:tcPr>
            <w:tcW w:w="708"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DE23458" w14:textId="77777777" w:rsidR="007C77A5" w:rsidRDefault="00000000">
            <w:pPr>
              <w:spacing w:line="3360" w:lineRule="auto"/>
              <w:jc w:val="center"/>
              <w:rPr>
                <w:rFonts w:ascii="宋体" w:cs="宋体"/>
                <w:color w:val="000000"/>
                <w:sz w:val="24"/>
              </w:rPr>
            </w:pPr>
            <w:r>
              <w:rPr>
                <w:rFonts w:ascii="宋体" w:hAnsi="宋体" w:cs="宋体" w:hint="eastAsia"/>
                <w:color w:val="000000"/>
                <w:sz w:val="22"/>
                <w:szCs w:val="22"/>
              </w:rPr>
              <w:t>拟保留</w:t>
            </w:r>
          </w:p>
        </w:tc>
      </w:tr>
      <w:tr w:rsidR="007C77A5" w14:paraId="6B46533E" w14:textId="77777777">
        <w:trPr>
          <w:trHeight w:val="888"/>
        </w:trPr>
        <w:tc>
          <w:tcPr>
            <w:tcW w:w="617" w:type="dxa"/>
            <w:vMerge/>
            <w:tcBorders>
              <w:top w:val="single" w:sz="4" w:space="0" w:color="000000"/>
              <w:left w:val="single" w:sz="4" w:space="0" w:color="000000"/>
              <w:bottom w:val="single" w:sz="4" w:space="0" w:color="000000"/>
              <w:right w:val="single" w:sz="4" w:space="0" w:color="000000"/>
            </w:tcBorders>
            <w:vAlign w:val="center"/>
          </w:tcPr>
          <w:p w14:paraId="7CBAC327" w14:textId="77777777" w:rsidR="007C77A5" w:rsidRDefault="007C77A5">
            <w:pPr>
              <w:widowControl/>
              <w:spacing w:line="280" w:lineRule="exact"/>
              <w:jc w:val="left"/>
              <w:rPr>
                <w:rFonts w:ascii="宋体" w:hAnsi="宋体" w:cs="宋体"/>
                <w:color w:val="000000"/>
                <w:sz w:val="22"/>
                <w:szCs w:val="22"/>
              </w:rPr>
            </w:pPr>
          </w:p>
        </w:tc>
        <w:tc>
          <w:tcPr>
            <w:tcW w:w="1064" w:type="dxa"/>
            <w:vMerge/>
            <w:tcBorders>
              <w:left w:val="single" w:sz="4" w:space="0" w:color="000000"/>
              <w:right w:val="single" w:sz="4" w:space="0" w:color="000000"/>
            </w:tcBorders>
            <w:vAlign w:val="center"/>
          </w:tcPr>
          <w:p w14:paraId="23DDB5D1" w14:textId="77777777" w:rsidR="007C77A5" w:rsidRDefault="007C77A5">
            <w:pPr>
              <w:widowControl/>
              <w:spacing w:line="280" w:lineRule="exact"/>
              <w:jc w:val="left"/>
              <w:rPr>
                <w:rFonts w:ascii="宋体" w:hAnsi="宋体" w:cs="宋体"/>
                <w:color w:val="000000"/>
                <w:sz w:val="22"/>
                <w:szCs w:val="22"/>
              </w:rPr>
            </w:pPr>
          </w:p>
        </w:tc>
        <w:tc>
          <w:tcPr>
            <w:tcW w:w="3176" w:type="dxa"/>
            <w:vMerge/>
            <w:tcBorders>
              <w:top w:val="single" w:sz="4" w:space="0" w:color="000000"/>
              <w:left w:val="single" w:sz="4" w:space="0" w:color="000000"/>
              <w:bottom w:val="single" w:sz="4" w:space="0" w:color="000000"/>
              <w:right w:val="single" w:sz="4" w:space="0" w:color="000000"/>
            </w:tcBorders>
            <w:vAlign w:val="center"/>
          </w:tcPr>
          <w:p w14:paraId="0B94D624" w14:textId="77777777" w:rsidR="007C77A5" w:rsidRDefault="007C77A5">
            <w:pPr>
              <w:widowControl/>
              <w:spacing w:line="280" w:lineRule="exact"/>
              <w:jc w:val="left"/>
              <w:rPr>
                <w:rFonts w:ascii="宋体" w:hAnsi="宋体" w:cs="宋体"/>
                <w:color w:val="000000"/>
                <w:sz w:val="22"/>
                <w:szCs w:val="22"/>
              </w:rPr>
            </w:pPr>
          </w:p>
        </w:tc>
        <w:tc>
          <w:tcPr>
            <w:tcW w:w="480" w:type="dxa"/>
            <w:vMerge/>
            <w:tcBorders>
              <w:top w:val="single" w:sz="4" w:space="0" w:color="000000"/>
              <w:left w:val="single" w:sz="4" w:space="0" w:color="000000"/>
              <w:bottom w:val="single" w:sz="4" w:space="0" w:color="000000"/>
              <w:right w:val="single" w:sz="4" w:space="0" w:color="000000"/>
            </w:tcBorders>
            <w:vAlign w:val="center"/>
          </w:tcPr>
          <w:p w14:paraId="67E7D3EE" w14:textId="77777777" w:rsidR="007C77A5" w:rsidRDefault="007C77A5">
            <w:pPr>
              <w:widowControl/>
              <w:spacing w:line="280" w:lineRule="exact"/>
              <w:jc w:val="left"/>
              <w:rPr>
                <w:rFonts w:ascii="宋体" w:hAnsi="宋体" w:cs="宋体"/>
                <w:color w:val="000000"/>
                <w:sz w:val="22"/>
                <w:szCs w:val="22"/>
              </w:rPr>
            </w:pPr>
          </w:p>
        </w:tc>
        <w:tc>
          <w:tcPr>
            <w:tcW w:w="515" w:type="dxa"/>
            <w:vMerge/>
            <w:tcBorders>
              <w:left w:val="single" w:sz="4" w:space="0" w:color="000000"/>
              <w:right w:val="single" w:sz="4" w:space="0" w:color="000000"/>
            </w:tcBorders>
            <w:vAlign w:val="center"/>
          </w:tcPr>
          <w:p w14:paraId="43BA3BC9" w14:textId="77777777" w:rsidR="007C77A5" w:rsidRDefault="007C77A5">
            <w:pPr>
              <w:widowControl/>
              <w:spacing w:line="280" w:lineRule="exact"/>
              <w:jc w:val="left"/>
              <w:rPr>
                <w:rFonts w:ascii="宋体" w:hAnsi="宋体" w:cs="宋体"/>
                <w:color w:val="000000"/>
                <w:sz w:val="22"/>
                <w:szCs w:val="22"/>
              </w:rPr>
            </w:pPr>
          </w:p>
        </w:tc>
        <w:tc>
          <w:tcPr>
            <w:tcW w:w="53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A945E31"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审查</w:t>
            </w:r>
          </w:p>
        </w:tc>
        <w:tc>
          <w:tcPr>
            <w:tcW w:w="442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8EE6548" w14:textId="77777777" w:rsidR="007C77A5" w:rsidRDefault="00000000">
            <w:pPr>
              <w:widowControl/>
              <w:spacing w:line="280" w:lineRule="exact"/>
              <w:jc w:val="left"/>
              <w:textAlignment w:val="center"/>
              <w:rPr>
                <w:rFonts w:ascii="宋体" w:hAnsi="宋体" w:cs="宋体"/>
                <w:color w:val="000000"/>
                <w:sz w:val="18"/>
                <w:szCs w:val="18"/>
              </w:rPr>
            </w:pPr>
            <w:r>
              <w:rPr>
                <w:rFonts w:ascii="宋体" w:hAnsi="宋体" w:cs="宋体"/>
                <w:color w:val="000000"/>
                <w:sz w:val="18"/>
                <w:szCs w:val="18"/>
              </w:rPr>
              <w:t>2.</w:t>
            </w:r>
            <w:r>
              <w:rPr>
                <w:rFonts w:ascii="宋体" w:hAnsi="宋体" w:cs="宋体" w:hint="eastAsia"/>
                <w:color w:val="000000"/>
                <w:sz w:val="18"/>
                <w:szCs w:val="18"/>
              </w:rPr>
              <w:t>审查责任：</w:t>
            </w:r>
            <w:r>
              <w:rPr>
                <w:rFonts w:ascii="宋体" w:hAnsi="宋体" w:cs="宋体" w:hint="eastAsia"/>
                <w:color w:val="000000"/>
                <w:kern w:val="0"/>
                <w:sz w:val="18"/>
                <w:szCs w:val="18"/>
              </w:rPr>
              <w:t>材料审查（按照《中华人民共和国城市房地产管理法》（主席令第</w:t>
            </w:r>
            <w:r>
              <w:rPr>
                <w:rFonts w:ascii="宋体" w:hAnsi="宋体" w:cs="宋体"/>
                <w:color w:val="000000"/>
                <w:kern w:val="0"/>
                <w:sz w:val="18"/>
                <w:szCs w:val="18"/>
              </w:rPr>
              <w:t>72</w:t>
            </w:r>
            <w:r>
              <w:rPr>
                <w:rFonts w:ascii="宋体" w:hAnsi="宋体" w:cs="宋体" w:hint="eastAsia"/>
                <w:color w:val="000000"/>
                <w:kern w:val="0"/>
                <w:sz w:val="18"/>
                <w:szCs w:val="18"/>
              </w:rPr>
              <w:t>号）等有关规定进行审查），现场勘查，根据需要征求相关部门意见，提出初审意见。</w:t>
            </w:r>
          </w:p>
        </w:tc>
        <w:tc>
          <w:tcPr>
            <w:tcW w:w="12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CB028B7" w14:textId="77777777" w:rsidR="007C77A5" w:rsidRDefault="00000000">
            <w:pPr>
              <w:widowControl/>
              <w:spacing w:line="240" w:lineRule="exact"/>
              <w:jc w:val="center"/>
              <w:textAlignment w:val="center"/>
              <w:rPr>
                <w:rFonts w:ascii="宋体" w:hAnsi="宋体" w:cs="宋体"/>
                <w:color w:val="000000"/>
                <w:sz w:val="22"/>
                <w:szCs w:val="22"/>
              </w:rPr>
            </w:pPr>
            <w:r>
              <w:rPr>
                <w:rFonts w:ascii="宋体" w:cs="宋体" w:hint="eastAsia"/>
                <w:color w:val="000000"/>
                <w:sz w:val="22"/>
                <w:szCs w:val="22"/>
              </w:rPr>
              <w:t>交易科</w:t>
            </w:r>
          </w:p>
        </w:tc>
        <w:tc>
          <w:tcPr>
            <w:tcW w:w="52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D16B8BD" w14:textId="77777777" w:rsidR="007C77A5" w:rsidRDefault="00000000">
            <w:pPr>
              <w:spacing w:line="280" w:lineRule="exact"/>
              <w:jc w:val="center"/>
              <w:rPr>
                <w:rFonts w:ascii="宋体" w:hAnsi="宋体" w:cs="宋体"/>
                <w:color w:val="000000"/>
                <w:sz w:val="22"/>
                <w:szCs w:val="22"/>
              </w:rPr>
            </w:pPr>
            <w:r>
              <w:rPr>
                <w:rFonts w:ascii="宋体" w:cs="宋体"/>
                <w:color w:val="000000"/>
                <w:sz w:val="22"/>
                <w:szCs w:val="22"/>
              </w:rPr>
              <w:t>0.5</w:t>
            </w:r>
            <w:r>
              <w:rPr>
                <w:rFonts w:ascii="宋体" w:cs="宋体" w:hint="eastAsia"/>
                <w:color w:val="000000"/>
                <w:sz w:val="22"/>
                <w:szCs w:val="22"/>
              </w:rPr>
              <w:t>日</w:t>
            </w:r>
          </w:p>
        </w:tc>
        <w:tc>
          <w:tcPr>
            <w:tcW w:w="540" w:type="dxa"/>
            <w:vMerge/>
            <w:tcBorders>
              <w:left w:val="single" w:sz="4" w:space="0" w:color="000000"/>
              <w:right w:val="single" w:sz="4" w:space="0" w:color="000000"/>
            </w:tcBorders>
            <w:tcMar>
              <w:top w:w="15" w:type="dxa"/>
              <w:left w:w="15" w:type="dxa"/>
              <w:bottom w:w="15" w:type="dxa"/>
              <w:right w:w="15" w:type="dxa"/>
            </w:tcMar>
            <w:vAlign w:val="center"/>
          </w:tcPr>
          <w:p w14:paraId="7BBA16B4" w14:textId="77777777" w:rsidR="007C77A5" w:rsidRDefault="007C77A5">
            <w:pPr>
              <w:spacing w:line="240" w:lineRule="exact"/>
              <w:jc w:val="center"/>
              <w:rPr>
                <w:rFonts w:ascii="宋体" w:hAnsi="宋体" w:cs="宋体"/>
                <w:color w:val="000000"/>
                <w:sz w:val="22"/>
                <w:szCs w:val="22"/>
              </w:rPr>
            </w:pPr>
          </w:p>
        </w:tc>
        <w:tc>
          <w:tcPr>
            <w:tcW w:w="705" w:type="dxa"/>
            <w:vMerge/>
            <w:tcBorders>
              <w:top w:val="single" w:sz="4" w:space="0" w:color="000000"/>
              <w:left w:val="single" w:sz="4" w:space="0" w:color="000000"/>
              <w:bottom w:val="single" w:sz="4" w:space="0" w:color="000000"/>
              <w:right w:val="single" w:sz="4" w:space="0" w:color="000000"/>
            </w:tcBorders>
            <w:vAlign w:val="center"/>
          </w:tcPr>
          <w:p w14:paraId="2D05F4BF" w14:textId="77777777" w:rsidR="007C77A5" w:rsidRDefault="007C77A5">
            <w:pPr>
              <w:widowControl/>
              <w:jc w:val="left"/>
              <w:rPr>
                <w:rFonts w:ascii="宋体" w:hAnsi="宋体" w:cs="宋体"/>
                <w:color w:val="000000"/>
                <w:sz w:val="22"/>
                <w:szCs w:val="22"/>
              </w:rPr>
            </w:pPr>
          </w:p>
        </w:tc>
        <w:tc>
          <w:tcPr>
            <w:tcW w:w="708" w:type="dxa"/>
            <w:vMerge/>
            <w:tcBorders>
              <w:top w:val="single" w:sz="4" w:space="0" w:color="000000"/>
              <w:left w:val="single" w:sz="4" w:space="0" w:color="000000"/>
              <w:bottom w:val="single" w:sz="4" w:space="0" w:color="000000"/>
              <w:right w:val="single" w:sz="4" w:space="0" w:color="000000"/>
            </w:tcBorders>
            <w:vAlign w:val="center"/>
          </w:tcPr>
          <w:p w14:paraId="588B18E1" w14:textId="77777777" w:rsidR="007C77A5" w:rsidRDefault="007C77A5">
            <w:pPr>
              <w:widowControl/>
              <w:jc w:val="left"/>
              <w:rPr>
                <w:rFonts w:ascii="宋体" w:hAnsi="宋体" w:cs="宋体"/>
                <w:color w:val="000000"/>
                <w:sz w:val="24"/>
              </w:rPr>
            </w:pPr>
          </w:p>
        </w:tc>
      </w:tr>
      <w:tr w:rsidR="007C77A5" w14:paraId="5AB79F77" w14:textId="77777777">
        <w:trPr>
          <w:trHeight w:val="575"/>
        </w:trPr>
        <w:tc>
          <w:tcPr>
            <w:tcW w:w="617" w:type="dxa"/>
            <w:vMerge/>
            <w:tcBorders>
              <w:top w:val="single" w:sz="4" w:space="0" w:color="000000"/>
              <w:left w:val="single" w:sz="4" w:space="0" w:color="000000"/>
              <w:bottom w:val="single" w:sz="4" w:space="0" w:color="000000"/>
              <w:right w:val="single" w:sz="4" w:space="0" w:color="000000"/>
            </w:tcBorders>
            <w:vAlign w:val="center"/>
          </w:tcPr>
          <w:p w14:paraId="03F453C2" w14:textId="77777777" w:rsidR="007C77A5" w:rsidRDefault="007C77A5">
            <w:pPr>
              <w:widowControl/>
              <w:spacing w:line="280" w:lineRule="exact"/>
              <w:jc w:val="left"/>
              <w:rPr>
                <w:rFonts w:ascii="宋体" w:hAnsi="宋体" w:cs="宋体"/>
                <w:color w:val="000000"/>
                <w:sz w:val="22"/>
                <w:szCs w:val="22"/>
              </w:rPr>
            </w:pPr>
          </w:p>
        </w:tc>
        <w:tc>
          <w:tcPr>
            <w:tcW w:w="1064" w:type="dxa"/>
            <w:vMerge/>
            <w:tcBorders>
              <w:left w:val="single" w:sz="4" w:space="0" w:color="000000"/>
              <w:right w:val="single" w:sz="4" w:space="0" w:color="000000"/>
            </w:tcBorders>
            <w:vAlign w:val="center"/>
          </w:tcPr>
          <w:p w14:paraId="4F3DF20C" w14:textId="77777777" w:rsidR="007C77A5" w:rsidRDefault="007C77A5">
            <w:pPr>
              <w:widowControl/>
              <w:spacing w:line="280" w:lineRule="exact"/>
              <w:jc w:val="left"/>
              <w:rPr>
                <w:rFonts w:ascii="宋体" w:hAnsi="宋体" w:cs="宋体"/>
                <w:color w:val="000000"/>
                <w:sz w:val="22"/>
                <w:szCs w:val="22"/>
              </w:rPr>
            </w:pPr>
          </w:p>
        </w:tc>
        <w:tc>
          <w:tcPr>
            <w:tcW w:w="3176" w:type="dxa"/>
            <w:vMerge/>
            <w:tcBorders>
              <w:top w:val="single" w:sz="4" w:space="0" w:color="000000"/>
              <w:left w:val="single" w:sz="4" w:space="0" w:color="000000"/>
              <w:bottom w:val="single" w:sz="4" w:space="0" w:color="000000"/>
              <w:right w:val="single" w:sz="4" w:space="0" w:color="000000"/>
            </w:tcBorders>
            <w:vAlign w:val="center"/>
          </w:tcPr>
          <w:p w14:paraId="167B9585" w14:textId="77777777" w:rsidR="007C77A5" w:rsidRDefault="007C77A5">
            <w:pPr>
              <w:widowControl/>
              <w:spacing w:line="280" w:lineRule="exact"/>
              <w:jc w:val="left"/>
              <w:rPr>
                <w:rFonts w:ascii="宋体" w:hAnsi="宋体" w:cs="宋体"/>
                <w:color w:val="000000"/>
                <w:sz w:val="22"/>
                <w:szCs w:val="22"/>
              </w:rPr>
            </w:pPr>
          </w:p>
        </w:tc>
        <w:tc>
          <w:tcPr>
            <w:tcW w:w="480" w:type="dxa"/>
            <w:vMerge/>
            <w:tcBorders>
              <w:top w:val="single" w:sz="4" w:space="0" w:color="000000"/>
              <w:left w:val="single" w:sz="4" w:space="0" w:color="000000"/>
              <w:bottom w:val="single" w:sz="4" w:space="0" w:color="000000"/>
              <w:right w:val="single" w:sz="4" w:space="0" w:color="000000"/>
            </w:tcBorders>
            <w:vAlign w:val="center"/>
          </w:tcPr>
          <w:p w14:paraId="1E23DD05" w14:textId="77777777" w:rsidR="007C77A5" w:rsidRDefault="007C77A5">
            <w:pPr>
              <w:widowControl/>
              <w:spacing w:line="280" w:lineRule="exact"/>
              <w:jc w:val="left"/>
              <w:rPr>
                <w:rFonts w:ascii="宋体" w:hAnsi="宋体" w:cs="宋体"/>
                <w:color w:val="000000"/>
                <w:sz w:val="22"/>
                <w:szCs w:val="22"/>
              </w:rPr>
            </w:pPr>
          </w:p>
        </w:tc>
        <w:tc>
          <w:tcPr>
            <w:tcW w:w="515" w:type="dxa"/>
            <w:vMerge/>
            <w:tcBorders>
              <w:left w:val="single" w:sz="4" w:space="0" w:color="000000"/>
              <w:right w:val="single" w:sz="4" w:space="0" w:color="000000"/>
            </w:tcBorders>
            <w:vAlign w:val="center"/>
          </w:tcPr>
          <w:p w14:paraId="60E2CA27" w14:textId="77777777" w:rsidR="007C77A5" w:rsidRDefault="007C77A5">
            <w:pPr>
              <w:widowControl/>
              <w:spacing w:line="280" w:lineRule="exact"/>
              <w:jc w:val="left"/>
              <w:rPr>
                <w:rFonts w:ascii="宋体" w:hAnsi="宋体" w:cs="宋体"/>
                <w:color w:val="000000"/>
                <w:sz w:val="22"/>
                <w:szCs w:val="22"/>
              </w:rPr>
            </w:pPr>
          </w:p>
        </w:tc>
        <w:tc>
          <w:tcPr>
            <w:tcW w:w="53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77222FD"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决定</w:t>
            </w:r>
          </w:p>
        </w:tc>
        <w:tc>
          <w:tcPr>
            <w:tcW w:w="442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0B54888" w14:textId="77777777" w:rsidR="007C77A5" w:rsidRDefault="00000000">
            <w:pPr>
              <w:widowControl/>
              <w:spacing w:line="280" w:lineRule="exact"/>
              <w:jc w:val="left"/>
              <w:textAlignment w:val="center"/>
              <w:rPr>
                <w:rFonts w:ascii="宋体" w:hAnsi="宋体" w:cs="宋体"/>
                <w:color w:val="000000"/>
                <w:sz w:val="18"/>
                <w:szCs w:val="18"/>
              </w:rPr>
            </w:pPr>
            <w:r>
              <w:rPr>
                <w:rFonts w:ascii="宋体" w:hAnsi="宋体" w:cs="宋体"/>
                <w:color w:val="000000"/>
                <w:sz w:val="18"/>
                <w:szCs w:val="18"/>
              </w:rPr>
              <w:t>3.</w:t>
            </w:r>
            <w:r>
              <w:rPr>
                <w:rFonts w:ascii="宋体" w:hAnsi="宋体" w:cs="宋体" w:hint="eastAsia"/>
                <w:color w:val="000000"/>
                <w:sz w:val="18"/>
                <w:szCs w:val="18"/>
              </w:rPr>
              <w:t>决定责任：</w:t>
            </w:r>
            <w:r>
              <w:rPr>
                <w:rFonts w:ascii="宋体" w:hAnsi="宋体" w:cs="宋体" w:hint="eastAsia"/>
                <w:color w:val="000000"/>
                <w:kern w:val="0"/>
                <w:sz w:val="18"/>
                <w:szCs w:val="18"/>
              </w:rPr>
              <w:t>依法作出决定，（对于不予许可的，应当告知申请人，并说明理由）；按时办结；法定告知。</w:t>
            </w:r>
          </w:p>
        </w:tc>
        <w:tc>
          <w:tcPr>
            <w:tcW w:w="12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5AC76B9" w14:textId="77777777" w:rsidR="007C77A5" w:rsidRDefault="00000000">
            <w:pPr>
              <w:widowControl/>
              <w:spacing w:line="240" w:lineRule="exact"/>
              <w:jc w:val="center"/>
              <w:textAlignment w:val="center"/>
              <w:rPr>
                <w:rFonts w:ascii="宋体" w:hAnsi="宋体" w:cs="宋体"/>
                <w:color w:val="000000"/>
                <w:sz w:val="22"/>
                <w:szCs w:val="22"/>
              </w:rPr>
            </w:pPr>
            <w:r>
              <w:rPr>
                <w:rFonts w:ascii="宋体" w:cs="宋体" w:hint="eastAsia"/>
                <w:color w:val="000000"/>
                <w:sz w:val="22"/>
                <w:szCs w:val="22"/>
              </w:rPr>
              <w:t>交易科</w:t>
            </w:r>
          </w:p>
        </w:tc>
        <w:tc>
          <w:tcPr>
            <w:tcW w:w="52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4539802" w14:textId="77777777" w:rsidR="007C77A5" w:rsidRDefault="00000000">
            <w:pPr>
              <w:spacing w:line="280" w:lineRule="exact"/>
              <w:rPr>
                <w:rFonts w:ascii="宋体" w:hAnsi="宋体" w:cs="宋体"/>
                <w:color w:val="000000"/>
                <w:sz w:val="22"/>
                <w:szCs w:val="22"/>
              </w:rPr>
            </w:pPr>
            <w:r>
              <w:rPr>
                <w:rFonts w:ascii="宋体" w:cs="宋体"/>
                <w:color w:val="000000"/>
                <w:sz w:val="22"/>
                <w:szCs w:val="22"/>
              </w:rPr>
              <w:t>0.5</w:t>
            </w:r>
            <w:r>
              <w:rPr>
                <w:rFonts w:ascii="宋体" w:cs="宋体" w:hint="eastAsia"/>
                <w:color w:val="000000"/>
                <w:sz w:val="22"/>
                <w:szCs w:val="22"/>
              </w:rPr>
              <w:t>日</w:t>
            </w:r>
          </w:p>
        </w:tc>
        <w:tc>
          <w:tcPr>
            <w:tcW w:w="540" w:type="dxa"/>
            <w:vMerge/>
            <w:tcBorders>
              <w:left w:val="single" w:sz="4" w:space="0" w:color="000000"/>
              <w:right w:val="single" w:sz="4" w:space="0" w:color="000000"/>
            </w:tcBorders>
            <w:tcMar>
              <w:top w:w="15" w:type="dxa"/>
              <w:left w:w="15" w:type="dxa"/>
              <w:bottom w:w="15" w:type="dxa"/>
              <w:right w:w="15" w:type="dxa"/>
            </w:tcMar>
            <w:vAlign w:val="center"/>
          </w:tcPr>
          <w:p w14:paraId="45FB67DB" w14:textId="77777777" w:rsidR="007C77A5" w:rsidRDefault="007C77A5">
            <w:pPr>
              <w:spacing w:line="240" w:lineRule="exact"/>
              <w:jc w:val="center"/>
              <w:rPr>
                <w:rFonts w:ascii="宋体" w:hAnsi="宋体" w:cs="宋体"/>
                <w:color w:val="000000"/>
                <w:sz w:val="22"/>
                <w:szCs w:val="22"/>
              </w:rPr>
            </w:pPr>
          </w:p>
        </w:tc>
        <w:tc>
          <w:tcPr>
            <w:tcW w:w="705" w:type="dxa"/>
            <w:vMerge/>
            <w:tcBorders>
              <w:top w:val="single" w:sz="4" w:space="0" w:color="000000"/>
              <w:left w:val="single" w:sz="4" w:space="0" w:color="000000"/>
              <w:bottom w:val="single" w:sz="4" w:space="0" w:color="000000"/>
              <w:right w:val="single" w:sz="4" w:space="0" w:color="000000"/>
            </w:tcBorders>
            <w:vAlign w:val="center"/>
          </w:tcPr>
          <w:p w14:paraId="58CC2263" w14:textId="77777777" w:rsidR="007C77A5" w:rsidRDefault="007C77A5">
            <w:pPr>
              <w:widowControl/>
              <w:jc w:val="left"/>
              <w:rPr>
                <w:rFonts w:ascii="宋体" w:hAnsi="宋体" w:cs="宋体"/>
                <w:color w:val="000000"/>
                <w:sz w:val="22"/>
                <w:szCs w:val="22"/>
              </w:rPr>
            </w:pPr>
          </w:p>
        </w:tc>
        <w:tc>
          <w:tcPr>
            <w:tcW w:w="708" w:type="dxa"/>
            <w:vMerge/>
            <w:tcBorders>
              <w:top w:val="single" w:sz="4" w:space="0" w:color="000000"/>
              <w:left w:val="single" w:sz="4" w:space="0" w:color="000000"/>
              <w:bottom w:val="single" w:sz="4" w:space="0" w:color="000000"/>
              <w:right w:val="single" w:sz="4" w:space="0" w:color="000000"/>
            </w:tcBorders>
            <w:vAlign w:val="center"/>
          </w:tcPr>
          <w:p w14:paraId="2A500409" w14:textId="77777777" w:rsidR="007C77A5" w:rsidRDefault="007C77A5">
            <w:pPr>
              <w:widowControl/>
              <w:jc w:val="left"/>
              <w:rPr>
                <w:rFonts w:ascii="宋体" w:hAnsi="宋体" w:cs="宋体"/>
                <w:color w:val="000000"/>
                <w:sz w:val="24"/>
              </w:rPr>
            </w:pPr>
          </w:p>
        </w:tc>
      </w:tr>
      <w:tr w:rsidR="007C77A5" w14:paraId="2FC649C1" w14:textId="77777777">
        <w:trPr>
          <w:trHeight w:val="556"/>
        </w:trPr>
        <w:tc>
          <w:tcPr>
            <w:tcW w:w="617" w:type="dxa"/>
            <w:vMerge/>
            <w:tcBorders>
              <w:top w:val="single" w:sz="4" w:space="0" w:color="000000"/>
              <w:left w:val="single" w:sz="4" w:space="0" w:color="000000"/>
              <w:bottom w:val="single" w:sz="4" w:space="0" w:color="000000"/>
              <w:right w:val="single" w:sz="4" w:space="0" w:color="000000"/>
            </w:tcBorders>
            <w:vAlign w:val="center"/>
          </w:tcPr>
          <w:p w14:paraId="516D7C09" w14:textId="77777777" w:rsidR="007C77A5" w:rsidRDefault="007C77A5">
            <w:pPr>
              <w:widowControl/>
              <w:spacing w:line="280" w:lineRule="exact"/>
              <w:jc w:val="left"/>
              <w:rPr>
                <w:rFonts w:ascii="宋体" w:hAnsi="宋体" w:cs="宋体"/>
                <w:color w:val="000000"/>
                <w:sz w:val="22"/>
                <w:szCs w:val="22"/>
              </w:rPr>
            </w:pPr>
          </w:p>
        </w:tc>
        <w:tc>
          <w:tcPr>
            <w:tcW w:w="1064" w:type="dxa"/>
            <w:vMerge/>
            <w:tcBorders>
              <w:left w:val="single" w:sz="4" w:space="0" w:color="000000"/>
              <w:bottom w:val="single" w:sz="4" w:space="0" w:color="000000"/>
              <w:right w:val="single" w:sz="4" w:space="0" w:color="000000"/>
            </w:tcBorders>
            <w:vAlign w:val="center"/>
          </w:tcPr>
          <w:p w14:paraId="703C3D02" w14:textId="77777777" w:rsidR="007C77A5" w:rsidRDefault="007C77A5">
            <w:pPr>
              <w:widowControl/>
              <w:spacing w:line="280" w:lineRule="exact"/>
              <w:jc w:val="left"/>
              <w:rPr>
                <w:rFonts w:ascii="宋体" w:hAnsi="宋体" w:cs="宋体"/>
                <w:color w:val="000000"/>
                <w:sz w:val="22"/>
                <w:szCs w:val="22"/>
              </w:rPr>
            </w:pPr>
          </w:p>
        </w:tc>
        <w:tc>
          <w:tcPr>
            <w:tcW w:w="3176" w:type="dxa"/>
            <w:vMerge/>
            <w:tcBorders>
              <w:top w:val="single" w:sz="4" w:space="0" w:color="000000"/>
              <w:left w:val="single" w:sz="4" w:space="0" w:color="000000"/>
              <w:bottom w:val="single" w:sz="4" w:space="0" w:color="000000"/>
              <w:right w:val="single" w:sz="4" w:space="0" w:color="000000"/>
            </w:tcBorders>
            <w:vAlign w:val="center"/>
          </w:tcPr>
          <w:p w14:paraId="51FD6A77" w14:textId="77777777" w:rsidR="007C77A5" w:rsidRDefault="007C77A5">
            <w:pPr>
              <w:widowControl/>
              <w:spacing w:line="280" w:lineRule="exact"/>
              <w:jc w:val="left"/>
              <w:rPr>
                <w:rFonts w:ascii="宋体" w:hAnsi="宋体" w:cs="宋体"/>
                <w:color w:val="000000"/>
                <w:sz w:val="22"/>
                <w:szCs w:val="22"/>
              </w:rPr>
            </w:pPr>
          </w:p>
        </w:tc>
        <w:tc>
          <w:tcPr>
            <w:tcW w:w="480" w:type="dxa"/>
            <w:vMerge/>
            <w:tcBorders>
              <w:top w:val="single" w:sz="4" w:space="0" w:color="000000"/>
              <w:left w:val="single" w:sz="4" w:space="0" w:color="000000"/>
              <w:bottom w:val="single" w:sz="4" w:space="0" w:color="000000"/>
              <w:right w:val="single" w:sz="4" w:space="0" w:color="000000"/>
            </w:tcBorders>
            <w:vAlign w:val="center"/>
          </w:tcPr>
          <w:p w14:paraId="01EA3113" w14:textId="77777777" w:rsidR="007C77A5" w:rsidRDefault="007C77A5">
            <w:pPr>
              <w:widowControl/>
              <w:spacing w:line="280" w:lineRule="exact"/>
              <w:jc w:val="left"/>
              <w:rPr>
                <w:rFonts w:ascii="宋体" w:hAnsi="宋体" w:cs="宋体"/>
                <w:color w:val="000000"/>
                <w:sz w:val="22"/>
                <w:szCs w:val="22"/>
              </w:rPr>
            </w:pPr>
          </w:p>
        </w:tc>
        <w:tc>
          <w:tcPr>
            <w:tcW w:w="515" w:type="dxa"/>
            <w:vMerge/>
            <w:tcBorders>
              <w:left w:val="single" w:sz="4" w:space="0" w:color="000000"/>
              <w:bottom w:val="single" w:sz="4" w:space="0" w:color="000000"/>
              <w:right w:val="single" w:sz="4" w:space="0" w:color="000000"/>
            </w:tcBorders>
            <w:vAlign w:val="center"/>
          </w:tcPr>
          <w:p w14:paraId="10695137" w14:textId="77777777" w:rsidR="007C77A5" w:rsidRDefault="007C77A5">
            <w:pPr>
              <w:widowControl/>
              <w:spacing w:line="280" w:lineRule="exact"/>
              <w:jc w:val="left"/>
              <w:rPr>
                <w:rFonts w:ascii="宋体" w:hAnsi="宋体" w:cs="宋体"/>
                <w:color w:val="000000"/>
                <w:sz w:val="22"/>
                <w:szCs w:val="22"/>
              </w:rPr>
            </w:pPr>
          </w:p>
        </w:tc>
        <w:tc>
          <w:tcPr>
            <w:tcW w:w="532"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335D5E03"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送达</w:t>
            </w:r>
          </w:p>
        </w:tc>
        <w:tc>
          <w:tcPr>
            <w:tcW w:w="4426"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1FEC57F5" w14:textId="77777777" w:rsidR="007C77A5" w:rsidRDefault="00000000">
            <w:pPr>
              <w:widowControl/>
              <w:spacing w:line="280" w:lineRule="exact"/>
              <w:jc w:val="left"/>
              <w:textAlignment w:val="center"/>
              <w:rPr>
                <w:rFonts w:ascii="宋体" w:hAnsi="宋体" w:cs="宋体"/>
                <w:color w:val="000000"/>
                <w:sz w:val="18"/>
                <w:szCs w:val="18"/>
              </w:rPr>
            </w:pPr>
            <w:r>
              <w:rPr>
                <w:rFonts w:ascii="宋体" w:hAnsi="宋体" w:cs="宋体"/>
                <w:color w:val="000000"/>
                <w:sz w:val="18"/>
                <w:szCs w:val="18"/>
              </w:rPr>
              <w:t>4.</w:t>
            </w:r>
            <w:r>
              <w:rPr>
                <w:rFonts w:ascii="宋体" w:hAnsi="宋体" w:cs="宋体" w:hint="eastAsia"/>
                <w:color w:val="000000"/>
                <w:sz w:val="18"/>
                <w:szCs w:val="18"/>
              </w:rPr>
              <w:t>送达责任：</w:t>
            </w:r>
            <w:r>
              <w:rPr>
                <w:rFonts w:ascii="宋体" w:hAnsi="宋体" w:cs="宋体" w:hint="eastAsia"/>
                <w:color w:val="000000"/>
                <w:kern w:val="0"/>
                <w:sz w:val="18"/>
                <w:szCs w:val="18"/>
              </w:rPr>
              <w:t>制作送达文书；按规定送达当事人；信息公开。</w:t>
            </w:r>
          </w:p>
        </w:tc>
        <w:tc>
          <w:tcPr>
            <w:tcW w:w="1292"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48F714B1" w14:textId="77777777" w:rsidR="007C77A5" w:rsidRDefault="00000000">
            <w:pPr>
              <w:widowControl/>
              <w:spacing w:line="240" w:lineRule="exact"/>
              <w:jc w:val="center"/>
              <w:textAlignment w:val="center"/>
              <w:rPr>
                <w:sz w:val="22"/>
                <w:szCs w:val="22"/>
              </w:rPr>
            </w:pPr>
            <w:r>
              <w:rPr>
                <w:rFonts w:ascii="宋体" w:cs="宋体" w:hint="eastAsia"/>
                <w:color w:val="000000"/>
                <w:sz w:val="22"/>
                <w:szCs w:val="22"/>
              </w:rPr>
              <w:t>交易科</w:t>
            </w:r>
          </w:p>
        </w:tc>
        <w:tc>
          <w:tcPr>
            <w:tcW w:w="525"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49E1971A" w14:textId="77777777" w:rsidR="007C77A5" w:rsidRDefault="00000000">
            <w:pPr>
              <w:spacing w:line="280" w:lineRule="exact"/>
              <w:jc w:val="center"/>
              <w:rPr>
                <w:rFonts w:ascii="宋体" w:hAnsi="宋体" w:cs="宋体"/>
                <w:color w:val="000000"/>
                <w:sz w:val="22"/>
                <w:szCs w:val="22"/>
              </w:rPr>
            </w:pPr>
            <w:r>
              <w:rPr>
                <w:rFonts w:ascii="宋体" w:cs="宋体"/>
                <w:color w:val="000000"/>
                <w:sz w:val="22"/>
                <w:szCs w:val="22"/>
              </w:rPr>
              <w:t>0.5</w:t>
            </w:r>
            <w:r>
              <w:rPr>
                <w:rFonts w:ascii="宋体" w:cs="宋体" w:hint="eastAsia"/>
                <w:color w:val="000000"/>
                <w:sz w:val="22"/>
                <w:szCs w:val="22"/>
              </w:rPr>
              <w:t>日</w:t>
            </w:r>
          </w:p>
        </w:tc>
        <w:tc>
          <w:tcPr>
            <w:tcW w:w="540" w:type="dxa"/>
            <w:vMerge/>
            <w:tcBorders>
              <w:left w:val="single" w:sz="4" w:space="0" w:color="000000"/>
              <w:right w:val="single" w:sz="4" w:space="0" w:color="000000"/>
            </w:tcBorders>
            <w:tcMar>
              <w:top w:w="15" w:type="dxa"/>
              <w:left w:w="15" w:type="dxa"/>
              <w:bottom w:w="15" w:type="dxa"/>
              <w:right w:w="15" w:type="dxa"/>
            </w:tcMar>
            <w:vAlign w:val="center"/>
          </w:tcPr>
          <w:p w14:paraId="6E6EA140" w14:textId="77777777" w:rsidR="007C77A5" w:rsidRDefault="007C77A5">
            <w:pPr>
              <w:spacing w:line="240" w:lineRule="exact"/>
              <w:jc w:val="center"/>
              <w:rPr>
                <w:rFonts w:ascii="宋体" w:hAnsi="宋体" w:cs="宋体"/>
                <w:color w:val="000000"/>
                <w:sz w:val="22"/>
                <w:szCs w:val="22"/>
              </w:rPr>
            </w:pPr>
          </w:p>
        </w:tc>
        <w:tc>
          <w:tcPr>
            <w:tcW w:w="705" w:type="dxa"/>
            <w:vMerge/>
            <w:tcBorders>
              <w:top w:val="single" w:sz="4" w:space="0" w:color="000000"/>
              <w:left w:val="single" w:sz="4" w:space="0" w:color="000000"/>
              <w:bottom w:val="single" w:sz="4" w:space="0" w:color="000000"/>
              <w:right w:val="single" w:sz="4" w:space="0" w:color="000000"/>
            </w:tcBorders>
            <w:vAlign w:val="center"/>
          </w:tcPr>
          <w:p w14:paraId="252D082B" w14:textId="77777777" w:rsidR="007C77A5" w:rsidRDefault="007C77A5">
            <w:pPr>
              <w:widowControl/>
              <w:jc w:val="left"/>
              <w:rPr>
                <w:rFonts w:ascii="宋体" w:hAnsi="宋体" w:cs="宋体"/>
                <w:color w:val="000000"/>
                <w:sz w:val="22"/>
                <w:szCs w:val="22"/>
              </w:rPr>
            </w:pPr>
          </w:p>
        </w:tc>
        <w:tc>
          <w:tcPr>
            <w:tcW w:w="708" w:type="dxa"/>
            <w:vMerge/>
            <w:tcBorders>
              <w:top w:val="single" w:sz="4" w:space="0" w:color="000000"/>
              <w:left w:val="single" w:sz="4" w:space="0" w:color="000000"/>
              <w:bottom w:val="single" w:sz="4" w:space="0" w:color="000000"/>
              <w:right w:val="single" w:sz="4" w:space="0" w:color="000000"/>
            </w:tcBorders>
            <w:vAlign w:val="center"/>
          </w:tcPr>
          <w:p w14:paraId="4B9F0D19" w14:textId="77777777" w:rsidR="007C77A5" w:rsidRDefault="007C77A5">
            <w:pPr>
              <w:widowControl/>
              <w:jc w:val="left"/>
              <w:rPr>
                <w:rFonts w:ascii="宋体" w:hAnsi="宋体" w:cs="宋体"/>
                <w:color w:val="000000"/>
                <w:sz w:val="24"/>
              </w:rPr>
            </w:pPr>
          </w:p>
        </w:tc>
      </w:tr>
      <w:tr w:rsidR="007C77A5" w14:paraId="0F2996AC" w14:textId="77777777">
        <w:trPr>
          <w:trHeight w:val="1254"/>
        </w:trPr>
        <w:tc>
          <w:tcPr>
            <w:tcW w:w="617" w:type="dxa"/>
            <w:vMerge/>
            <w:tcBorders>
              <w:top w:val="single" w:sz="4" w:space="0" w:color="000000"/>
              <w:left w:val="single" w:sz="4" w:space="0" w:color="000000"/>
              <w:bottom w:val="single" w:sz="4" w:space="0" w:color="000000"/>
              <w:right w:val="single" w:sz="4" w:space="0" w:color="000000"/>
            </w:tcBorders>
            <w:vAlign w:val="center"/>
          </w:tcPr>
          <w:p w14:paraId="65084A80" w14:textId="77777777" w:rsidR="007C77A5" w:rsidRDefault="007C77A5">
            <w:pPr>
              <w:widowControl/>
              <w:spacing w:line="280" w:lineRule="exact"/>
              <w:jc w:val="left"/>
              <w:rPr>
                <w:rFonts w:ascii="宋体" w:hAnsi="宋体" w:cs="宋体"/>
                <w:color w:val="000000"/>
                <w:sz w:val="22"/>
                <w:szCs w:val="22"/>
              </w:rPr>
            </w:pPr>
          </w:p>
        </w:tc>
        <w:tc>
          <w:tcPr>
            <w:tcW w:w="1064" w:type="dxa"/>
            <w:vMerge/>
            <w:tcBorders>
              <w:left w:val="single" w:sz="4" w:space="0" w:color="000000"/>
              <w:bottom w:val="single" w:sz="4" w:space="0" w:color="000000"/>
              <w:right w:val="single" w:sz="4" w:space="0" w:color="000000"/>
            </w:tcBorders>
            <w:vAlign w:val="center"/>
          </w:tcPr>
          <w:p w14:paraId="0A1F0518" w14:textId="77777777" w:rsidR="007C77A5" w:rsidRDefault="007C77A5">
            <w:pPr>
              <w:widowControl/>
              <w:spacing w:line="280" w:lineRule="exact"/>
              <w:jc w:val="left"/>
              <w:rPr>
                <w:rFonts w:ascii="宋体" w:hAnsi="宋体" w:cs="宋体"/>
                <w:color w:val="000000"/>
                <w:sz w:val="22"/>
                <w:szCs w:val="22"/>
              </w:rPr>
            </w:pPr>
          </w:p>
        </w:tc>
        <w:tc>
          <w:tcPr>
            <w:tcW w:w="3176" w:type="dxa"/>
            <w:vMerge/>
            <w:tcBorders>
              <w:top w:val="single" w:sz="4" w:space="0" w:color="000000"/>
              <w:left w:val="single" w:sz="4" w:space="0" w:color="000000"/>
              <w:bottom w:val="single" w:sz="4" w:space="0" w:color="000000"/>
              <w:right w:val="single" w:sz="4" w:space="0" w:color="000000"/>
            </w:tcBorders>
            <w:vAlign w:val="center"/>
          </w:tcPr>
          <w:p w14:paraId="63130F1B" w14:textId="77777777" w:rsidR="007C77A5" w:rsidRDefault="007C77A5">
            <w:pPr>
              <w:widowControl/>
              <w:spacing w:line="280" w:lineRule="exact"/>
              <w:jc w:val="left"/>
              <w:rPr>
                <w:rFonts w:ascii="宋体" w:hAnsi="宋体" w:cs="宋体"/>
                <w:color w:val="000000"/>
                <w:sz w:val="22"/>
                <w:szCs w:val="22"/>
              </w:rPr>
            </w:pPr>
          </w:p>
        </w:tc>
        <w:tc>
          <w:tcPr>
            <w:tcW w:w="480" w:type="dxa"/>
            <w:vMerge/>
            <w:tcBorders>
              <w:top w:val="single" w:sz="4" w:space="0" w:color="000000"/>
              <w:left w:val="single" w:sz="4" w:space="0" w:color="000000"/>
              <w:bottom w:val="single" w:sz="4" w:space="0" w:color="000000"/>
              <w:right w:val="single" w:sz="4" w:space="0" w:color="000000"/>
            </w:tcBorders>
            <w:vAlign w:val="center"/>
          </w:tcPr>
          <w:p w14:paraId="6D377126" w14:textId="77777777" w:rsidR="007C77A5" w:rsidRDefault="007C77A5">
            <w:pPr>
              <w:widowControl/>
              <w:spacing w:line="280" w:lineRule="exact"/>
              <w:jc w:val="left"/>
              <w:rPr>
                <w:rFonts w:ascii="宋体" w:hAnsi="宋体" w:cs="宋体"/>
                <w:color w:val="000000"/>
                <w:sz w:val="22"/>
                <w:szCs w:val="22"/>
              </w:rPr>
            </w:pPr>
          </w:p>
        </w:tc>
        <w:tc>
          <w:tcPr>
            <w:tcW w:w="515" w:type="dxa"/>
            <w:vMerge/>
            <w:tcBorders>
              <w:left w:val="single" w:sz="4" w:space="0" w:color="000000"/>
              <w:bottom w:val="single" w:sz="4" w:space="0" w:color="000000"/>
              <w:right w:val="single" w:sz="4" w:space="0" w:color="000000"/>
            </w:tcBorders>
            <w:vAlign w:val="center"/>
          </w:tcPr>
          <w:p w14:paraId="02FC9FB1" w14:textId="77777777" w:rsidR="007C77A5" w:rsidRDefault="007C77A5">
            <w:pPr>
              <w:widowControl/>
              <w:spacing w:line="280" w:lineRule="exact"/>
              <w:jc w:val="left"/>
              <w:rPr>
                <w:rFonts w:ascii="宋体" w:hAnsi="宋体" w:cs="宋体"/>
                <w:color w:val="000000"/>
                <w:sz w:val="22"/>
                <w:szCs w:val="22"/>
              </w:rPr>
            </w:pPr>
          </w:p>
        </w:tc>
        <w:tc>
          <w:tcPr>
            <w:tcW w:w="532"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3086F788"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事后监管</w:t>
            </w:r>
          </w:p>
        </w:tc>
        <w:tc>
          <w:tcPr>
            <w:tcW w:w="4426"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44D2F905" w14:textId="77777777" w:rsidR="007C77A5" w:rsidRDefault="00000000">
            <w:pPr>
              <w:widowControl/>
              <w:spacing w:line="280" w:lineRule="exact"/>
              <w:jc w:val="left"/>
              <w:textAlignment w:val="center"/>
              <w:rPr>
                <w:rFonts w:ascii="宋体" w:hAnsi="宋体" w:cs="宋体"/>
                <w:color w:val="000000"/>
                <w:sz w:val="18"/>
                <w:szCs w:val="18"/>
              </w:rPr>
            </w:pPr>
            <w:r>
              <w:rPr>
                <w:rFonts w:ascii="宋体" w:hAnsi="宋体" w:cs="宋体"/>
                <w:color w:val="000000"/>
                <w:sz w:val="18"/>
                <w:szCs w:val="18"/>
              </w:rPr>
              <w:t>5.</w:t>
            </w:r>
            <w:r>
              <w:rPr>
                <w:rFonts w:ascii="宋体" w:hAnsi="宋体" w:cs="宋体" w:hint="eastAsia"/>
                <w:color w:val="000000"/>
                <w:sz w:val="18"/>
                <w:szCs w:val="18"/>
              </w:rPr>
              <w:t>事后监管责任：</w:t>
            </w:r>
            <w:r>
              <w:rPr>
                <w:rFonts w:ascii="宋体" w:hAnsi="宋体" w:cs="宋体" w:hint="eastAsia"/>
                <w:color w:val="000000"/>
                <w:kern w:val="0"/>
                <w:sz w:val="18"/>
                <w:szCs w:val="18"/>
              </w:rPr>
              <w:t>加强项目的监督检查，确保项目销售备案与核准内容一致。</w:t>
            </w:r>
          </w:p>
        </w:tc>
        <w:tc>
          <w:tcPr>
            <w:tcW w:w="1292"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6CA812C6" w14:textId="77777777" w:rsidR="007C77A5" w:rsidRDefault="00000000">
            <w:pPr>
              <w:widowControl/>
              <w:spacing w:line="240" w:lineRule="exact"/>
              <w:jc w:val="center"/>
              <w:textAlignment w:val="center"/>
              <w:rPr>
                <w:sz w:val="22"/>
                <w:szCs w:val="22"/>
              </w:rPr>
            </w:pPr>
            <w:r>
              <w:rPr>
                <w:rFonts w:ascii="宋体" w:cs="宋体" w:hint="eastAsia"/>
                <w:color w:val="000000"/>
                <w:sz w:val="22"/>
                <w:szCs w:val="22"/>
              </w:rPr>
              <w:t>交易科</w:t>
            </w:r>
          </w:p>
        </w:tc>
        <w:tc>
          <w:tcPr>
            <w:tcW w:w="525"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06E52D98" w14:textId="77777777" w:rsidR="007C77A5" w:rsidRDefault="007C77A5">
            <w:pPr>
              <w:spacing w:line="280" w:lineRule="exact"/>
              <w:jc w:val="center"/>
              <w:rPr>
                <w:rFonts w:ascii="宋体" w:hAnsi="宋体" w:cs="宋体"/>
                <w:color w:val="000000"/>
                <w:sz w:val="22"/>
                <w:szCs w:val="22"/>
              </w:rPr>
            </w:pPr>
          </w:p>
        </w:tc>
        <w:tc>
          <w:tcPr>
            <w:tcW w:w="540" w:type="dxa"/>
            <w:vMerge/>
            <w:tcBorders>
              <w:left w:val="single" w:sz="4" w:space="0" w:color="000000"/>
              <w:bottom w:val="single" w:sz="4" w:space="0" w:color="000000"/>
              <w:right w:val="single" w:sz="4" w:space="0" w:color="000000"/>
            </w:tcBorders>
            <w:tcMar>
              <w:top w:w="15" w:type="dxa"/>
              <w:left w:w="15" w:type="dxa"/>
              <w:bottom w:w="15" w:type="dxa"/>
              <w:right w:w="15" w:type="dxa"/>
            </w:tcMar>
            <w:vAlign w:val="center"/>
          </w:tcPr>
          <w:p w14:paraId="2112D6D8" w14:textId="77777777" w:rsidR="007C77A5" w:rsidRDefault="007C77A5">
            <w:pPr>
              <w:spacing w:line="240" w:lineRule="exact"/>
              <w:jc w:val="center"/>
              <w:rPr>
                <w:rFonts w:ascii="宋体" w:hAnsi="宋体" w:cs="宋体"/>
                <w:color w:val="000000"/>
                <w:sz w:val="22"/>
                <w:szCs w:val="22"/>
              </w:rPr>
            </w:pPr>
          </w:p>
        </w:tc>
        <w:tc>
          <w:tcPr>
            <w:tcW w:w="705" w:type="dxa"/>
            <w:vMerge/>
            <w:tcBorders>
              <w:top w:val="single" w:sz="4" w:space="0" w:color="000000"/>
              <w:left w:val="single" w:sz="4" w:space="0" w:color="000000"/>
              <w:bottom w:val="single" w:sz="4" w:space="0" w:color="000000"/>
              <w:right w:val="single" w:sz="4" w:space="0" w:color="000000"/>
            </w:tcBorders>
            <w:vAlign w:val="center"/>
          </w:tcPr>
          <w:p w14:paraId="6AC8DFE7" w14:textId="77777777" w:rsidR="007C77A5" w:rsidRDefault="007C77A5">
            <w:pPr>
              <w:widowControl/>
              <w:jc w:val="left"/>
              <w:rPr>
                <w:rFonts w:ascii="宋体" w:hAnsi="宋体" w:cs="宋体"/>
                <w:color w:val="000000"/>
                <w:sz w:val="22"/>
                <w:szCs w:val="22"/>
              </w:rPr>
            </w:pPr>
          </w:p>
        </w:tc>
        <w:tc>
          <w:tcPr>
            <w:tcW w:w="708" w:type="dxa"/>
            <w:vMerge/>
            <w:tcBorders>
              <w:top w:val="single" w:sz="4" w:space="0" w:color="000000"/>
              <w:left w:val="single" w:sz="4" w:space="0" w:color="000000"/>
              <w:bottom w:val="single" w:sz="4" w:space="0" w:color="000000"/>
              <w:right w:val="single" w:sz="4" w:space="0" w:color="000000"/>
            </w:tcBorders>
            <w:vAlign w:val="center"/>
          </w:tcPr>
          <w:p w14:paraId="37428D0A" w14:textId="77777777" w:rsidR="007C77A5" w:rsidRDefault="007C77A5">
            <w:pPr>
              <w:widowControl/>
              <w:jc w:val="left"/>
              <w:rPr>
                <w:rFonts w:ascii="宋体" w:hAnsi="宋体" w:cs="宋体"/>
                <w:color w:val="000000"/>
                <w:sz w:val="24"/>
              </w:rPr>
            </w:pPr>
          </w:p>
        </w:tc>
      </w:tr>
      <w:tr w:rsidR="007C77A5" w14:paraId="1202AF26" w14:textId="77777777">
        <w:trPr>
          <w:trHeight w:val="370"/>
        </w:trPr>
        <w:tc>
          <w:tcPr>
            <w:tcW w:w="14580" w:type="dxa"/>
            <w:gridSpan w:val="1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tbl>
            <w:tblPr>
              <w:tblW w:w="14955" w:type="dxa"/>
              <w:tblBorders>
                <w:insideH w:val="none" w:sz="4" w:space="0" w:color="auto"/>
                <w:insideV w:val="none" w:sz="4" w:space="0" w:color="auto"/>
              </w:tblBorders>
              <w:tblLayout w:type="fixed"/>
              <w:tblCellMar>
                <w:left w:w="0" w:type="dxa"/>
                <w:right w:w="0" w:type="dxa"/>
              </w:tblCellMar>
              <w:tblLook w:val="04A0" w:firstRow="1" w:lastRow="0" w:firstColumn="1" w:lastColumn="0" w:noHBand="0" w:noVBand="1"/>
            </w:tblPr>
            <w:tblGrid>
              <w:gridCol w:w="14955"/>
            </w:tblGrid>
            <w:tr w:rsidR="007C77A5" w14:paraId="334A0CC2" w14:textId="77777777">
              <w:trPr>
                <w:trHeight w:val="345"/>
              </w:trPr>
              <w:tc>
                <w:tcPr>
                  <w:tcW w:w="14955" w:type="dxa"/>
                  <w:tcMar>
                    <w:top w:w="15" w:type="dxa"/>
                    <w:left w:w="15" w:type="dxa"/>
                    <w:right w:w="15" w:type="dxa"/>
                  </w:tcMar>
                  <w:vAlign w:val="center"/>
                </w:tcPr>
                <w:p w14:paraId="4985F663" w14:textId="77777777" w:rsidR="007C77A5" w:rsidRDefault="00000000">
                  <w:pPr>
                    <w:widowControl/>
                    <w:jc w:val="left"/>
                    <w:textAlignment w:val="center"/>
                    <w:rPr>
                      <w:rFonts w:ascii="宋体" w:hAnsi="宋体" w:cs="宋体"/>
                      <w:color w:val="000000"/>
                      <w:sz w:val="16"/>
                      <w:szCs w:val="16"/>
                    </w:rPr>
                  </w:pPr>
                  <w:r>
                    <w:rPr>
                      <w:rFonts w:ascii="宋体" w:hAnsi="宋体" w:cs="宋体" w:hint="eastAsia"/>
                      <w:color w:val="000000"/>
                      <w:kern w:val="0"/>
                      <w:sz w:val="22"/>
                      <w:szCs w:val="22"/>
                    </w:rPr>
                    <w:t>服务电话：</w:t>
                  </w:r>
                  <w:r>
                    <w:rPr>
                      <w:rFonts w:ascii="宋体" w:hAnsi="宋体" w:cs="宋体"/>
                      <w:color w:val="000000"/>
                      <w:kern w:val="0"/>
                      <w:sz w:val="22"/>
                      <w:szCs w:val="22"/>
                    </w:rPr>
                    <w:t xml:space="preserve">0375-7282985                      </w:t>
                  </w:r>
                  <w:r>
                    <w:rPr>
                      <w:rFonts w:ascii="宋体" w:hAnsi="宋体" w:cs="宋体" w:hint="eastAsia"/>
                      <w:color w:val="000000"/>
                      <w:kern w:val="0"/>
                      <w:szCs w:val="21"/>
                    </w:rPr>
                    <w:t>投诉机构：</w:t>
                  </w:r>
                  <w:r>
                    <w:rPr>
                      <w:rFonts w:ascii="宋体" w:hAnsi="宋体" w:cs="宋体" w:hint="eastAsia"/>
                      <w:color w:val="000000"/>
                      <w:kern w:val="0"/>
                      <w:sz w:val="22"/>
                      <w:szCs w:val="22"/>
                    </w:rPr>
                    <w:t>舞钢市住房和城乡规划建设局纪检监察室</w:t>
                  </w:r>
                  <w:r>
                    <w:rPr>
                      <w:rFonts w:ascii="宋体" w:hAnsi="宋体" w:cs="宋体"/>
                      <w:color w:val="000000"/>
                      <w:kern w:val="0"/>
                      <w:szCs w:val="21"/>
                    </w:rPr>
                    <w:t xml:space="preserve">                  </w:t>
                  </w:r>
                  <w:r>
                    <w:rPr>
                      <w:rFonts w:ascii="宋体" w:hAnsi="宋体" w:cs="宋体" w:hint="eastAsia"/>
                      <w:color w:val="000000"/>
                      <w:kern w:val="0"/>
                      <w:szCs w:val="21"/>
                    </w:rPr>
                    <w:t>投诉电话：</w:t>
                  </w:r>
                  <w:r>
                    <w:rPr>
                      <w:rFonts w:ascii="宋体" w:hAnsi="宋体" w:cs="宋体"/>
                      <w:color w:val="000000"/>
                      <w:kern w:val="0"/>
                      <w:szCs w:val="21"/>
                    </w:rPr>
                    <w:t>0375-8166899</w:t>
                  </w:r>
                </w:p>
              </w:tc>
            </w:tr>
          </w:tbl>
          <w:p w14:paraId="3AD82B52" w14:textId="77777777" w:rsidR="007C77A5" w:rsidRDefault="007C77A5">
            <w:pPr>
              <w:widowControl/>
              <w:jc w:val="left"/>
              <w:textAlignment w:val="center"/>
              <w:rPr>
                <w:rFonts w:ascii="宋体" w:hAnsi="宋体" w:cs="宋体"/>
                <w:color w:val="000000"/>
                <w:sz w:val="22"/>
                <w:szCs w:val="22"/>
              </w:rPr>
            </w:pPr>
          </w:p>
        </w:tc>
      </w:tr>
      <w:tr w:rsidR="007C77A5" w14:paraId="5F4BAEB6" w14:textId="77777777">
        <w:trPr>
          <w:trHeight w:val="390"/>
        </w:trPr>
        <w:tc>
          <w:tcPr>
            <w:tcW w:w="14580" w:type="dxa"/>
            <w:gridSpan w:val="1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C060DCA" w14:textId="77777777" w:rsidR="007C77A5"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 xml:space="preserve">受理地点：舞钢市行政服务中心房管事务服务中心窗口   </w:t>
            </w:r>
          </w:p>
        </w:tc>
      </w:tr>
    </w:tbl>
    <w:p w14:paraId="757A5C06" w14:textId="77777777" w:rsidR="007C77A5" w:rsidRDefault="007C77A5"/>
    <w:p w14:paraId="72293F33" w14:textId="77777777" w:rsidR="007C77A5" w:rsidRDefault="007C77A5"/>
    <w:tbl>
      <w:tblPr>
        <w:tblW w:w="14580" w:type="dxa"/>
        <w:tblLayout w:type="fixed"/>
        <w:tblLook w:val="04A0" w:firstRow="1" w:lastRow="0" w:firstColumn="1" w:lastColumn="0" w:noHBand="0" w:noVBand="1"/>
      </w:tblPr>
      <w:tblGrid>
        <w:gridCol w:w="617"/>
        <w:gridCol w:w="1064"/>
        <w:gridCol w:w="3176"/>
        <w:gridCol w:w="480"/>
        <w:gridCol w:w="515"/>
        <w:gridCol w:w="532"/>
        <w:gridCol w:w="4426"/>
        <w:gridCol w:w="1292"/>
        <w:gridCol w:w="525"/>
        <w:gridCol w:w="540"/>
        <w:gridCol w:w="705"/>
        <w:gridCol w:w="708"/>
      </w:tblGrid>
      <w:tr w:rsidR="007C77A5" w14:paraId="7A177D5D" w14:textId="77777777">
        <w:trPr>
          <w:trHeight w:val="821"/>
        </w:trPr>
        <w:tc>
          <w:tcPr>
            <w:tcW w:w="14580" w:type="dxa"/>
            <w:gridSpan w:val="12"/>
            <w:tcBorders>
              <w:top w:val="nil"/>
              <w:left w:val="nil"/>
              <w:bottom w:val="single" w:sz="4" w:space="0" w:color="000000"/>
              <w:right w:val="nil"/>
            </w:tcBorders>
            <w:tcMar>
              <w:top w:w="15" w:type="dxa"/>
              <w:left w:w="15" w:type="dxa"/>
              <w:bottom w:w="15" w:type="dxa"/>
              <w:right w:w="15" w:type="dxa"/>
            </w:tcMar>
            <w:vAlign w:val="center"/>
          </w:tcPr>
          <w:p w14:paraId="336A6C75" w14:textId="77777777" w:rsidR="007C77A5" w:rsidRDefault="00000000">
            <w:pPr>
              <w:widowControl/>
              <w:jc w:val="center"/>
              <w:textAlignment w:val="center"/>
              <w:rPr>
                <w:rFonts w:ascii="宋体" w:eastAsia="方正小标宋简体" w:hAnsi="宋体" w:cs="宋体"/>
                <w:color w:val="000000"/>
                <w:kern w:val="0"/>
                <w:sz w:val="44"/>
                <w:szCs w:val="44"/>
              </w:rPr>
            </w:pPr>
            <w:r>
              <w:rPr>
                <w:rFonts w:ascii="宋体" w:eastAsia="方正小标宋简体" w:hAnsi="宋体" w:cs="宋体" w:hint="eastAsia"/>
                <w:color w:val="000000"/>
                <w:kern w:val="0"/>
                <w:sz w:val="44"/>
                <w:szCs w:val="44"/>
              </w:rPr>
              <w:lastRenderedPageBreak/>
              <w:t>舞钢市住房和城乡建设局权力清单和责任清单统计表</w:t>
            </w:r>
          </w:p>
          <w:p w14:paraId="14CF91C2" w14:textId="77777777" w:rsidR="007C77A5" w:rsidRDefault="00000000">
            <w:pPr>
              <w:widowControl/>
              <w:jc w:val="left"/>
              <w:textAlignment w:val="center"/>
              <w:rPr>
                <w:rFonts w:ascii="宋体" w:hAnsi="宋体" w:cs="宋体"/>
                <w:color w:val="000000"/>
                <w:sz w:val="24"/>
              </w:rPr>
            </w:pPr>
            <w:r>
              <w:rPr>
                <w:rFonts w:ascii="宋体" w:hAnsi="宋体" w:cs="宋体" w:hint="eastAsia"/>
                <w:color w:val="000000"/>
                <w:kern w:val="0"/>
                <w:sz w:val="24"/>
              </w:rPr>
              <w:t>职权类别：其他权力</w:t>
            </w:r>
          </w:p>
        </w:tc>
      </w:tr>
      <w:tr w:rsidR="007C77A5" w14:paraId="775C3E30" w14:textId="77777777">
        <w:trPr>
          <w:trHeight w:val="818"/>
        </w:trPr>
        <w:tc>
          <w:tcPr>
            <w:tcW w:w="61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2315A55"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序号</w:t>
            </w:r>
          </w:p>
        </w:tc>
        <w:tc>
          <w:tcPr>
            <w:tcW w:w="106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A637154"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职权名称</w:t>
            </w:r>
          </w:p>
        </w:tc>
        <w:tc>
          <w:tcPr>
            <w:tcW w:w="317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3FF8680"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实施依据</w:t>
            </w:r>
          </w:p>
        </w:tc>
        <w:tc>
          <w:tcPr>
            <w:tcW w:w="48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CD78DF3"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实施对象</w:t>
            </w:r>
          </w:p>
        </w:tc>
        <w:tc>
          <w:tcPr>
            <w:tcW w:w="51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46D9EFB"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实施机构</w:t>
            </w:r>
          </w:p>
        </w:tc>
        <w:tc>
          <w:tcPr>
            <w:tcW w:w="53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C78FF31"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办理环节</w:t>
            </w:r>
          </w:p>
        </w:tc>
        <w:tc>
          <w:tcPr>
            <w:tcW w:w="442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8E2C5F4"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责任事项</w:t>
            </w:r>
          </w:p>
        </w:tc>
        <w:tc>
          <w:tcPr>
            <w:tcW w:w="12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ED10298"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责任</w:t>
            </w:r>
            <w:r>
              <w:rPr>
                <w:rFonts w:ascii="黑体" w:eastAsia="黑体" w:hAnsi="宋体" w:cs="黑体" w:hint="eastAsia"/>
                <w:color w:val="000000"/>
                <w:kern w:val="0"/>
                <w:sz w:val="22"/>
                <w:szCs w:val="22"/>
              </w:rPr>
              <w:br/>
              <w:t>科室</w:t>
            </w:r>
          </w:p>
        </w:tc>
        <w:tc>
          <w:tcPr>
            <w:tcW w:w="52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35D8311"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承诺时限</w:t>
            </w:r>
          </w:p>
        </w:tc>
        <w:tc>
          <w:tcPr>
            <w:tcW w:w="54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57A1B24"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法定时限</w:t>
            </w:r>
          </w:p>
        </w:tc>
        <w:tc>
          <w:tcPr>
            <w:tcW w:w="70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86FE024"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收费情况及依据</w:t>
            </w:r>
          </w:p>
        </w:tc>
        <w:tc>
          <w:tcPr>
            <w:tcW w:w="7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6F67110"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调整意见及理由</w:t>
            </w:r>
          </w:p>
        </w:tc>
      </w:tr>
      <w:tr w:rsidR="007C77A5" w14:paraId="5244D959" w14:textId="77777777">
        <w:trPr>
          <w:trHeight w:val="1276"/>
        </w:trPr>
        <w:tc>
          <w:tcPr>
            <w:tcW w:w="617"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8CAAD4D" w14:textId="77777777" w:rsidR="007C77A5" w:rsidRDefault="00000000">
            <w:pPr>
              <w:widowControl/>
              <w:spacing w:line="280" w:lineRule="exact"/>
              <w:jc w:val="center"/>
              <w:textAlignment w:val="center"/>
              <w:rPr>
                <w:rFonts w:ascii="宋体" w:hAnsi="宋体" w:cs="宋体"/>
                <w:color w:val="000000"/>
                <w:sz w:val="22"/>
                <w:szCs w:val="22"/>
              </w:rPr>
            </w:pPr>
            <w:r>
              <w:rPr>
                <w:rFonts w:ascii="宋体" w:hAnsi="宋体" w:cs="宋体" w:hint="eastAsia"/>
                <w:color w:val="000000"/>
                <w:sz w:val="22"/>
                <w:szCs w:val="22"/>
              </w:rPr>
              <w:t>13</w:t>
            </w:r>
          </w:p>
        </w:tc>
        <w:tc>
          <w:tcPr>
            <w:tcW w:w="1064" w:type="dxa"/>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0267322D" w14:textId="77777777" w:rsidR="007C77A5" w:rsidRDefault="00000000">
            <w:pPr>
              <w:widowControl/>
              <w:spacing w:line="280" w:lineRule="exact"/>
              <w:jc w:val="left"/>
              <w:textAlignment w:val="center"/>
              <w:rPr>
                <w:rFonts w:ascii="宋体" w:cs="宋体"/>
                <w:color w:val="000000"/>
                <w:sz w:val="22"/>
                <w:szCs w:val="22"/>
              </w:rPr>
            </w:pPr>
            <w:r>
              <w:rPr>
                <w:rFonts w:ascii="宋体" w:hAnsi="宋体" w:cs="宋体" w:hint="eastAsia"/>
                <w:color w:val="000000"/>
                <w:sz w:val="22"/>
                <w:szCs w:val="22"/>
              </w:rPr>
              <w:t>商品房现房销售备案变更</w:t>
            </w:r>
            <w:r>
              <w:rPr>
                <w:rFonts w:ascii="宋体" w:hAnsi="宋体" w:cs="宋体"/>
                <w:color w:val="000000"/>
                <w:sz w:val="22"/>
                <w:szCs w:val="22"/>
              </w:rPr>
              <w:t xml:space="preserve"> </w:t>
            </w:r>
          </w:p>
        </w:tc>
        <w:tc>
          <w:tcPr>
            <w:tcW w:w="3176"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BFC9B99" w14:textId="77777777" w:rsidR="007C77A5" w:rsidRDefault="00000000">
            <w:pPr>
              <w:rPr>
                <w:color w:val="333333"/>
                <w:sz w:val="15"/>
                <w:szCs w:val="15"/>
              </w:rPr>
            </w:pPr>
            <w:r>
              <w:rPr>
                <w:rFonts w:hint="eastAsia"/>
                <w:color w:val="333333"/>
                <w:sz w:val="15"/>
                <w:szCs w:val="15"/>
              </w:rPr>
              <w:t>依据《商品房销售管理办法》（</w:t>
            </w:r>
            <w:r>
              <w:rPr>
                <w:color w:val="333333"/>
                <w:sz w:val="15"/>
                <w:szCs w:val="15"/>
              </w:rPr>
              <w:t>2001</w:t>
            </w:r>
            <w:r>
              <w:rPr>
                <w:rFonts w:hint="eastAsia"/>
                <w:color w:val="333333"/>
                <w:sz w:val="15"/>
                <w:szCs w:val="15"/>
              </w:rPr>
              <w:t>年</w:t>
            </w:r>
            <w:r>
              <w:rPr>
                <w:color w:val="333333"/>
                <w:sz w:val="15"/>
                <w:szCs w:val="15"/>
              </w:rPr>
              <w:t>4</w:t>
            </w:r>
            <w:r>
              <w:rPr>
                <w:rFonts w:hint="eastAsia"/>
                <w:color w:val="333333"/>
                <w:sz w:val="15"/>
                <w:szCs w:val="15"/>
              </w:rPr>
              <w:t>月</w:t>
            </w:r>
            <w:r>
              <w:rPr>
                <w:color w:val="333333"/>
                <w:sz w:val="15"/>
                <w:szCs w:val="15"/>
              </w:rPr>
              <w:t>4</w:t>
            </w:r>
            <w:r>
              <w:rPr>
                <w:rFonts w:hint="eastAsia"/>
                <w:color w:val="333333"/>
                <w:sz w:val="15"/>
                <w:szCs w:val="15"/>
              </w:rPr>
              <w:t>日建设部令第</w:t>
            </w:r>
            <w:r>
              <w:rPr>
                <w:color w:val="333333"/>
                <w:sz w:val="15"/>
                <w:szCs w:val="15"/>
              </w:rPr>
              <w:t xml:space="preserve"> 88 </w:t>
            </w:r>
            <w:r>
              <w:rPr>
                <w:rFonts w:hint="eastAsia"/>
                <w:color w:val="333333"/>
                <w:sz w:val="15"/>
                <w:szCs w:val="15"/>
              </w:rPr>
              <w:t>号公布）第七条</w:t>
            </w:r>
            <w:r>
              <w:rPr>
                <w:color w:val="333333"/>
                <w:sz w:val="15"/>
                <w:szCs w:val="15"/>
              </w:rPr>
              <w:t xml:space="preserve"> </w:t>
            </w:r>
            <w:r>
              <w:rPr>
                <w:rFonts w:hint="eastAsia"/>
                <w:color w:val="333333"/>
                <w:sz w:val="15"/>
                <w:szCs w:val="15"/>
              </w:rPr>
              <w:t>商品房现售，应当符合以下条件：（一）现售商品房的房地产开发企业应当具有企业法人营业执照和房地产开发企业资质证书；（二）取得土地使用权证书或者使用土地的批准文件；（三）持有建设工程规划许可证和施工许可证；（四）已通过竣工验收；（五）拆迁安置已经落实；（六）供水、供电、供热、燃气、通讯等配套基础设施具备交付使用条件，其他配套基础设施和公共设施具备交付使用条件或者已确定施工进度和交付日期；（七）物业管理方案已经落实。第八条</w:t>
            </w:r>
            <w:r>
              <w:rPr>
                <w:color w:val="333333"/>
                <w:sz w:val="15"/>
                <w:szCs w:val="15"/>
              </w:rPr>
              <w:t xml:space="preserve"> </w:t>
            </w:r>
            <w:r>
              <w:rPr>
                <w:rFonts w:hint="eastAsia"/>
                <w:color w:val="333333"/>
                <w:sz w:val="15"/>
                <w:szCs w:val="15"/>
              </w:rPr>
              <w:t>房地产开发企业应当在商品房现售前将房地产开发项目手册及符合商品房现售条件的有关证明文件报送房地产开发主管部门备案。</w:t>
            </w:r>
          </w:p>
          <w:p w14:paraId="34EA1FB7" w14:textId="77777777" w:rsidR="007C77A5" w:rsidRDefault="007C77A5">
            <w:pPr>
              <w:widowControl/>
              <w:spacing w:line="280" w:lineRule="exact"/>
              <w:jc w:val="left"/>
              <w:textAlignment w:val="center"/>
              <w:rPr>
                <w:rFonts w:ascii="宋体" w:cs="宋体"/>
                <w:color w:val="000000"/>
                <w:sz w:val="22"/>
                <w:szCs w:val="22"/>
              </w:rPr>
            </w:pPr>
          </w:p>
        </w:tc>
        <w:tc>
          <w:tcPr>
            <w:tcW w:w="480"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4CF85E0" w14:textId="77777777" w:rsidR="007C77A5" w:rsidRDefault="00000000">
            <w:pPr>
              <w:widowControl/>
              <w:spacing w:line="280" w:lineRule="exact"/>
              <w:jc w:val="center"/>
              <w:textAlignment w:val="center"/>
              <w:rPr>
                <w:rFonts w:ascii="宋体" w:cs="宋体"/>
                <w:color w:val="000000"/>
                <w:sz w:val="22"/>
                <w:szCs w:val="22"/>
              </w:rPr>
            </w:pPr>
            <w:r>
              <w:rPr>
                <w:rFonts w:ascii="宋体" w:cs="宋体" w:hint="eastAsia"/>
                <w:color w:val="000000"/>
                <w:sz w:val="22"/>
                <w:szCs w:val="22"/>
              </w:rPr>
              <w:t>开发企业</w:t>
            </w:r>
          </w:p>
        </w:tc>
        <w:tc>
          <w:tcPr>
            <w:tcW w:w="515" w:type="dxa"/>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784FA668" w14:textId="77777777" w:rsidR="007C77A5" w:rsidRDefault="00000000">
            <w:pPr>
              <w:widowControl/>
              <w:spacing w:line="280" w:lineRule="exact"/>
              <w:jc w:val="center"/>
              <w:textAlignment w:val="center"/>
              <w:rPr>
                <w:rFonts w:ascii="宋体" w:cs="宋体"/>
                <w:color w:val="000000"/>
                <w:sz w:val="22"/>
                <w:szCs w:val="22"/>
              </w:rPr>
            </w:pPr>
            <w:r>
              <w:rPr>
                <w:rFonts w:ascii="宋体" w:hAnsi="宋体" w:cs="宋体" w:hint="eastAsia"/>
                <w:color w:val="000000"/>
                <w:kern w:val="0"/>
                <w:sz w:val="22"/>
                <w:szCs w:val="22"/>
              </w:rPr>
              <w:t>舞钢市房管事务服务中心</w:t>
            </w:r>
          </w:p>
        </w:tc>
        <w:tc>
          <w:tcPr>
            <w:tcW w:w="53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2AFE14A" w14:textId="77777777" w:rsidR="007C77A5" w:rsidRDefault="00000000">
            <w:pPr>
              <w:widowControl/>
              <w:spacing w:line="280" w:lineRule="exact"/>
              <w:jc w:val="left"/>
              <w:textAlignment w:val="center"/>
              <w:rPr>
                <w:rFonts w:ascii="宋体" w:cs="宋体"/>
                <w:color w:val="000000"/>
                <w:sz w:val="22"/>
                <w:szCs w:val="22"/>
              </w:rPr>
            </w:pPr>
            <w:r>
              <w:rPr>
                <w:rFonts w:ascii="宋体" w:hAnsi="宋体" w:cs="宋体" w:hint="eastAsia"/>
                <w:color w:val="000000"/>
                <w:sz w:val="22"/>
                <w:szCs w:val="22"/>
              </w:rPr>
              <w:t>受理</w:t>
            </w:r>
          </w:p>
        </w:tc>
        <w:tc>
          <w:tcPr>
            <w:tcW w:w="442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06290F3" w14:textId="77777777" w:rsidR="007C77A5" w:rsidRDefault="00000000">
            <w:pPr>
              <w:widowControl/>
              <w:spacing w:line="280" w:lineRule="exact"/>
              <w:jc w:val="left"/>
              <w:textAlignment w:val="center"/>
              <w:rPr>
                <w:rFonts w:ascii="宋体" w:cs="宋体"/>
                <w:color w:val="000000"/>
                <w:sz w:val="22"/>
                <w:szCs w:val="22"/>
              </w:rPr>
            </w:pPr>
            <w:r>
              <w:rPr>
                <w:rFonts w:ascii="宋体" w:hAnsi="宋体" w:cs="宋体"/>
                <w:color w:val="000000"/>
                <w:sz w:val="22"/>
                <w:szCs w:val="22"/>
              </w:rPr>
              <w:t>1.</w:t>
            </w:r>
            <w:r>
              <w:rPr>
                <w:rFonts w:ascii="宋体" w:hAnsi="宋体" w:cs="宋体" w:hint="eastAsia"/>
                <w:color w:val="000000"/>
                <w:sz w:val="22"/>
                <w:szCs w:val="22"/>
              </w:rPr>
              <w:t>受理责任：</w:t>
            </w:r>
            <w:r>
              <w:rPr>
                <w:rFonts w:ascii="宋体" w:hAnsi="宋体" w:cs="宋体" w:hint="eastAsia"/>
                <w:color w:val="000000"/>
                <w:kern w:val="0"/>
                <w:sz w:val="22"/>
                <w:szCs w:val="22"/>
              </w:rPr>
              <w:t>公示依法应当提交的材料；一次性告知补正材料；依法受理或不予受理（不予受理的依法告知理由）。</w:t>
            </w:r>
          </w:p>
        </w:tc>
        <w:tc>
          <w:tcPr>
            <w:tcW w:w="12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05F958A" w14:textId="77777777" w:rsidR="007C77A5" w:rsidRDefault="00000000">
            <w:pPr>
              <w:widowControl/>
              <w:spacing w:line="280" w:lineRule="exact"/>
              <w:jc w:val="center"/>
              <w:textAlignment w:val="center"/>
              <w:rPr>
                <w:rFonts w:ascii="宋体" w:cs="宋体"/>
                <w:color w:val="000000"/>
                <w:sz w:val="22"/>
                <w:szCs w:val="22"/>
              </w:rPr>
            </w:pPr>
            <w:r>
              <w:rPr>
                <w:rFonts w:ascii="宋体" w:cs="宋体" w:hint="eastAsia"/>
                <w:color w:val="000000"/>
                <w:sz w:val="22"/>
                <w:szCs w:val="22"/>
              </w:rPr>
              <w:t>交易科</w:t>
            </w:r>
          </w:p>
        </w:tc>
        <w:tc>
          <w:tcPr>
            <w:tcW w:w="52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DF8B21E" w14:textId="77777777" w:rsidR="007C77A5" w:rsidRDefault="00000000">
            <w:pPr>
              <w:widowControl/>
              <w:spacing w:line="280" w:lineRule="exact"/>
              <w:jc w:val="center"/>
              <w:textAlignment w:val="center"/>
              <w:rPr>
                <w:rFonts w:ascii="宋体" w:cs="宋体"/>
                <w:color w:val="000000"/>
                <w:sz w:val="22"/>
                <w:szCs w:val="22"/>
              </w:rPr>
            </w:pPr>
            <w:r>
              <w:rPr>
                <w:rFonts w:ascii="宋体" w:cs="宋体"/>
                <w:color w:val="000000"/>
                <w:sz w:val="22"/>
                <w:szCs w:val="22"/>
              </w:rPr>
              <w:t>0.5</w:t>
            </w:r>
            <w:r>
              <w:rPr>
                <w:rFonts w:ascii="宋体" w:cs="宋体" w:hint="eastAsia"/>
                <w:color w:val="000000"/>
                <w:sz w:val="22"/>
                <w:szCs w:val="22"/>
              </w:rPr>
              <w:t>日</w:t>
            </w:r>
          </w:p>
        </w:tc>
        <w:tc>
          <w:tcPr>
            <w:tcW w:w="540" w:type="dxa"/>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68D5DA6D" w14:textId="77777777" w:rsidR="007C77A5" w:rsidRDefault="00000000">
            <w:pPr>
              <w:spacing w:line="240" w:lineRule="exact"/>
              <w:jc w:val="center"/>
              <w:rPr>
                <w:rFonts w:ascii="宋体" w:cs="宋体"/>
                <w:color w:val="000000"/>
                <w:sz w:val="22"/>
                <w:szCs w:val="22"/>
              </w:rPr>
            </w:pPr>
            <w:r>
              <w:rPr>
                <w:rFonts w:ascii="宋体" w:cs="宋体"/>
                <w:color w:val="000000"/>
                <w:sz w:val="22"/>
                <w:szCs w:val="22"/>
              </w:rPr>
              <w:t>10</w:t>
            </w:r>
            <w:r>
              <w:rPr>
                <w:rFonts w:ascii="宋体" w:cs="宋体" w:hint="eastAsia"/>
                <w:color w:val="000000"/>
                <w:sz w:val="22"/>
                <w:szCs w:val="22"/>
              </w:rPr>
              <w:t>日</w:t>
            </w:r>
          </w:p>
          <w:p w14:paraId="6F2963E8" w14:textId="77777777" w:rsidR="007C77A5" w:rsidRDefault="007C77A5">
            <w:pPr>
              <w:spacing w:line="240" w:lineRule="exact"/>
              <w:jc w:val="center"/>
              <w:rPr>
                <w:rFonts w:ascii="宋体" w:cs="宋体"/>
                <w:color w:val="000000"/>
                <w:sz w:val="22"/>
                <w:szCs w:val="22"/>
              </w:rPr>
            </w:pPr>
          </w:p>
        </w:tc>
        <w:tc>
          <w:tcPr>
            <w:tcW w:w="705"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1EAB318" w14:textId="77777777" w:rsidR="007C77A5" w:rsidRDefault="00000000">
            <w:pPr>
              <w:jc w:val="center"/>
              <w:rPr>
                <w:rFonts w:ascii="宋体" w:cs="宋体"/>
                <w:color w:val="000000"/>
                <w:sz w:val="22"/>
                <w:szCs w:val="22"/>
              </w:rPr>
            </w:pPr>
            <w:r>
              <w:rPr>
                <w:rFonts w:ascii="宋体" w:hAnsi="宋体" w:cs="宋体" w:hint="eastAsia"/>
                <w:color w:val="000000"/>
                <w:sz w:val="22"/>
                <w:szCs w:val="22"/>
              </w:rPr>
              <w:t>不收费</w:t>
            </w:r>
          </w:p>
        </w:tc>
        <w:tc>
          <w:tcPr>
            <w:tcW w:w="708"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3E56447" w14:textId="77777777" w:rsidR="007C77A5" w:rsidRDefault="00000000">
            <w:pPr>
              <w:spacing w:line="3360" w:lineRule="auto"/>
              <w:jc w:val="center"/>
              <w:rPr>
                <w:rFonts w:ascii="宋体" w:cs="宋体"/>
                <w:color w:val="000000"/>
                <w:sz w:val="24"/>
              </w:rPr>
            </w:pPr>
            <w:r>
              <w:rPr>
                <w:rFonts w:ascii="宋体" w:hAnsi="宋体" w:cs="宋体" w:hint="eastAsia"/>
                <w:color w:val="000000"/>
                <w:sz w:val="22"/>
                <w:szCs w:val="22"/>
              </w:rPr>
              <w:t>拟保留</w:t>
            </w:r>
          </w:p>
        </w:tc>
      </w:tr>
      <w:tr w:rsidR="007C77A5" w14:paraId="4D8A27E0" w14:textId="77777777">
        <w:trPr>
          <w:trHeight w:val="1152"/>
        </w:trPr>
        <w:tc>
          <w:tcPr>
            <w:tcW w:w="617" w:type="dxa"/>
            <w:vMerge/>
            <w:tcBorders>
              <w:top w:val="single" w:sz="4" w:space="0" w:color="000000"/>
              <w:left w:val="single" w:sz="4" w:space="0" w:color="000000"/>
              <w:bottom w:val="single" w:sz="4" w:space="0" w:color="000000"/>
              <w:right w:val="single" w:sz="4" w:space="0" w:color="000000"/>
            </w:tcBorders>
            <w:vAlign w:val="center"/>
          </w:tcPr>
          <w:p w14:paraId="36531834" w14:textId="77777777" w:rsidR="007C77A5" w:rsidRDefault="007C77A5">
            <w:pPr>
              <w:widowControl/>
              <w:spacing w:line="280" w:lineRule="exact"/>
              <w:jc w:val="left"/>
              <w:rPr>
                <w:rFonts w:ascii="宋体" w:hAnsi="宋体" w:cs="宋体"/>
                <w:color w:val="000000"/>
                <w:sz w:val="22"/>
                <w:szCs w:val="22"/>
              </w:rPr>
            </w:pPr>
          </w:p>
        </w:tc>
        <w:tc>
          <w:tcPr>
            <w:tcW w:w="1064" w:type="dxa"/>
            <w:vMerge/>
            <w:tcBorders>
              <w:left w:val="single" w:sz="4" w:space="0" w:color="000000"/>
              <w:right w:val="single" w:sz="4" w:space="0" w:color="000000"/>
            </w:tcBorders>
            <w:vAlign w:val="center"/>
          </w:tcPr>
          <w:p w14:paraId="2CD459CF" w14:textId="77777777" w:rsidR="007C77A5" w:rsidRDefault="007C77A5">
            <w:pPr>
              <w:widowControl/>
              <w:spacing w:line="280" w:lineRule="exact"/>
              <w:jc w:val="left"/>
              <w:rPr>
                <w:rFonts w:ascii="宋体" w:hAnsi="宋体" w:cs="宋体"/>
                <w:color w:val="000000"/>
                <w:sz w:val="22"/>
                <w:szCs w:val="22"/>
              </w:rPr>
            </w:pPr>
          </w:p>
        </w:tc>
        <w:tc>
          <w:tcPr>
            <w:tcW w:w="3176" w:type="dxa"/>
            <w:vMerge/>
            <w:tcBorders>
              <w:top w:val="single" w:sz="4" w:space="0" w:color="000000"/>
              <w:left w:val="single" w:sz="4" w:space="0" w:color="000000"/>
              <w:bottom w:val="single" w:sz="4" w:space="0" w:color="000000"/>
              <w:right w:val="single" w:sz="4" w:space="0" w:color="000000"/>
            </w:tcBorders>
            <w:vAlign w:val="center"/>
          </w:tcPr>
          <w:p w14:paraId="698628A6" w14:textId="77777777" w:rsidR="007C77A5" w:rsidRDefault="007C77A5">
            <w:pPr>
              <w:widowControl/>
              <w:spacing w:line="280" w:lineRule="exact"/>
              <w:jc w:val="left"/>
              <w:rPr>
                <w:rFonts w:ascii="宋体" w:hAnsi="宋体" w:cs="宋体"/>
                <w:color w:val="000000"/>
                <w:sz w:val="22"/>
                <w:szCs w:val="22"/>
              </w:rPr>
            </w:pPr>
          </w:p>
        </w:tc>
        <w:tc>
          <w:tcPr>
            <w:tcW w:w="480" w:type="dxa"/>
            <w:vMerge/>
            <w:tcBorders>
              <w:top w:val="single" w:sz="4" w:space="0" w:color="000000"/>
              <w:left w:val="single" w:sz="4" w:space="0" w:color="000000"/>
              <w:bottom w:val="single" w:sz="4" w:space="0" w:color="000000"/>
              <w:right w:val="single" w:sz="4" w:space="0" w:color="000000"/>
            </w:tcBorders>
            <w:vAlign w:val="center"/>
          </w:tcPr>
          <w:p w14:paraId="5AD248F6" w14:textId="77777777" w:rsidR="007C77A5" w:rsidRDefault="007C77A5">
            <w:pPr>
              <w:widowControl/>
              <w:spacing w:line="280" w:lineRule="exact"/>
              <w:jc w:val="left"/>
              <w:rPr>
                <w:rFonts w:ascii="宋体" w:hAnsi="宋体" w:cs="宋体"/>
                <w:color w:val="000000"/>
                <w:sz w:val="22"/>
                <w:szCs w:val="22"/>
              </w:rPr>
            </w:pPr>
          </w:p>
        </w:tc>
        <w:tc>
          <w:tcPr>
            <w:tcW w:w="515" w:type="dxa"/>
            <w:vMerge/>
            <w:tcBorders>
              <w:left w:val="single" w:sz="4" w:space="0" w:color="000000"/>
              <w:right w:val="single" w:sz="4" w:space="0" w:color="000000"/>
            </w:tcBorders>
            <w:vAlign w:val="center"/>
          </w:tcPr>
          <w:p w14:paraId="5045EB58" w14:textId="77777777" w:rsidR="007C77A5" w:rsidRDefault="007C77A5">
            <w:pPr>
              <w:widowControl/>
              <w:spacing w:line="280" w:lineRule="exact"/>
              <w:jc w:val="left"/>
              <w:rPr>
                <w:rFonts w:ascii="宋体" w:hAnsi="宋体" w:cs="宋体"/>
                <w:color w:val="000000"/>
                <w:sz w:val="22"/>
                <w:szCs w:val="22"/>
              </w:rPr>
            </w:pPr>
          </w:p>
        </w:tc>
        <w:tc>
          <w:tcPr>
            <w:tcW w:w="53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56270FA"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审查</w:t>
            </w:r>
          </w:p>
        </w:tc>
        <w:tc>
          <w:tcPr>
            <w:tcW w:w="442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C94F0C6"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color w:val="000000"/>
                <w:sz w:val="22"/>
                <w:szCs w:val="22"/>
              </w:rPr>
              <w:t>2.</w:t>
            </w:r>
            <w:r>
              <w:rPr>
                <w:rFonts w:ascii="宋体" w:hAnsi="宋体" w:cs="宋体" w:hint="eastAsia"/>
                <w:color w:val="000000"/>
                <w:sz w:val="22"/>
                <w:szCs w:val="22"/>
              </w:rPr>
              <w:t>审查责任：</w:t>
            </w:r>
            <w:r>
              <w:rPr>
                <w:rFonts w:ascii="宋体" w:hAnsi="宋体" w:cs="宋体" w:hint="eastAsia"/>
                <w:color w:val="000000"/>
                <w:kern w:val="0"/>
                <w:sz w:val="22"/>
                <w:szCs w:val="22"/>
              </w:rPr>
              <w:t>材料审查（按照《中华人民共和国城市房地产管理法》（主席令第</w:t>
            </w:r>
            <w:r>
              <w:rPr>
                <w:rFonts w:ascii="宋体" w:hAnsi="宋体" w:cs="宋体"/>
                <w:color w:val="000000"/>
                <w:kern w:val="0"/>
                <w:sz w:val="22"/>
                <w:szCs w:val="22"/>
              </w:rPr>
              <w:t>72</w:t>
            </w:r>
            <w:r>
              <w:rPr>
                <w:rFonts w:ascii="宋体" w:hAnsi="宋体" w:cs="宋体" w:hint="eastAsia"/>
                <w:color w:val="000000"/>
                <w:kern w:val="0"/>
                <w:sz w:val="22"/>
                <w:szCs w:val="22"/>
              </w:rPr>
              <w:t>号）等有关规定进行审查），现场勘查，根据需要征求相关部门意见，提出初审意见。</w:t>
            </w:r>
          </w:p>
        </w:tc>
        <w:tc>
          <w:tcPr>
            <w:tcW w:w="12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8E5C07D" w14:textId="77777777" w:rsidR="007C77A5" w:rsidRDefault="00000000">
            <w:pPr>
              <w:widowControl/>
              <w:spacing w:line="240" w:lineRule="exact"/>
              <w:jc w:val="center"/>
              <w:textAlignment w:val="center"/>
              <w:rPr>
                <w:rFonts w:ascii="宋体" w:hAnsi="宋体" w:cs="宋体"/>
                <w:color w:val="000000"/>
                <w:sz w:val="22"/>
                <w:szCs w:val="22"/>
              </w:rPr>
            </w:pPr>
            <w:r>
              <w:rPr>
                <w:rFonts w:ascii="宋体" w:cs="宋体" w:hint="eastAsia"/>
                <w:color w:val="000000"/>
                <w:sz w:val="22"/>
                <w:szCs w:val="22"/>
              </w:rPr>
              <w:t>交易科</w:t>
            </w:r>
          </w:p>
        </w:tc>
        <w:tc>
          <w:tcPr>
            <w:tcW w:w="52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11625BE" w14:textId="77777777" w:rsidR="007C77A5" w:rsidRDefault="00000000">
            <w:pPr>
              <w:spacing w:line="280" w:lineRule="exact"/>
              <w:jc w:val="center"/>
              <w:rPr>
                <w:rFonts w:ascii="宋体" w:hAnsi="宋体" w:cs="宋体"/>
                <w:color w:val="000000"/>
                <w:sz w:val="22"/>
                <w:szCs w:val="22"/>
              </w:rPr>
            </w:pPr>
            <w:r>
              <w:rPr>
                <w:rFonts w:ascii="宋体" w:cs="宋体"/>
                <w:color w:val="000000"/>
                <w:sz w:val="22"/>
                <w:szCs w:val="22"/>
              </w:rPr>
              <w:t>1</w:t>
            </w:r>
            <w:r>
              <w:rPr>
                <w:rFonts w:ascii="宋体" w:cs="宋体" w:hint="eastAsia"/>
                <w:color w:val="000000"/>
                <w:sz w:val="22"/>
                <w:szCs w:val="22"/>
              </w:rPr>
              <w:t>日</w:t>
            </w:r>
          </w:p>
        </w:tc>
        <w:tc>
          <w:tcPr>
            <w:tcW w:w="540" w:type="dxa"/>
            <w:vMerge/>
            <w:tcBorders>
              <w:left w:val="single" w:sz="4" w:space="0" w:color="000000"/>
              <w:right w:val="single" w:sz="4" w:space="0" w:color="000000"/>
            </w:tcBorders>
            <w:tcMar>
              <w:top w:w="15" w:type="dxa"/>
              <w:left w:w="15" w:type="dxa"/>
              <w:bottom w:w="15" w:type="dxa"/>
              <w:right w:w="15" w:type="dxa"/>
            </w:tcMar>
            <w:vAlign w:val="center"/>
          </w:tcPr>
          <w:p w14:paraId="79B2DBE9" w14:textId="77777777" w:rsidR="007C77A5" w:rsidRDefault="007C77A5">
            <w:pPr>
              <w:spacing w:line="240" w:lineRule="exact"/>
              <w:jc w:val="center"/>
              <w:rPr>
                <w:rFonts w:ascii="宋体" w:hAnsi="宋体" w:cs="宋体"/>
                <w:color w:val="000000"/>
                <w:sz w:val="22"/>
                <w:szCs w:val="22"/>
              </w:rPr>
            </w:pPr>
          </w:p>
        </w:tc>
        <w:tc>
          <w:tcPr>
            <w:tcW w:w="705" w:type="dxa"/>
            <w:vMerge/>
            <w:tcBorders>
              <w:top w:val="single" w:sz="4" w:space="0" w:color="000000"/>
              <w:left w:val="single" w:sz="4" w:space="0" w:color="000000"/>
              <w:bottom w:val="single" w:sz="4" w:space="0" w:color="000000"/>
              <w:right w:val="single" w:sz="4" w:space="0" w:color="000000"/>
            </w:tcBorders>
            <w:vAlign w:val="center"/>
          </w:tcPr>
          <w:p w14:paraId="5DAB7D71" w14:textId="77777777" w:rsidR="007C77A5" w:rsidRDefault="007C77A5">
            <w:pPr>
              <w:widowControl/>
              <w:jc w:val="left"/>
              <w:rPr>
                <w:rFonts w:ascii="宋体" w:hAnsi="宋体" w:cs="宋体"/>
                <w:color w:val="000000"/>
                <w:sz w:val="22"/>
                <w:szCs w:val="22"/>
              </w:rPr>
            </w:pPr>
          </w:p>
        </w:tc>
        <w:tc>
          <w:tcPr>
            <w:tcW w:w="708" w:type="dxa"/>
            <w:vMerge/>
            <w:tcBorders>
              <w:top w:val="single" w:sz="4" w:space="0" w:color="000000"/>
              <w:left w:val="single" w:sz="4" w:space="0" w:color="000000"/>
              <w:bottom w:val="single" w:sz="4" w:space="0" w:color="000000"/>
              <w:right w:val="single" w:sz="4" w:space="0" w:color="000000"/>
            </w:tcBorders>
            <w:vAlign w:val="center"/>
          </w:tcPr>
          <w:p w14:paraId="16F84560" w14:textId="77777777" w:rsidR="007C77A5" w:rsidRDefault="007C77A5">
            <w:pPr>
              <w:widowControl/>
              <w:jc w:val="left"/>
              <w:rPr>
                <w:rFonts w:ascii="宋体" w:hAnsi="宋体" w:cs="宋体"/>
                <w:color w:val="000000"/>
                <w:sz w:val="24"/>
              </w:rPr>
            </w:pPr>
          </w:p>
        </w:tc>
      </w:tr>
      <w:tr w:rsidR="007C77A5" w14:paraId="5CE02725" w14:textId="77777777">
        <w:trPr>
          <w:trHeight w:val="954"/>
        </w:trPr>
        <w:tc>
          <w:tcPr>
            <w:tcW w:w="617" w:type="dxa"/>
            <w:vMerge/>
            <w:tcBorders>
              <w:top w:val="single" w:sz="4" w:space="0" w:color="000000"/>
              <w:left w:val="single" w:sz="4" w:space="0" w:color="000000"/>
              <w:bottom w:val="single" w:sz="4" w:space="0" w:color="000000"/>
              <w:right w:val="single" w:sz="4" w:space="0" w:color="000000"/>
            </w:tcBorders>
            <w:vAlign w:val="center"/>
          </w:tcPr>
          <w:p w14:paraId="48289876" w14:textId="77777777" w:rsidR="007C77A5" w:rsidRDefault="007C77A5">
            <w:pPr>
              <w:widowControl/>
              <w:spacing w:line="280" w:lineRule="exact"/>
              <w:jc w:val="left"/>
              <w:rPr>
                <w:rFonts w:ascii="宋体" w:hAnsi="宋体" w:cs="宋体"/>
                <w:color w:val="000000"/>
                <w:sz w:val="22"/>
                <w:szCs w:val="22"/>
              </w:rPr>
            </w:pPr>
          </w:p>
        </w:tc>
        <w:tc>
          <w:tcPr>
            <w:tcW w:w="1064" w:type="dxa"/>
            <w:vMerge/>
            <w:tcBorders>
              <w:left w:val="single" w:sz="4" w:space="0" w:color="000000"/>
              <w:right w:val="single" w:sz="4" w:space="0" w:color="000000"/>
            </w:tcBorders>
            <w:vAlign w:val="center"/>
          </w:tcPr>
          <w:p w14:paraId="586DC9C5" w14:textId="77777777" w:rsidR="007C77A5" w:rsidRDefault="007C77A5">
            <w:pPr>
              <w:widowControl/>
              <w:spacing w:line="280" w:lineRule="exact"/>
              <w:jc w:val="left"/>
              <w:rPr>
                <w:rFonts w:ascii="宋体" w:hAnsi="宋体" w:cs="宋体"/>
                <w:color w:val="000000"/>
                <w:sz w:val="22"/>
                <w:szCs w:val="22"/>
              </w:rPr>
            </w:pPr>
          </w:p>
        </w:tc>
        <w:tc>
          <w:tcPr>
            <w:tcW w:w="3176" w:type="dxa"/>
            <w:vMerge/>
            <w:tcBorders>
              <w:top w:val="single" w:sz="4" w:space="0" w:color="000000"/>
              <w:left w:val="single" w:sz="4" w:space="0" w:color="000000"/>
              <w:bottom w:val="single" w:sz="4" w:space="0" w:color="000000"/>
              <w:right w:val="single" w:sz="4" w:space="0" w:color="000000"/>
            </w:tcBorders>
            <w:vAlign w:val="center"/>
          </w:tcPr>
          <w:p w14:paraId="06E281C8" w14:textId="77777777" w:rsidR="007C77A5" w:rsidRDefault="007C77A5">
            <w:pPr>
              <w:widowControl/>
              <w:spacing w:line="280" w:lineRule="exact"/>
              <w:jc w:val="left"/>
              <w:rPr>
                <w:rFonts w:ascii="宋体" w:hAnsi="宋体" w:cs="宋体"/>
                <w:color w:val="000000"/>
                <w:sz w:val="22"/>
                <w:szCs w:val="22"/>
              </w:rPr>
            </w:pPr>
          </w:p>
        </w:tc>
        <w:tc>
          <w:tcPr>
            <w:tcW w:w="480" w:type="dxa"/>
            <w:vMerge/>
            <w:tcBorders>
              <w:top w:val="single" w:sz="4" w:space="0" w:color="000000"/>
              <w:left w:val="single" w:sz="4" w:space="0" w:color="000000"/>
              <w:bottom w:val="single" w:sz="4" w:space="0" w:color="000000"/>
              <w:right w:val="single" w:sz="4" w:space="0" w:color="000000"/>
            </w:tcBorders>
            <w:vAlign w:val="center"/>
          </w:tcPr>
          <w:p w14:paraId="3A9988C2" w14:textId="77777777" w:rsidR="007C77A5" w:rsidRDefault="007C77A5">
            <w:pPr>
              <w:widowControl/>
              <w:spacing w:line="280" w:lineRule="exact"/>
              <w:jc w:val="left"/>
              <w:rPr>
                <w:rFonts w:ascii="宋体" w:hAnsi="宋体" w:cs="宋体"/>
                <w:color w:val="000000"/>
                <w:sz w:val="22"/>
                <w:szCs w:val="22"/>
              </w:rPr>
            </w:pPr>
          </w:p>
        </w:tc>
        <w:tc>
          <w:tcPr>
            <w:tcW w:w="515" w:type="dxa"/>
            <w:vMerge/>
            <w:tcBorders>
              <w:left w:val="single" w:sz="4" w:space="0" w:color="000000"/>
              <w:right w:val="single" w:sz="4" w:space="0" w:color="000000"/>
            </w:tcBorders>
            <w:vAlign w:val="center"/>
          </w:tcPr>
          <w:p w14:paraId="2F204FAC" w14:textId="77777777" w:rsidR="007C77A5" w:rsidRDefault="007C77A5">
            <w:pPr>
              <w:widowControl/>
              <w:spacing w:line="280" w:lineRule="exact"/>
              <w:jc w:val="left"/>
              <w:rPr>
                <w:rFonts w:ascii="宋体" w:hAnsi="宋体" w:cs="宋体"/>
                <w:color w:val="000000"/>
                <w:sz w:val="22"/>
                <w:szCs w:val="22"/>
              </w:rPr>
            </w:pPr>
          </w:p>
        </w:tc>
        <w:tc>
          <w:tcPr>
            <w:tcW w:w="53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59D411F"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决定</w:t>
            </w:r>
          </w:p>
        </w:tc>
        <w:tc>
          <w:tcPr>
            <w:tcW w:w="442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CD7E83F"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color w:val="000000"/>
                <w:sz w:val="22"/>
                <w:szCs w:val="22"/>
              </w:rPr>
              <w:t>3.</w:t>
            </w:r>
            <w:r>
              <w:rPr>
                <w:rFonts w:ascii="宋体" w:hAnsi="宋体" w:cs="宋体" w:hint="eastAsia"/>
                <w:color w:val="000000"/>
                <w:sz w:val="22"/>
                <w:szCs w:val="22"/>
              </w:rPr>
              <w:t>决定责任：</w:t>
            </w:r>
            <w:r>
              <w:rPr>
                <w:rFonts w:ascii="宋体" w:hAnsi="宋体" w:cs="宋体" w:hint="eastAsia"/>
                <w:color w:val="000000"/>
                <w:kern w:val="0"/>
                <w:sz w:val="22"/>
                <w:szCs w:val="22"/>
              </w:rPr>
              <w:t>依法作出决定，（对于不予许可的，应当告知申请人，并说明理由）；按时办结；法定告知。</w:t>
            </w:r>
          </w:p>
        </w:tc>
        <w:tc>
          <w:tcPr>
            <w:tcW w:w="12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1F5BC9D" w14:textId="77777777" w:rsidR="007C77A5" w:rsidRDefault="00000000">
            <w:pPr>
              <w:widowControl/>
              <w:spacing w:line="240" w:lineRule="exact"/>
              <w:jc w:val="center"/>
              <w:textAlignment w:val="center"/>
              <w:rPr>
                <w:rFonts w:ascii="宋体" w:hAnsi="宋体" w:cs="宋体"/>
                <w:color w:val="000000"/>
                <w:sz w:val="22"/>
                <w:szCs w:val="22"/>
              </w:rPr>
            </w:pPr>
            <w:r>
              <w:rPr>
                <w:rFonts w:ascii="宋体" w:cs="宋体" w:hint="eastAsia"/>
                <w:color w:val="000000"/>
                <w:sz w:val="22"/>
                <w:szCs w:val="22"/>
              </w:rPr>
              <w:t>交易科</w:t>
            </w:r>
          </w:p>
        </w:tc>
        <w:tc>
          <w:tcPr>
            <w:tcW w:w="52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B519319" w14:textId="77777777" w:rsidR="007C77A5" w:rsidRDefault="00000000">
            <w:pPr>
              <w:spacing w:line="280" w:lineRule="exact"/>
              <w:rPr>
                <w:rFonts w:ascii="宋体" w:hAnsi="宋体" w:cs="宋体"/>
                <w:color w:val="000000"/>
                <w:sz w:val="22"/>
                <w:szCs w:val="22"/>
              </w:rPr>
            </w:pPr>
            <w:r>
              <w:rPr>
                <w:rFonts w:ascii="宋体" w:cs="宋体"/>
                <w:color w:val="000000"/>
                <w:sz w:val="22"/>
                <w:szCs w:val="22"/>
              </w:rPr>
              <w:t>1</w:t>
            </w:r>
            <w:r>
              <w:rPr>
                <w:rFonts w:ascii="宋体" w:cs="宋体" w:hint="eastAsia"/>
                <w:color w:val="000000"/>
                <w:sz w:val="22"/>
                <w:szCs w:val="22"/>
              </w:rPr>
              <w:t>日</w:t>
            </w:r>
          </w:p>
        </w:tc>
        <w:tc>
          <w:tcPr>
            <w:tcW w:w="540" w:type="dxa"/>
            <w:vMerge/>
            <w:tcBorders>
              <w:left w:val="single" w:sz="4" w:space="0" w:color="000000"/>
              <w:right w:val="single" w:sz="4" w:space="0" w:color="000000"/>
            </w:tcBorders>
            <w:tcMar>
              <w:top w:w="15" w:type="dxa"/>
              <w:left w:w="15" w:type="dxa"/>
              <w:bottom w:w="15" w:type="dxa"/>
              <w:right w:w="15" w:type="dxa"/>
            </w:tcMar>
            <w:vAlign w:val="center"/>
          </w:tcPr>
          <w:p w14:paraId="13850B8A" w14:textId="77777777" w:rsidR="007C77A5" w:rsidRDefault="007C77A5">
            <w:pPr>
              <w:spacing w:line="240" w:lineRule="exact"/>
              <w:jc w:val="center"/>
              <w:rPr>
                <w:rFonts w:ascii="宋体" w:hAnsi="宋体" w:cs="宋体"/>
                <w:color w:val="000000"/>
                <w:sz w:val="22"/>
                <w:szCs w:val="22"/>
              </w:rPr>
            </w:pPr>
          </w:p>
        </w:tc>
        <w:tc>
          <w:tcPr>
            <w:tcW w:w="705" w:type="dxa"/>
            <w:vMerge/>
            <w:tcBorders>
              <w:top w:val="single" w:sz="4" w:space="0" w:color="000000"/>
              <w:left w:val="single" w:sz="4" w:space="0" w:color="000000"/>
              <w:bottom w:val="single" w:sz="4" w:space="0" w:color="000000"/>
              <w:right w:val="single" w:sz="4" w:space="0" w:color="000000"/>
            </w:tcBorders>
            <w:vAlign w:val="center"/>
          </w:tcPr>
          <w:p w14:paraId="7218755C" w14:textId="77777777" w:rsidR="007C77A5" w:rsidRDefault="007C77A5">
            <w:pPr>
              <w:widowControl/>
              <w:jc w:val="left"/>
              <w:rPr>
                <w:rFonts w:ascii="宋体" w:hAnsi="宋体" w:cs="宋体"/>
                <w:color w:val="000000"/>
                <w:sz w:val="22"/>
                <w:szCs w:val="22"/>
              </w:rPr>
            </w:pPr>
          </w:p>
        </w:tc>
        <w:tc>
          <w:tcPr>
            <w:tcW w:w="708" w:type="dxa"/>
            <w:vMerge/>
            <w:tcBorders>
              <w:top w:val="single" w:sz="4" w:space="0" w:color="000000"/>
              <w:left w:val="single" w:sz="4" w:space="0" w:color="000000"/>
              <w:bottom w:val="single" w:sz="4" w:space="0" w:color="000000"/>
              <w:right w:val="single" w:sz="4" w:space="0" w:color="000000"/>
            </w:tcBorders>
            <w:vAlign w:val="center"/>
          </w:tcPr>
          <w:p w14:paraId="2F5B4E86" w14:textId="77777777" w:rsidR="007C77A5" w:rsidRDefault="007C77A5">
            <w:pPr>
              <w:widowControl/>
              <w:jc w:val="left"/>
              <w:rPr>
                <w:rFonts w:ascii="宋体" w:hAnsi="宋体" w:cs="宋体"/>
                <w:color w:val="000000"/>
                <w:sz w:val="24"/>
              </w:rPr>
            </w:pPr>
          </w:p>
        </w:tc>
      </w:tr>
      <w:tr w:rsidR="007C77A5" w14:paraId="6854879B" w14:textId="77777777">
        <w:trPr>
          <w:trHeight w:val="711"/>
        </w:trPr>
        <w:tc>
          <w:tcPr>
            <w:tcW w:w="617" w:type="dxa"/>
            <w:vMerge/>
            <w:tcBorders>
              <w:top w:val="single" w:sz="4" w:space="0" w:color="000000"/>
              <w:left w:val="single" w:sz="4" w:space="0" w:color="000000"/>
              <w:bottom w:val="single" w:sz="4" w:space="0" w:color="000000"/>
              <w:right w:val="single" w:sz="4" w:space="0" w:color="000000"/>
            </w:tcBorders>
            <w:vAlign w:val="center"/>
          </w:tcPr>
          <w:p w14:paraId="1E4AA6B0" w14:textId="77777777" w:rsidR="007C77A5" w:rsidRDefault="007C77A5">
            <w:pPr>
              <w:widowControl/>
              <w:spacing w:line="280" w:lineRule="exact"/>
              <w:jc w:val="left"/>
              <w:rPr>
                <w:rFonts w:ascii="宋体" w:hAnsi="宋体" w:cs="宋体"/>
                <w:color w:val="000000"/>
                <w:sz w:val="22"/>
                <w:szCs w:val="22"/>
              </w:rPr>
            </w:pPr>
          </w:p>
        </w:tc>
        <w:tc>
          <w:tcPr>
            <w:tcW w:w="1064" w:type="dxa"/>
            <w:vMerge/>
            <w:tcBorders>
              <w:left w:val="single" w:sz="4" w:space="0" w:color="000000"/>
              <w:bottom w:val="single" w:sz="4" w:space="0" w:color="000000"/>
              <w:right w:val="single" w:sz="4" w:space="0" w:color="000000"/>
            </w:tcBorders>
            <w:vAlign w:val="center"/>
          </w:tcPr>
          <w:p w14:paraId="30E96529" w14:textId="77777777" w:rsidR="007C77A5" w:rsidRDefault="007C77A5">
            <w:pPr>
              <w:widowControl/>
              <w:spacing w:line="280" w:lineRule="exact"/>
              <w:jc w:val="left"/>
              <w:rPr>
                <w:rFonts w:ascii="宋体" w:hAnsi="宋体" w:cs="宋体"/>
                <w:color w:val="000000"/>
                <w:sz w:val="22"/>
                <w:szCs w:val="22"/>
              </w:rPr>
            </w:pPr>
          </w:p>
        </w:tc>
        <w:tc>
          <w:tcPr>
            <w:tcW w:w="3176" w:type="dxa"/>
            <w:vMerge/>
            <w:tcBorders>
              <w:top w:val="single" w:sz="4" w:space="0" w:color="000000"/>
              <w:left w:val="single" w:sz="4" w:space="0" w:color="000000"/>
              <w:bottom w:val="single" w:sz="4" w:space="0" w:color="000000"/>
              <w:right w:val="single" w:sz="4" w:space="0" w:color="000000"/>
            </w:tcBorders>
            <w:vAlign w:val="center"/>
          </w:tcPr>
          <w:p w14:paraId="04DAAAB8" w14:textId="77777777" w:rsidR="007C77A5" w:rsidRDefault="007C77A5">
            <w:pPr>
              <w:widowControl/>
              <w:spacing w:line="280" w:lineRule="exact"/>
              <w:jc w:val="left"/>
              <w:rPr>
                <w:rFonts w:ascii="宋体" w:hAnsi="宋体" w:cs="宋体"/>
                <w:color w:val="000000"/>
                <w:sz w:val="22"/>
                <w:szCs w:val="22"/>
              </w:rPr>
            </w:pPr>
          </w:p>
        </w:tc>
        <w:tc>
          <w:tcPr>
            <w:tcW w:w="480" w:type="dxa"/>
            <w:vMerge/>
            <w:tcBorders>
              <w:top w:val="single" w:sz="4" w:space="0" w:color="000000"/>
              <w:left w:val="single" w:sz="4" w:space="0" w:color="000000"/>
              <w:bottom w:val="single" w:sz="4" w:space="0" w:color="000000"/>
              <w:right w:val="single" w:sz="4" w:space="0" w:color="000000"/>
            </w:tcBorders>
            <w:vAlign w:val="center"/>
          </w:tcPr>
          <w:p w14:paraId="53D3F9A2" w14:textId="77777777" w:rsidR="007C77A5" w:rsidRDefault="007C77A5">
            <w:pPr>
              <w:widowControl/>
              <w:spacing w:line="280" w:lineRule="exact"/>
              <w:jc w:val="left"/>
              <w:rPr>
                <w:rFonts w:ascii="宋体" w:hAnsi="宋体" w:cs="宋体"/>
                <w:color w:val="000000"/>
                <w:sz w:val="22"/>
                <w:szCs w:val="22"/>
              </w:rPr>
            </w:pPr>
          </w:p>
        </w:tc>
        <w:tc>
          <w:tcPr>
            <w:tcW w:w="515" w:type="dxa"/>
            <w:vMerge/>
            <w:tcBorders>
              <w:left w:val="single" w:sz="4" w:space="0" w:color="000000"/>
              <w:bottom w:val="single" w:sz="4" w:space="0" w:color="000000"/>
              <w:right w:val="single" w:sz="4" w:space="0" w:color="000000"/>
            </w:tcBorders>
            <w:vAlign w:val="center"/>
          </w:tcPr>
          <w:p w14:paraId="061C9CD0" w14:textId="77777777" w:rsidR="007C77A5" w:rsidRDefault="007C77A5">
            <w:pPr>
              <w:widowControl/>
              <w:spacing w:line="280" w:lineRule="exact"/>
              <w:jc w:val="left"/>
              <w:rPr>
                <w:rFonts w:ascii="宋体" w:hAnsi="宋体" w:cs="宋体"/>
                <w:color w:val="000000"/>
                <w:sz w:val="22"/>
                <w:szCs w:val="22"/>
              </w:rPr>
            </w:pPr>
          </w:p>
        </w:tc>
        <w:tc>
          <w:tcPr>
            <w:tcW w:w="532"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12B88CB1"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送达</w:t>
            </w:r>
          </w:p>
        </w:tc>
        <w:tc>
          <w:tcPr>
            <w:tcW w:w="4426"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4CFA0D76"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color w:val="000000"/>
                <w:sz w:val="22"/>
                <w:szCs w:val="22"/>
              </w:rPr>
              <w:t>4.</w:t>
            </w:r>
            <w:r>
              <w:rPr>
                <w:rFonts w:ascii="宋体" w:hAnsi="宋体" w:cs="宋体" w:hint="eastAsia"/>
                <w:color w:val="000000"/>
                <w:sz w:val="22"/>
                <w:szCs w:val="22"/>
              </w:rPr>
              <w:t>送达责任：</w:t>
            </w:r>
            <w:r>
              <w:rPr>
                <w:rFonts w:ascii="宋体" w:hAnsi="宋体" w:cs="宋体" w:hint="eastAsia"/>
                <w:color w:val="000000"/>
                <w:kern w:val="0"/>
                <w:sz w:val="22"/>
                <w:szCs w:val="22"/>
              </w:rPr>
              <w:t>制作送达文书；按规定送达当事人；信息公开。</w:t>
            </w:r>
          </w:p>
        </w:tc>
        <w:tc>
          <w:tcPr>
            <w:tcW w:w="1292"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2FE33352" w14:textId="77777777" w:rsidR="007C77A5" w:rsidRDefault="00000000">
            <w:pPr>
              <w:widowControl/>
              <w:spacing w:line="240" w:lineRule="exact"/>
              <w:jc w:val="center"/>
              <w:textAlignment w:val="center"/>
              <w:rPr>
                <w:sz w:val="22"/>
                <w:szCs w:val="22"/>
              </w:rPr>
            </w:pPr>
            <w:r>
              <w:rPr>
                <w:rFonts w:ascii="宋体" w:cs="宋体" w:hint="eastAsia"/>
                <w:color w:val="000000"/>
                <w:sz w:val="22"/>
                <w:szCs w:val="22"/>
              </w:rPr>
              <w:t>交易科</w:t>
            </w:r>
          </w:p>
        </w:tc>
        <w:tc>
          <w:tcPr>
            <w:tcW w:w="525"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3A34A742" w14:textId="77777777" w:rsidR="007C77A5" w:rsidRDefault="00000000">
            <w:pPr>
              <w:spacing w:line="280" w:lineRule="exact"/>
              <w:jc w:val="center"/>
              <w:rPr>
                <w:rFonts w:ascii="宋体" w:hAnsi="宋体" w:cs="宋体"/>
                <w:color w:val="000000"/>
                <w:sz w:val="22"/>
                <w:szCs w:val="22"/>
              </w:rPr>
            </w:pPr>
            <w:r>
              <w:rPr>
                <w:rFonts w:ascii="宋体" w:cs="宋体"/>
                <w:color w:val="000000"/>
                <w:sz w:val="22"/>
                <w:szCs w:val="22"/>
              </w:rPr>
              <w:t>0.5</w:t>
            </w:r>
            <w:r>
              <w:rPr>
                <w:rFonts w:ascii="宋体" w:cs="宋体" w:hint="eastAsia"/>
                <w:color w:val="000000"/>
                <w:sz w:val="22"/>
                <w:szCs w:val="22"/>
              </w:rPr>
              <w:t>日</w:t>
            </w:r>
          </w:p>
        </w:tc>
        <w:tc>
          <w:tcPr>
            <w:tcW w:w="540" w:type="dxa"/>
            <w:vMerge/>
            <w:tcBorders>
              <w:left w:val="single" w:sz="4" w:space="0" w:color="000000"/>
              <w:right w:val="single" w:sz="4" w:space="0" w:color="000000"/>
            </w:tcBorders>
            <w:tcMar>
              <w:top w:w="15" w:type="dxa"/>
              <w:left w:w="15" w:type="dxa"/>
              <w:bottom w:w="15" w:type="dxa"/>
              <w:right w:w="15" w:type="dxa"/>
            </w:tcMar>
            <w:vAlign w:val="center"/>
          </w:tcPr>
          <w:p w14:paraId="110159FC" w14:textId="77777777" w:rsidR="007C77A5" w:rsidRDefault="007C77A5">
            <w:pPr>
              <w:spacing w:line="240" w:lineRule="exact"/>
              <w:jc w:val="center"/>
              <w:rPr>
                <w:rFonts w:ascii="宋体" w:hAnsi="宋体" w:cs="宋体"/>
                <w:color w:val="000000"/>
                <w:sz w:val="22"/>
                <w:szCs w:val="22"/>
              </w:rPr>
            </w:pPr>
          </w:p>
        </w:tc>
        <w:tc>
          <w:tcPr>
            <w:tcW w:w="705" w:type="dxa"/>
            <w:vMerge/>
            <w:tcBorders>
              <w:top w:val="single" w:sz="4" w:space="0" w:color="000000"/>
              <w:left w:val="single" w:sz="4" w:space="0" w:color="000000"/>
              <w:bottom w:val="single" w:sz="4" w:space="0" w:color="000000"/>
              <w:right w:val="single" w:sz="4" w:space="0" w:color="000000"/>
            </w:tcBorders>
            <w:vAlign w:val="center"/>
          </w:tcPr>
          <w:p w14:paraId="7BE5C533" w14:textId="77777777" w:rsidR="007C77A5" w:rsidRDefault="007C77A5">
            <w:pPr>
              <w:widowControl/>
              <w:jc w:val="left"/>
              <w:rPr>
                <w:rFonts w:ascii="宋体" w:hAnsi="宋体" w:cs="宋体"/>
                <w:color w:val="000000"/>
                <w:sz w:val="22"/>
                <w:szCs w:val="22"/>
              </w:rPr>
            </w:pPr>
          </w:p>
        </w:tc>
        <w:tc>
          <w:tcPr>
            <w:tcW w:w="708" w:type="dxa"/>
            <w:vMerge/>
            <w:tcBorders>
              <w:top w:val="single" w:sz="4" w:space="0" w:color="000000"/>
              <w:left w:val="single" w:sz="4" w:space="0" w:color="000000"/>
              <w:bottom w:val="single" w:sz="4" w:space="0" w:color="000000"/>
              <w:right w:val="single" w:sz="4" w:space="0" w:color="000000"/>
            </w:tcBorders>
            <w:vAlign w:val="center"/>
          </w:tcPr>
          <w:p w14:paraId="38CB3F9F" w14:textId="77777777" w:rsidR="007C77A5" w:rsidRDefault="007C77A5">
            <w:pPr>
              <w:widowControl/>
              <w:jc w:val="left"/>
              <w:rPr>
                <w:rFonts w:ascii="宋体" w:hAnsi="宋体" w:cs="宋体"/>
                <w:color w:val="000000"/>
                <w:sz w:val="24"/>
              </w:rPr>
            </w:pPr>
          </w:p>
        </w:tc>
      </w:tr>
      <w:tr w:rsidR="007C77A5" w14:paraId="071B1DAD" w14:textId="77777777">
        <w:trPr>
          <w:trHeight w:val="937"/>
        </w:trPr>
        <w:tc>
          <w:tcPr>
            <w:tcW w:w="617" w:type="dxa"/>
            <w:vMerge/>
            <w:tcBorders>
              <w:top w:val="single" w:sz="4" w:space="0" w:color="000000"/>
              <w:left w:val="single" w:sz="4" w:space="0" w:color="000000"/>
              <w:bottom w:val="single" w:sz="4" w:space="0" w:color="000000"/>
              <w:right w:val="single" w:sz="4" w:space="0" w:color="000000"/>
            </w:tcBorders>
            <w:vAlign w:val="center"/>
          </w:tcPr>
          <w:p w14:paraId="0DE34524" w14:textId="77777777" w:rsidR="007C77A5" w:rsidRDefault="007C77A5">
            <w:pPr>
              <w:widowControl/>
              <w:spacing w:line="280" w:lineRule="exact"/>
              <w:jc w:val="left"/>
              <w:rPr>
                <w:rFonts w:ascii="宋体" w:hAnsi="宋体" w:cs="宋体"/>
                <w:color w:val="000000"/>
                <w:sz w:val="22"/>
                <w:szCs w:val="22"/>
              </w:rPr>
            </w:pPr>
          </w:p>
        </w:tc>
        <w:tc>
          <w:tcPr>
            <w:tcW w:w="1064" w:type="dxa"/>
            <w:vMerge/>
            <w:tcBorders>
              <w:left w:val="single" w:sz="4" w:space="0" w:color="000000"/>
              <w:bottom w:val="single" w:sz="4" w:space="0" w:color="000000"/>
              <w:right w:val="single" w:sz="4" w:space="0" w:color="000000"/>
            </w:tcBorders>
            <w:vAlign w:val="center"/>
          </w:tcPr>
          <w:p w14:paraId="62E024E8" w14:textId="77777777" w:rsidR="007C77A5" w:rsidRDefault="007C77A5">
            <w:pPr>
              <w:widowControl/>
              <w:spacing w:line="280" w:lineRule="exact"/>
              <w:jc w:val="left"/>
              <w:rPr>
                <w:rFonts w:ascii="宋体" w:hAnsi="宋体" w:cs="宋体"/>
                <w:color w:val="000000"/>
                <w:sz w:val="22"/>
                <w:szCs w:val="22"/>
              </w:rPr>
            </w:pPr>
          </w:p>
        </w:tc>
        <w:tc>
          <w:tcPr>
            <w:tcW w:w="3176" w:type="dxa"/>
            <w:vMerge/>
            <w:tcBorders>
              <w:top w:val="single" w:sz="4" w:space="0" w:color="000000"/>
              <w:left w:val="single" w:sz="4" w:space="0" w:color="000000"/>
              <w:bottom w:val="single" w:sz="4" w:space="0" w:color="000000"/>
              <w:right w:val="single" w:sz="4" w:space="0" w:color="000000"/>
            </w:tcBorders>
            <w:vAlign w:val="center"/>
          </w:tcPr>
          <w:p w14:paraId="4BF4C647" w14:textId="77777777" w:rsidR="007C77A5" w:rsidRDefault="007C77A5">
            <w:pPr>
              <w:widowControl/>
              <w:spacing w:line="280" w:lineRule="exact"/>
              <w:jc w:val="left"/>
              <w:rPr>
                <w:rFonts w:ascii="宋体" w:hAnsi="宋体" w:cs="宋体"/>
                <w:color w:val="000000"/>
                <w:sz w:val="22"/>
                <w:szCs w:val="22"/>
              </w:rPr>
            </w:pPr>
          </w:p>
        </w:tc>
        <w:tc>
          <w:tcPr>
            <w:tcW w:w="480" w:type="dxa"/>
            <w:vMerge/>
            <w:tcBorders>
              <w:top w:val="single" w:sz="4" w:space="0" w:color="000000"/>
              <w:left w:val="single" w:sz="4" w:space="0" w:color="000000"/>
              <w:bottom w:val="single" w:sz="4" w:space="0" w:color="000000"/>
              <w:right w:val="single" w:sz="4" w:space="0" w:color="000000"/>
            </w:tcBorders>
            <w:vAlign w:val="center"/>
          </w:tcPr>
          <w:p w14:paraId="08675E26" w14:textId="77777777" w:rsidR="007C77A5" w:rsidRDefault="007C77A5">
            <w:pPr>
              <w:widowControl/>
              <w:spacing w:line="280" w:lineRule="exact"/>
              <w:jc w:val="left"/>
              <w:rPr>
                <w:rFonts w:ascii="宋体" w:hAnsi="宋体" w:cs="宋体"/>
                <w:color w:val="000000"/>
                <w:sz w:val="22"/>
                <w:szCs w:val="22"/>
              </w:rPr>
            </w:pPr>
          </w:p>
        </w:tc>
        <w:tc>
          <w:tcPr>
            <w:tcW w:w="515" w:type="dxa"/>
            <w:vMerge/>
            <w:tcBorders>
              <w:left w:val="single" w:sz="4" w:space="0" w:color="000000"/>
              <w:bottom w:val="single" w:sz="4" w:space="0" w:color="000000"/>
              <w:right w:val="single" w:sz="4" w:space="0" w:color="000000"/>
            </w:tcBorders>
            <w:vAlign w:val="center"/>
          </w:tcPr>
          <w:p w14:paraId="00938ECE" w14:textId="77777777" w:rsidR="007C77A5" w:rsidRDefault="007C77A5">
            <w:pPr>
              <w:widowControl/>
              <w:spacing w:line="280" w:lineRule="exact"/>
              <w:jc w:val="left"/>
              <w:rPr>
                <w:rFonts w:ascii="宋体" w:hAnsi="宋体" w:cs="宋体"/>
                <w:color w:val="000000"/>
                <w:sz w:val="22"/>
                <w:szCs w:val="22"/>
              </w:rPr>
            </w:pPr>
          </w:p>
        </w:tc>
        <w:tc>
          <w:tcPr>
            <w:tcW w:w="532"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37DA34C0"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事后监管</w:t>
            </w:r>
          </w:p>
        </w:tc>
        <w:tc>
          <w:tcPr>
            <w:tcW w:w="4426"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49268144"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color w:val="000000"/>
                <w:sz w:val="22"/>
                <w:szCs w:val="22"/>
              </w:rPr>
              <w:t>5.</w:t>
            </w:r>
            <w:r>
              <w:rPr>
                <w:rFonts w:ascii="宋体" w:hAnsi="宋体" w:cs="宋体" w:hint="eastAsia"/>
                <w:color w:val="000000"/>
                <w:sz w:val="22"/>
                <w:szCs w:val="22"/>
              </w:rPr>
              <w:t>事后监管责任：</w:t>
            </w:r>
            <w:r>
              <w:rPr>
                <w:rFonts w:ascii="宋体" w:hAnsi="宋体" w:cs="宋体" w:hint="eastAsia"/>
                <w:color w:val="000000"/>
                <w:kern w:val="0"/>
                <w:sz w:val="22"/>
                <w:szCs w:val="22"/>
              </w:rPr>
              <w:t>加强项目的监督检查，确保项目销售备案变更与核准内容一致。</w:t>
            </w:r>
          </w:p>
        </w:tc>
        <w:tc>
          <w:tcPr>
            <w:tcW w:w="1292"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6539F900" w14:textId="77777777" w:rsidR="007C77A5" w:rsidRDefault="00000000">
            <w:pPr>
              <w:widowControl/>
              <w:spacing w:line="240" w:lineRule="exact"/>
              <w:jc w:val="center"/>
              <w:textAlignment w:val="center"/>
              <w:rPr>
                <w:sz w:val="22"/>
                <w:szCs w:val="22"/>
              </w:rPr>
            </w:pPr>
            <w:r>
              <w:rPr>
                <w:rFonts w:ascii="宋体" w:cs="宋体" w:hint="eastAsia"/>
                <w:color w:val="000000"/>
                <w:sz w:val="22"/>
                <w:szCs w:val="22"/>
              </w:rPr>
              <w:t>交易科</w:t>
            </w:r>
          </w:p>
        </w:tc>
        <w:tc>
          <w:tcPr>
            <w:tcW w:w="525"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7C125308" w14:textId="77777777" w:rsidR="007C77A5" w:rsidRDefault="007C77A5">
            <w:pPr>
              <w:spacing w:line="280" w:lineRule="exact"/>
              <w:jc w:val="center"/>
              <w:rPr>
                <w:rFonts w:ascii="宋体" w:hAnsi="宋体" w:cs="宋体"/>
                <w:color w:val="000000"/>
                <w:sz w:val="22"/>
                <w:szCs w:val="22"/>
              </w:rPr>
            </w:pPr>
          </w:p>
        </w:tc>
        <w:tc>
          <w:tcPr>
            <w:tcW w:w="540" w:type="dxa"/>
            <w:vMerge/>
            <w:tcBorders>
              <w:left w:val="single" w:sz="4" w:space="0" w:color="000000"/>
              <w:bottom w:val="single" w:sz="4" w:space="0" w:color="000000"/>
              <w:right w:val="single" w:sz="4" w:space="0" w:color="000000"/>
            </w:tcBorders>
            <w:tcMar>
              <w:top w:w="15" w:type="dxa"/>
              <w:left w:w="15" w:type="dxa"/>
              <w:bottom w:w="15" w:type="dxa"/>
              <w:right w:w="15" w:type="dxa"/>
            </w:tcMar>
            <w:vAlign w:val="center"/>
          </w:tcPr>
          <w:p w14:paraId="66085888" w14:textId="77777777" w:rsidR="007C77A5" w:rsidRDefault="007C77A5">
            <w:pPr>
              <w:spacing w:line="240" w:lineRule="exact"/>
              <w:jc w:val="center"/>
              <w:rPr>
                <w:rFonts w:ascii="宋体" w:hAnsi="宋体" w:cs="宋体"/>
                <w:color w:val="000000"/>
                <w:sz w:val="22"/>
                <w:szCs w:val="22"/>
              </w:rPr>
            </w:pPr>
          </w:p>
        </w:tc>
        <w:tc>
          <w:tcPr>
            <w:tcW w:w="705" w:type="dxa"/>
            <w:vMerge/>
            <w:tcBorders>
              <w:top w:val="single" w:sz="4" w:space="0" w:color="000000"/>
              <w:left w:val="single" w:sz="4" w:space="0" w:color="000000"/>
              <w:bottom w:val="single" w:sz="4" w:space="0" w:color="000000"/>
              <w:right w:val="single" w:sz="4" w:space="0" w:color="000000"/>
            </w:tcBorders>
            <w:vAlign w:val="center"/>
          </w:tcPr>
          <w:p w14:paraId="693958B5" w14:textId="77777777" w:rsidR="007C77A5" w:rsidRDefault="007C77A5">
            <w:pPr>
              <w:widowControl/>
              <w:jc w:val="left"/>
              <w:rPr>
                <w:rFonts w:ascii="宋体" w:hAnsi="宋体" w:cs="宋体"/>
                <w:color w:val="000000"/>
                <w:sz w:val="22"/>
                <w:szCs w:val="22"/>
              </w:rPr>
            </w:pPr>
          </w:p>
        </w:tc>
        <w:tc>
          <w:tcPr>
            <w:tcW w:w="708" w:type="dxa"/>
            <w:vMerge/>
            <w:tcBorders>
              <w:top w:val="single" w:sz="4" w:space="0" w:color="000000"/>
              <w:left w:val="single" w:sz="4" w:space="0" w:color="000000"/>
              <w:bottom w:val="single" w:sz="4" w:space="0" w:color="000000"/>
              <w:right w:val="single" w:sz="4" w:space="0" w:color="000000"/>
            </w:tcBorders>
            <w:vAlign w:val="center"/>
          </w:tcPr>
          <w:p w14:paraId="580D08E5" w14:textId="77777777" w:rsidR="007C77A5" w:rsidRDefault="007C77A5">
            <w:pPr>
              <w:widowControl/>
              <w:jc w:val="left"/>
              <w:rPr>
                <w:rFonts w:ascii="宋体" w:hAnsi="宋体" w:cs="宋体"/>
                <w:color w:val="000000"/>
                <w:sz w:val="24"/>
              </w:rPr>
            </w:pPr>
          </w:p>
        </w:tc>
      </w:tr>
      <w:tr w:rsidR="007C77A5" w14:paraId="244E86C7" w14:textId="77777777">
        <w:trPr>
          <w:trHeight w:val="370"/>
        </w:trPr>
        <w:tc>
          <w:tcPr>
            <w:tcW w:w="14580" w:type="dxa"/>
            <w:gridSpan w:val="1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tbl>
            <w:tblPr>
              <w:tblW w:w="14955" w:type="dxa"/>
              <w:tblBorders>
                <w:insideH w:val="none" w:sz="4" w:space="0" w:color="auto"/>
                <w:insideV w:val="none" w:sz="4" w:space="0" w:color="auto"/>
              </w:tblBorders>
              <w:tblLayout w:type="fixed"/>
              <w:tblCellMar>
                <w:left w:w="0" w:type="dxa"/>
                <w:right w:w="0" w:type="dxa"/>
              </w:tblCellMar>
              <w:tblLook w:val="04A0" w:firstRow="1" w:lastRow="0" w:firstColumn="1" w:lastColumn="0" w:noHBand="0" w:noVBand="1"/>
            </w:tblPr>
            <w:tblGrid>
              <w:gridCol w:w="14955"/>
            </w:tblGrid>
            <w:tr w:rsidR="007C77A5" w14:paraId="6D2A22A0" w14:textId="77777777">
              <w:trPr>
                <w:trHeight w:val="345"/>
              </w:trPr>
              <w:tc>
                <w:tcPr>
                  <w:tcW w:w="14955" w:type="dxa"/>
                  <w:tcMar>
                    <w:top w:w="15" w:type="dxa"/>
                    <w:left w:w="15" w:type="dxa"/>
                    <w:right w:w="15" w:type="dxa"/>
                  </w:tcMar>
                  <w:vAlign w:val="center"/>
                </w:tcPr>
                <w:p w14:paraId="364E1937" w14:textId="77777777" w:rsidR="007C77A5" w:rsidRDefault="00000000">
                  <w:pPr>
                    <w:widowControl/>
                    <w:jc w:val="left"/>
                    <w:textAlignment w:val="center"/>
                    <w:rPr>
                      <w:rFonts w:ascii="宋体" w:hAnsi="宋体" w:cs="宋体"/>
                      <w:color w:val="000000"/>
                      <w:sz w:val="16"/>
                      <w:szCs w:val="16"/>
                    </w:rPr>
                  </w:pPr>
                  <w:r>
                    <w:rPr>
                      <w:rFonts w:ascii="宋体" w:hAnsi="宋体" w:cs="宋体" w:hint="eastAsia"/>
                      <w:color w:val="000000"/>
                      <w:kern w:val="0"/>
                      <w:sz w:val="22"/>
                      <w:szCs w:val="22"/>
                    </w:rPr>
                    <w:t>服务电话：</w:t>
                  </w:r>
                  <w:r>
                    <w:rPr>
                      <w:rFonts w:ascii="宋体" w:hAnsi="宋体" w:cs="宋体"/>
                      <w:color w:val="000000"/>
                      <w:kern w:val="0"/>
                      <w:sz w:val="22"/>
                      <w:szCs w:val="22"/>
                    </w:rPr>
                    <w:t xml:space="preserve">0375-7282985                       </w:t>
                  </w:r>
                  <w:r>
                    <w:rPr>
                      <w:rFonts w:ascii="宋体" w:hAnsi="宋体" w:cs="宋体" w:hint="eastAsia"/>
                      <w:color w:val="000000"/>
                      <w:kern w:val="0"/>
                      <w:szCs w:val="21"/>
                    </w:rPr>
                    <w:t>投诉机构：</w:t>
                  </w:r>
                  <w:r>
                    <w:rPr>
                      <w:rFonts w:ascii="宋体" w:hAnsi="宋体" w:cs="宋体" w:hint="eastAsia"/>
                      <w:color w:val="000000"/>
                      <w:kern w:val="0"/>
                      <w:sz w:val="22"/>
                      <w:szCs w:val="22"/>
                    </w:rPr>
                    <w:t>舞钢市住房和城乡规划建设局纪检监察室</w:t>
                  </w:r>
                  <w:r>
                    <w:rPr>
                      <w:rFonts w:ascii="宋体" w:hAnsi="宋体" w:cs="宋体"/>
                      <w:color w:val="000000"/>
                      <w:kern w:val="0"/>
                      <w:szCs w:val="21"/>
                    </w:rPr>
                    <w:t xml:space="preserve">                  </w:t>
                  </w:r>
                  <w:r>
                    <w:rPr>
                      <w:rFonts w:ascii="宋体" w:hAnsi="宋体" w:cs="宋体" w:hint="eastAsia"/>
                      <w:color w:val="000000"/>
                      <w:kern w:val="0"/>
                      <w:szCs w:val="21"/>
                    </w:rPr>
                    <w:t>投诉电话：</w:t>
                  </w:r>
                  <w:r>
                    <w:rPr>
                      <w:rFonts w:ascii="宋体" w:hAnsi="宋体" w:cs="宋体"/>
                      <w:color w:val="000000"/>
                      <w:kern w:val="0"/>
                      <w:szCs w:val="21"/>
                    </w:rPr>
                    <w:t>0375-8166899</w:t>
                  </w:r>
                </w:p>
              </w:tc>
            </w:tr>
          </w:tbl>
          <w:p w14:paraId="047F578E" w14:textId="77777777" w:rsidR="007C77A5" w:rsidRDefault="007C77A5">
            <w:pPr>
              <w:widowControl/>
              <w:jc w:val="left"/>
              <w:textAlignment w:val="center"/>
              <w:rPr>
                <w:rFonts w:ascii="宋体" w:hAnsi="宋体" w:cs="宋体"/>
                <w:color w:val="000000"/>
                <w:sz w:val="22"/>
                <w:szCs w:val="22"/>
              </w:rPr>
            </w:pPr>
          </w:p>
        </w:tc>
      </w:tr>
      <w:tr w:rsidR="007C77A5" w14:paraId="4225CDBE" w14:textId="77777777">
        <w:trPr>
          <w:trHeight w:val="390"/>
        </w:trPr>
        <w:tc>
          <w:tcPr>
            <w:tcW w:w="14580" w:type="dxa"/>
            <w:gridSpan w:val="1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3954FDD" w14:textId="77777777" w:rsidR="007C77A5"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 xml:space="preserve">受理地点：舞钢市行政服务中心房管事务服务中心窗口   </w:t>
            </w:r>
          </w:p>
        </w:tc>
      </w:tr>
      <w:tr w:rsidR="007C77A5" w14:paraId="7BF9BACA" w14:textId="77777777">
        <w:trPr>
          <w:trHeight w:val="821"/>
        </w:trPr>
        <w:tc>
          <w:tcPr>
            <w:tcW w:w="14580" w:type="dxa"/>
            <w:gridSpan w:val="12"/>
            <w:tcBorders>
              <w:top w:val="nil"/>
              <w:left w:val="nil"/>
              <w:bottom w:val="single" w:sz="4" w:space="0" w:color="000000"/>
              <w:right w:val="nil"/>
            </w:tcBorders>
            <w:tcMar>
              <w:top w:w="15" w:type="dxa"/>
              <w:left w:w="15" w:type="dxa"/>
              <w:bottom w:w="15" w:type="dxa"/>
              <w:right w:w="15" w:type="dxa"/>
            </w:tcMar>
            <w:vAlign w:val="center"/>
          </w:tcPr>
          <w:p w14:paraId="3F52C0A0" w14:textId="77777777" w:rsidR="007C77A5" w:rsidRDefault="00000000">
            <w:pPr>
              <w:widowControl/>
              <w:jc w:val="center"/>
              <w:textAlignment w:val="center"/>
              <w:rPr>
                <w:rFonts w:ascii="宋体" w:eastAsia="方正小标宋简体" w:hAnsi="宋体" w:cs="宋体"/>
                <w:color w:val="000000"/>
                <w:kern w:val="0"/>
                <w:sz w:val="44"/>
                <w:szCs w:val="44"/>
              </w:rPr>
            </w:pPr>
            <w:r>
              <w:rPr>
                <w:rFonts w:ascii="宋体" w:eastAsia="方正小标宋简体" w:hAnsi="宋体" w:cs="宋体" w:hint="eastAsia"/>
                <w:color w:val="000000"/>
                <w:kern w:val="0"/>
                <w:sz w:val="44"/>
                <w:szCs w:val="44"/>
              </w:rPr>
              <w:lastRenderedPageBreak/>
              <w:t>舞钢市住房和城乡建设局权力清单和责任清单统计表</w:t>
            </w:r>
          </w:p>
          <w:p w14:paraId="64B4825B" w14:textId="77777777" w:rsidR="007C77A5" w:rsidRDefault="00000000">
            <w:pPr>
              <w:widowControl/>
              <w:jc w:val="left"/>
              <w:textAlignment w:val="center"/>
              <w:rPr>
                <w:rFonts w:ascii="宋体" w:hAnsi="宋体" w:cs="宋体"/>
                <w:color w:val="000000"/>
                <w:sz w:val="24"/>
              </w:rPr>
            </w:pPr>
            <w:r>
              <w:rPr>
                <w:rFonts w:ascii="宋体" w:hAnsi="宋体" w:cs="宋体" w:hint="eastAsia"/>
                <w:color w:val="000000"/>
                <w:kern w:val="0"/>
                <w:sz w:val="24"/>
              </w:rPr>
              <w:t>职权类别：其他权力</w:t>
            </w:r>
          </w:p>
        </w:tc>
      </w:tr>
      <w:tr w:rsidR="007C77A5" w14:paraId="6E4C0F45" w14:textId="77777777">
        <w:trPr>
          <w:trHeight w:val="818"/>
        </w:trPr>
        <w:tc>
          <w:tcPr>
            <w:tcW w:w="61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67FE081"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序号</w:t>
            </w:r>
          </w:p>
        </w:tc>
        <w:tc>
          <w:tcPr>
            <w:tcW w:w="106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2D477EC"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职权名称</w:t>
            </w:r>
          </w:p>
        </w:tc>
        <w:tc>
          <w:tcPr>
            <w:tcW w:w="317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C098862"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实施依据</w:t>
            </w:r>
          </w:p>
        </w:tc>
        <w:tc>
          <w:tcPr>
            <w:tcW w:w="48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4C1BD70"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实施对象</w:t>
            </w:r>
          </w:p>
        </w:tc>
        <w:tc>
          <w:tcPr>
            <w:tcW w:w="51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78D6779"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实施机构</w:t>
            </w:r>
          </w:p>
        </w:tc>
        <w:tc>
          <w:tcPr>
            <w:tcW w:w="53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6C77B7B"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办理环节</w:t>
            </w:r>
          </w:p>
        </w:tc>
        <w:tc>
          <w:tcPr>
            <w:tcW w:w="442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DD8CE2A"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责任事项</w:t>
            </w:r>
          </w:p>
        </w:tc>
        <w:tc>
          <w:tcPr>
            <w:tcW w:w="12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169E8BD"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责任</w:t>
            </w:r>
            <w:r>
              <w:rPr>
                <w:rFonts w:ascii="黑体" w:eastAsia="黑体" w:hAnsi="宋体" w:cs="黑体" w:hint="eastAsia"/>
                <w:color w:val="000000"/>
                <w:kern w:val="0"/>
                <w:sz w:val="22"/>
                <w:szCs w:val="22"/>
              </w:rPr>
              <w:br/>
              <w:t>科室</w:t>
            </w:r>
          </w:p>
        </w:tc>
        <w:tc>
          <w:tcPr>
            <w:tcW w:w="52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7127F71"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承诺时限</w:t>
            </w:r>
          </w:p>
        </w:tc>
        <w:tc>
          <w:tcPr>
            <w:tcW w:w="54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BAFD15D"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法定时限</w:t>
            </w:r>
          </w:p>
        </w:tc>
        <w:tc>
          <w:tcPr>
            <w:tcW w:w="70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2FFC948"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收费情况及依据</w:t>
            </w:r>
          </w:p>
        </w:tc>
        <w:tc>
          <w:tcPr>
            <w:tcW w:w="7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9D9A998"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调整意见及理由</w:t>
            </w:r>
          </w:p>
        </w:tc>
      </w:tr>
      <w:tr w:rsidR="007C77A5" w14:paraId="2E751087" w14:textId="77777777">
        <w:trPr>
          <w:trHeight w:val="858"/>
        </w:trPr>
        <w:tc>
          <w:tcPr>
            <w:tcW w:w="617"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6F2CF36" w14:textId="77777777" w:rsidR="007C77A5" w:rsidRDefault="00000000">
            <w:pPr>
              <w:widowControl/>
              <w:spacing w:line="280" w:lineRule="exact"/>
              <w:jc w:val="center"/>
              <w:textAlignment w:val="center"/>
              <w:rPr>
                <w:rFonts w:ascii="宋体" w:hAnsi="宋体" w:cs="宋体"/>
                <w:color w:val="000000"/>
                <w:sz w:val="22"/>
                <w:szCs w:val="22"/>
              </w:rPr>
            </w:pPr>
            <w:r>
              <w:rPr>
                <w:rFonts w:ascii="宋体" w:hAnsi="宋体" w:cs="宋体" w:hint="eastAsia"/>
                <w:color w:val="000000"/>
                <w:sz w:val="22"/>
                <w:szCs w:val="22"/>
              </w:rPr>
              <w:t>14</w:t>
            </w:r>
          </w:p>
        </w:tc>
        <w:tc>
          <w:tcPr>
            <w:tcW w:w="1064" w:type="dxa"/>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5C044247"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前期物业管理招标备案</w:t>
            </w:r>
          </w:p>
        </w:tc>
        <w:tc>
          <w:tcPr>
            <w:tcW w:w="3176"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A6F7AC8" w14:textId="77777777" w:rsidR="007C77A5" w:rsidRDefault="00000000">
            <w:pPr>
              <w:rPr>
                <w:rFonts w:ascii="微软雅黑" w:eastAsia="微软雅黑" w:hAnsi="微软雅黑"/>
                <w:color w:val="333333"/>
                <w:sz w:val="18"/>
                <w:szCs w:val="18"/>
                <w:shd w:val="clear" w:color="auto" w:fill="FFFFFF"/>
              </w:rPr>
            </w:pPr>
            <w:r>
              <w:rPr>
                <w:rFonts w:hint="eastAsia"/>
                <w:sz w:val="18"/>
                <w:szCs w:val="18"/>
              </w:rPr>
              <w:t>1.</w:t>
            </w:r>
            <w:r>
              <w:rPr>
                <w:rFonts w:ascii="微软雅黑" w:eastAsia="微软雅黑" w:hAnsi="微软雅黑" w:hint="eastAsia"/>
                <w:color w:val="333333"/>
                <w:sz w:val="18"/>
                <w:szCs w:val="18"/>
                <w:shd w:val="clear" w:color="auto" w:fill="FFFFFF"/>
              </w:rPr>
              <w:t>《河南省物业管理条例》第六条、第四十二条、第四十九条。</w:t>
            </w:r>
          </w:p>
          <w:p w14:paraId="11C60E18" w14:textId="77777777" w:rsidR="007C77A5" w:rsidRDefault="00000000">
            <w:pPr>
              <w:rPr>
                <w:rFonts w:ascii="微软雅黑" w:eastAsia="微软雅黑" w:hAnsi="微软雅黑"/>
                <w:color w:val="333333"/>
                <w:sz w:val="18"/>
                <w:szCs w:val="18"/>
                <w:shd w:val="clear" w:color="auto" w:fill="FFFFFF"/>
              </w:rPr>
            </w:pPr>
            <w:r>
              <w:rPr>
                <w:rFonts w:ascii="微软雅黑" w:eastAsia="微软雅黑" w:hAnsi="微软雅黑" w:hint="eastAsia"/>
                <w:color w:val="333333"/>
                <w:sz w:val="18"/>
                <w:szCs w:val="18"/>
                <w:shd w:val="clear" w:color="auto" w:fill="FFFFFF"/>
              </w:rPr>
              <w:t>2.《前期物业管理招标投标管理暂行办法》（建住房〔2003〕130号）第十一条、第三十七条。</w:t>
            </w:r>
          </w:p>
          <w:p w14:paraId="76177479" w14:textId="77777777" w:rsidR="007C77A5" w:rsidRDefault="00000000">
            <w:pPr>
              <w:rPr>
                <w:rFonts w:ascii="微软雅黑" w:eastAsia="微软雅黑" w:hAnsi="微软雅黑"/>
                <w:color w:val="333333"/>
                <w:sz w:val="18"/>
                <w:szCs w:val="18"/>
                <w:shd w:val="clear" w:color="auto" w:fill="FFFFFF"/>
              </w:rPr>
            </w:pPr>
            <w:r>
              <w:rPr>
                <w:rFonts w:ascii="微软雅黑" w:eastAsia="微软雅黑" w:hAnsi="微软雅黑" w:hint="eastAsia"/>
                <w:color w:val="333333"/>
                <w:sz w:val="18"/>
                <w:szCs w:val="18"/>
                <w:shd w:val="clear" w:color="auto" w:fill="FFFFFF"/>
              </w:rPr>
              <w:t>3. 《河南省前期物业管理招标投标管理暂行办法》第十四条、第四十五条。</w:t>
            </w:r>
          </w:p>
          <w:p w14:paraId="7CDC4A47" w14:textId="77777777" w:rsidR="007C77A5" w:rsidRDefault="007C77A5">
            <w:pPr>
              <w:widowControl/>
              <w:spacing w:line="280" w:lineRule="exact"/>
              <w:jc w:val="left"/>
              <w:textAlignment w:val="center"/>
              <w:rPr>
                <w:rFonts w:ascii="宋体" w:hAnsi="宋体" w:cs="宋体"/>
                <w:color w:val="000000"/>
                <w:sz w:val="22"/>
                <w:szCs w:val="22"/>
              </w:rPr>
            </w:pPr>
          </w:p>
        </w:tc>
        <w:tc>
          <w:tcPr>
            <w:tcW w:w="480"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A1A7D9B" w14:textId="77777777" w:rsidR="007C77A5" w:rsidRDefault="00000000">
            <w:pPr>
              <w:widowControl/>
              <w:spacing w:line="280" w:lineRule="exact"/>
              <w:jc w:val="center"/>
              <w:textAlignment w:val="center"/>
              <w:rPr>
                <w:rFonts w:ascii="宋体" w:hAnsi="宋体" w:cs="宋体"/>
                <w:color w:val="000000"/>
                <w:sz w:val="22"/>
                <w:szCs w:val="22"/>
              </w:rPr>
            </w:pPr>
            <w:r>
              <w:rPr>
                <w:rFonts w:ascii="宋体" w:hAnsi="宋体" w:cs="宋体" w:hint="eastAsia"/>
                <w:color w:val="000000"/>
                <w:sz w:val="22"/>
                <w:szCs w:val="22"/>
              </w:rPr>
              <w:t>法人</w:t>
            </w:r>
          </w:p>
        </w:tc>
        <w:tc>
          <w:tcPr>
            <w:tcW w:w="515" w:type="dxa"/>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555167DE" w14:textId="77777777" w:rsidR="007C77A5" w:rsidRDefault="00000000">
            <w:pPr>
              <w:widowControl/>
              <w:spacing w:line="280" w:lineRule="exact"/>
              <w:jc w:val="center"/>
              <w:textAlignment w:val="center"/>
              <w:rPr>
                <w:rFonts w:ascii="宋体" w:hAnsi="宋体" w:cs="宋体"/>
                <w:color w:val="000000"/>
                <w:sz w:val="22"/>
                <w:szCs w:val="22"/>
              </w:rPr>
            </w:pPr>
            <w:r>
              <w:rPr>
                <w:rFonts w:ascii="宋体" w:hAnsi="宋体" w:cs="宋体" w:hint="eastAsia"/>
                <w:color w:val="000000"/>
                <w:kern w:val="0"/>
                <w:sz w:val="22"/>
                <w:szCs w:val="22"/>
              </w:rPr>
              <w:t>舞钢市房产事务服务中心</w:t>
            </w:r>
          </w:p>
        </w:tc>
        <w:tc>
          <w:tcPr>
            <w:tcW w:w="53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F0A9135"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受理</w:t>
            </w:r>
          </w:p>
        </w:tc>
        <w:tc>
          <w:tcPr>
            <w:tcW w:w="442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37164C3"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1.受理责任：公示依法应当提交的材料；一次性告知补正材料；依法受理或不予受理（不予受理应当告知理由）。</w:t>
            </w:r>
          </w:p>
        </w:tc>
        <w:tc>
          <w:tcPr>
            <w:tcW w:w="12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03363C1" w14:textId="77777777" w:rsidR="007C77A5" w:rsidRDefault="00000000">
            <w:pPr>
              <w:widowControl/>
              <w:spacing w:line="280" w:lineRule="exact"/>
              <w:jc w:val="center"/>
              <w:textAlignment w:val="center"/>
              <w:rPr>
                <w:rFonts w:ascii="宋体" w:hAnsi="宋体" w:cs="宋体"/>
                <w:color w:val="000000"/>
                <w:sz w:val="22"/>
                <w:szCs w:val="22"/>
              </w:rPr>
            </w:pPr>
            <w:r>
              <w:rPr>
                <w:rFonts w:ascii="宋体" w:hAnsi="宋体" w:cs="宋体" w:hint="eastAsia"/>
                <w:color w:val="000000"/>
                <w:sz w:val="22"/>
                <w:szCs w:val="22"/>
              </w:rPr>
              <w:t>物业科</w:t>
            </w:r>
          </w:p>
        </w:tc>
        <w:tc>
          <w:tcPr>
            <w:tcW w:w="52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E86D7EC" w14:textId="77777777" w:rsidR="007C77A5" w:rsidRDefault="00000000">
            <w:pPr>
              <w:widowControl/>
              <w:spacing w:line="280" w:lineRule="exact"/>
              <w:jc w:val="center"/>
              <w:textAlignment w:val="center"/>
              <w:rPr>
                <w:rFonts w:ascii="宋体" w:hAnsi="宋体" w:cs="宋体"/>
                <w:color w:val="000000"/>
                <w:sz w:val="22"/>
                <w:szCs w:val="22"/>
              </w:rPr>
            </w:pPr>
            <w:r>
              <w:rPr>
                <w:rFonts w:ascii="宋体" w:hAnsi="宋体" w:cs="宋体" w:hint="eastAsia"/>
                <w:color w:val="000000"/>
                <w:sz w:val="22"/>
                <w:szCs w:val="22"/>
              </w:rPr>
              <w:t>0.5</w:t>
            </w:r>
          </w:p>
        </w:tc>
        <w:tc>
          <w:tcPr>
            <w:tcW w:w="540" w:type="dxa"/>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16167FD5" w14:textId="77777777" w:rsidR="007C77A5" w:rsidRDefault="00000000">
            <w:pPr>
              <w:spacing w:line="240" w:lineRule="exact"/>
              <w:jc w:val="center"/>
              <w:rPr>
                <w:rFonts w:ascii="宋体" w:hAnsi="宋体" w:cs="宋体"/>
                <w:color w:val="000000"/>
                <w:sz w:val="22"/>
                <w:szCs w:val="22"/>
              </w:rPr>
            </w:pPr>
            <w:r>
              <w:rPr>
                <w:rFonts w:ascii="宋体" w:hAnsi="宋体" w:cs="宋体" w:hint="eastAsia"/>
                <w:color w:val="000000"/>
                <w:sz w:val="22"/>
                <w:szCs w:val="22"/>
              </w:rPr>
              <w:t>3</w:t>
            </w:r>
          </w:p>
          <w:p w14:paraId="7832D508" w14:textId="77777777" w:rsidR="007C77A5" w:rsidRDefault="007C77A5">
            <w:pPr>
              <w:spacing w:line="240" w:lineRule="exact"/>
              <w:jc w:val="center"/>
              <w:rPr>
                <w:rFonts w:ascii="宋体" w:hAnsi="宋体" w:cs="宋体"/>
                <w:color w:val="000000"/>
                <w:sz w:val="22"/>
                <w:szCs w:val="22"/>
              </w:rPr>
            </w:pPr>
          </w:p>
        </w:tc>
        <w:tc>
          <w:tcPr>
            <w:tcW w:w="705"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1239F1F" w14:textId="77777777" w:rsidR="007C77A5" w:rsidRDefault="00000000">
            <w:pPr>
              <w:jc w:val="center"/>
              <w:rPr>
                <w:rFonts w:ascii="宋体" w:hAnsi="宋体" w:cs="宋体"/>
                <w:color w:val="000000"/>
                <w:sz w:val="22"/>
                <w:szCs w:val="22"/>
              </w:rPr>
            </w:pPr>
            <w:r>
              <w:rPr>
                <w:rFonts w:ascii="宋体" w:hAnsi="宋体" w:cs="宋体" w:hint="eastAsia"/>
                <w:color w:val="000000"/>
                <w:sz w:val="22"/>
                <w:szCs w:val="22"/>
              </w:rPr>
              <w:t>不收费</w:t>
            </w:r>
          </w:p>
        </w:tc>
        <w:tc>
          <w:tcPr>
            <w:tcW w:w="708"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E9C54FB" w14:textId="77777777" w:rsidR="007C77A5" w:rsidRDefault="00000000">
            <w:pPr>
              <w:spacing w:line="3360" w:lineRule="auto"/>
              <w:jc w:val="center"/>
              <w:rPr>
                <w:rFonts w:ascii="宋体" w:hAnsi="宋体" w:cs="宋体"/>
                <w:color w:val="000000"/>
                <w:sz w:val="24"/>
              </w:rPr>
            </w:pPr>
            <w:r>
              <w:rPr>
                <w:rFonts w:ascii="宋体" w:hAnsi="宋体" w:cs="宋体" w:hint="eastAsia"/>
                <w:color w:val="000000"/>
                <w:sz w:val="22"/>
                <w:szCs w:val="22"/>
              </w:rPr>
              <w:t>拟保留</w:t>
            </w:r>
          </w:p>
        </w:tc>
      </w:tr>
      <w:tr w:rsidR="007C77A5" w14:paraId="71BD74CB" w14:textId="77777777">
        <w:trPr>
          <w:trHeight w:val="774"/>
        </w:trPr>
        <w:tc>
          <w:tcPr>
            <w:tcW w:w="617" w:type="dxa"/>
            <w:vMerge/>
            <w:tcBorders>
              <w:top w:val="single" w:sz="4" w:space="0" w:color="000000"/>
              <w:left w:val="single" w:sz="4" w:space="0" w:color="000000"/>
              <w:bottom w:val="single" w:sz="4" w:space="0" w:color="000000"/>
              <w:right w:val="single" w:sz="4" w:space="0" w:color="000000"/>
            </w:tcBorders>
            <w:vAlign w:val="center"/>
          </w:tcPr>
          <w:p w14:paraId="5C07E1BC" w14:textId="77777777" w:rsidR="007C77A5" w:rsidRDefault="007C77A5">
            <w:pPr>
              <w:widowControl/>
              <w:spacing w:line="280" w:lineRule="exact"/>
              <w:jc w:val="left"/>
              <w:rPr>
                <w:rFonts w:ascii="宋体" w:hAnsi="宋体" w:cs="宋体"/>
                <w:color w:val="000000"/>
                <w:sz w:val="22"/>
                <w:szCs w:val="22"/>
              </w:rPr>
            </w:pPr>
          </w:p>
        </w:tc>
        <w:tc>
          <w:tcPr>
            <w:tcW w:w="1064" w:type="dxa"/>
            <w:vMerge/>
            <w:tcBorders>
              <w:left w:val="single" w:sz="4" w:space="0" w:color="000000"/>
              <w:right w:val="single" w:sz="4" w:space="0" w:color="000000"/>
            </w:tcBorders>
            <w:vAlign w:val="center"/>
          </w:tcPr>
          <w:p w14:paraId="356BC935" w14:textId="77777777" w:rsidR="007C77A5" w:rsidRDefault="007C77A5">
            <w:pPr>
              <w:widowControl/>
              <w:spacing w:line="280" w:lineRule="exact"/>
              <w:jc w:val="left"/>
              <w:rPr>
                <w:rFonts w:ascii="宋体" w:hAnsi="宋体" w:cs="宋体"/>
                <w:color w:val="000000"/>
                <w:sz w:val="22"/>
                <w:szCs w:val="22"/>
              </w:rPr>
            </w:pPr>
          </w:p>
        </w:tc>
        <w:tc>
          <w:tcPr>
            <w:tcW w:w="3176" w:type="dxa"/>
            <w:vMerge/>
            <w:tcBorders>
              <w:top w:val="single" w:sz="4" w:space="0" w:color="000000"/>
              <w:left w:val="single" w:sz="4" w:space="0" w:color="000000"/>
              <w:bottom w:val="single" w:sz="4" w:space="0" w:color="000000"/>
              <w:right w:val="single" w:sz="4" w:space="0" w:color="000000"/>
            </w:tcBorders>
            <w:vAlign w:val="center"/>
          </w:tcPr>
          <w:p w14:paraId="0312BCEA" w14:textId="77777777" w:rsidR="007C77A5" w:rsidRDefault="007C77A5">
            <w:pPr>
              <w:widowControl/>
              <w:spacing w:line="280" w:lineRule="exact"/>
              <w:jc w:val="left"/>
              <w:rPr>
                <w:rFonts w:ascii="宋体" w:hAnsi="宋体" w:cs="宋体"/>
                <w:color w:val="000000"/>
                <w:sz w:val="22"/>
                <w:szCs w:val="22"/>
              </w:rPr>
            </w:pPr>
          </w:p>
        </w:tc>
        <w:tc>
          <w:tcPr>
            <w:tcW w:w="480" w:type="dxa"/>
            <w:vMerge/>
            <w:tcBorders>
              <w:top w:val="single" w:sz="4" w:space="0" w:color="000000"/>
              <w:left w:val="single" w:sz="4" w:space="0" w:color="000000"/>
              <w:bottom w:val="single" w:sz="4" w:space="0" w:color="000000"/>
              <w:right w:val="single" w:sz="4" w:space="0" w:color="000000"/>
            </w:tcBorders>
            <w:vAlign w:val="center"/>
          </w:tcPr>
          <w:p w14:paraId="00E61B81" w14:textId="77777777" w:rsidR="007C77A5" w:rsidRDefault="007C77A5">
            <w:pPr>
              <w:widowControl/>
              <w:spacing w:line="280" w:lineRule="exact"/>
              <w:jc w:val="left"/>
              <w:rPr>
                <w:rFonts w:ascii="宋体" w:hAnsi="宋体" w:cs="宋体"/>
                <w:color w:val="000000"/>
                <w:sz w:val="22"/>
                <w:szCs w:val="22"/>
              </w:rPr>
            </w:pPr>
          </w:p>
        </w:tc>
        <w:tc>
          <w:tcPr>
            <w:tcW w:w="515" w:type="dxa"/>
            <w:vMerge/>
            <w:tcBorders>
              <w:left w:val="single" w:sz="4" w:space="0" w:color="000000"/>
              <w:right w:val="single" w:sz="4" w:space="0" w:color="000000"/>
            </w:tcBorders>
            <w:vAlign w:val="center"/>
          </w:tcPr>
          <w:p w14:paraId="16B9C3B7" w14:textId="77777777" w:rsidR="007C77A5" w:rsidRDefault="007C77A5">
            <w:pPr>
              <w:widowControl/>
              <w:spacing w:line="280" w:lineRule="exact"/>
              <w:jc w:val="left"/>
              <w:rPr>
                <w:rFonts w:ascii="宋体" w:hAnsi="宋体" w:cs="宋体"/>
                <w:color w:val="000000"/>
                <w:sz w:val="22"/>
                <w:szCs w:val="22"/>
              </w:rPr>
            </w:pPr>
          </w:p>
        </w:tc>
        <w:tc>
          <w:tcPr>
            <w:tcW w:w="53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F95EF28"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审查</w:t>
            </w:r>
          </w:p>
        </w:tc>
        <w:tc>
          <w:tcPr>
            <w:tcW w:w="442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604BAA3"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2.审查责任：材料审核，现场勘查，根据需要征求相关部门意见，提出初审意见。</w:t>
            </w:r>
          </w:p>
        </w:tc>
        <w:tc>
          <w:tcPr>
            <w:tcW w:w="12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E78DADA" w14:textId="77777777" w:rsidR="007C77A5" w:rsidRDefault="00000000">
            <w:pPr>
              <w:widowControl/>
              <w:spacing w:line="240" w:lineRule="exact"/>
              <w:jc w:val="center"/>
              <w:textAlignment w:val="center"/>
              <w:rPr>
                <w:rFonts w:ascii="宋体" w:hAnsi="宋体" w:cs="宋体"/>
                <w:color w:val="000000"/>
                <w:sz w:val="22"/>
                <w:szCs w:val="22"/>
              </w:rPr>
            </w:pPr>
            <w:r>
              <w:rPr>
                <w:rFonts w:ascii="宋体" w:hAnsi="宋体" w:cs="宋体" w:hint="eastAsia"/>
                <w:color w:val="000000"/>
                <w:sz w:val="22"/>
                <w:szCs w:val="22"/>
              </w:rPr>
              <w:t>物业科</w:t>
            </w:r>
          </w:p>
        </w:tc>
        <w:tc>
          <w:tcPr>
            <w:tcW w:w="52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D70BCA7" w14:textId="77777777" w:rsidR="007C77A5" w:rsidRDefault="00000000">
            <w:pPr>
              <w:spacing w:line="280" w:lineRule="exact"/>
              <w:jc w:val="center"/>
              <w:rPr>
                <w:rFonts w:ascii="宋体" w:hAnsi="宋体" w:cs="宋体"/>
                <w:color w:val="000000"/>
                <w:sz w:val="22"/>
                <w:szCs w:val="22"/>
              </w:rPr>
            </w:pPr>
            <w:r>
              <w:rPr>
                <w:rFonts w:ascii="宋体" w:hAnsi="宋体" w:cs="宋体" w:hint="eastAsia"/>
                <w:color w:val="000000"/>
                <w:sz w:val="22"/>
                <w:szCs w:val="22"/>
              </w:rPr>
              <w:t>1</w:t>
            </w:r>
          </w:p>
        </w:tc>
        <w:tc>
          <w:tcPr>
            <w:tcW w:w="540" w:type="dxa"/>
            <w:vMerge/>
            <w:tcBorders>
              <w:left w:val="single" w:sz="4" w:space="0" w:color="000000"/>
              <w:right w:val="single" w:sz="4" w:space="0" w:color="000000"/>
            </w:tcBorders>
            <w:tcMar>
              <w:top w:w="15" w:type="dxa"/>
              <w:left w:w="15" w:type="dxa"/>
              <w:bottom w:w="15" w:type="dxa"/>
              <w:right w:w="15" w:type="dxa"/>
            </w:tcMar>
            <w:vAlign w:val="center"/>
          </w:tcPr>
          <w:p w14:paraId="49023C3E" w14:textId="77777777" w:rsidR="007C77A5" w:rsidRDefault="007C77A5">
            <w:pPr>
              <w:spacing w:line="240" w:lineRule="exact"/>
              <w:jc w:val="center"/>
              <w:rPr>
                <w:rFonts w:ascii="宋体" w:hAnsi="宋体" w:cs="宋体"/>
                <w:color w:val="000000"/>
                <w:sz w:val="22"/>
                <w:szCs w:val="22"/>
              </w:rPr>
            </w:pPr>
          </w:p>
        </w:tc>
        <w:tc>
          <w:tcPr>
            <w:tcW w:w="705" w:type="dxa"/>
            <w:vMerge/>
            <w:tcBorders>
              <w:top w:val="single" w:sz="4" w:space="0" w:color="000000"/>
              <w:left w:val="single" w:sz="4" w:space="0" w:color="000000"/>
              <w:bottom w:val="single" w:sz="4" w:space="0" w:color="000000"/>
              <w:right w:val="single" w:sz="4" w:space="0" w:color="000000"/>
            </w:tcBorders>
            <w:vAlign w:val="center"/>
          </w:tcPr>
          <w:p w14:paraId="75CDEDBD" w14:textId="77777777" w:rsidR="007C77A5" w:rsidRDefault="007C77A5">
            <w:pPr>
              <w:widowControl/>
              <w:jc w:val="left"/>
              <w:rPr>
                <w:rFonts w:ascii="宋体" w:hAnsi="宋体" w:cs="宋体"/>
                <w:color w:val="000000"/>
                <w:sz w:val="22"/>
                <w:szCs w:val="22"/>
              </w:rPr>
            </w:pPr>
          </w:p>
        </w:tc>
        <w:tc>
          <w:tcPr>
            <w:tcW w:w="708" w:type="dxa"/>
            <w:vMerge/>
            <w:tcBorders>
              <w:top w:val="single" w:sz="4" w:space="0" w:color="000000"/>
              <w:left w:val="single" w:sz="4" w:space="0" w:color="000000"/>
              <w:bottom w:val="single" w:sz="4" w:space="0" w:color="000000"/>
              <w:right w:val="single" w:sz="4" w:space="0" w:color="000000"/>
            </w:tcBorders>
            <w:vAlign w:val="center"/>
          </w:tcPr>
          <w:p w14:paraId="782655FB" w14:textId="77777777" w:rsidR="007C77A5" w:rsidRDefault="007C77A5">
            <w:pPr>
              <w:widowControl/>
              <w:jc w:val="left"/>
              <w:rPr>
                <w:rFonts w:ascii="宋体" w:hAnsi="宋体" w:cs="宋体"/>
                <w:color w:val="000000"/>
                <w:sz w:val="24"/>
              </w:rPr>
            </w:pPr>
          </w:p>
        </w:tc>
      </w:tr>
      <w:tr w:rsidR="007C77A5" w14:paraId="0560BB1F" w14:textId="77777777">
        <w:trPr>
          <w:trHeight w:val="776"/>
        </w:trPr>
        <w:tc>
          <w:tcPr>
            <w:tcW w:w="617" w:type="dxa"/>
            <w:vMerge/>
            <w:tcBorders>
              <w:top w:val="single" w:sz="4" w:space="0" w:color="000000"/>
              <w:left w:val="single" w:sz="4" w:space="0" w:color="000000"/>
              <w:bottom w:val="single" w:sz="4" w:space="0" w:color="000000"/>
              <w:right w:val="single" w:sz="4" w:space="0" w:color="000000"/>
            </w:tcBorders>
            <w:vAlign w:val="center"/>
          </w:tcPr>
          <w:p w14:paraId="0C367E45" w14:textId="77777777" w:rsidR="007C77A5" w:rsidRDefault="007C77A5">
            <w:pPr>
              <w:widowControl/>
              <w:spacing w:line="280" w:lineRule="exact"/>
              <w:jc w:val="left"/>
              <w:rPr>
                <w:rFonts w:ascii="宋体" w:hAnsi="宋体" w:cs="宋体"/>
                <w:color w:val="000000"/>
                <w:sz w:val="22"/>
                <w:szCs w:val="22"/>
              </w:rPr>
            </w:pPr>
          </w:p>
        </w:tc>
        <w:tc>
          <w:tcPr>
            <w:tcW w:w="1064" w:type="dxa"/>
            <w:vMerge/>
            <w:tcBorders>
              <w:left w:val="single" w:sz="4" w:space="0" w:color="000000"/>
              <w:right w:val="single" w:sz="4" w:space="0" w:color="000000"/>
            </w:tcBorders>
            <w:vAlign w:val="center"/>
          </w:tcPr>
          <w:p w14:paraId="2196CD8C" w14:textId="77777777" w:rsidR="007C77A5" w:rsidRDefault="007C77A5">
            <w:pPr>
              <w:widowControl/>
              <w:spacing w:line="280" w:lineRule="exact"/>
              <w:jc w:val="left"/>
              <w:rPr>
                <w:rFonts w:ascii="宋体" w:hAnsi="宋体" w:cs="宋体"/>
                <w:color w:val="000000"/>
                <w:sz w:val="22"/>
                <w:szCs w:val="22"/>
              </w:rPr>
            </w:pPr>
          </w:p>
        </w:tc>
        <w:tc>
          <w:tcPr>
            <w:tcW w:w="3176" w:type="dxa"/>
            <w:vMerge/>
            <w:tcBorders>
              <w:top w:val="single" w:sz="4" w:space="0" w:color="000000"/>
              <w:left w:val="single" w:sz="4" w:space="0" w:color="000000"/>
              <w:bottom w:val="single" w:sz="4" w:space="0" w:color="000000"/>
              <w:right w:val="single" w:sz="4" w:space="0" w:color="000000"/>
            </w:tcBorders>
            <w:vAlign w:val="center"/>
          </w:tcPr>
          <w:p w14:paraId="31583B58" w14:textId="77777777" w:rsidR="007C77A5" w:rsidRDefault="007C77A5">
            <w:pPr>
              <w:widowControl/>
              <w:spacing w:line="280" w:lineRule="exact"/>
              <w:jc w:val="left"/>
              <w:rPr>
                <w:rFonts w:ascii="宋体" w:hAnsi="宋体" w:cs="宋体"/>
                <w:color w:val="000000"/>
                <w:sz w:val="22"/>
                <w:szCs w:val="22"/>
              </w:rPr>
            </w:pPr>
          </w:p>
        </w:tc>
        <w:tc>
          <w:tcPr>
            <w:tcW w:w="480" w:type="dxa"/>
            <w:vMerge/>
            <w:tcBorders>
              <w:top w:val="single" w:sz="4" w:space="0" w:color="000000"/>
              <w:left w:val="single" w:sz="4" w:space="0" w:color="000000"/>
              <w:bottom w:val="single" w:sz="4" w:space="0" w:color="000000"/>
              <w:right w:val="single" w:sz="4" w:space="0" w:color="000000"/>
            </w:tcBorders>
            <w:vAlign w:val="center"/>
          </w:tcPr>
          <w:p w14:paraId="20E95D63" w14:textId="77777777" w:rsidR="007C77A5" w:rsidRDefault="007C77A5">
            <w:pPr>
              <w:widowControl/>
              <w:spacing w:line="280" w:lineRule="exact"/>
              <w:jc w:val="left"/>
              <w:rPr>
                <w:rFonts w:ascii="宋体" w:hAnsi="宋体" w:cs="宋体"/>
                <w:color w:val="000000"/>
                <w:sz w:val="22"/>
                <w:szCs w:val="22"/>
              </w:rPr>
            </w:pPr>
          </w:p>
        </w:tc>
        <w:tc>
          <w:tcPr>
            <w:tcW w:w="515" w:type="dxa"/>
            <w:vMerge/>
            <w:tcBorders>
              <w:left w:val="single" w:sz="4" w:space="0" w:color="000000"/>
              <w:right w:val="single" w:sz="4" w:space="0" w:color="000000"/>
            </w:tcBorders>
            <w:vAlign w:val="center"/>
          </w:tcPr>
          <w:p w14:paraId="33B05E35" w14:textId="77777777" w:rsidR="007C77A5" w:rsidRDefault="007C77A5">
            <w:pPr>
              <w:widowControl/>
              <w:spacing w:line="280" w:lineRule="exact"/>
              <w:jc w:val="left"/>
              <w:rPr>
                <w:rFonts w:ascii="宋体" w:hAnsi="宋体" w:cs="宋体"/>
                <w:color w:val="000000"/>
                <w:sz w:val="22"/>
                <w:szCs w:val="22"/>
              </w:rPr>
            </w:pPr>
          </w:p>
        </w:tc>
        <w:tc>
          <w:tcPr>
            <w:tcW w:w="53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01AD66C"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决定</w:t>
            </w:r>
          </w:p>
        </w:tc>
        <w:tc>
          <w:tcPr>
            <w:tcW w:w="442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0A0A56E"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3.决定责任：作出决定（不予行政许可的应当告知理由）；按时办结；法定告知。</w:t>
            </w:r>
          </w:p>
        </w:tc>
        <w:tc>
          <w:tcPr>
            <w:tcW w:w="12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DF74FA4" w14:textId="77777777" w:rsidR="007C77A5" w:rsidRDefault="00000000">
            <w:pPr>
              <w:widowControl/>
              <w:spacing w:line="240" w:lineRule="exact"/>
              <w:jc w:val="center"/>
              <w:textAlignment w:val="center"/>
              <w:rPr>
                <w:rFonts w:ascii="宋体" w:hAnsi="宋体" w:cs="宋体"/>
                <w:color w:val="000000"/>
                <w:sz w:val="22"/>
                <w:szCs w:val="22"/>
              </w:rPr>
            </w:pPr>
            <w:r>
              <w:rPr>
                <w:rFonts w:ascii="宋体" w:hAnsi="宋体" w:cs="宋体" w:hint="eastAsia"/>
                <w:color w:val="000000"/>
                <w:sz w:val="22"/>
                <w:szCs w:val="22"/>
              </w:rPr>
              <w:t>物业科</w:t>
            </w:r>
          </w:p>
        </w:tc>
        <w:tc>
          <w:tcPr>
            <w:tcW w:w="52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3B728F5" w14:textId="77777777" w:rsidR="007C77A5" w:rsidRDefault="00000000">
            <w:pPr>
              <w:spacing w:line="280" w:lineRule="exact"/>
              <w:rPr>
                <w:rFonts w:ascii="宋体" w:hAnsi="宋体" w:cs="宋体"/>
                <w:color w:val="000000"/>
                <w:sz w:val="22"/>
                <w:szCs w:val="22"/>
              </w:rPr>
            </w:pPr>
            <w:r>
              <w:rPr>
                <w:rFonts w:ascii="宋体" w:hAnsi="宋体" w:cs="宋体" w:hint="eastAsia"/>
                <w:color w:val="000000"/>
                <w:sz w:val="22"/>
                <w:szCs w:val="22"/>
              </w:rPr>
              <w:t>1</w:t>
            </w:r>
          </w:p>
        </w:tc>
        <w:tc>
          <w:tcPr>
            <w:tcW w:w="540" w:type="dxa"/>
            <w:vMerge/>
            <w:tcBorders>
              <w:left w:val="single" w:sz="4" w:space="0" w:color="000000"/>
              <w:right w:val="single" w:sz="4" w:space="0" w:color="000000"/>
            </w:tcBorders>
            <w:tcMar>
              <w:top w:w="15" w:type="dxa"/>
              <w:left w:w="15" w:type="dxa"/>
              <w:bottom w:w="15" w:type="dxa"/>
              <w:right w:w="15" w:type="dxa"/>
            </w:tcMar>
            <w:vAlign w:val="center"/>
          </w:tcPr>
          <w:p w14:paraId="54AB2BCD" w14:textId="77777777" w:rsidR="007C77A5" w:rsidRDefault="007C77A5">
            <w:pPr>
              <w:spacing w:line="240" w:lineRule="exact"/>
              <w:jc w:val="center"/>
              <w:rPr>
                <w:rFonts w:ascii="宋体" w:hAnsi="宋体" w:cs="宋体"/>
                <w:color w:val="000000"/>
                <w:sz w:val="22"/>
                <w:szCs w:val="22"/>
              </w:rPr>
            </w:pPr>
          </w:p>
        </w:tc>
        <w:tc>
          <w:tcPr>
            <w:tcW w:w="705" w:type="dxa"/>
            <w:vMerge/>
            <w:tcBorders>
              <w:top w:val="single" w:sz="4" w:space="0" w:color="000000"/>
              <w:left w:val="single" w:sz="4" w:space="0" w:color="000000"/>
              <w:bottom w:val="single" w:sz="4" w:space="0" w:color="000000"/>
              <w:right w:val="single" w:sz="4" w:space="0" w:color="000000"/>
            </w:tcBorders>
            <w:vAlign w:val="center"/>
          </w:tcPr>
          <w:p w14:paraId="45BC276C" w14:textId="77777777" w:rsidR="007C77A5" w:rsidRDefault="007C77A5">
            <w:pPr>
              <w:widowControl/>
              <w:jc w:val="left"/>
              <w:rPr>
                <w:rFonts w:ascii="宋体" w:hAnsi="宋体" w:cs="宋体"/>
                <w:color w:val="000000"/>
                <w:sz w:val="22"/>
                <w:szCs w:val="22"/>
              </w:rPr>
            </w:pPr>
          </w:p>
        </w:tc>
        <w:tc>
          <w:tcPr>
            <w:tcW w:w="708" w:type="dxa"/>
            <w:vMerge/>
            <w:tcBorders>
              <w:top w:val="single" w:sz="4" w:space="0" w:color="000000"/>
              <w:left w:val="single" w:sz="4" w:space="0" w:color="000000"/>
              <w:bottom w:val="single" w:sz="4" w:space="0" w:color="000000"/>
              <w:right w:val="single" w:sz="4" w:space="0" w:color="000000"/>
            </w:tcBorders>
            <w:vAlign w:val="center"/>
          </w:tcPr>
          <w:p w14:paraId="5E412CCE" w14:textId="77777777" w:rsidR="007C77A5" w:rsidRDefault="007C77A5">
            <w:pPr>
              <w:widowControl/>
              <w:jc w:val="left"/>
              <w:rPr>
                <w:rFonts w:ascii="宋体" w:hAnsi="宋体" w:cs="宋体"/>
                <w:color w:val="000000"/>
                <w:sz w:val="24"/>
              </w:rPr>
            </w:pPr>
          </w:p>
        </w:tc>
      </w:tr>
      <w:tr w:rsidR="007C77A5" w14:paraId="50165395" w14:textId="77777777">
        <w:trPr>
          <w:trHeight w:val="468"/>
        </w:trPr>
        <w:tc>
          <w:tcPr>
            <w:tcW w:w="617" w:type="dxa"/>
            <w:vMerge/>
            <w:tcBorders>
              <w:top w:val="single" w:sz="4" w:space="0" w:color="000000"/>
              <w:left w:val="single" w:sz="4" w:space="0" w:color="000000"/>
              <w:bottom w:val="single" w:sz="4" w:space="0" w:color="000000"/>
              <w:right w:val="single" w:sz="4" w:space="0" w:color="000000"/>
            </w:tcBorders>
            <w:vAlign w:val="center"/>
          </w:tcPr>
          <w:p w14:paraId="6AF75765" w14:textId="77777777" w:rsidR="007C77A5" w:rsidRDefault="007C77A5">
            <w:pPr>
              <w:widowControl/>
              <w:spacing w:line="280" w:lineRule="exact"/>
              <w:jc w:val="left"/>
              <w:rPr>
                <w:rFonts w:ascii="宋体" w:hAnsi="宋体" w:cs="宋体"/>
                <w:color w:val="000000"/>
                <w:sz w:val="22"/>
                <w:szCs w:val="22"/>
              </w:rPr>
            </w:pPr>
          </w:p>
        </w:tc>
        <w:tc>
          <w:tcPr>
            <w:tcW w:w="1064" w:type="dxa"/>
            <w:vMerge/>
            <w:tcBorders>
              <w:left w:val="single" w:sz="4" w:space="0" w:color="000000"/>
              <w:bottom w:val="single" w:sz="4" w:space="0" w:color="000000"/>
              <w:right w:val="single" w:sz="4" w:space="0" w:color="000000"/>
            </w:tcBorders>
            <w:vAlign w:val="center"/>
          </w:tcPr>
          <w:p w14:paraId="2DE0B44E" w14:textId="77777777" w:rsidR="007C77A5" w:rsidRDefault="007C77A5">
            <w:pPr>
              <w:widowControl/>
              <w:spacing w:line="280" w:lineRule="exact"/>
              <w:jc w:val="left"/>
              <w:rPr>
                <w:rFonts w:ascii="宋体" w:hAnsi="宋体" w:cs="宋体"/>
                <w:color w:val="000000"/>
                <w:sz w:val="22"/>
                <w:szCs w:val="22"/>
              </w:rPr>
            </w:pPr>
          </w:p>
        </w:tc>
        <w:tc>
          <w:tcPr>
            <w:tcW w:w="3176" w:type="dxa"/>
            <w:vMerge/>
            <w:tcBorders>
              <w:top w:val="single" w:sz="4" w:space="0" w:color="000000"/>
              <w:left w:val="single" w:sz="4" w:space="0" w:color="000000"/>
              <w:bottom w:val="single" w:sz="4" w:space="0" w:color="000000"/>
              <w:right w:val="single" w:sz="4" w:space="0" w:color="000000"/>
            </w:tcBorders>
            <w:vAlign w:val="center"/>
          </w:tcPr>
          <w:p w14:paraId="2071DC7E" w14:textId="77777777" w:rsidR="007C77A5" w:rsidRDefault="007C77A5">
            <w:pPr>
              <w:widowControl/>
              <w:spacing w:line="280" w:lineRule="exact"/>
              <w:jc w:val="left"/>
              <w:rPr>
                <w:rFonts w:ascii="宋体" w:hAnsi="宋体" w:cs="宋体"/>
                <w:color w:val="000000"/>
                <w:sz w:val="22"/>
                <w:szCs w:val="22"/>
              </w:rPr>
            </w:pPr>
          </w:p>
        </w:tc>
        <w:tc>
          <w:tcPr>
            <w:tcW w:w="480" w:type="dxa"/>
            <w:vMerge/>
            <w:tcBorders>
              <w:top w:val="single" w:sz="4" w:space="0" w:color="000000"/>
              <w:left w:val="single" w:sz="4" w:space="0" w:color="000000"/>
              <w:bottom w:val="single" w:sz="4" w:space="0" w:color="000000"/>
              <w:right w:val="single" w:sz="4" w:space="0" w:color="000000"/>
            </w:tcBorders>
            <w:vAlign w:val="center"/>
          </w:tcPr>
          <w:p w14:paraId="4B24A48A" w14:textId="77777777" w:rsidR="007C77A5" w:rsidRDefault="007C77A5">
            <w:pPr>
              <w:widowControl/>
              <w:spacing w:line="280" w:lineRule="exact"/>
              <w:jc w:val="left"/>
              <w:rPr>
                <w:rFonts w:ascii="宋体" w:hAnsi="宋体" w:cs="宋体"/>
                <w:color w:val="000000"/>
                <w:sz w:val="22"/>
                <w:szCs w:val="22"/>
              </w:rPr>
            </w:pPr>
          </w:p>
        </w:tc>
        <w:tc>
          <w:tcPr>
            <w:tcW w:w="515" w:type="dxa"/>
            <w:vMerge/>
            <w:tcBorders>
              <w:left w:val="single" w:sz="4" w:space="0" w:color="000000"/>
              <w:bottom w:val="single" w:sz="4" w:space="0" w:color="000000"/>
              <w:right w:val="single" w:sz="4" w:space="0" w:color="000000"/>
            </w:tcBorders>
            <w:vAlign w:val="center"/>
          </w:tcPr>
          <w:p w14:paraId="57C92902" w14:textId="77777777" w:rsidR="007C77A5" w:rsidRDefault="007C77A5">
            <w:pPr>
              <w:widowControl/>
              <w:spacing w:line="280" w:lineRule="exact"/>
              <w:jc w:val="left"/>
              <w:rPr>
                <w:rFonts w:ascii="宋体" w:hAnsi="宋体" w:cs="宋体"/>
                <w:color w:val="000000"/>
                <w:sz w:val="22"/>
                <w:szCs w:val="22"/>
              </w:rPr>
            </w:pPr>
          </w:p>
        </w:tc>
        <w:tc>
          <w:tcPr>
            <w:tcW w:w="532"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5B371AA0"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送达</w:t>
            </w:r>
          </w:p>
        </w:tc>
        <w:tc>
          <w:tcPr>
            <w:tcW w:w="4426"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6C05515A"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4.送达责任：制发送达文书；信息公开。</w:t>
            </w:r>
          </w:p>
        </w:tc>
        <w:tc>
          <w:tcPr>
            <w:tcW w:w="1292"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230ED2BF" w14:textId="77777777" w:rsidR="007C77A5" w:rsidRDefault="00000000">
            <w:pPr>
              <w:widowControl/>
              <w:spacing w:line="240" w:lineRule="exact"/>
              <w:jc w:val="center"/>
              <w:textAlignment w:val="center"/>
              <w:rPr>
                <w:sz w:val="22"/>
                <w:szCs w:val="22"/>
              </w:rPr>
            </w:pPr>
            <w:r>
              <w:rPr>
                <w:rFonts w:ascii="宋体" w:hAnsi="宋体" w:cs="宋体" w:hint="eastAsia"/>
                <w:color w:val="000000"/>
                <w:sz w:val="22"/>
                <w:szCs w:val="22"/>
              </w:rPr>
              <w:t>物业科</w:t>
            </w:r>
          </w:p>
        </w:tc>
        <w:tc>
          <w:tcPr>
            <w:tcW w:w="525"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0AB7B657" w14:textId="77777777" w:rsidR="007C77A5" w:rsidRDefault="00000000">
            <w:pPr>
              <w:spacing w:line="280" w:lineRule="exact"/>
              <w:jc w:val="center"/>
              <w:rPr>
                <w:rFonts w:ascii="宋体" w:hAnsi="宋体" w:cs="宋体"/>
                <w:color w:val="000000"/>
                <w:sz w:val="22"/>
                <w:szCs w:val="22"/>
              </w:rPr>
            </w:pPr>
            <w:r>
              <w:rPr>
                <w:rFonts w:ascii="宋体" w:hAnsi="宋体" w:cs="宋体" w:hint="eastAsia"/>
                <w:color w:val="000000"/>
                <w:sz w:val="22"/>
                <w:szCs w:val="22"/>
              </w:rPr>
              <w:t>0.5</w:t>
            </w:r>
          </w:p>
        </w:tc>
        <w:tc>
          <w:tcPr>
            <w:tcW w:w="540" w:type="dxa"/>
            <w:vMerge/>
            <w:tcBorders>
              <w:left w:val="single" w:sz="4" w:space="0" w:color="000000"/>
              <w:right w:val="single" w:sz="4" w:space="0" w:color="000000"/>
            </w:tcBorders>
            <w:tcMar>
              <w:top w:w="15" w:type="dxa"/>
              <w:left w:w="15" w:type="dxa"/>
              <w:bottom w:w="15" w:type="dxa"/>
              <w:right w:w="15" w:type="dxa"/>
            </w:tcMar>
            <w:vAlign w:val="center"/>
          </w:tcPr>
          <w:p w14:paraId="44DAEFFC" w14:textId="77777777" w:rsidR="007C77A5" w:rsidRDefault="007C77A5">
            <w:pPr>
              <w:spacing w:line="240" w:lineRule="exact"/>
              <w:jc w:val="center"/>
              <w:rPr>
                <w:rFonts w:ascii="宋体" w:hAnsi="宋体" w:cs="宋体"/>
                <w:color w:val="000000"/>
                <w:sz w:val="22"/>
                <w:szCs w:val="22"/>
              </w:rPr>
            </w:pPr>
          </w:p>
        </w:tc>
        <w:tc>
          <w:tcPr>
            <w:tcW w:w="705" w:type="dxa"/>
            <w:vMerge/>
            <w:tcBorders>
              <w:top w:val="single" w:sz="4" w:space="0" w:color="000000"/>
              <w:left w:val="single" w:sz="4" w:space="0" w:color="000000"/>
              <w:bottom w:val="single" w:sz="4" w:space="0" w:color="000000"/>
              <w:right w:val="single" w:sz="4" w:space="0" w:color="000000"/>
            </w:tcBorders>
            <w:vAlign w:val="center"/>
          </w:tcPr>
          <w:p w14:paraId="1E358239" w14:textId="77777777" w:rsidR="007C77A5" w:rsidRDefault="007C77A5">
            <w:pPr>
              <w:widowControl/>
              <w:jc w:val="left"/>
              <w:rPr>
                <w:rFonts w:ascii="宋体" w:hAnsi="宋体" w:cs="宋体"/>
                <w:color w:val="000000"/>
                <w:sz w:val="22"/>
                <w:szCs w:val="22"/>
              </w:rPr>
            </w:pPr>
          </w:p>
        </w:tc>
        <w:tc>
          <w:tcPr>
            <w:tcW w:w="708" w:type="dxa"/>
            <w:vMerge/>
            <w:tcBorders>
              <w:top w:val="single" w:sz="4" w:space="0" w:color="000000"/>
              <w:left w:val="single" w:sz="4" w:space="0" w:color="000000"/>
              <w:bottom w:val="single" w:sz="4" w:space="0" w:color="000000"/>
              <w:right w:val="single" w:sz="4" w:space="0" w:color="000000"/>
            </w:tcBorders>
            <w:vAlign w:val="center"/>
          </w:tcPr>
          <w:p w14:paraId="05D178DC" w14:textId="77777777" w:rsidR="007C77A5" w:rsidRDefault="007C77A5">
            <w:pPr>
              <w:widowControl/>
              <w:jc w:val="left"/>
              <w:rPr>
                <w:rFonts w:ascii="宋体" w:hAnsi="宋体" w:cs="宋体"/>
                <w:color w:val="000000"/>
                <w:sz w:val="24"/>
              </w:rPr>
            </w:pPr>
          </w:p>
        </w:tc>
      </w:tr>
      <w:tr w:rsidR="007C77A5" w14:paraId="092D588A" w14:textId="77777777">
        <w:trPr>
          <w:trHeight w:val="1614"/>
        </w:trPr>
        <w:tc>
          <w:tcPr>
            <w:tcW w:w="617" w:type="dxa"/>
            <w:vMerge/>
            <w:tcBorders>
              <w:top w:val="single" w:sz="4" w:space="0" w:color="000000"/>
              <w:left w:val="single" w:sz="4" w:space="0" w:color="000000"/>
              <w:bottom w:val="single" w:sz="4" w:space="0" w:color="000000"/>
              <w:right w:val="single" w:sz="4" w:space="0" w:color="000000"/>
            </w:tcBorders>
            <w:vAlign w:val="center"/>
          </w:tcPr>
          <w:p w14:paraId="039155CC" w14:textId="77777777" w:rsidR="007C77A5" w:rsidRDefault="007C77A5">
            <w:pPr>
              <w:widowControl/>
              <w:spacing w:line="280" w:lineRule="exact"/>
              <w:jc w:val="left"/>
              <w:rPr>
                <w:rFonts w:ascii="宋体" w:hAnsi="宋体" w:cs="宋体"/>
                <w:color w:val="000000"/>
                <w:sz w:val="22"/>
                <w:szCs w:val="22"/>
              </w:rPr>
            </w:pPr>
          </w:p>
        </w:tc>
        <w:tc>
          <w:tcPr>
            <w:tcW w:w="1064" w:type="dxa"/>
            <w:vMerge/>
            <w:tcBorders>
              <w:left w:val="single" w:sz="4" w:space="0" w:color="000000"/>
              <w:bottom w:val="single" w:sz="4" w:space="0" w:color="000000"/>
              <w:right w:val="single" w:sz="4" w:space="0" w:color="000000"/>
            </w:tcBorders>
            <w:vAlign w:val="center"/>
          </w:tcPr>
          <w:p w14:paraId="79951E57" w14:textId="77777777" w:rsidR="007C77A5" w:rsidRDefault="007C77A5">
            <w:pPr>
              <w:widowControl/>
              <w:spacing w:line="280" w:lineRule="exact"/>
              <w:jc w:val="left"/>
              <w:rPr>
                <w:rFonts w:ascii="宋体" w:hAnsi="宋体" w:cs="宋体"/>
                <w:color w:val="000000"/>
                <w:sz w:val="22"/>
                <w:szCs w:val="22"/>
              </w:rPr>
            </w:pPr>
          </w:p>
        </w:tc>
        <w:tc>
          <w:tcPr>
            <w:tcW w:w="3176" w:type="dxa"/>
            <w:vMerge/>
            <w:tcBorders>
              <w:top w:val="single" w:sz="4" w:space="0" w:color="000000"/>
              <w:left w:val="single" w:sz="4" w:space="0" w:color="000000"/>
              <w:bottom w:val="single" w:sz="4" w:space="0" w:color="000000"/>
              <w:right w:val="single" w:sz="4" w:space="0" w:color="000000"/>
            </w:tcBorders>
            <w:vAlign w:val="center"/>
          </w:tcPr>
          <w:p w14:paraId="68B9E863" w14:textId="77777777" w:rsidR="007C77A5" w:rsidRDefault="007C77A5">
            <w:pPr>
              <w:widowControl/>
              <w:spacing w:line="280" w:lineRule="exact"/>
              <w:jc w:val="left"/>
              <w:rPr>
                <w:rFonts w:ascii="宋体" w:hAnsi="宋体" w:cs="宋体"/>
                <w:color w:val="000000"/>
                <w:sz w:val="22"/>
                <w:szCs w:val="22"/>
              </w:rPr>
            </w:pPr>
          </w:p>
        </w:tc>
        <w:tc>
          <w:tcPr>
            <w:tcW w:w="480" w:type="dxa"/>
            <w:vMerge/>
            <w:tcBorders>
              <w:top w:val="single" w:sz="4" w:space="0" w:color="000000"/>
              <w:left w:val="single" w:sz="4" w:space="0" w:color="000000"/>
              <w:bottom w:val="single" w:sz="4" w:space="0" w:color="000000"/>
              <w:right w:val="single" w:sz="4" w:space="0" w:color="000000"/>
            </w:tcBorders>
            <w:vAlign w:val="center"/>
          </w:tcPr>
          <w:p w14:paraId="3F1516AD" w14:textId="77777777" w:rsidR="007C77A5" w:rsidRDefault="007C77A5">
            <w:pPr>
              <w:widowControl/>
              <w:spacing w:line="280" w:lineRule="exact"/>
              <w:jc w:val="left"/>
              <w:rPr>
                <w:rFonts w:ascii="宋体" w:hAnsi="宋体" w:cs="宋体"/>
                <w:color w:val="000000"/>
                <w:sz w:val="22"/>
                <w:szCs w:val="22"/>
              </w:rPr>
            </w:pPr>
          </w:p>
        </w:tc>
        <w:tc>
          <w:tcPr>
            <w:tcW w:w="515" w:type="dxa"/>
            <w:vMerge/>
            <w:tcBorders>
              <w:left w:val="single" w:sz="4" w:space="0" w:color="000000"/>
              <w:bottom w:val="single" w:sz="4" w:space="0" w:color="000000"/>
              <w:right w:val="single" w:sz="4" w:space="0" w:color="000000"/>
            </w:tcBorders>
            <w:vAlign w:val="center"/>
          </w:tcPr>
          <w:p w14:paraId="2713B63A" w14:textId="77777777" w:rsidR="007C77A5" w:rsidRDefault="007C77A5">
            <w:pPr>
              <w:widowControl/>
              <w:spacing w:line="280" w:lineRule="exact"/>
              <w:jc w:val="left"/>
              <w:rPr>
                <w:rFonts w:ascii="宋体" w:hAnsi="宋体" w:cs="宋体"/>
                <w:color w:val="000000"/>
                <w:sz w:val="22"/>
                <w:szCs w:val="22"/>
              </w:rPr>
            </w:pPr>
          </w:p>
        </w:tc>
        <w:tc>
          <w:tcPr>
            <w:tcW w:w="532"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3A429E92"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事后监管</w:t>
            </w:r>
          </w:p>
        </w:tc>
        <w:tc>
          <w:tcPr>
            <w:tcW w:w="4426"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28CA162A"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5.事后监管责任：加强项目的监督检查，确保备案与核准内容一致。</w:t>
            </w:r>
          </w:p>
        </w:tc>
        <w:tc>
          <w:tcPr>
            <w:tcW w:w="1292"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6BC11BE7" w14:textId="77777777" w:rsidR="007C77A5" w:rsidRDefault="00000000">
            <w:pPr>
              <w:widowControl/>
              <w:spacing w:line="240" w:lineRule="exact"/>
              <w:jc w:val="center"/>
              <w:textAlignment w:val="center"/>
              <w:rPr>
                <w:sz w:val="22"/>
                <w:szCs w:val="22"/>
              </w:rPr>
            </w:pPr>
            <w:r>
              <w:rPr>
                <w:rFonts w:ascii="宋体" w:hAnsi="宋体" w:cs="宋体" w:hint="eastAsia"/>
                <w:color w:val="000000"/>
                <w:sz w:val="22"/>
                <w:szCs w:val="22"/>
              </w:rPr>
              <w:t>物业科</w:t>
            </w:r>
          </w:p>
        </w:tc>
        <w:tc>
          <w:tcPr>
            <w:tcW w:w="525"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6A58542B" w14:textId="77777777" w:rsidR="007C77A5" w:rsidRDefault="007C77A5">
            <w:pPr>
              <w:spacing w:line="280" w:lineRule="exact"/>
              <w:jc w:val="center"/>
              <w:rPr>
                <w:rFonts w:ascii="宋体" w:hAnsi="宋体" w:cs="宋体"/>
                <w:color w:val="000000"/>
                <w:sz w:val="22"/>
                <w:szCs w:val="22"/>
              </w:rPr>
            </w:pPr>
          </w:p>
        </w:tc>
        <w:tc>
          <w:tcPr>
            <w:tcW w:w="540" w:type="dxa"/>
            <w:vMerge/>
            <w:tcBorders>
              <w:left w:val="single" w:sz="4" w:space="0" w:color="000000"/>
              <w:bottom w:val="single" w:sz="4" w:space="0" w:color="000000"/>
              <w:right w:val="single" w:sz="4" w:space="0" w:color="000000"/>
            </w:tcBorders>
            <w:tcMar>
              <w:top w:w="15" w:type="dxa"/>
              <w:left w:w="15" w:type="dxa"/>
              <w:bottom w:w="15" w:type="dxa"/>
              <w:right w:w="15" w:type="dxa"/>
            </w:tcMar>
            <w:vAlign w:val="center"/>
          </w:tcPr>
          <w:p w14:paraId="59A1DB26" w14:textId="77777777" w:rsidR="007C77A5" w:rsidRDefault="007C77A5">
            <w:pPr>
              <w:spacing w:line="240" w:lineRule="exact"/>
              <w:jc w:val="center"/>
              <w:rPr>
                <w:rFonts w:ascii="宋体" w:hAnsi="宋体" w:cs="宋体"/>
                <w:color w:val="000000"/>
                <w:sz w:val="22"/>
                <w:szCs w:val="22"/>
              </w:rPr>
            </w:pPr>
          </w:p>
        </w:tc>
        <w:tc>
          <w:tcPr>
            <w:tcW w:w="705" w:type="dxa"/>
            <w:vMerge/>
            <w:tcBorders>
              <w:top w:val="single" w:sz="4" w:space="0" w:color="000000"/>
              <w:left w:val="single" w:sz="4" w:space="0" w:color="000000"/>
              <w:bottom w:val="single" w:sz="4" w:space="0" w:color="000000"/>
              <w:right w:val="single" w:sz="4" w:space="0" w:color="000000"/>
            </w:tcBorders>
            <w:vAlign w:val="center"/>
          </w:tcPr>
          <w:p w14:paraId="31611F5E" w14:textId="77777777" w:rsidR="007C77A5" w:rsidRDefault="007C77A5">
            <w:pPr>
              <w:widowControl/>
              <w:jc w:val="left"/>
              <w:rPr>
                <w:rFonts w:ascii="宋体" w:hAnsi="宋体" w:cs="宋体"/>
                <w:color w:val="000000"/>
                <w:sz w:val="22"/>
                <w:szCs w:val="22"/>
              </w:rPr>
            </w:pPr>
          </w:p>
        </w:tc>
        <w:tc>
          <w:tcPr>
            <w:tcW w:w="708" w:type="dxa"/>
            <w:vMerge/>
            <w:tcBorders>
              <w:top w:val="single" w:sz="4" w:space="0" w:color="000000"/>
              <w:left w:val="single" w:sz="4" w:space="0" w:color="000000"/>
              <w:bottom w:val="single" w:sz="4" w:space="0" w:color="000000"/>
              <w:right w:val="single" w:sz="4" w:space="0" w:color="000000"/>
            </w:tcBorders>
            <w:vAlign w:val="center"/>
          </w:tcPr>
          <w:p w14:paraId="75FD1576" w14:textId="77777777" w:rsidR="007C77A5" w:rsidRDefault="007C77A5">
            <w:pPr>
              <w:widowControl/>
              <w:jc w:val="left"/>
              <w:rPr>
                <w:rFonts w:ascii="宋体" w:hAnsi="宋体" w:cs="宋体"/>
                <w:color w:val="000000"/>
                <w:sz w:val="24"/>
              </w:rPr>
            </w:pPr>
          </w:p>
        </w:tc>
      </w:tr>
      <w:tr w:rsidR="007C77A5" w14:paraId="01C8FC18" w14:textId="77777777">
        <w:trPr>
          <w:trHeight w:val="370"/>
        </w:trPr>
        <w:tc>
          <w:tcPr>
            <w:tcW w:w="14580" w:type="dxa"/>
            <w:gridSpan w:val="1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tbl>
            <w:tblPr>
              <w:tblW w:w="14955" w:type="dxa"/>
              <w:tblBorders>
                <w:insideH w:val="none" w:sz="4" w:space="0" w:color="auto"/>
                <w:insideV w:val="none" w:sz="4" w:space="0" w:color="auto"/>
              </w:tblBorders>
              <w:tblLayout w:type="fixed"/>
              <w:tblCellMar>
                <w:left w:w="0" w:type="dxa"/>
                <w:right w:w="0" w:type="dxa"/>
              </w:tblCellMar>
              <w:tblLook w:val="04A0" w:firstRow="1" w:lastRow="0" w:firstColumn="1" w:lastColumn="0" w:noHBand="0" w:noVBand="1"/>
            </w:tblPr>
            <w:tblGrid>
              <w:gridCol w:w="14955"/>
            </w:tblGrid>
            <w:tr w:rsidR="007C77A5" w14:paraId="430872A7" w14:textId="77777777">
              <w:trPr>
                <w:trHeight w:val="345"/>
              </w:trPr>
              <w:tc>
                <w:tcPr>
                  <w:tcW w:w="14955" w:type="dxa"/>
                  <w:tcMar>
                    <w:top w:w="15" w:type="dxa"/>
                    <w:left w:w="15" w:type="dxa"/>
                    <w:right w:w="15" w:type="dxa"/>
                  </w:tcMar>
                  <w:vAlign w:val="center"/>
                </w:tcPr>
                <w:p w14:paraId="2BAA6599" w14:textId="77777777" w:rsidR="007C77A5" w:rsidRDefault="00000000">
                  <w:pPr>
                    <w:widowControl/>
                    <w:jc w:val="left"/>
                    <w:textAlignment w:val="center"/>
                    <w:rPr>
                      <w:rFonts w:ascii="宋体" w:hAnsi="宋体" w:cs="宋体"/>
                      <w:color w:val="000000"/>
                      <w:sz w:val="16"/>
                      <w:szCs w:val="16"/>
                    </w:rPr>
                  </w:pPr>
                  <w:r>
                    <w:rPr>
                      <w:rFonts w:ascii="宋体" w:hAnsi="宋体" w:cs="宋体" w:hint="eastAsia"/>
                      <w:color w:val="000000"/>
                      <w:kern w:val="0"/>
                      <w:sz w:val="22"/>
                      <w:szCs w:val="22"/>
                    </w:rPr>
                    <w:t xml:space="preserve">服务电话：   0375-8166321                   </w:t>
                  </w:r>
                  <w:r>
                    <w:rPr>
                      <w:rFonts w:ascii="宋体" w:hAnsi="宋体" w:cs="宋体" w:hint="eastAsia"/>
                      <w:color w:val="000000"/>
                      <w:kern w:val="0"/>
                      <w:szCs w:val="21"/>
                    </w:rPr>
                    <w:t>投诉机构：</w:t>
                  </w:r>
                  <w:r>
                    <w:rPr>
                      <w:rFonts w:ascii="宋体" w:hAnsi="宋体" w:cs="宋体" w:hint="eastAsia"/>
                      <w:color w:val="000000"/>
                      <w:kern w:val="0"/>
                      <w:sz w:val="22"/>
                      <w:szCs w:val="22"/>
                    </w:rPr>
                    <w:t>舞钢市住房和城乡规划建设局纪检监察室</w:t>
                  </w:r>
                  <w:r>
                    <w:rPr>
                      <w:rFonts w:ascii="宋体" w:hAnsi="宋体" w:cs="宋体"/>
                      <w:color w:val="000000"/>
                      <w:kern w:val="0"/>
                      <w:szCs w:val="21"/>
                    </w:rPr>
                    <w:t xml:space="preserve">                  </w:t>
                  </w:r>
                  <w:r>
                    <w:rPr>
                      <w:rFonts w:ascii="宋体" w:hAnsi="宋体" w:cs="宋体" w:hint="eastAsia"/>
                      <w:color w:val="000000"/>
                      <w:kern w:val="0"/>
                      <w:szCs w:val="21"/>
                    </w:rPr>
                    <w:t>投诉电话：</w:t>
                  </w:r>
                  <w:r>
                    <w:rPr>
                      <w:rFonts w:ascii="宋体" w:hAnsi="宋体" w:cs="宋体"/>
                      <w:color w:val="000000"/>
                      <w:kern w:val="0"/>
                      <w:szCs w:val="21"/>
                    </w:rPr>
                    <w:t>0375-8166899</w:t>
                  </w:r>
                </w:p>
              </w:tc>
            </w:tr>
          </w:tbl>
          <w:p w14:paraId="362342DD" w14:textId="77777777" w:rsidR="007C77A5" w:rsidRDefault="007C77A5">
            <w:pPr>
              <w:widowControl/>
              <w:jc w:val="left"/>
              <w:textAlignment w:val="center"/>
              <w:rPr>
                <w:rFonts w:ascii="宋体" w:hAnsi="宋体" w:cs="宋体"/>
                <w:color w:val="000000"/>
                <w:sz w:val="22"/>
                <w:szCs w:val="22"/>
              </w:rPr>
            </w:pPr>
          </w:p>
        </w:tc>
      </w:tr>
      <w:tr w:rsidR="007C77A5" w14:paraId="27D14B76" w14:textId="77777777">
        <w:trPr>
          <w:trHeight w:val="390"/>
        </w:trPr>
        <w:tc>
          <w:tcPr>
            <w:tcW w:w="14580" w:type="dxa"/>
            <w:gridSpan w:val="1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67BD619" w14:textId="77777777" w:rsidR="007C77A5"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 xml:space="preserve">受理地点：舞钢市行政服务中心房管事务服务中心窗口   </w:t>
            </w:r>
          </w:p>
        </w:tc>
      </w:tr>
    </w:tbl>
    <w:p w14:paraId="2348B833" w14:textId="77777777" w:rsidR="007C77A5" w:rsidRDefault="007C77A5"/>
    <w:p w14:paraId="37CF3732" w14:textId="77777777" w:rsidR="007C77A5" w:rsidRDefault="007C77A5"/>
    <w:tbl>
      <w:tblPr>
        <w:tblW w:w="14580" w:type="dxa"/>
        <w:tblLayout w:type="fixed"/>
        <w:tblLook w:val="04A0" w:firstRow="1" w:lastRow="0" w:firstColumn="1" w:lastColumn="0" w:noHBand="0" w:noVBand="1"/>
      </w:tblPr>
      <w:tblGrid>
        <w:gridCol w:w="617"/>
        <w:gridCol w:w="1064"/>
        <w:gridCol w:w="3176"/>
        <w:gridCol w:w="480"/>
        <w:gridCol w:w="515"/>
        <w:gridCol w:w="532"/>
        <w:gridCol w:w="4426"/>
        <w:gridCol w:w="1292"/>
        <w:gridCol w:w="525"/>
        <w:gridCol w:w="540"/>
        <w:gridCol w:w="705"/>
        <w:gridCol w:w="708"/>
      </w:tblGrid>
      <w:tr w:rsidR="007C77A5" w14:paraId="242B0716" w14:textId="77777777">
        <w:trPr>
          <w:trHeight w:val="821"/>
        </w:trPr>
        <w:tc>
          <w:tcPr>
            <w:tcW w:w="14580" w:type="dxa"/>
            <w:gridSpan w:val="12"/>
            <w:tcBorders>
              <w:top w:val="nil"/>
              <w:left w:val="nil"/>
              <w:bottom w:val="single" w:sz="4" w:space="0" w:color="000000"/>
              <w:right w:val="nil"/>
            </w:tcBorders>
            <w:tcMar>
              <w:top w:w="15" w:type="dxa"/>
              <w:left w:w="15" w:type="dxa"/>
              <w:bottom w:w="15" w:type="dxa"/>
              <w:right w:w="15" w:type="dxa"/>
            </w:tcMar>
            <w:vAlign w:val="center"/>
          </w:tcPr>
          <w:p w14:paraId="23855B9F" w14:textId="77777777" w:rsidR="007C77A5" w:rsidRDefault="00000000">
            <w:pPr>
              <w:widowControl/>
              <w:jc w:val="center"/>
              <w:textAlignment w:val="center"/>
              <w:rPr>
                <w:rFonts w:ascii="宋体" w:eastAsia="方正小标宋简体" w:hAnsi="宋体" w:cs="宋体"/>
                <w:color w:val="000000"/>
                <w:kern w:val="0"/>
                <w:sz w:val="44"/>
                <w:szCs w:val="44"/>
              </w:rPr>
            </w:pPr>
            <w:r>
              <w:rPr>
                <w:rFonts w:ascii="宋体" w:eastAsia="方正小标宋简体" w:hAnsi="宋体" w:cs="宋体" w:hint="eastAsia"/>
                <w:color w:val="000000"/>
                <w:kern w:val="0"/>
                <w:sz w:val="44"/>
                <w:szCs w:val="44"/>
              </w:rPr>
              <w:lastRenderedPageBreak/>
              <w:t>舞钢市住房和城乡建设局权力清单和责任清单统计表</w:t>
            </w:r>
          </w:p>
          <w:p w14:paraId="4E18B02A" w14:textId="77777777" w:rsidR="007C77A5" w:rsidRDefault="00000000">
            <w:pPr>
              <w:widowControl/>
              <w:jc w:val="left"/>
              <w:textAlignment w:val="center"/>
              <w:rPr>
                <w:rFonts w:ascii="宋体" w:hAnsi="宋体" w:cs="宋体"/>
                <w:color w:val="000000"/>
                <w:sz w:val="24"/>
              </w:rPr>
            </w:pPr>
            <w:r>
              <w:rPr>
                <w:rFonts w:ascii="宋体" w:hAnsi="宋体" w:cs="宋体" w:hint="eastAsia"/>
                <w:color w:val="000000"/>
                <w:kern w:val="0"/>
                <w:sz w:val="24"/>
              </w:rPr>
              <w:t>职权类别：其他权力</w:t>
            </w:r>
          </w:p>
        </w:tc>
      </w:tr>
      <w:tr w:rsidR="007C77A5" w14:paraId="5D62DABC" w14:textId="77777777">
        <w:trPr>
          <w:trHeight w:val="818"/>
        </w:trPr>
        <w:tc>
          <w:tcPr>
            <w:tcW w:w="61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1BBA9F1"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序号</w:t>
            </w:r>
          </w:p>
        </w:tc>
        <w:tc>
          <w:tcPr>
            <w:tcW w:w="106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77338F3"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职权名称</w:t>
            </w:r>
          </w:p>
        </w:tc>
        <w:tc>
          <w:tcPr>
            <w:tcW w:w="317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A5C972B"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实施依据</w:t>
            </w:r>
          </w:p>
        </w:tc>
        <w:tc>
          <w:tcPr>
            <w:tcW w:w="48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D20451B"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实施对象</w:t>
            </w:r>
          </w:p>
        </w:tc>
        <w:tc>
          <w:tcPr>
            <w:tcW w:w="51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A07F9A5"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实施机构</w:t>
            </w:r>
          </w:p>
        </w:tc>
        <w:tc>
          <w:tcPr>
            <w:tcW w:w="53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F010ACE"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办理环节</w:t>
            </w:r>
          </w:p>
        </w:tc>
        <w:tc>
          <w:tcPr>
            <w:tcW w:w="442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6084ED6"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责任事项</w:t>
            </w:r>
          </w:p>
        </w:tc>
        <w:tc>
          <w:tcPr>
            <w:tcW w:w="12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7C544F5"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责任</w:t>
            </w:r>
            <w:r>
              <w:rPr>
                <w:rFonts w:ascii="黑体" w:eastAsia="黑体" w:hAnsi="宋体" w:cs="黑体" w:hint="eastAsia"/>
                <w:color w:val="000000"/>
                <w:kern w:val="0"/>
                <w:sz w:val="22"/>
                <w:szCs w:val="22"/>
              </w:rPr>
              <w:br/>
              <w:t>科室</w:t>
            </w:r>
          </w:p>
        </w:tc>
        <w:tc>
          <w:tcPr>
            <w:tcW w:w="52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5F31CFC"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承诺时限</w:t>
            </w:r>
          </w:p>
        </w:tc>
        <w:tc>
          <w:tcPr>
            <w:tcW w:w="54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AABA8F1"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法定时限</w:t>
            </w:r>
          </w:p>
        </w:tc>
        <w:tc>
          <w:tcPr>
            <w:tcW w:w="70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67D04A3"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收费情况及依据</w:t>
            </w:r>
          </w:p>
        </w:tc>
        <w:tc>
          <w:tcPr>
            <w:tcW w:w="7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527A7F3"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调整意见及理由</w:t>
            </w:r>
          </w:p>
        </w:tc>
      </w:tr>
      <w:tr w:rsidR="007C77A5" w14:paraId="7E768E0D" w14:textId="77777777">
        <w:trPr>
          <w:trHeight w:val="1276"/>
        </w:trPr>
        <w:tc>
          <w:tcPr>
            <w:tcW w:w="617"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46E46BF" w14:textId="77777777" w:rsidR="007C77A5" w:rsidRDefault="00000000">
            <w:pPr>
              <w:widowControl/>
              <w:spacing w:line="280" w:lineRule="exact"/>
              <w:jc w:val="center"/>
              <w:textAlignment w:val="center"/>
              <w:rPr>
                <w:rFonts w:ascii="宋体" w:hAnsi="宋体" w:cs="宋体"/>
                <w:color w:val="000000"/>
                <w:sz w:val="22"/>
                <w:szCs w:val="22"/>
              </w:rPr>
            </w:pPr>
            <w:r>
              <w:rPr>
                <w:rFonts w:ascii="宋体" w:hAnsi="宋体" w:cs="宋体" w:hint="eastAsia"/>
                <w:color w:val="000000"/>
                <w:sz w:val="22"/>
                <w:szCs w:val="22"/>
              </w:rPr>
              <w:t>15</w:t>
            </w:r>
          </w:p>
        </w:tc>
        <w:tc>
          <w:tcPr>
            <w:tcW w:w="1064" w:type="dxa"/>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059CEF2C"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前期物业管理中标备案</w:t>
            </w:r>
          </w:p>
        </w:tc>
        <w:tc>
          <w:tcPr>
            <w:tcW w:w="3176"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0902008" w14:textId="77777777" w:rsidR="007C77A5" w:rsidRDefault="00000000">
            <w:pPr>
              <w:rPr>
                <w:rFonts w:ascii="微软雅黑" w:eastAsia="微软雅黑" w:hAnsi="微软雅黑"/>
                <w:color w:val="333333"/>
                <w:sz w:val="18"/>
                <w:szCs w:val="18"/>
                <w:shd w:val="clear" w:color="auto" w:fill="FFFFFF"/>
              </w:rPr>
            </w:pPr>
            <w:r>
              <w:rPr>
                <w:rFonts w:hint="eastAsia"/>
                <w:sz w:val="18"/>
                <w:szCs w:val="18"/>
              </w:rPr>
              <w:t>1.</w:t>
            </w:r>
            <w:r>
              <w:rPr>
                <w:rFonts w:ascii="微软雅黑" w:eastAsia="微软雅黑" w:hAnsi="微软雅黑" w:hint="eastAsia"/>
                <w:color w:val="333333"/>
                <w:sz w:val="18"/>
                <w:szCs w:val="18"/>
                <w:shd w:val="clear" w:color="auto" w:fill="FFFFFF"/>
              </w:rPr>
              <w:t>《河南省物业管理条例》第六条、第四十二条、第四十九条。</w:t>
            </w:r>
          </w:p>
          <w:p w14:paraId="6429C3D2" w14:textId="77777777" w:rsidR="007C77A5" w:rsidRDefault="00000000">
            <w:pPr>
              <w:rPr>
                <w:rFonts w:ascii="微软雅黑" w:eastAsia="微软雅黑" w:hAnsi="微软雅黑"/>
                <w:color w:val="333333"/>
                <w:sz w:val="18"/>
                <w:szCs w:val="18"/>
                <w:shd w:val="clear" w:color="auto" w:fill="FFFFFF"/>
              </w:rPr>
            </w:pPr>
            <w:r>
              <w:rPr>
                <w:rFonts w:ascii="微软雅黑" w:eastAsia="微软雅黑" w:hAnsi="微软雅黑" w:hint="eastAsia"/>
                <w:color w:val="333333"/>
                <w:sz w:val="18"/>
                <w:szCs w:val="18"/>
                <w:shd w:val="clear" w:color="auto" w:fill="FFFFFF"/>
              </w:rPr>
              <w:t>2.《前期物业管理招标投标管理暂行办法》（建住房〔2003〕130号）第十一条、第三十七条。</w:t>
            </w:r>
          </w:p>
          <w:p w14:paraId="314A454D" w14:textId="77777777" w:rsidR="007C77A5" w:rsidRDefault="00000000">
            <w:pPr>
              <w:rPr>
                <w:rFonts w:ascii="微软雅黑" w:eastAsia="微软雅黑" w:hAnsi="微软雅黑"/>
                <w:color w:val="333333"/>
                <w:sz w:val="18"/>
                <w:szCs w:val="18"/>
                <w:shd w:val="clear" w:color="auto" w:fill="FFFFFF"/>
              </w:rPr>
            </w:pPr>
            <w:r>
              <w:rPr>
                <w:rFonts w:ascii="微软雅黑" w:eastAsia="微软雅黑" w:hAnsi="微软雅黑" w:hint="eastAsia"/>
                <w:color w:val="333333"/>
                <w:sz w:val="18"/>
                <w:szCs w:val="18"/>
                <w:shd w:val="clear" w:color="auto" w:fill="FFFFFF"/>
              </w:rPr>
              <w:t>3. 《河南省前期物业管理招标投标管理暂行办法》第十四条、第四十五条。</w:t>
            </w:r>
          </w:p>
          <w:p w14:paraId="0951780A" w14:textId="77777777" w:rsidR="007C77A5" w:rsidRDefault="007C77A5">
            <w:pPr>
              <w:widowControl/>
              <w:spacing w:line="280" w:lineRule="exact"/>
              <w:jc w:val="left"/>
              <w:textAlignment w:val="center"/>
              <w:rPr>
                <w:rFonts w:ascii="宋体" w:hAnsi="宋体" w:cs="宋体"/>
                <w:color w:val="000000"/>
                <w:sz w:val="22"/>
                <w:szCs w:val="22"/>
              </w:rPr>
            </w:pPr>
          </w:p>
        </w:tc>
        <w:tc>
          <w:tcPr>
            <w:tcW w:w="480"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576BBAD" w14:textId="77777777" w:rsidR="007C77A5" w:rsidRDefault="00000000">
            <w:pPr>
              <w:widowControl/>
              <w:spacing w:line="280" w:lineRule="exact"/>
              <w:jc w:val="center"/>
              <w:textAlignment w:val="center"/>
              <w:rPr>
                <w:rFonts w:ascii="宋体" w:hAnsi="宋体" w:cs="宋体"/>
                <w:color w:val="000000"/>
                <w:sz w:val="22"/>
                <w:szCs w:val="22"/>
              </w:rPr>
            </w:pPr>
            <w:r>
              <w:rPr>
                <w:rFonts w:ascii="宋体" w:hAnsi="宋体" w:cs="宋体" w:hint="eastAsia"/>
                <w:color w:val="000000"/>
                <w:sz w:val="22"/>
                <w:szCs w:val="22"/>
              </w:rPr>
              <w:t>法人</w:t>
            </w:r>
          </w:p>
        </w:tc>
        <w:tc>
          <w:tcPr>
            <w:tcW w:w="515" w:type="dxa"/>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070A9D7D" w14:textId="77777777" w:rsidR="007C77A5" w:rsidRDefault="00000000">
            <w:pPr>
              <w:widowControl/>
              <w:spacing w:line="280" w:lineRule="exact"/>
              <w:jc w:val="center"/>
              <w:textAlignment w:val="center"/>
              <w:rPr>
                <w:rFonts w:ascii="宋体" w:hAnsi="宋体" w:cs="宋体"/>
                <w:color w:val="000000"/>
                <w:sz w:val="22"/>
                <w:szCs w:val="22"/>
              </w:rPr>
            </w:pPr>
            <w:r>
              <w:rPr>
                <w:rFonts w:ascii="宋体" w:hAnsi="宋体" w:cs="宋体" w:hint="eastAsia"/>
                <w:color w:val="000000"/>
                <w:kern w:val="0"/>
                <w:sz w:val="22"/>
                <w:szCs w:val="22"/>
              </w:rPr>
              <w:t>舞钢市房产事务服务中心</w:t>
            </w:r>
          </w:p>
        </w:tc>
        <w:tc>
          <w:tcPr>
            <w:tcW w:w="53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D487C62"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受理</w:t>
            </w:r>
          </w:p>
        </w:tc>
        <w:tc>
          <w:tcPr>
            <w:tcW w:w="442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0D88961"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1.受理责任：公示依法应当提交的材料；一次性告知补正材料；依法受理或不予受理（不予受理应当告知理由）。</w:t>
            </w:r>
          </w:p>
        </w:tc>
        <w:tc>
          <w:tcPr>
            <w:tcW w:w="12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E1B168C" w14:textId="77777777" w:rsidR="007C77A5" w:rsidRDefault="00000000">
            <w:pPr>
              <w:widowControl/>
              <w:spacing w:line="280" w:lineRule="exact"/>
              <w:jc w:val="center"/>
              <w:textAlignment w:val="center"/>
              <w:rPr>
                <w:rFonts w:ascii="宋体" w:hAnsi="宋体" w:cs="宋体"/>
                <w:color w:val="000000"/>
                <w:sz w:val="22"/>
                <w:szCs w:val="22"/>
              </w:rPr>
            </w:pPr>
            <w:r>
              <w:rPr>
                <w:rFonts w:ascii="宋体" w:hAnsi="宋体" w:cs="宋体" w:hint="eastAsia"/>
                <w:color w:val="000000"/>
                <w:sz w:val="22"/>
                <w:szCs w:val="22"/>
              </w:rPr>
              <w:t>物业科</w:t>
            </w:r>
          </w:p>
        </w:tc>
        <w:tc>
          <w:tcPr>
            <w:tcW w:w="52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03CB733" w14:textId="77777777" w:rsidR="007C77A5" w:rsidRDefault="00000000">
            <w:pPr>
              <w:widowControl/>
              <w:spacing w:line="280" w:lineRule="exact"/>
              <w:jc w:val="center"/>
              <w:textAlignment w:val="center"/>
              <w:rPr>
                <w:rFonts w:ascii="宋体" w:hAnsi="宋体" w:cs="宋体"/>
                <w:color w:val="000000"/>
                <w:sz w:val="22"/>
                <w:szCs w:val="22"/>
              </w:rPr>
            </w:pPr>
            <w:r>
              <w:rPr>
                <w:rFonts w:ascii="宋体" w:hAnsi="宋体" w:cs="宋体" w:hint="eastAsia"/>
                <w:color w:val="000000"/>
                <w:sz w:val="22"/>
                <w:szCs w:val="22"/>
              </w:rPr>
              <w:t>0.5</w:t>
            </w:r>
          </w:p>
        </w:tc>
        <w:tc>
          <w:tcPr>
            <w:tcW w:w="540" w:type="dxa"/>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144CFE2A" w14:textId="77777777" w:rsidR="007C77A5" w:rsidRDefault="00000000">
            <w:pPr>
              <w:spacing w:line="240" w:lineRule="exact"/>
              <w:jc w:val="center"/>
              <w:rPr>
                <w:rFonts w:ascii="宋体" w:hAnsi="宋体" w:cs="宋体"/>
                <w:color w:val="000000"/>
                <w:sz w:val="22"/>
                <w:szCs w:val="22"/>
              </w:rPr>
            </w:pPr>
            <w:r>
              <w:rPr>
                <w:rFonts w:ascii="宋体" w:hAnsi="宋体" w:cs="宋体" w:hint="eastAsia"/>
                <w:color w:val="000000"/>
                <w:sz w:val="22"/>
                <w:szCs w:val="22"/>
              </w:rPr>
              <w:t>3</w:t>
            </w:r>
          </w:p>
          <w:p w14:paraId="68BF548B" w14:textId="77777777" w:rsidR="007C77A5" w:rsidRDefault="007C77A5">
            <w:pPr>
              <w:spacing w:line="240" w:lineRule="exact"/>
              <w:jc w:val="center"/>
              <w:rPr>
                <w:rFonts w:ascii="宋体" w:hAnsi="宋体" w:cs="宋体"/>
                <w:color w:val="000000"/>
                <w:sz w:val="22"/>
                <w:szCs w:val="22"/>
              </w:rPr>
            </w:pPr>
          </w:p>
        </w:tc>
        <w:tc>
          <w:tcPr>
            <w:tcW w:w="705"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F1B36AF" w14:textId="77777777" w:rsidR="007C77A5" w:rsidRDefault="00000000">
            <w:pPr>
              <w:jc w:val="center"/>
              <w:rPr>
                <w:rFonts w:ascii="宋体" w:hAnsi="宋体" w:cs="宋体"/>
                <w:color w:val="000000"/>
                <w:sz w:val="22"/>
                <w:szCs w:val="22"/>
              </w:rPr>
            </w:pPr>
            <w:r>
              <w:rPr>
                <w:rFonts w:ascii="宋体" w:hAnsi="宋体" w:cs="宋体" w:hint="eastAsia"/>
                <w:color w:val="000000"/>
                <w:sz w:val="22"/>
                <w:szCs w:val="22"/>
              </w:rPr>
              <w:t>不收费</w:t>
            </w:r>
          </w:p>
        </w:tc>
        <w:tc>
          <w:tcPr>
            <w:tcW w:w="708"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20D976A" w14:textId="77777777" w:rsidR="007C77A5" w:rsidRDefault="00000000">
            <w:pPr>
              <w:spacing w:line="3360" w:lineRule="auto"/>
              <w:jc w:val="center"/>
              <w:rPr>
                <w:rFonts w:ascii="宋体" w:hAnsi="宋体" w:cs="宋体"/>
                <w:color w:val="000000"/>
                <w:sz w:val="24"/>
              </w:rPr>
            </w:pPr>
            <w:r>
              <w:rPr>
                <w:rFonts w:ascii="宋体" w:hAnsi="宋体" w:cs="宋体" w:hint="eastAsia"/>
                <w:color w:val="000000"/>
                <w:sz w:val="22"/>
                <w:szCs w:val="22"/>
              </w:rPr>
              <w:t>拟保留</w:t>
            </w:r>
          </w:p>
        </w:tc>
      </w:tr>
      <w:tr w:rsidR="007C77A5" w14:paraId="04411B95" w14:textId="77777777">
        <w:trPr>
          <w:trHeight w:val="1152"/>
        </w:trPr>
        <w:tc>
          <w:tcPr>
            <w:tcW w:w="617" w:type="dxa"/>
            <w:vMerge/>
            <w:tcBorders>
              <w:top w:val="single" w:sz="4" w:space="0" w:color="000000"/>
              <w:left w:val="single" w:sz="4" w:space="0" w:color="000000"/>
              <w:bottom w:val="single" w:sz="4" w:space="0" w:color="000000"/>
              <w:right w:val="single" w:sz="4" w:space="0" w:color="000000"/>
            </w:tcBorders>
            <w:vAlign w:val="center"/>
          </w:tcPr>
          <w:p w14:paraId="2534930B" w14:textId="77777777" w:rsidR="007C77A5" w:rsidRDefault="007C77A5">
            <w:pPr>
              <w:widowControl/>
              <w:spacing w:line="280" w:lineRule="exact"/>
              <w:jc w:val="left"/>
              <w:rPr>
                <w:rFonts w:ascii="宋体" w:hAnsi="宋体" w:cs="宋体"/>
                <w:color w:val="000000"/>
                <w:sz w:val="22"/>
                <w:szCs w:val="22"/>
              </w:rPr>
            </w:pPr>
          </w:p>
        </w:tc>
        <w:tc>
          <w:tcPr>
            <w:tcW w:w="1064" w:type="dxa"/>
            <w:vMerge/>
            <w:tcBorders>
              <w:left w:val="single" w:sz="4" w:space="0" w:color="000000"/>
              <w:right w:val="single" w:sz="4" w:space="0" w:color="000000"/>
            </w:tcBorders>
            <w:vAlign w:val="center"/>
          </w:tcPr>
          <w:p w14:paraId="6CF9CC75" w14:textId="77777777" w:rsidR="007C77A5" w:rsidRDefault="007C77A5">
            <w:pPr>
              <w:widowControl/>
              <w:spacing w:line="280" w:lineRule="exact"/>
              <w:jc w:val="left"/>
              <w:rPr>
                <w:rFonts w:ascii="宋体" w:hAnsi="宋体" w:cs="宋体"/>
                <w:color w:val="000000"/>
                <w:sz w:val="22"/>
                <w:szCs w:val="22"/>
              </w:rPr>
            </w:pPr>
          </w:p>
        </w:tc>
        <w:tc>
          <w:tcPr>
            <w:tcW w:w="3176" w:type="dxa"/>
            <w:vMerge/>
            <w:tcBorders>
              <w:top w:val="single" w:sz="4" w:space="0" w:color="000000"/>
              <w:left w:val="single" w:sz="4" w:space="0" w:color="000000"/>
              <w:bottom w:val="single" w:sz="4" w:space="0" w:color="000000"/>
              <w:right w:val="single" w:sz="4" w:space="0" w:color="000000"/>
            </w:tcBorders>
            <w:vAlign w:val="center"/>
          </w:tcPr>
          <w:p w14:paraId="46259EF0" w14:textId="77777777" w:rsidR="007C77A5" w:rsidRDefault="007C77A5">
            <w:pPr>
              <w:widowControl/>
              <w:spacing w:line="280" w:lineRule="exact"/>
              <w:jc w:val="left"/>
              <w:rPr>
                <w:rFonts w:ascii="宋体" w:hAnsi="宋体" w:cs="宋体"/>
                <w:color w:val="000000"/>
                <w:sz w:val="22"/>
                <w:szCs w:val="22"/>
              </w:rPr>
            </w:pPr>
          </w:p>
        </w:tc>
        <w:tc>
          <w:tcPr>
            <w:tcW w:w="480" w:type="dxa"/>
            <w:vMerge/>
            <w:tcBorders>
              <w:top w:val="single" w:sz="4" w:space="0" w:color="000000"/>
              <w:left w:val="single" w:sz="4" w:space="0" w:color="000000"/>
              <w:bottom w:val="single" w:sz="4" w:space="0" w:color="000000"/>
              <w:right w:val="single" w:sz="4" w:space="0" w:color="000000"/>
            </w:tcBorders>
            <w:vAlign w:val="center"/>
          </w:tcPr>
          <w:p w14:paraId="2C4F2F89" w14:textId="77777777" w:rsidR="007C77A5" w:rsidRDefault="007C77A5">
            <w:pPr>
              <w:widowControl/>
              <w:spacing w:line="280" w:lineRule="exact"/>
              <w:jc w:val="left"/>
              <w:rPr>
                <w:rFonts w:ascii="宋体" w:hAnsi="宋体" w:cs="宋体"/>
                <w:color w:val="000000"/>
                <w:sz w:val="22"/>
                <w:szCs w:val="22"/>
              </w:rPr>
            </w:pPr>
          </w:p>
        </w:tc>
        <w:tc>
          <w:tcPr>
            <w:tcW w:w="515" w:type="dxa"/>
            <w:vMerge/>
            <w:tcBorders>
              <w:left w:val="single" w:sz="4" w:space="0" w:color="000000"/>
              <w:right w:val="single" w:sz="4" w:space="0" w:color="000000"/>
            </w:tcBorders>
            <w:vAlign w:val="center"/>
          </w:tcPr>
          <w:p w14:paraId="74DF6625" w14:textId="77777777" w:rsidR="007C77A5" w:rsidRDefault="007C77A5">
            <w:pPr>
              <w:widowControl/>
              <w:spacing w:line="280" w:lineRule="exact"/>
              <w:jc w:val="left"/>
              <w:rPr>
                <w:rFonts w:ascii="宋体" w:hAnsi="宋体" w:cs="宋体"/>
                <w:color w:val="000000"/>
                <w:sz w:val="22"/>
                <w:szCs w:val="22"/>
              </w:rPr>
            </w:pPr>
          </w:p>
        </w:tc>
        <w:tc>
          <w:tcPr>
            <w:tcW w:w="53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95E8F4E"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审查</w:t>
            </w:r>
          </w:p>
        </w:tc>
        <w:tc>
          <w:tcPr>
            <w:tcW w:w="442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BAC7288"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2.审查责任：材料审核，现场勘查，根据需要征求相关部门意见，提出初审意见。</w:t>
            </w:r>
          </w:p>
        </w:tc>
        <w:tc>
          <w:tcPr>
            <w:tcW w:w="12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1B2CB63" w14:textId="77777777" w:rsidR="007C77A5" w:rsidRDefault="00000000">
            <w:pPr>
              <w:widowControl/>
              <w:spacing w:line="240" w:lineRule="exact"/>
              <w:jc w:val="center"/>
              <w:textAlignment w:val="center"/>
              <w:rPr>
                <w:rFonts w:ascii="宋体" w:hAnsi="宋体" w:cs="宋体"/>
                <w:color w:val="000000"/>
                <w:sz w:val="22"/>
                <w:szCs w:val="22"/>
              </w:rPr>
            </w:pPr>
            <w:r>
              <w:rPr>
                <w:rFonts w:ascii="宋体" w:hAnsi="宋体" w:cs="宋体" w:hint="eastAsia"/>
                <w:color w:val="000000"/>
                <w:sz w:val="22"/>
                <w:szCs w:val="22"/>
              </w:rPr>
              <w:t>物业科</w:t>
            </w:r>
          </w:p>
        </w:tc>
        <w:tc>
          <w:tcPr>
            <w:tcW w:w="52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33151BB" w14:textId="77777777" w:rsidR="007C77A5" w:rsidRDefault="00000000">
            <w:pPr>
              <w:spacing w:line="280" w:lineRule="exact"/>
              <w:jc w:val="center"/>
              <w:rPr>
                <w:rFonts w:ascii="宋体" w:hAnsi="宋体" w:cs="宋体"/>
                <w:color w:val="000000"/>
                <w:sz w:val="22"/>
                <w:szCs w:val="22"/>
              </w:rPr>
            </w:pPr>
            <w:r>
              <w:rPr>
                <w:rFonts w:ascii="宋体" w:hAnsi="宋体" w:cs="宋体" w:hint="eastAsia"/>
                <w:color w:val="000000"/>
                <w:sz w:val="22"/>
                <w:szCs w:val="22"/>
              </w:rPr>
              <w:t>1</w:t>
            </w:r>
          </w:p>
        </w:tc>
        <w:tc>
          <w:tcPr>
            <w:tcW w:w="540" w:type="dxa"/>
            <w:vMerge/>
            <w:tcBorders>
              <w:left w:val="single" w:sz="4" w:space="0" w:color="000000"/>
              <w:right w:val="single" w:sz="4" w:space="0" w:color="000000"/>
            </w:tcBorders>
            <w:tcMar>
              <w:top w:w="15" w:type="dxa"/>
              <w:left w:w="15" w:type="dxa"/>
              <w:bottom w:w="15" w:type="dxa"/>
              <w:right w:w="15" w:type="dxa"/>
            </w:tcMar>
            <w:vAlign w:val="center"/>
          </w:tcPr>
          <w:p w14:paraId="761958AF" w14:textId="77777777" w:rsidR="007C77A5" w:rsidRDefault="007C77A5">
            <w:pPr>
              <w:spacing w:line="240" w:lineRule="exact"/>
              <w:jc w:val="center"/>
              <w:rPr>
                <w:rFonts w:ascii="宋体" w:hAnsi="宋体" w:cs="宋体"/>
                <w:color w:val="000000"/>
                <w:sz w:val="22"/>
                <w:szCs w:val="22"/>
              </w:rPr>
            </w:pPr>
          </w:p>
        </w:tc>
        <w:tc>
          <w:tcPr>
            <w:tcW w:w="705" w:type="dxa"/>
            <w:vMerge/>
            <w:tcBorders>
              <w:top w:val="single" w:sz="4" w:space="0" w:color="000000"/>
              <w:left w:val="single" w:sz="4" w:space="0" w:color="000000"/>
              <w:bottom w:val="single" w:sz="4" w:space="0" w:color="000000"/>
              <w:right w:val="single" w:sz="4" w:space="0" w:color="000000"/>
            </w:tcBorders>
            <w:vAlign w:val="center"/>
          </w:tcPr>
          <w:p w14:paraId="456C250A" w14:textId="77777777" w:rsidR="007C77A5" w:rsidRDefault="007C77A5">
            <w:pPr>
              <w:widowControl/>
              <w:jc w:val="left"/>
              <w:rPr>
                <w:rFonts w:ascii="宋体" w:hAnsi="宋体" w:cs="宋体"/>
                <w:color w:val="000000"/>
                <w:sz w:val="22"/>
                <w:szCs w:val="22"/>
              </w:rPr>
            </w:pPr>
          </w:p>
        </w:tc>
        <w:tc>
          <w:tcPr>
            <w:tcW w:w="708" w:type="dxa"/>
            <w:vMerge/>
            <w:tcBorders>
              <w:top w:val="single" w:sz="4" w:space="0" w:color="000000"/>
              <w:left w:val="single" w:sz="4" w:space="0" w:color="000000"/>
              <w:bottom w:val="single" w:sz="4" w:space="0" w:color="000000"/>
              <w:right w:val="single" w:sz="4" w:space="0" w:color="000000"/>
            </w:tcBorders>
            <w:vAlign w:val="center"/>
          </w:tcPr>
          <w:p w14:paraId="60D5C706" w14:textId="77777777" w:rsidR="007C77A5" w:rsidRDefault="007C77A5">
            <w:pPr>
              <w:widowControl/>
              <w:jc w:val="left"/>
              <w:rPr>
                <w:rFonts w:ascii="宋体" w:hAnsi="宋体" w:cs="宋体"/>
                <w:color w:val="000000"/>
                <w:sz w:val="24"/>
              </w:rPr>
            </w:pPr>
          </w:p>
        </w:tc>
      </w:tr>
      <w:tr w:rsidR="007C77A5" w14:paraId="087A9555" w14:textId="77777777">
        <w:trPr>
          <w:trHeight w:val="954"/>
        </w:trPr>
        <w:tc>
          <w:tcPr>
            <w:tcW w:w="617" w:type="dxa"/>
            <w:vMerge/>
            <w:tcBorders>
              <w:top w:val="single" w:sz="4" w:space="0" w:color="000000"/>
              <w:left w:val="single" w:sz="4" w:space="0" w:color="000000"/>
              <w:bottom w:val="single" w:sz="4" w:space="0" w:color="000000"/>
              <w:right w:val="single" w:sz="4" w:space="0" w:color="000000"/>
            </w:tcBorders>
            <w:vAlign w:val="center"/>
          </w:tcPr>
          <w:p w14:paraId="50CBD3E8" w14:textId="77777777" w:rsidR="007C77A5" w:rsidRDefault="007C77A5">
            <w:pPr>
              <w:widowControl/>
              <w:spacing w:line="280" w:lineRule="exact"/>
              <w:jc w:val="left"/>
              <w:rPr>
                <w:rFonts w:ascii="宋体" w:hAnsi="宋体" w:cs="宋体"/>
                <w:color w:val="000000"/>
                <w:sz w:val="22"/>
                <w:szCs w:val="22"/>
              </w:rPr>
            </w:pPr>
          </w:p>
        </w:tc>
        <w:tc>
          <w:tcPr>
            <w:tcW w:w="1064" w:type="dxa"/>
            <w:vMerge/>
            <w:tcBorders>
              <w:left w:val="single" w:sz="4" w:space="0" w:color="000000"/>
              <w:right w:val="single" w:sz="4" w:space="0" w:color="000000"/>
            </w:tcBorders>
            <w:vAlign w:val="center"/>
          </w:tcPr>
          <w:p w14:paraId="368D4EA3" w14:textId="77777777" w:rsidR="007C77A5" w:rsidRDefault="007C77A5">
            <w:pPr>
              <w:widowControl/>
              <w:spacing w:line="280" w:lineRule="exact"/>
              <w:jc w:val="left"/>
              <w:rPr>
                <w:rFonts w:ascii="宋体" w:hAnsi="宋体" w:cs="宋体"/>
                <w:color w:val="000000"/>
                <w:sz w:val="22"/>
                <w:szCs w:val="22"/>
              </w:rPr>
            </w:pPr>
          </w:p>
        </w:tc>
        <w:tc>
          <w:tcPr>
            <w:tcW w:w="3176" w:type="dxa"/>
            <w:vMerge/>
            <w:tcBorders>
              <w:top w:val="single" w:sz="4" w:space="0" w:color="000000"/>
              <w:left w:val="single" w:sz="4" w:space="0" w:color="000000"/>
              <w:bottom w:val="single" w:sz="4" w:space="0" w:color="000000"/>
              <w:right w:val="single" w:sz="4" w:space="0" w:color="000000"/>
            </w:tcBorders>
            <w:vAlign w:val="center"/>
          </w:tcPr>
          <w:p w14:paraId="660E9782" w14:textId="77777777" w:rsidR="007C77A5" w:rsidRDefault="007C77A5">
            <w:pPr>
              <w:widowControl/>
              <w:spacing w:line="280" w:lineRule="exact"/>
              <w:jc w:val="left"/>
              <w:rPr>
                <w:rFonts w:ascii="宋体" w:hAnsi="宋体" w:cs="宋体"/>
                <w:color w:val="000000"/>
                <w:sz w:val="22"/>
                <w:szCs w:val="22"/>
              </w:rPr>
            </w:pPr>
          </w:p>
        </w:tc>
        <w:tc>
          <w:tcPr>
            <w:tcW w:w="480" w:type="dxa"/>
            <w:vMerge/>
            <w:tcBorders>
              <w:top w:val="single" w:sz="4" w:space="0" w:color="000000"/>
              <w:left w:val="single" w:sz="4" w:space="0" w:color="000000"/>
              <w:bottom w:val="single" w:sz="4" w:space="0" w:color="000000"/>
              <w:right w:val="single" w:sz="4" w:space="0" w:color="000000"/>
            </w:tcBorders>
            <w:vAlign w:val="center"/>
          </w:tcPr>
          <w:p w14:paraId="58D73D54" w14:textId="77777777" w:rsidR="007C77A5" w:rsidRDefault="007C77A5">
            <w:pPr>
              <w:widowControl/>
              <w:spacing w:line="280" w:lineRule="exact"/>
              <w:jc w:val="left"/>
              <w:rPr>
                <w:rFonts w:ascii="宋体" w:hAnsi="宋体" w:cs="宋体"/>
                <w:color w:val="000000"/>
                <w:sz w:val="22"/>
                <w:szCs w:val="22"/>
              </w:rPr>
            </w:pPr>
          </w:p>
        </w:tc>
        <w:tc>
          <w:tcPr>
            <w:tcW w:w="515" w:type="dxa"/>
            <w:vMerge/>
            <w:tcBorders>
              <w:left w:val="single" w:sz="4" w:space="0" w:color="000000"/>
              <w:right w:val="single" w:sz="4" w:space="0" w:color="000000"/>
            </w:tcBorders>
            <w:vAlign w:val="center"/>
          </w:tcPr>
          <w:p w14:paraId="545896F5" w14:textId="77777777" w:rsidR="007C77A5" w:rsidRDefault="007C77A5">
            <w:pPr>
              <w:widowControl/>
              <w:spacing w:line="280" w:lineRule="exact"/>
              <w:jc w:val="left"/>
              <w:rPr>
                <w:rFonts w:ascii="宋体" w:hAnsi="宋体" w:cs="宋体"/>
                <w:color w:val="000000"/>
                <w:sz w:val="22"/>
                <w:szCs w:val="22"/>
              </w:rPr>
            </w:pPr>
          </w:p>
        </w:tc>
        <w:tc>
          <w:tcPr>
            <w:tcW w:w="53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5A40DDE"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决定</w:t>
            </w:r>
          </w:p>
        </w:tc>
        <w:tc>
          <w:tcPr>
            <w:tcW w:w="442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1B4E7D2"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3.决定责任：作出决定（不予行政许可的应当告知理由）；按时办结；法定告知。</w:t>
            </w:r>
          </w:p>
        </w:tc>
        <w:tc>
          <w:tcPr>
            <w:tcW w:w="12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42E4BE3" w14:textId="77777777" w:rsidR="007C77A5" w:rsidRDefault="00000000">
            <w:pPr>
              <w:widowControl/>
              <w:spacing w:line="240" w:lineRule="exact"/>
              <w:jc w:val="center"/>
              <w:textAlignment w:val="center"/>
              <w:rPr>
                <w:rFonts w:ascii="宋体" w:hAnsi="宋体" w:cs="宋体"/>
                <w:color w:val="000000"/>
                <w:sz w:val="22"/>
                <w:szCs w:val="22"/>
              </w:rPr>
            </w:pPr>
            <w:r>
              <w:rPr>
                <w:rFonts w:ascii="宋体" w:hAnsi="宋体" w:cs="宋体" w:hint="eastAsia"/>
                <w:color w:val="000000"/>
                <w:sz w:val="22"/>
                <w:szCs w:val="22"/>
              </w:rPr>
              <w:t>物业科</w:t>
            </w:r>
          </w:p>
        </w:tc>
        <w:tc>
          <w:tcPr>
            <w:tcW w:w="52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F22332F" w14:textId="77777777" w:rsidR="007C77A5" w:rsidRDefault="00000000">
            <w:pPr>
              <w:spacing w:line="280" w:lineRule="exact"/>
              <w:rPr>
                <w:rFonts w:ascii="宋体" w:hAnsi="宋体" w:cs="宋体"/>
                <w:color w:val="000000"/>
                <w:sz w:val="22"/>
                <w:szCs w:val="22"/>
              </w:rPr>
            </w:pPr>
            <w:r>
              <w:rPr>
                <w:rFonts w:ascii="宋体" w:hAnsi="宋体" w:cs="宋体" w:hint="eastAsia"/>
                <w:color w:val="000000"/>
                <w:sz w:val="22"/>
                <w:szCs w:val="22"/>
              </w:rPr>
              <w:t>1</w:t>
            </w:r>
          </w:p>
        </w:tc>
        <w:tc>
          <w:tcPr>
            <w:tcW w:w="540" w:type="dxa"/>
            <w:vMerge/>
            <w:tcBorders>
              <w:left w:val="single" w:sz="4" w:space="0" w:color="000000"/>
              <w:right w:val="single" w:sz="4" w:space="0" w:color="000000"/>
            </w:tcBorders>
            <w:tcMar>
              <w:top w:w="15" w:type="dxa"/>
              <w:left w:w="15" w:type="dxa"/>
              <w:bottom w:w="15" w:type="dxa"/>
              <w:right w:w="15" w:type="dxa"/>
            </w:tcMar>
            <w:vAlign w:val="center"/>
          </w:tcPr>
          <w:p w14:paraId="4E126552" w14:textId="77777777" w:rsidR="007C77A5" w:rsidRDefault="007C77A5">
            <w:pPr>
              <w:spacing w:line="240" w:lineRule="exact"/>
              <w:jc w:val="center"/>
              <w:rPr>
                <w:rFonts w:ascii="宋体" w:hAnsi="宋体" w:cs="宋体"/>
                <w:color w:val="000000"/>
                <w:sz w:val="22"/>
                <w:szCs w:val="22"/>
              </w:rPr>
            </w:pPr>
          </w:p>
        </w:tc>
        <w:tc>
          <w:tcPr>
            <w:tcW w:w="705" w:type="dxa"/>
            <w:vMerge/>
            <w:tcBorders>
              <w:top w:val="single" w:sz="4" w:space="0" w:color="000000"/>
              <w:left w:val="single" w:sz="4" w:space="0" w:color="000000"/>
              <w:bottom w:val="single" w:sz="4" w:space="0" w:color="000000"/>
              <w:right w:val="single" w:sz="4" w:space="0" w:color="000000"/>
            </w:tcBorders>
            <w:vAlign w:val="center"/>
          </w:tcPr>
          <w:p w14:paraId="32C5CD10" w14:textId="77777777" w:rsidR="007C77A5" w:rsidRDefault="007C77A5">
            <w:pPr>
              <w:widowControl/>
              <w:jc w:val="left"/>
              <w:rPr>
                <w:rFonts w:ascii="宋体" w:hAnsi="宋体" w:cs="宋体"/>
                <w:color w:val="000000"/>
                <w:sz w:val="22"/>
                <w:szCs w:val="22"/>
              </w:rPr>
            </w:pPr>
          </w:p>
        </w:tc>
        <w:tc>
          <w:tcPr>
            <w:tcW w:w="708" w:type="dxa"/>
            <w:vMerge/>
            <w:tcBorders>
              <w:top w:val="single" w:sz="4" w:space="0" w:color="000000"/>
              <w:left w:val="single" w:sz="4" w:space="0" w:color="000000"/>
              <w:bottom w:val="single" w:sz="4" w:space="0" w:color="000000"/>
              <w:right w:val="single" w:sz="4" w:space="0" w:color="000000"/>
            </w:tcBorders>
            <w:vAlign w:val="center"/>
          </w:tcPr>
          <w:p w14:paraId="6958A338" w14:textId="77777777" w:rsidR="007C77A5" w:rsidRDefault="007C77A5">
            <w:pPr>
              <w:widowControl/>
              <w:jc w:val="left"/>
              <w:rPr>
                <w:rFonts w:ascii="宋体" w:hAnsi="宋体" w:cs="宋体"/>
                <w:color w:val="000000"/>
                <w:sz w:val="24"/>
              </w:rPr>
            </w:pPr>
          </w:p>
        </w:tc>
      </w:tr>
      <w:tr w:rsidR="007C77A5" w14:paraId="46F4C844" w14:textId="77777777">
        <w:trPr>
          <w:trHeight w:val="711"/>
        </w:trPr>
        <w:tc>
          <w:tcPr>
            <w:tcW w:w="617" w:type="dxa"/>
            <w:vMerge/>
            <w:tcBorders>
              <w:top w:val="single" w:sz="4" w:space="0" w:color="000000"/>
              <w:left w:val="single" w:sz="4" w:space="0" w:color="000000"/>
              <w:bottom w:val="single" w:sz="4" w:space="0" w:color="000000"/>
              <w:right w:val="single" w:sz="4" w:space="0" w:color="000000"/>
            </w:tcBorders>
            <w:vAlign w:val="center"/>
          </w:tcPr>
          <w:p w14:paraId="61BF8643" w14:textId="77777777" w:rsidR="007C77A5" w:rsidRDefault="007C77A5">
            <w:pPr>
              <w:widowControl/>
              <w:spacing w:line="280" w:lineRule="exact"/>
              <w:jc w:val="left"/>
              <w:rPr>
                <w:rFonts w:ascii="宋体" w:hAnsi="宋体" w:cs="宋体"/>
                <w:color w:val="000000"/>
                <w:sz w:val="22"/>
                <w:szCs w:val="22"/>
              </w:rPr>
            </w:pPr>
          </w:p>
        </w:tc>
        <w:tc>
          <w:tcPr>
            <w:tcW w:w="1064" w:type="dxa"/>
            <w:vMerge/>
            <w:tcBorders>
              <w:left w:val="single" w:sz="4" w:space="0" w:color="000000"/>
              <w:bottom w:val="single" w:sz="4" w:space="0" w:color="000000"/>
              <w:right w:val="single" w:sz="4" w:space="0" w:color="000000"/>
            </w:tcBorders>
            <w:vAlign w:val="center"/>
          </w:tcPr>
          <w:p w14:paraId="0B8EB4E0" w14:textId="77777777" w:rsidR="007C77A5" w:rsidRDefault="007C77A5">
            <w:pPr>
              <w:widowControl/>
              <w:spacing w:line="280" w:lineRule="exact"/>
              <w:jc w:val="left"/>
              <w:rPr>
                <w:rFonts w:ascii="宋体" w:hAnsi="宋体" w:cs="宋体"/>
                <w:color w:val="000000"/>
                <w:sz w:val="22"/>
                <w:szCs w:val="22"/>
              </w:rPr>
            </w:pPr>
          </w:p>
        </w:tc>
        <w:tc>
          <w:tcPr>
            <w:tcW w:w="3176" w:type="dxa"/>
            <w:vMerge/>
            <w:tcBorders>
              <w:top w:val="single" w:sz="4" w:space="0" w:color="000000"/>
              <w:left w:val="single" w:sz="4" w:space="0" w:color="000000"/>
              <w:bottom w:val="single" w:sz="4" w:space="0" w:color="000000"/>
              <w:right w:val="single" w:sz="4" w:space="0" w:color="000000"/>
            </w:tcBorders>
            <w:vAlign w:val="center"/>
          </w:tcPr>
          <w:p w14:paraId="7CBDA480" w14:textId="77777777" w:rsidR="007C77A5" w:rsidRDefault="007C77A5">
            <w:pPr>
              <w:widowControl/>
              <w:spacing w:line="280" w:lineRule="exact"/>
              <w:jc w:val="left"/>
              <w:rPr>
                <w:rFonts w:ascii="宋体" w:hAnsi="宋体" w:cs="宋体"/>
                <w:color w:val="000000"/>
                <w:sz w:val="22"/>
                <w:szCs w:val="22"/>
              </w:rPr>
            </w:pPr>
          </w:p>
        </w:tc>
        <w:tc>
          <w:tcPr>
            <w:tcW w:w="480" w:type="dxa"/>
            <w:vMerge/>
            <w:tcBorders>
              <w:top w:val="single" w:sz="4" w:space="0" w:color="000000"/>
              <w:left w:val="single" w:sz="4" w:space="0" w:color="000000"/>
              <w:bottom w:val="single" w:sz="4" w:space="0" w:color="000000"/>
              <w:right w:val="single" w:sz="4" w:space="0" w:color="000000"/>
            </w:tcBorders>
            <w:vAlign w:val="center"/>
          </w:tcPr>
          <w:p w14:paraId="125CCC5F" w14:textId="77777777" w:rsidR="007C77A5" w:rsidRDefault="007C77A5">
            <w:pPr>
              <w:widowControl/>
              <w:spacing w:line="280" w:lineRule="exact"/>
              <w:jc w:val="left"/>
              <w:rPr>
                <w:rFonts w:ascii="宋体" w:hAnsi="宋体" w:cs="宋体"/>
                <w:color w:val="000000"/>
                <w:sz w:val="22"/>
                <w:szCs w:val="22"/>
              </w:rPr>
            </w:pPr>
          </w:p>
        </w:tc>
        <w:tc>
          <w:tcPr>
            <w:tcW w:w="515" w:type="dxa"/>
            <w:vMerge/>
            <w:tcBorders>
              <w:left w:val="single" w:sz="4" w:space="0" w:color="000000"/>
              <w:bottom w:val="single" w:sz="4" w:space="0" w:color="000000"/>
              <w:right w:val="single" w:sz="4" w:space="0" w:color="000000"/>
            </w:tcBorders>
            <w:vAlign w:val="center"/>
          </w:tcPr>
          <w:p w14:paraId="0D191462" w14:textId="77777777" w:rsidR="007C77A5" w:rsidRDefault="007C77A5">
            <w:pPr>
              <w:widowControl/>
              <w:spacing w:line="280" w:lineRule="exact"/>
              <w:jc w:val="left"/>
              <w:rPr>
                <w:rFonts w:ascii="宋体" w:hAnsi="宋体" w:cs="宋体"/>
                <w:color w:val="000000"/>
                <w:sz w:val="22"/>
                <w:szCs w:val="22"/>
              </w:rPr>
            </w:pPr>
          </w:p>
        </w:tc>
        <w:tc>
          <w:tcPr>
            <w:tcW w:w="532"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162FAC1A"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送达</w:t>
            </w:r>
          </w:p>
        </w:tc>
        <w:tc>
          <w:tcPr>
            <w:tcW w:w="4426"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3DEA1346"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4.送达责任：制发送达文书；信息公开。</w:t>
            </w:r>
          </w:p>
        </w:tc>
        <w:tc>
          <w:tcPr>
            <w:tcW w:w="1292"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57F23640" w14:textId="77777777" w:rsidR="007C77A5" w:rsidRDefault="00000000">
            <w:pPr>
              <w:widowControl/>
              <w:spacing w:line="240" w:lineRule="exact"/>
              <w:jc w:val="center"/>
              <w:textAlignment w:val="center"/>
              <w:rPr>
                <w:sz w:val="22"/>
                <w:szCs w:val="22"/>
              </w:rPr>
            </w:pPr>
            <w:r>
              <w:rPr>
                <w:rFonts w:ascii="宋体" w:hAnsi="宋体" w:cs="宋体" w:hint="eastAsia"/>
                <w:color w:val="000000"/>
                <w:sz w:val="22"/>
                <w:szCs w:val="22"/>
              </w:rPr>
              <w:t>物业科</w:t>
            </w:r>
          </w:p>
        </w:tc>
        <w:tc>
          <w:tcPr>
            <w:tcW w:w="525"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02181C95" w14:textId="77777777" w:rsidR="007C77A5" w:rsidRDefault="00000000">
            <w:pPr>
              <w:spacing w:line="280" w:lineRule="exact"/>
              <w:jc w:val="center"/>
              <w:rPr>
                <w:rFonts w:ascii="宋体" w:hAnsi="宋体" w:cs="宋体"/>
                <w:color w:val="000000"/>
                <w:sz w:val="22"/>
                <w:szCs w:val="22"/>
              </w:rPr>
            </w:pPr>
            <w:r>
              <w:rPr>
                <w:rFonts w:ascii="宋体" w:hAnsi="宋体" w:cs="宋体" w:hint="eastAsia"/>
                <w:color w:val="000000"/>
                <w:sz w:val="22"/>
                <w:szCs w:val="22"/>
              </w:rPr>
              <w:t>0.5</w:t>
            </w:r>
          </w:p>
        </w:tc>
        <w:tc>
          <w:tcPr>
            <w:tcW w:w="540" w:type="dxa"/>
            <w:vMerge/>
            <w:tcBorders>
              <w:left w:val="single" w:sz="4" w:space="0" w:color="000000"/>
              <w:right w:val="single" w:sz="4" w:space="0" w:color="000000"/>
            </w:tcBorders>
            <w:tcMar>
              <w:top w:w="15" w:type="dxa"/>
              <w:left w:w="15" w:type="dxa"/>
              <w:bottom w:w="15" w:type="dxa"/>
              <w:right w:w="15" w:type="dxa"/>
            </w:tcMar>
            <w:vAlign w:val="center"/>
          </w:tcPr>
          <w:p w14:paraId="720D1FBF" w14:textId="77777777" w:rsidR="007C77A5" w:rsidRDefault="007C77A5">
            <w:pPr>
              <w:spacing w:line="240" w:lineRule="exact"/>
              <w:jc w:val="center"/>
              <w:rPr>
                <w:rFonts w:ascii="宋体" w:hAnsi="宋体" w:cs="宋体"/>
                <w:color w:val="000000"/>
                <w:sz w:val="22"/>
                <w:szCs w:val="22"/>
              </w:rPr>
            </w:pPr>
          </w:p>
        </w:tc>
        <w:tc>
          <w:tcPr>
            <w:tcW w:w="705" w:type="dxa"/>
            <w:vMerge/>
            <w:tcBorders>
              <w:top w:val="single" w:sz="4" w:space="0" w:color="000000"/>
              <w:left w:val="single" w:sz="4" w:space="0" w:color="000000"/>
              <w:bottom w:val="single" w:sz="4" w:space="0" w:color="000000"/>
              <w:right w:val="single" w:sz="4" w:space="0" w:color="000000"/>
            </w:tcBorders>
            <w:vAlign w:val="center"/>
          </w:tcPr>
          <w:p w14:paraId="7C87D540" w14:textId="77777777" w:rsidR="007C77A5" w:rsidRDefault="007C77A5">
            <w:pPr>
              <w:widowControl/>
              <w:jc w:val="left"/>
              <w:rPr>
                <w:rFonts w:ascii="宋体" w:hAnsi="宋体" w:cs="宋体"/>
                <w:color w:val="000000"/>
                <w:sz w:val="22"/>
                <w:szCs w:val="22"/>
              </w:rPr>
            </w:pPr>
          </w:p>
        </w:tc>
        <w:tc>
          <w:tcPr>
            <w:tcW w:w="708" w:type="dxa"/>
            <w:vMerge/>
            <w:tcBorders>
              <w:top w:val="single" w:sz="4" w:space="0" w:color="000000"/>
              <w:left w:val="single" w:sz="4" w:space="0" w:color="000000"/>
              <w:bottom w:val="single" w:sz="4" w:space="0" w:color="000000"/>
              <w:right w:val="single" w:sz="4" w:space="0" w:color="000000"/>
            </w:tcBorders>
            <w:vAlign w:val="center"/>
          </w:tcPr>
          <w:p w14:paraId="020CFA8E" w14:textId="77777777" w:rsidR="007C77A5" w:rsidRDefault="007C77A5">
            <w:pPr>
              <w:widowControl/>
              <w:jc w:val="left"/>
              <w:rPr>
                <w:rFonts w:ascii="宋体" w:hAnsi="宋体" w:cs="宋体"/>
                <w:color w:val="000000"/>
                <w:sz w:val="24"/>
              </w:rPr>
            </w:pPr>
          </w:p>
        </w:tc>
      </w:tr>
      <w:tr w:rsidR="007C77A5" w14:paraId="5D10A8F4" w14:textId="77777777">
        <w:trPr>
          <w:trHeight w:val="937"/>
        </w:trPr>
        <w:tc>
          <w:tcPr>
            <w:tcW w:w="617" w:type="dxa"/>
            <w:vMerge/>
            <w:tcBorders>
              <w:top w:val="single" w:sz="4" w:space="0" w:color="000000"/>
              <w:left w:val="single" w:sz="4" w:space="0" w:color="000000"/>
              <w:bottom w:val="single" w:sz="4" w:space="0" w:color="000000"/>
              <w:right w:val="single" w:sz="4" w:space="0" w:color="000000"/>
            </w:tcBorders>
            <w:vAlign w:val="center"/>
          </w:tcPr>
          <w:p w14:paraId="37B3B8C4" w14:textId="77777777" w:rsidR="007C77A5" w:rsidRDefault="007C77A5">
            <w:pPr>
              <w:widowControl/>
              <w:spacing w:line="280" w:lineRule="exact"/>
              <w:jc w:val="left"/>
              <w:rPr>
                <w:rFonts w:ascii="宋体" w:hAnsi="宋体" w:cs="宋体"/>
                <w:color w:val="000000"/>
                <w:sz w:val="22"/>
                <w:szCs w:val="22"/>
              </w:rPr>
            </w:pPr>
          </w:p>
        </w:tc>
        <w:tc>
          <w:tcPr>
            <w:tcW w:w="1064" w:type="dxa"/>
            <w:vMerge/>
            <w:tcBorders>
              <w:left w:val="single" w:sz="4" w:space="0" w:color="000000"/>
              <w:bottom w:val="single" w:sz="4" w:space="0" w:color="000000"/>
              <w:right w:val="single" w:sz="4" w:space="0" w:color="000000"/>
            </w:tcBorders>
            <w:vAlign w:val="center"/>
          </w:tcPr>
          <w:p w14:paraId="04C3FC71" w14:textId="77777777" w:rsidR="007C77A5" w:rsidRDefault="007C77A5">
            <w:pPr>
              <w:widowControl/>
              <w:spacing w:line="280" w:lineRule="exact"/>
              <w:jc w:val="left"/>
              <w:rPr>
                <w:rFonts w:ascii="宋体" w:hAnsi="宋体" w:cs="宋体"/>
                <w:color w:val="000000"/>
                <w:sz w:val="22"/>
                <w:szCs w:val="22"/>
              </w:rPr>
            </w:pPr>
          </w:p>
        </w:tc>
        <w:tc>
          <w:tcPr>
            <w:tcW w:w="3176" w:type="dxa"/>
            <w:vMerge/>
            <w:tcBorders>
              <w:top w:val="single" w:sz="4" w:space="0" w:color="000000"/>
              <w:left w:val="single" w:sz="4" w:space="0" w:color="000000"/>
              <w:bottom w:val="single" w:sz="4" w:space="0" w:color="000000"/>
              <w:right w:val="single" w:sz="4" w:space="0" w:color="000000"/>
            </w:tcBorders>
            <w:vAlign w:val="center"/>
          </w:tcPr>
          <w:p w14:paraId="6DB8283B" w14:textId="77777777" w:rsidR="007C77A5" w:rsidRDefault="007C77A5">
            <w:pPr>
              <w:widowControl/>
              <w:spacing w:line="280" w:lineRule="exact"/>
              <w:jc w:val="left"/>
              <w:rPr>
                <w:rFonts w:ascii="宋体" w:hAnsi="宋体" w:cs="宋体"/>
                <w:color w:val="000000"/>
                <w:sz w:val="22"/>
                <w:szCs w:val="22"/>
              </w:rPr>
            </w:pPr>
          </w:p>
        </w:tc>
        <w:tc>
          <w:tcPr>
            <w:tcW w:w="480" w:type="dxa"/>
            <w:vMerge/>
            <w:tcBorders>
              <w:top w:val="single" w:sz="4" w:space="0" w:color="000000"/>
              <w:left w:val="single" w:sz="4" w:space="0" w:color="000000"/>
              <w:bottom w:val="single" w:sz="4" w:space="0" w:color="000000"/>
              <w:right w:val="single" w:sz="4" w:space="0" w:color="000000"/>
            </w:tcBorders>
            <w:vAlign w:val="center"/>
          </w:tcPr>
          <w:p w14:paraId="4CEC4D94" w14:textId="77777777" w:rsidR="007C77A5" w:rsidRDefault="007C77A5">
            <w:pPr>
              <w:widowControl/>
              <w:spacing w:line="280" w:lineRule="exact"/>
              <w:jc w:val="left"/>
              <w:rPr>
                <w:rFonts w:ascii="宋体" w:hAnsi="宋体" w:cs="宋体"/>
                <w:color w:val="000000"/>
                <w:sz w:val="22"/>
                <w:szCs w:val="22"/>
              </w:rPr>
            </w:pPr>
          </w:p>
        </w:tc>
        <w:tc>
          <w:tcPr>
            <w:tcW w:w="515" w:type="dxa"/>
            <w:vMerge/>
            <w:tcBorders>
              <w:left w:val="single" w:sz="4" w:space="0" w:color="000000"/>
              <w:bottom w:val="single" w:sz="4" w:space="0" w:color="000000"/>
              <w:right w:val="single" w:sz="4" w:space="0" w:color="000000"/>
            </w:tcBorders>
            <w:vAlign w:val="center"/>
          </w:tcPr>
          <w:p w14:paraId="20690135" w14:textId="77777777" w:rsidR="007C77A5" w:rsidRDefault="007C77A5">
            <w:pPr>
              <w:widowControl/>
              <w:spacing w:line="280" w:lineRule="exact"/>
              <w:jc w:val="left"/>
              <w:rPr>
                <w:rFonts w:ascii="宋体" w:hAnsi="宋体" w:cs="宋体"/>
                <w:color w:val="000000"/>
                <w:sz w:val="22"/>
                <w:szCs w:val="22"/>
              </w:rPr>
            </w:pPr>
          </w:p>
        </w:tc>
        <w:tc>
          <w:tcPr>
            <w:tcW w:w="532"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77600AF1"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事后监管</w:t>
            </w:r>
          </w:p>
        </w:tc>
        <w:tc>
          <w:tcPr>
            <w:tcW w:w="4426"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3A90C4B3"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5.事后监管责任：加强项目的监督检查，确保备案与核准内容一致。</w:t>
            </w:r>
          </w:p>
        </w:tc>
        <w:tc>
          <w:tcPr>
            <w:tcW w:w="1292"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5ED6D853" w14:textId="77777777" w:rsidR="007C77A5" w:rsidRDefault="00000000">
            <w:pPr>
              <w:widowControl/>
              <w:spacing w:line="240" w:lineRule="exact"/>
              <w:jc w:val="center"/>
              <w:textAlignment w:val="center"/>
              <w:rPr>
                <w:sz w:val="22"/>
                <w:szCs w:val="22"/>
              </w:rPr>
            </w:pPr>
            <w:r>
              <w:rPr>
                <w:rFonts w:ascii="宋体" w:hAnsi="宋体" w:cs="宋体" w:hint="eastAsia"/>
                <w:color w:val="000000"/>
                <w:sz w:val="22"/>
                <w:szCs w:val="22"/>
              </w:rPr>
              <w:t>物业科</w:t>
            </w:r>
          </w:p>
        </w:tc>
        <w:tc>
          <w:tcPr>
            <w:tcW w:w="525"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7335C510" w14:textId="77777777" w:rsidR="007C77A5" w:rsidRDefault="007C77A5">
            <w:pPr>
              <w:spacing w:line="280" w:lineRule="exact"/>
              <w:jc w:val="center"/>
              <w:rPr>
                <w:rFonts w:ascii="宋体" w:hAnsi="宋体" w:cs="宋体"/>
                <w:color w:val="000000"/>
                <w:sz w:val="22"/>
                <w:szCs w:val="22"/>
              </w:rPr>
            </w:pPr>
          </w:p>
        </w:tc>
        <w:tc>
          <w:tcPr>
            <w:tcW w:w="540" w:type="dxa"/>
            <w:vMerge/>
            <w:tcBorders>
              <w:left w:val="single" w:sz="4" w:space="0" w:color="000000"/>
              <w:bottom w:val="single" w:sz="4" w:space="0" w:color="000000"/>
              <w:right w:val="single" w:sz="4" w:space="0" w:color="000000"/>
            </w:tcBorders>
            <w:tcMar>
              <w:top w:w="15" w:type="dxa"/>
              <w:left w:w="15" w:type="dxa"/>
              <w:bottom w:w="15" w:type="dxa"/>
              <w:right w:w="15" w:type="dxa"/>
            </w:tcMar>
            <w:vAlign w:val="center"/>
          </w:tcPr>
          <w:p w14:paraId="70D5D9A4" w14:textId="77777777" w:rsidR="007C77A5" w:rsidRDefault="007C77A5">
            <w:pPr>
              <w:spacing w:line="240" w:lineRule="exact"/>
              <w:jc w:val="center"/>
              <w:rPr>
                <w:rFonts w:ascii="宋体" w:hAnsi="宋体" w:cs="宋体"/>
                <w:color w:val="000000"/>
                <w:sz w:val="22"/>
                <w:szCs w:val="22"/>
              </w:rPr>
            </w:pPr>
          </w:p>
        </w:tc>
        <w:tc>
          <w:tcPr>
            <w:tcW w:w="705" w:type="dxa"/>
            <w:vMerge/>
            <w:tcBorders>
              <w:top w:val="single" w:sz="4" w:space="0" w:color="000000"/>
              <w:left w:val="single" w:sz="4" w:space="0" w:color="000000"/>
              <w:bottom w:val="single" w:sz="4" w:space="0" w:color="000000"/>
              <w:right w:val="single" w:sz="4" w:space="0" w:color="000000"/>
            </w:tcBorders>
            <w:vAlign w:val="center"/>
          </w:tcPr>
          <w:p w14:paraId="570B58E5" w14:textId="77777777" w:rsidR="007C77A5" w:rsidRDefault="007C77A5">
            <w:pPr>
              <w:widowControl/>
              <w:jc w:val="left"/>
              <w:rPr>
                <w:rFonts w:ascii="宋体" w:hAnsi="宋体" w:cs="宋体"/>
                <w:color w:val="000000"/>
                <w:sz w:val="22"/>
                <w:szCs w:val="22"/>
              </w:rPr>
            </w:pPr>
          </w:p>
        </w:tc>
        <w:tc>
          <w:tcPr>
            <w:tcW w:w="708" w:type="dxa"/>
            <w:vMerge/>
            <w:tcBorders>
              <w:top w:val="single" w:sz="4" w:space="0" w:color="000000"/>
              <w:left w:val="single" w:sz="4" w:space="0" w:color="000000"/>
              <w:bottom w:val="single" w:sz="4" w:space="0" w:color="000000"/>
              <w:right w:val="single" w:sz="4" w:space="0" w:color="000000"/>
            </w:tcBorders>
            <w:vAlign w:val="center"/>
          </w:tcPr>
          <w:p w14:paraId="695E2DD1" w14:textId="77777777" w:rsidR="007C77A5" w:rsidRDefault="007C77A5">
            <w:pPr>
              <w:widowControl/>
              <w:jc w:val="left"/>
              <w:rPr>
                <w:rFonts w:ascii="宋体" w:hAnsi="宋体" w:cs="宋体"/>
                <w:color w:val="000000"/>
                <w:sz w:val="24"/>
              </w:rPr>
            </w:pPr>
          </w:p>
        </w:tc>
      </w:tr>
      <w:tr w:rsidR="007C77A5" w14:paraId="1C31E5F1" w14:textId="77777777">
        <w:trPr>
          <w:trHeight w:val="370"/>
        </w:trPr>
        <w:tc>
          <w:tcPr>
            <w:tcW w:w="14580" w:type="dxa"/>
            <w:gridSpan w:val="1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tbl>
            <w:tblPr>
              <w:tblW w:w="14955" w:type="dxa"/>
              <w:tblBorders>
                <w:insideH w:val="none" w:sz="4" w:space="0" w:color="auto"/>
                <w:insideV w:val="none" w:sz="4" w:space="0" w:color="auto"/>
              </w:tblBorders>
              <w:tblLayout w:type="fixed"/>
              <w:tblCellMar>
                <w:left w:w="0" w:type="dxa"/>
                <w:right w:w="0" w:type="dxa"/>
              </w:tblCellMar>
              <w:tblLook w:val="04A0" w:firstRow="1" w:lastRow="0" w:firstColumn="1" w:lastColumn="0" w:noHBand="0" w:noVBand="1"/>
            </w:tblPr>
            <w:tblGrid>
              <w:gridCol w:w="14955"/>
            </w:tblGrid>
            <w:tr w:rsidR="007C77A5" w14:paraId="0AE747F5" w14:textId="77777777">
              <w:trPr>
                <w:trHeight w:val="345"/>
              </w:trPr>
              <w:tc>
                <w:tcPr>
                  <w:tcW w:w="14955" w:type="dxa"/>
                  <w:tcMar>
                    <w:top w:w="15" w:type="dxa"/>
                    <w:left w:w="15" w:type="dxa"/>
                    <w:right w:w="15" w:type="dxa"/>
                  </w:tcMar>
                  <w:vAlign w:val="center"/>
                </w:tcPr>
                <w:p w14:paraId="632E8669" w14:textId="77777777" w:rsidR="007C77A5" w:rsidRDefault="00000000">
                  <w:pPr>
                    <w:widowControl/>
                    <w:jc w:val="left"/>
                    <w:textAlignment w:val="center"/>
                    <w:rPr>
                      <w:rFonts w:ascii="宋体" w:hAnsi="宋体" w:cs="宋体"/>
                      <w:color w:val="000000"/>
                      <w:sz w:val="16"/>
                      <w:szCs w:val="16"/>
                    </w:rPr>
                  </w:pPr>
                  <w:r>
                    <w:rPr>
                      <w:rFonts w:ascii="宋体" w:hAnsi="宋体" w:cs="宋体" w:hint="eastAsia"/>
                      <w:color w:val="000000"/>
                      <w:kern w:val="0"/>
                      <w:sz w:val="22"/>
                      <w:szCs w:val="22"/>
                    </w:rPr>
                    <w:t xml:space="preserve">服务电话：   0375-8166321                   </w:t>
                  </w:r>
                  <w:r>
                    <w:rPr>
                      <w:rFonts w:ascii="宋体" w:hAnsi="宋体" w:cs="宋体" w:hint="eastAsia"/>
                      <w:color w:val="000000"/>
                      <w:kern w:val="0"/>
                      <w:szCs w:val="21"/>
                    </w:rPr>
                    <w:t>投诉机构：</w:t>
                  </w:r>
                  <w:r>
                    <w:rPr>
                      <w:rFonts w:ascii="宋体" w:hAnsi="宋体" w:cs="宋体" w:hint="eastAsia"/>
                      <w:color w:val="000000"/>
                      <w:kern w:val="0"/>
                      <w:sz w:val="22"/>
                      <w:szCs w:val="22"/>
                    </w:rPr>
                    <w:t>舞钢市住房和城乡规划建设局纪检监察室</w:t>
                  </w:r>
                  <w:r>
                    <w:rPr>
                      <w:rFonts w:ascii="宋体" w:hAnsi="宋体" w:cs="宋体"/>
                      <w:color w:val="000000"/>
                      <w:kern w:val="0"/>
                      <w:szCs w:val="21"/>
                    </w:rPr>
                    <w:t xml:space="preserve">                  </w:t>
                  </w:r>
                  <w:r>
                    <w:rPr>
                      <w:rFonts w:ascii="宋体" w:hAnsi="宋体" w:cs="宋体" w:hint="eastAsia"/>
                      <w:color w:val="000000"/>
                      <w:kern w:val="0"/>
                      <w:szCs w:val="21"/>
                    </w:rPr>
                    <w:t>投诉电话：</w:t>
                  </w:r>
                  <w:r>
                    <w:rPr>
                      <w:rFonts w:ascii="宋体" w:hAnsi="宋体" w:cs="宋体"/>
                      <w:color w:val="000000"/>
                      <w:kern w:val="0"/>
                      <w:szCs w:val="21"/>
                    </w:rPr>
                    <w:t>0375-8166899</w:t>
                  </w:r>
                </w:p>
              </w:tc>
            </w:tr>
          </w:tbl>
          <w:p w14:paraId="65C0455D" w14:textId="77777777" w:rsidR="007C77A5" w:rsidRDefault="007C77A5">
            <w:pPr>
              <w:widowControl/>
              <w:jc w:val="left"/>
              <w:textAlignment w:val="center"/>
              <w:rPr>
                <w:rFonts w:ascii="宋体" w:hAnsi="宋体" w:cs="宋体"/>
                <w:color w:val="000000"/>
                <w:sz w:val="22"/>
                <w:szCs w:val="22"/>
              </w:rPr>
            </w:pPr>
          </w:p>
        </w:tc>
      </w:tr>
      <w:tr w:rsidR="007C77A5" w14:paraId="1049C9FE" w14:textId="77777777">
        <w:trPr>
          <w:trHeight w:val="390"/>
        </w:trPr>
        <w:tc>
          <w:tcPr>
            <w:tcW w:w="14580" w:type="dxa"/>
            <w:gridSpan w:val="1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14F0A45" w14:textId="77777777" w:rsidR="007C77A5"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 xml:space="preserve">受理地点：舞钢市行政服务中心房管事务服务中心窗口   </w:t>
            </w:r>
          </w:p>
        </w:tc>
      </w:tr>
      <w:tr w:rsidR="007C77A5" w14:paraId="01225228" w14:textId="77777777">
        <w:trPr>
          <w:trHeight w:val="821"/>
        </w:trPr>
        <w:tc>
          <w:tcPr>
            <w:tcW w:w="14580" w:type="dxa"/>
            <w:gridSpan w:val="12"/>
            <w:tcBorders>
              <w:top w:val="nil"/>
              <w:left w:val="nil"/>
              <w:bottom w:val="single" w:sz="4" w:space="0" w:color="000000"/>
              <w:right w:val="nil"/>
            </w:tcBorders>
            <w:tcMar>
              <w:top w:w="15" w:type="dxa"/>
              <w:left w:w="15" w:type="dxa"/>
              <w:bottom w:w="15" w:type="dxa"/>
              <w:right w:w="15" w:type="dxa"/>
            </w:tcMar>
            <w:vAlign w:val="center"/>
          </w:tcPr>
          <w:p w14:paraId="79D6CF57" w14:textId="77777777" w:rsidR="007C77A5" w:rsidRDefault="00000000">
            <w:pPr>
              <w:widowControl/>
              <w:jc w:val="center"/>
              <w:textAlignment w:val="center"/>
              <w:rPr>
                <w:rFonts w:ascii="宋体" w:eastAsia="方正小标宋简体" w:hAnsi="宋体" w:cs="宋体"/>
                <w:color w:val="000000"/>
                <w:kern w:val="0"/>
                <w:sz w:val="44"/>
                <w:szCs w:val="44"/>
              </w:rPr>
            </w:pPr>
            <w:r>
              <w:rPr>
                <w:rFonts w:ascii="宋体" w:eastAsia="方正小标宋简体" w:hAnsi="宋体" w:cs="宋体" w:hint="eastAsia"/>
                <w:color w:val="000000"/>
                <w:kern w:val="0"/>
                <w:sz w:val="44"/>
                <w:szCs w:val="44"/>
              </w:rPr>
              <w:lastRenderedPageBreak/>
              <w:t>舞钢市住房和城乡建设局权力清单和责任清单统计表</w:t>
            </w:r>
          </w:p>
          <w:p w14:paraId="40DD340B" w14:textId="77777777" w:rsidR="007C77A5" w:rsidRDefault="00000000">
            <w:pPr>
              <w:widowControl/>
              <w:jc w:val="left"/>
              <w:textAlignment w:val="center"/>
              <w:rPr>
                <w:rFonts w:ascii="宋体" w:hAnsi="宋体" w:cs="宋体"/>
                <w:color w:val="000000"/>
                <w:sz w:val="24"/>
              </w:rPr>
            </w:pPr>
            <w:r>
              <w:rPr>
                <w:rFonts w:ascii="宋体" w:hAnsi="宋体" w:cs="宋体" w:hint="eastAsia"/>
                <w:color w:val="000000"/>
                <w:kern w:val="0"/>
                <w:sz w:val="24"/>
              </w:rPr>
              <w:t>职权类别：其他权力</w:t>
            </w:r>
          </w:p>
        </w:tc>
      </w:tr>
      <w:tr w:rsidR="007C77A5" w14:paraId="38881B0C" w14:textId="77777777">
        <w:trPr>
          <w:trHeight w:val="818"/>
        </w:trPr>
        <w:tc>
          <w:tcPr>
            <w:tcW w:w="61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CB678F0"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序号</w:t>
            </w:r>
          </w:p>
        </w:tc>
        <w:tc>
          <w:tcPr>
            <w:tcW w:w="106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F4A4FB4"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职权名称</w:t>
            </w:r>
          </w:p>
        </w:tc>
        <w:tc>
          <w:tcPr>
            <w:tcW w:w="317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0E07A6F"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实施依据</w:t>
            </w:r>
          </w:p>
        </w:tc>
        <w:tc>
          <w:tcPr>
            <w:tcW w:w="48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EC59B7A"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实施对象</w:t>
            </w:r>
          </w:p>
        </w:tc>
        <w:tc>
          <w:tcPr>
            <w:tcW w:w="51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DEA5A6C"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实施机构</w:t>
            </w:r>
          </w:p>
        </w:tc>
        <w:tc>
          <w:tcPr>
            <w:tcW w:w="53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29BA651"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办理环节</w:t>
            </w:r>
          </w:p>
        </w:tc>
        <w:tc>
          <w:tcPr>
            <w:tcW w:w="442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8485D67"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责任事项</w:t>
            </w:r>
          </w:p>
        </w:tc>
        <w:tc>
          <w:tcPr>
            <w:tcW w:w="12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B33E214"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责任</w:t>
            </w:r>
            <w:r>
              <w:rPr>
                <w:rFonts w:ascii="黑体" w:eastAsia="黑体" w:hAnsi="宋体" w:cs="黑体" w:hint="eastAsia"/>
                <w:color w:val="000000"/>
                <w:kern w:val="0"/>
                <w:sz w:val="22"/>
                <w:szCs w:val="22"/>
              </w:rPr>
              <w:br/>
              <w:t>科室</w:t>
            </w:r>
          </w:p>
        </w:tc>
        <w:tc>
          <w:tcPr>
            <w:tcW w:w="52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074F2CD"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承诺时限</w:t>
            </w:r>
          </w:p>
        </w:tc>
        <w:tc>
          <w:tcPr>
            <w:tcW w:w="54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193A4FF"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法定时限</w:t>
            </w:r>
          </w:p>
        </w:tc>
        <w:tc>
          <w:tcPr>
            <w:tcW w:w="70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82DB4A9"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收费情况及依据</w:t>
            </w:r>
          </w:p>
        </w:tc>
        <w:tc>
          <w:tcPr>
            <w:tcW w:w="7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C78920E"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调整意见及理由</w:t>
            </w:r>
          </w:p>
        </w:tc>
      </w:tr>
      <w:tr w:rsidR="007C77A5" w14:paraId="5A39A142" w14:textId="77777777">
        <w:trPr>
          <w:trHeight w:val="1276"/>
        </w:trPr>
        <w:tc>
          <w:tcPr>
            <w:tcW w:w="617"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8826DDB" w14:textId="77777777" w:rsidR="007C77A5" w:rsidRDefault="00000000">
            <w:pPr>
              <w:widowControl/>
              <w:spacing w:line="280" w:lineRule="exact"/>
              <w:jc w:val="center"/>
              <w:textAlignment w:val="center"/>
              <w:rPr>
                <w:rFonts w:ascii="宋体" w:hAnsi="宋体" w:cs="宋体"/>
                <w:color w:val="000000"/>
                <w:sz w:val="22"/>
                <w:szCs w:val="22"/>
              </w:rPr>
            </w:pPr>
            <w:r>
              <w:rPr>
                <w:rFonts w:ascii="宋体" w:hAnsi="宋体" w:cs="宋体" w:hint="eastAsia"/>
                <w:color w:val="000000"/>
                <w:sz w:val="22"/>
                <w:szCs w:val="22"/>
              </w:rPr>
              <w:t>16</w:t>
            </w:r>
          </w:p>
        </w:tc>
        <w:tc>
          <w:tcPr>
            <w:tcW w:w="1064" w:type="dxa"/>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1EBD43E0"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 xml:space="preserve">公租房租金收缴 </w:t>
            </w:r>
          </w:p>
        </w:tc>
        <w:tc>
          <w:tcPr>
            <w:tcW w:w="3176"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DE1AFA1" w14:textId="77777777" w:rsidR="007C77A5" w:rsidRDefault="00000000">
            <w:pPr>
              <w:rPr>
                <w:sz w:val="24"/>
              </w:rPr>
            </w:pPr>
            <w:r>
              <w:rPr>
                <w:rFonts w:hint="eastAsia"/>
                <w:szCs w:val="21"/>
              </w:rPr>
              <w:t>公共租赁住房管理办法》第二十一条：承租人应当根据合同约定，按时支付租金：第二十二条：政府投资的公共租赁住房的租金收入按照政府非税收入管理的有关规定缴入同级国库，实行收支两条线管理</w:t>
            </w:r>
            <w:r>
              <w:rPr>
                <w:rFonts w:hint="eastAsia"/>
                <w:sz w:val="24"/>
              </w:rPr>
              <w:t>。</w:t>
            </w:r>
          </w:p>
          <w:p w14:paraId="361BA9BA" w14:textId="77777777" w:rsidR="007C77A5" w:rsidRDefault="007C77A5">
            <w:pPr>
              <w:widowControl/>
              <w:spacing w:line="280" w:lineRule="exact"/>
              <w:jc w:val="left"/>
              <w:textAlignment w:val="center"/>
              <w:rPr>
                <w:rFonts w:ascii="宋体" w:hAnsi="宋体" w:cs="宋体"/>
                <w:color w:val="000000"/>
                <w:sz w:val="22"/>
                <w:szCs w:val="22"/>
              </w:rPr>
            </w:pPr>
          </w:p>
        </w:tc>
        <w:tc>
          <w:tcPr>
            <w:tcW w:w="480"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E4B102C" w14:textId="77777777" w:rsidR="007C77A5" w:rsidRDefault="00000000">
            <w:pPr>
              <w:widowControl/>
              <w:spacing w:line="280" w:lineRule="exact"/>
              <w:jc w:val="center"/>
              <w:textAlignment w:val="center"/>
              <w:rPr>
                <w:rFonts w:ascii="宋体" w:hAnsi="宋体" w:cs="宋体"/>
                <w:color w:val="000000"/>
                <w:sz w:val="22"/>
                <w:szCs w:val="22"/>
              </w:rPr>
            </w:pPr>
            <w:r>
              <w:rPr>
                <w:rFonts w:ascii="宋体" w:hAnsi="宋体" w:cs="宋体" w:hint="eastAsia"/>
                <w:color w:val="000000"/>
                <w:sz w:val="22"/>
                <w:szCs w:val="22"/>
              </w:rPr>
              <w:t>承租人</w:t>
            </w:r>
          </w:p>
        </w:tc>
        <w:tc>
          <w:tcPr>
            <w:tcW w:w="515" w:type="dxa"/>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00B84C64" w14:textId="77777777" w:rsidR="007C77A5" w:rsidRDefault="00000000">
            <w:pPr>
              <w:widowControl/>
              <w:spacing w:line="280" w:lineRule="exact"/>
              <w:jc w:val="center"/>
              <w:textAlignment w:val="center"/>
              <w:rPr>
                <w:rFonts w:ascii="宋体" w:hAnsi="宋体" w:cs="宋体"/>
                <w:color w:val="000000"/>
                <w:sz w:val="22"/>
                <w:szCs w:val="22"/>
              </w:rPr>
            </w:pPr>
            <w:r>
              <w:rPr>
                <w:rFonts w:ascii="宋体" w:hAnsi="宋体" w:cs="宋体" w:hint="eastAsia"/>
                <w:color w:val="000000"/>
                <w:kern w:val="0"/>
                <w:sz w:val="22"/>
                <w:szCs w:val="22"/>
              </w:rPr>
              <w:t>舞钢市房产事务服务中心</w:t>
            </w:r>
          </w:p>
        </w:tc>
        <w:tc>
          <w:tcPr>
            <w:tcW w:w="53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9575B17"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受理</w:t>
            </w:r>
          </w:p>
        </w:tc>
        <w:tc>
          <w:tcPr>
            <w:tcW w:w="442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74E5520"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1.受理责任：承租人带租赁合同，依法缴纳</w:t>
            </w:r>
          </w:p>
        </w:tc>
        <w:tc>
          <w:tcPr>
            <w:tcW w:w="12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32494C7" w14:textId="77777777" w:rsidR="007C77A5" w:rsidRDefault="00000000">
            <w:pPr>
              <w:widowControl/>
              <w:spacing w:line="280" w:lineRule="exact"/>
              <w:jc w:val="center"/>
              <w:textAlignment w:val="center"/>
              <w:rPr>
                <w:rFonts w:ascii="宋体" w:hAnsi="宋体" w:cs="宋体"/>
                <w:color w:val="000000"/>
                <w:sz w:val="22"/>
                <w:szCs w:val="22"/>
              </w:rPr>
            </w:pPr>
            <w:r>
              <w:rPr>
                <w:rFonts w:ascii="宋体" w:hAnsi="宋体" w:cs="宋体" w:hint="eastAsia"/>
                <w:color w:val="000000"/>
                <w:sz w:val="22"/>
                <w:szCs w:val="22"/>
              </w:rPr>
              <w:t>住房办</w:t>
            </w:r>
          </w:p>
        </w:tc>
        <w:tc>
          <w:tcPr>
            <w:tcW w:w="52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D6C5C33" w14:textId="77777777" w:rsidR="007C77A5" w:rsidRDefault="00000000">
            <w:pPr>
              <w:widowControl/>
              <w:spacing w:line="280" w:lineRule="exact"/>
              <w:jc w:val="center"/>
              <w:textAlignment w:val="center"/>
              <w:rPr>
                <w:rFonts w:ascii="宋体" w:hAnsi="宋体" w:cs="宋体"/>
                <w:color w:val="000000"/>
                <w:sz w:val="22"/>
                <w:szCs w:val="22"/>
              </w:rPr>
            </w:pPr>
            <w:r>
              <w:rPr>
                <w:rFonts w:ascii="宋体" w:hAnsi="宋体" w:cs="宋体" w:hint="eastAsia"/>
                <w:color w:val="000000"/>
                <w:sz w:val="22"/>
                <w:szCs w:val="22"/>
              </w:rPr>
              <w:t>0.5</w:t>
            </w:r>
          </w:p>
        </w:tc>
        <w:tc>
          <w:tcPr>
            <w:tcW w:w="540" w:type="dxa"/>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7119FC6C" w14:textId="77777777" w:rsidR="007C77A5" w:rsidRDefault="00000000">
            <w:pPr>
              <w:spacing w:line="240" w:lineRule="exact"/>
              <w:jc w:val="center"/>
              <w:rPr>
                <w:rFonts w:ascii="宋体" w:hAnsi="宋体" w:cs="宋体"/>
                <w:color w:val="000000"/>
                <w:sz w:val="22"/>
                <w:szCs w:val="22"/>
              </w:rPr>
            </w:pPr>
            <w:r>
              <w:rPr>
                <w:rFonts w:ascii="宋体" w:hAnsi="宋体" w:cs="宋体" w:hint="eastAsia"/>
                <w:color w:val="000000"/>
                <w:sz w:val="22"/>
                <w:szCs w:val="22"/>
              </w:rPr>
              <w:t>2</w:t>
            </w:r>
          </w:p>
          <w:p w14:paraId="0CF5AAA8" w14:textId="77777777" w:rsidR="007C77A5" w:rsidRDefault="007C77A5">
            <w:pPr>
              <w:spacing w:line="240" w:lineRule="exact"/>
              <w:jc w:val="center"/>
              <w:rPr>
                <w:rFonts w:ascii="宋体" w:hAnsi="宋体" w:cs="宋体"/>
                <w:color w:val="000000"/>
                <w:sz w:val="22"/>
                <w:szCs w:val="22"/>
              </w:rPr>
            </w:pPr>
          </w:p>
        </w:tc>
        <w:tc>
          <w:tcPr>
            <w:tcW w:w="705"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7A0A667" w14:textId="77777777" w:rsidR="007C77A5" w:rsidRDefault="00000000">
            <w:pPr>
              <w:jc w:val="center"/>
              <w:rPr>
                <w:rFonts w:ascii="宋体" w:hAnsi="宋体" w:cs="宋体"/>
                <w:color w:val="000000"/>
                <w:sz w:val="22"/>
                <w:szCs w:val="22"/>
              </w:rPr>
            </w:pPr>
            <w:r>
              <w:rPr>
                <w:rFonts w:ascii="宋体" w:hAnsi="宋体" w:cs="宋体" w:hint="eastAsia"/>
                <w:color w:val="000000"/>
                <w:sz w:val="22"/>
                <w:szCs w:val="22"/>
              </w:rPr>
              <w:t>不收费/收费</w:t>
            </w:r>
          </w:p>
        </w:tc>
        <w:tc>
          <w:tcPr>
            <w:tcW w:w="708"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91CA02C" w14:textId="77777777" w:rsidR="007C77A5" w:rsidRDefault="00000000">
            <w:pPr>
              <w:spacing w:line="3360" w:lineRule="auto"/>
              <w:jc w:val="center"/>
              <w:rPr>
                <w:rFonts w:ascii="宋体" w:hAnsi="宋体" w:cs="宋体"/>
                <w:color w:val="000000"/>
                <w:sz w:val="24"/>
              </w:rPr>
            </w:pPr>
            <w:r>
              <w:rPr>
                <w:rFonts w:ascii="宋体" w:hAnsi="宋体" w:cs="宋体" w:hint="eastAsia"/>
                <w:color w:val="000000"/>
                <w:sz w:val="22"/>
                <w:szCs w:val="22"/>
              </w:rPr>
              <w:t>拟保留</w:t>
            </w:r>
          </w:p>
        </w:tc>
      </w:tr>
      <w:tr w:rsidR="007C77A5" w14:paraId="0287A886" w14:textId="77777777">
        <w:trPr>
          <w:trHeight w:val="1152"/>
        </w:trPr>
        <w:tc>
          <w:tcPr>
            <w:tcW w:w="617" w:type="dxa"/>
            <w:vMerge/>
            <w:tcBorders>
              <w:top w:val="single" w:sz="4" w:space="0" w:color="000000"/>
              <w:left w:val="single" w:sz="4" w:space="0" w:color="000000"/>
              <w:bottom w:val="single" w:sz="4" w:space="0" w:color="000000"/>
              <w:right w:val="single" w:sz="4" w:space="0" w:color="000000"/>
            </w:tcBorders>
            <w:vAlign w:val="center"/>
          </w:tcPr>
          <w:p w14:paraId="6FEC42C1" w14:textId="77777777" w:rsidR="007C77A5" w:rsidRDefault="007C77A5">
            <w:pPr>
              <w:widowControl/>
              <w:spacing w:line="280" w:lineRule="exact"/>
              <w:jc w:val="left"/>
              <w:rPr>
                <w:rFonts w:ascii="宋体" w:hAnsi="宋体" w:cs="宋体"/>
                <w:color w:val="000000"/>
                <w:sz w:val="22"/>
                <w:szCs w:val="22"/>
              </w:rPr>
            </w:pPr>
          </w:p>
        </w:tc>
        <w:tc>
          <w:tcPr>
            <w:tcW w:w="1064" w:type="dxa"/>
            <w:vMerge/>
            <w:tcBorders>
              <w:left w:val="single" w:sz="4" w:space="0" w:color="000000"/>
              <w:right w:val="single" w:sz="4" w:space="0" w:color="000000"/>
            </w:tcBorders>
            <w:vAlign w:val="center"/>
          </w:tcPr>
          <w:p w14:paraId="55C9E7E3" w14:textId="77777777" w:rsidR="007C77A5" w:rsidRDefault="007C77A5">
            <w:pPr>
              <w:widowControl/>
              <w:spacing w:line="280" w:lineRule="exact"/>
              <w:jc w:val="left"/>
              <w:rPr>
                <w:rFonts w:ascii="宋体" w:hAnsi="宋体" w:cs="宋体"/>
                <w:color w:val="000000"/>
                <w:sz w:val="22"/>
                <w:szCs w:val="22"/>
              </w:rPr>
            </w:pPr>
          </w:p>
        </w:tc>
        <w:tc>
          <w:tcPr>
            <w:tcW w:w="3176" w:type="dxa"/>
            <w:vMerge/>
            <w:tcBorders>
              <w:top w:val="single" w:sz="4" w:space="0" w:color="000000"/>
              <w:left w:val="single" w:sz="4" w:space="0" w:color="000000"/>
              <w:bottom w:val="single" w:sz="4" w:space="0" w:color="000000"/>
              <w:right w:val="single" w:sz="4" w:space="0" w:color="000000"/>
            </w:tcBorders>
            <w:vAlign w:val="center"/>
          </w:tcPr>
          <w:p w14:paraId="3DD1E062" w14:textId="77777777" w:rsidR="007C77A5" w:rsidRDefault="007C77A5">
            <w:pPr>
              <w:widowControl/>
              <w:spacing w:line="280" w:lineRule="exact"/>
              <w:jc w:val="left"/>
              <w:rPr>
                <w:rFonts w:ascii="宋体" w:hAnsi="宋体" w:cs="宋体"/>
                <w:color w:val="000000"/>
                <w:sz w:val="22"/>
                <w:szCs w:val="22"/>
              </w:rPr>
            </w:pPr>
          </w:p>
        </w:tc>
        <w:tc>
          <w:tcPr>
            <w:tcW w:w="480" w:type="dxa"/>
            <w:vMerge/>
            <w:tcBorders>
              <w:top w:val="single" w:sz="4" w:space="0" w:color="000000"/>
              <w:left w:val="single" w:sz="4" w:space="0" w:color="000000"/>
              <w:bottom w:val="single" w:sz="4" w:space="0" w:color="000000"/>
              <w:right w:val="single" w:sz="4" w:space="0" w:color="000000"/>
            </w:tcBorders>
            <w:vAlign w:val="center"/>
          </w:tcPr>
          <w:p w14:paraId="3799DF2D" w14:textId="77777777" w:rsidR="007C77A5" w:rsidRDefault="007C77A5">
            <w:pPr>
              <w:widowControl/>
              <w:spacing w:line="280" w:lineRule="exact"/>
              <w:jc w:val="left"/>
              <w:rPr>
                <w:rFonts w:ascii="宋体" w:hAnsi="宋体" w:cs="宋体"/>
                <w:color w:val="000000"/>
                <w:sz w:val="22"/>
                <w:szCs w:val="22"/>
              </w:rPr>
            </w:pPr>
          </w:p>
        </w:tc>
        <w:tc>
          <w:tcPr>
            <w:tcW w:w="515" w:type="dxa"/>
            <w:vMerge/>
            <w:tcBorders>
              <w:left w:val="single" w:sz="4" w:space="0" w:color="000000"/>
              <w:right w:val="single" w:sz="4" w:space="0" w:color="000000"/>
            </w:tcBorders>
            <w:vAlign w:val="center"/>
          </w:tcPr>
          <w:p w14:paraId="25139771" w14:textId="77777777" w:rsidR="007C77A5" w:rsidRDefault="007C77A5">
            <w:pPr>
              <w:widowControl/>
              <w:spacing w:line="280" w:lineRule="exact"/>
              <w:jc w:val="left"/>
              <w:rPr>
                <w:rFonts w:ascii="宋体" w:hAnsi="宋体" w:cs="宋体"/>
                <w:color w:val="000000"/>
                <w:sz w:val="22"/>
                <w:szCs w:val="22"/>
              </w:rPr>
            </w:pPr>
          </w:p>
        </w:tc>
        <w:tc>
          <w:tcPr>
            <w:tcW w:w="53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BA59893"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审查</w:t>
            </w:r>
          </w:p>
        </w:tc>
        <w:tc>
          <w:tcPr>
            <w:tcW w:w="442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ADB2708"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2.审查责任：根据租赁合同审核缴纳款</w:t>
            </w:r>
          </w:p>
        </w:tc>
        <w:tc>
          <w:tcPr>
            <w:tcW w:w="12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4751979" w14:textId="77777777" w:rsidR="007C77A5" w:rsidRDefault="00000000">
            <w:pPr>
              <w:widowControl/>
              <w:spacing w:line="240" w:lineRule="exact"/>
              <w:jc w:val="center"/>
              <w:textAlignment w:val="center"/>
              <w:rPr>
                <w:rFonts w:ascii="宋体" w:hAnsi="宋体" w:cs="宋体"/>
                <w:color w:val="000000"/>
                <w:sz w:val="22"/>
                <w:szCs w:val="22"/>
              </w:rPr>
            </w:pPr>
            <w:r>
              <w:rPr>
                <w:rFonts w:ascii="宋体" w:hAnsi="宋体" w:cs="宋体" w:hint="eastAsia"/>
                <w:color w:val="000000"/>
                <w:sz w:val="22"/>
                <w:szCs w:val="22"/>
              </w:rPr>
              <w:t>住房办</w:t>
            </w:r>
          </w:p>
        </w:tc>
        <w:tc>
          <w:tcPr>
            <w:tcW w:w="52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B5F204E" w14:textId="77777777" w:rsidR="007C77A5" w:rsidRDefault="00000000">
            <w:pPr>
              <w:spacing w:line="280" w:lineRule="exact"/>
              <w:jc w:val="center"/>
              <w:rPr>
                <w:rFonts w:ascii="宋体" w:hAnsi="宋体" w:cs="宋体"/>
                <w:color w:val="000000"/>
                <w:sz w:val="22"/>
                <w:szCs w:val="22"/>
              </w:rPr>
            </w:pPr>
            <w:r>
              <w:rPr>
                <w:rFonts w:ascii="宋体" w:hAnsi="宋体" w:cs="宋体" w:hint="eastAsia"/>
                <w:color w:val="000000"/>
                <w:sz w:val="22"/>
                <w:szCs w:val="22"/>
              </w:rPr>
              <w:t>0.5</w:t>
            </w:r>
          </w:p>
        </w:tc>
        <w:tc>
          <w:tcPr>
            <w:tcW w:w="540" w:type="dxa"/>
            <w:vMerge/>
            <w:tcBorders>
              <w:left w:val="single" w:sz="4" w:space="0" w:color="000000"/>
              <w:right w:val="single" w:sz="4" w:space="0" w:color="000000"/>
            </w:tcBorders>
            <w:tcMar>
              <w:top w:w="15" w:type="dxa"/>
              <w:left w:w="15" w:type="dxa"/>
              <w:bottom w:w="15" w:type="dxa"/>
              <w:right w:w="15" w:type="dxa"/>
            </w:tcMar>
            <w:vAlign w:val="center"/>
          </w:tcPr>
          <w:p w14:paraId="0B673904" w14:textId="77777777" w:rsidR="007C77A5" w:rsidRDefault="007C77A5">
            <w:pPr>
              <w:spacing w:line="240" w:lineRule="exact"/>
              <w:jc w:val="center"/>
              <w:rPr>
                <w:rFonts w:ascii="宋体" w:hAnsi="宋体" w:cs="宋体"/>
                <w:color w:val="000000"/>
                <w:sz w:val="22"/>
                <w:szCs w:val="22"/>
              </w:rPr>
            </w:pPr>
          </w:p>
        </w:tc>
        <w:tc>
          <w:tcPr>
            <w:tcW w:w="705" w:type="dxa"/>
            <w:vMerge/>
            <w:tcBorders>
              <w:top w:val="single" w:sz="4" w:space="0" w:color="000000"/>
              <w:left w:val="single" w:sz="4" w:space="0" w:color="000000"/>
              <w:bottom w:val="single" w:sz="4" w:space="0" w:color="000000"/>
              <w:right w:val="single" w:sz="4" w:space="0" w:color="000000"/>
            </w:tcBorders>
            <w:vAlign w:val="center"/>
          </w:tcPr>
          <w:p w14:paraId="1202F87E" w14:textId="77777777" w:rsidR="007C77A5" w:rsidRDefault="007C77A5">
            <w:pPr>
              <w:widowControl/>
              <w:jc w:val="left"/>
              <w:rPr>
                <w:rFonts w:ascii="宋体" w:hAnsi="宋体" w:cs="宋体"/>
                <w:color w:val="000000"/>
                <w:sz w:val="22"/>
                <w:szCs w:val="22"/>
              </w:rPr>
            </w:pPr>
          </w:p>
        </w:tc>
        <w:tc>
          <w:tcPr>
            <w:tcW w:w="708" w:type="dxa"/>
            <w:vMerge/>
            <w:tcBorders>
              <w:top w:val="single" w:sz="4" w:space="0" w:color="000000"/>
              <w:left w:val="single" w:sz="4" w:space="0" w:color="000000"/>
              <w:bottom w:val="single" w:sz="4" w:space="0" w:color="000000"/>
              <w:right w:val="single" w:sz="4" w:space="0" w:color="000000"/>
            </w:tcBorders>
            <w:vAlign w:val="center"/>
          </w:tcPr>
          <w:p w14:paraId="1703A96E" w14:textId="77777777" w:rsidR="007C77A5" w:rsidRDefault="007C77A5">
            <w:pPr>
              <w:widowControl/>
              <w:jc w:val="left"/>
              <w:rPr>
                <w:rFonts w:ascii="宋体" w:hAnsi="宋体" w:cs="宋体"/>
                <w:color w:val="000000"/>
                <w:sz w:val="24"/>
              </w:rPr>
            </w:pPr>
          </w:p>
        </w:tc>
      </w:tr>
      <w:tr w:rsidR="007C77A5" w14:paraId="1405449C" w14:textId="77777777">
        <w:trPr>
          <w:trHeight w:val="954"/>
        </w:trPr>
        <w:tc>
          <w:tcPr>
            <w:tcW w:w="617" w:type="dxa"/>
            <w:vMerge/>
            <w:tcBorders>
              <w:top w:val="single" w:sz="4" w:space="0" w:color="000000"/>
              <w:left w:val="single" w:sz="4" w:space="0" w:color="000000"/>
              <w:bottom w:val="single" w:sz="4" w:space="0" w:color="000000"/>
              <w:right w:val="single" w:sz="4" w:space="0" w:color="000000"/>
            </w:tcBorders>
            <w:vAlign w:val="center"/>
          </w:tcPr>
          <w:p w14:paraId="2958BBB4" w14:textId="77777777" w:rsidR="007C77A5" w:rsidRDefault="007C77A5">
            <w:pPr>
              <w:widowControl/>
              <w:spacing w:line="280" w:lineRule="exact"/>
              <w:jc w:val="left"/>
              <w:rPr>
                <w:rFonts w:ascii="宋体" w:hAnsi="宋体" w:cs="宋体"/>
                <w:color w:val="000000"/>
                <w:sz w:val="22"/>
                <w:szCs w:val="22"/>
              </w:rPr>
            </w:pPr>
          </w:p>
        </w:tc>
        <w:tc>
          <w:tcPr>
            <w:tcW w:w="1064" w:type="dxa"/>
            <w:vMerge/>
            <w:tcBorders>
              <w:left w:val="single" w:sz="4" w:space="0" w:color="000000"/>
              <w:right w:val="single" w:sz="4" w:space="0" w:color="000000"/>
            </w:tcBorders>
            <w:vAlign w:val="center"/>
          </w:tcPr>
          <w:p w14:paraId="4C25A383" w14:textId="77777777" w:rsidR="007C77A5" w:rsidRDefault="007C77A5">
            <w:pPr>
              <w:widowControl/>
              <w:spacing w:line="280" w:lineRule="exact"/>
              <w:jc w:val="left"/>
              <w:rPr>
                <w:rFonts w:ascii="宋体" w:hAnsi="宋体" w:cs="宋体"/>
                <w:color w:val="000000"/>
                <w:sz w:val="22"/>
                <w:szCs w:val="22"/>
              </w:rPr>
            </w:pPr>
          </w:p>
        </w:tc>
        <w:tc>
          <w:tcPr>
            <w:tcW w:w="3176" w:type="dxa"/>
            <w:vMerge/>
            <w:tcBorders>
              <w:top w:val="single" w:sz="4" w:space="0" w:color="000000"/>
              <w:left w:val="single" w:sz="4" w:space="0" w:color="000000"/>
              <w:bottom w:val="single" w:sz="4" w:space="0" w:color="000000"/>
              <w:right w:val="single" w:sz="4" w:space="0" w:color="000000"/>
            </w:tcBorders>
            <w:vAlign w:val="center"/>
          </w:tcPr>
          <w:p w14:paraId="5AFEAF21" w14:textId="77777777" w:rsidR="007C77A5" w:rsidRDefault="007C77A5">
            <w:pPr>
              <w:widowControl/>
              <w:spacing w:line="280" w:lineRule="exact"/>
              <w:jc w:val="left"/>
              <w:rPr>
                <w:rFonts w:ascii="宋体" w:hAnsi="宋体" w:cs="宋体"/>
                <w:color w:val="000000"/>
                <w:sz w:val="22"/>
                <w:szCs w:val="22"/>
              </w:rPr>
            </w:pPr>
          </w:p>
        </w:tc>
        <w:tc>
          <w:tcPr>
            <w:tcW w:w="480" w:type="dxa"/>
            <w:vMerge/>
            <w:tcBorders>
              <w:top w:val="single" w:sz="4" w:space="0" w:color="000000"/>
              <w:left w:val="single" w:sz="4" w:space="0" w:color="000000"/>
              <w:bottom w:val="single" w:sz="4" w:space="0" w:color="000000"/>
              <w:right w:val="single" w:sz="4" w:space="0" w:color="000000"/>
            </w:tcBorders>
            <w:vAlign w:val="center"/>
          </w:tcPr>
          <w:p w14:paraId="77917D52" w14:textId="77777777" w:rsidR="007C77A5" w:rsidRDefault="007C77A5">
            <w:pPr>
              <w:widowControl/>
              <w:spacing w:line="280" w:lineRule="exact"/>
              <w:jc w:val="left"/>
              <w:rPr>
                <w:rFonts w:ascii="宋体" w:hAnsi="宋体" w:cs="宋体"/>
                <w:color w:val="000000"/>
                <w:sz w:val="22"/>
                <w:szCs w:val="22"/>
              </w:rPr>
            </w:pPr>
          </w:p>
        </w:tc>
        <w:tc>
          <w:tcPr>
            <w:tcW w:w="515" w:type="dxa"/>
            <w:vMerge/>
            <w:tcBorders>
              <w:left w:val="single" w:sz="4" w:space="0" w:color="000000"/>
              <w:right w:val="single" w:sz="4" w:space="0" w:color="000000"/>
            </w:tcBorders>
            <w:vAlign w:val="center"/>
          </w:tcPr>
          <w:p w14:paraId="2381A80E" w14:textId="77777777" w:rsidR="007C77A5" w:rsidRDefault="007C77A5">
            <w:pPr>
              <w:widowControl/>
              <w:spacing w:line="280" w:lineRule="exact"/>
              <w:jc w:val="left"/>
              <w:rPr>
                <w:rFonts w:ascii="宋体" w:hAnsi="宋体" w:cs="宋体"/>
                <w:color w:val="000000"/>
                <w:sz w:val="22"/>
                <w:szCs w:val="22"/>
              </w:rPr>
            </w:pPr>
          </w:p>
        </w:tc>
        <w:tc>
          <w:tcPr>
            <w:tcW w:w="53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018DEE7"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决定</w:t>
            </w:r>
          </w:p>
        </w:tc>
        <w:tc>
          <w:tcPr>
            <w:tcW w:w="442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52C1824"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3.决定责任：根据租赁合同做出收缴决定</w:t>
            </w:r>
          </w:p>
        </w:tc>
        <w:tc>
          <w:tcPr>
            <w:tcW w:w="12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7A6D6D9" w14:textId="77777777" w:rsidR="007C77A5" w:rsidRDefault="00000000">
            <w:pPr>
              <w:widowControl/>
              <w:spacing w:line="240" w:lineRule="exact"/>
              <w:jc w:val="center"/>
              <w:textAlignment w:val="center"/>
              <w:rPr>
                <w:rFonts w:ascii="宋体" w:hAnsi="宋体" w:cs="宋体"/>
                <w:color w:val="000000"/>
                <w:sz w:val="22"/>
                <w:szCs w:val="22"/>
              </w:rPr>
            </w:pPr>
            <w:r>
              <w:rPr>
                <w:rFonts w:ascii="宋体" w:hAnsi="宋体" w:cs="宋体" w:hint="eastAsia"/>
                <w:color w:val="000000"/>
                <w:sz w:val="22"/>
                <w:szCs w:val="22"/>
              </w:rPr>
              <w:t>住房办</w:t>
            </w:r>
          </w:p>
        </w:tc>
        <w:tc>
          <w:tcPr>
            <w:tcW w:w="52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68D1E65" w14:textId="77777777" w:rsidR="007C77A5" w:rsidRDefault="00000000">
            <w:pPr>
              <w:spacing w:line="280" w:lineRule="exact"/>
              <w:rPr>
                <w:rFonts w:ascii="宋体" w:hAnsi="宋体" w:cs="宋体"/>
                <w:color w:val="000000"/>
                <w:sz w:val="22"/>
                <w:szCs w:val="22"/>
              </w:rPr>
            </w:pPr>
            <w:r>
              <w:rPr>
                <w:rFonts w:ascii="宋体" w:hAnsi="宋体" w:cs="宋体" w:hint="eastAsia"/>
                <w:color w:val="000000"/>
                <w:sz w:val="22"/>
                <w:szCs w:val="22"/>
              </w:rPr>
              <w:t>0.5</w:t>
            </w:r>
          </w:p>
        </w:tc>
        <w:tc>
          <w:tcPr>
            <w:tcW w:w="540" w:type="dxa"/>
            <w:vMerge/>
            <w:tcBorders>
              <w:left w:val="single" w:sz="4" w:space="0" w:color="000000"/>
              <w:right w:val="single" w:sz="4" w:space="0" w:color="000000"/>
            </w:tcBorders>
            <w:tcMar>
              <w:top w:w="15" w:type="dxa"/>
              <w:left w:w="15" w:type="dxa"/>
              <w:bottom w:w="15" w:type="dxa"/>
              <w:right w:w="15" w:type="dxa"/>
            </w:tcMar>
            <w:vAlign w:val="center"/>
          </w:tcPr>
          <w:p w14:paraId="5ED3E12E" w14:textId="77777777" w:rsidR="007C77A5" w:rsidRDefault="007C77A5">
            <w:pPr>
              <w:spacing w:line="240" w:lineRule="exact"/>
              <w:jc w:val="center"/>
              <w:rPr>
                <w:rFonts w:ascii="宋体" w:hAnsi="宋体" w:cs="宋体"/>
                <w:color w:val="000000"/>
                <w:sz w:val="22"/>
                <w:szCs w:val="22"/>
              </w:rPr>
            </w:pPr>
          </w:p>
        </w:tc>
        <w:tc>
          <w:tcPr>
            <w:tcW w:w="705" w:type="dxa"/>
            <w:vMerge/>
            <w:tcBorders>
              <w:top w:val="single" w:sz="4" w:space="0" w:color="000000"/>
              <w:left w:val="single" w:sz="4" w:space="0" w:color="000000"/>
              <w:bottom w:val="single" w:sz="4" w:space="0" w:color="000000"/>
              <w:right w:val="single" w:sz="4" w:space="0" w:color="000000"/>
            </w:tcBorders>
            <w:vAlign w:val="center"/>
          </w:tcPr>
          <w:p w14:paraId="01728F69" w14:textId="77777777" w:rsidR="007C77A5" w:rsidRDefault="007C77A5">
            <w:pPr>
              <w:widowControl/>
              <w:jc w:val="left"/>
              <w:rPr>
                <w:rFonts w:ascii="宋体" w:hAnsi="宋体" w:cs="宋体"/>
                <w:color w:val="000000"/>
                <w:sz w:val="22"/>
                <w:szCs w:val="22"/>
              </w:rPr>
            </w:pPr>
          </w:p>
        </w:tc>
        <w:tc>
          <w:tcPr>
            <w:tcW w:w="708" w:type="dxa"/>
            <w:vMerge/>
            <w:tcBorders>
              <w:top w:val="single" w:sz="4" w:space="0" w:color="000000"/>
              <w:left w:val="single" w:sz="4" w:space="0" w:color="000000"/>
              <w:bottom w:val="single" w:sz="4" w:space="0" w:color="000000"/>
              <w:right w:val="single" w:sz="4" w:space="0" w:color="000000"/>
            </w:tcBorders>
            <w:vAlign w:val="center"/>
          </w:tcPr>
          <w:p w14:paraId="22F45FA0" w14:textId="77777777" w:rsidR="007C77A5" w:rsidRDefault="007C77A5">
            <w:pPr>
              <w:widowControl/>
              <w:jc w:val="left"/>
              <w:rPr>
                <w:rFonts w:ascii="宋体" w:hAnsi="宋体" w:cs="宋体"/>
                <w:color w:val="000000"/>
                <w:sz w:val="24"/>
              </w:rPr>
            </w:pPr>
          </w:p>
        </w:tc>
      </w:tr>
      <w:tr w:rsidR="007C77A5" w14:paraId="546C38F8" w14:textId="77777777">
        <w:trPr>
          <w:trHeight w:val="711"/>
        </w:trPr>
        <w:tc>
          <w:tcPr>
            <w:tcW w:w="617" w:type="dxa"/>
            <w:vMerge/>
            <w:tcBorders>
              <w:top w:val="single" w:sz="4" w:space="0" w:color="000000"/>
              <w:left w:val="single" w:sz="4" w:space="0" w:color="000000"/>
              <w:bottom w:val="single" w:sz="4" w:space="0" w:color="000000"/>
              <w:right w:val="single" w:sz="4" w:space="0" w:color="000000"/>
            </w:tcBorders>
            <w:vAlign w:val="center"/>
          </w:tcPr>
          <w:p w14:paraId="2925DE97" w14:textId="77777777" w:rsidR="007C77A5" w:rsidRDefault="007C77A5">
            <w:pPr>
              <w:widowControl/>
              <w:spacing w:line="280" w:lineRule="exact"/>
              <w:jc w:val="left"/>
              <w:rPr>
                <w:rFonts w:ascii="宋体" w:hAnsi="宋体" w:cs="宋体"/>
                <w:color w:val="000000"/>
                <w:sz w:val="22"/>
                <w:szCs w:val="22"/>
              </w:rPr>
            </w:pPr>
          </w:p>
        </w:tc>
        <w:tc>
          <w:tcPr>
            <w:tcW w:w="1064" w:type="dxa"/>
            <w:vMerge/>
            <w:tcBorders>
              <w:left w:val="single" w:sz="4" w:space="0" w:color="000000"/>
              <w:bottom w:val="single" w:sz="4" w:space="0" w:color="000000"/>
              <w:right w:val="single" w:sz="4" w:space="0" w:color="000000"/>
            </w:tcBorders>
            <w:vAlign w:val="center"/>
          </w:tcPr>
          <w:p w14:paraId="2CD914BF" w14:textId="77777777" w:rsidR="007C77A5" w:rsidRDefault="007C77A5">
            <w:pPr>
              <w:widowControl/>
              <w:spacing w:line="280" w:lineRule="exact"/>
              <w:jc w:val="left"/>
              <w:rPr>
                <w:rFonts w:ascii="宋体" w:hAnsi="宋体" w:cs="宋体"/>
                <w:color w:val="000000"/>
                <w:sz w:val="22"/>
                <w:szCs w:val="22"/>
              </w:rPr>
            </w:pPr>
          </w:p>
        </w:tc>
        <w:tc>
          <w:tcPr>
            <w:tcW w:w="3176" w:type="dxa"/>
            <w:vMerge/>
            <w:tcBorders>
              <w:top w:val="single" w:sz="4" w:space="0" w:color="000000"/>
              <w:left w:val="single" w:sz="4" w:space="0" w:color="000000"/>
              <w:bottom w:val="single" w:sz="4" w:space="0" w:color="000000"/>
              <w:right w:val="single" w:sz="4" w:space="0" w:color="000000"/>
            </w:tcBorders>
            <w:vAlign w:val="center"/>
          </w:tcPr>
          <w:p w14:paraId="1EFDA2F7" w14:textId="77777777" w:rsidR="007C77A5" w:rsidRDefault="007C77A5">
            <w:pPr>
              <w:widowControl/>
              <w:spacing w:line="280" w:lineRule="exact"/>
              <w:jc w:val="left"/>
              <w:rPr>
                <w:rFonts w:ascii="宋体" w:hAnsi="宋体" w:cs="宋体"/>
                <w:color w:val="000000"/>
                <w:sz w:val="22"/>
                <w:szCs w:val="22"/>
              </w:rPr>
            </w:pPr>
          </w:p>
        </w:tc>
        <w:tc>
          <w:tcPr>
            <w:tcW w:w="480" w:type="dxa"/>
            <w:vMerge/>
            <w:tcBorders>
              <w:top w:val="single" w:sz="4" w:space="0" w:color="000000"/>
              <w:left w:val="single" w:sz="4" w:space="0" w:color="000000"/>
              <w:bottom w:val="single" w:sz="4" w:space="0" w:color="000000"/>
              <w:right w:val="single" w:sz="4" w:space="0" w:color="000000"/>
            </w:tcBorders>
            <w:vAlign w:val="center"/>
          </w:tcPr>
          <w:p w14:paraId="0361A913" w14:textId="77777777" w:rsidR="007C77A5" w:rsidRDefault="007C77A5">
            <w:pPr>
              <w:widowControl/>
              <w:spacing w:line="280" w:lineRule="exact"/>
              <w:jc w:val="left"/>
              <w:rPr>
                <w:rFonts w:ascii="宋体" w:hAnsi="宋体" w:cs="宋体"/>
                <w:color w:val="000000"/>
                <w:sz w:val="22"/>
                <w:szCs w:val="22"/>
              </w:rPr>
            </w:pPr>
          </w:p>
        </w:tc>
        <w:tc>
          <w:tcPr>
            <w:tcW w:w="515" w:type="dxa"/>
            <w:vMerge/>
            <w:tcBorders>
              <w:left w:val="single" w:sz="4" w:space="0" w:color="000000"/>
              <w:bottom w:val="single" w:sz="4" w:space="0" w:color="000000"/>
              <w:right w:val="single" w:sz="4" w:space="0" w:color="000000"/>
            </w:tcBorders>
            <w:vAlign w:val="center"/>
          </w:tcPr>
          <w:p w14:paraId="549FF6BC" w14:textId="77777777" w:rsidR="007C77A5" w:rsidRDefault="007C77A5">
            <w:pPr>
              <w:widowControl/>
              <w:spacing w:line="280" w:lineRule="exact"/>
              <w:jc w:val="left"/>
              <w:rPr>
                <w:rFonts w:ascii="宋体" w:hAnsi="宋体" w:cs="宋体"/>
                <w:color w:val="000000"/>
                <w:sz w:val="22"/>
                <w:szCs w:val="22"/>
              </w:rPr>
            </w:pPr>
          </w:p>
        </w:tc>
        <w:tc>
          <w:tcPr>
            <w:tcW w:w="532"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17C96EAB"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送达</w:t>
            </w:r>
          </w:p>
        </w:tc>
        <w:tc>
          <w:tcPr>
            <w:tcW w:w="4426"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25A7422E"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4.送达责任：开具专用发票送到本人</w:t>
            </w:r>
          </w:p>
        </w:tc>
        <w:tc>
          <w:tcPr>
            <w:tcW w:w="1292"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1CA2B10F" w14:textId="77777777" w:rsidR="007C77A5" w:rsidRDefault="00000000">
            <w:pPr>
              <w:widowControl/>
              <w:spacing w:line="240" w:lineRule="exact"/>
              <w:jc w:val="center"/>
              <w:textAlignment w:val="center"/>
              <w:rPr>
                <w:sz w:val="22"/>
                <w:szCs w:val="22"/>
              </w:rPr>
            </w:pPr>
            <w:r>
              <w:rPr>
                <w:rFonts w:ascii="宋体" w:hAnsi="宋体" w:cs="宋体" w:hint="eastAsia"/>
                <w:color w:val="000000"/>
                <w:sz w:val="22"/>
                <w:szCs w:val="22"/>
              </w:rPr>
              <w:t>住房办</w:t>
            </w:r>
          </w:p>
        </w:tc>
        <w:tc>
          <w:tcPr>
            <w:tcW w:w="525"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286F57D4" w14:textId="77777777" w:rsidR="007C77A5" w:rsidRDefault="00000000">
            <w:pPr>
              <w:spacing w:line="280" w:lineRule="exact"/>
              <w:jc w:val="center"/>
              <w:rPr>
                <w:rFonts w:ascii="宋体" w:hAnsi="宋体" w:cs="宋体"/>
                <w:color w:val="000000"/>
                <w:sz w:val="22"/>
                <w:szCs w:val="22"/>
              </w:rPr>
            </w:pPr>
            <w:r>
              <w:rPr>
                <w:rFonts w:ascii="宋体" w:hAnsi="宋体" w:cs="宋体" w:hint="eastAsia"/>
                <w:color w:val="000000"/>
                <w:sz w:val="22"/>
                <w:szCs w:val="22"/>
              </w:rPr>
              <w:t>0.5</w:t>
            </w:r>
          </w:p>
        </w:tc>
        <w:tc>
          <w:tcPr>
            <w:tcW w:w="540" w:type="dxa"/>
            <w:vMerge/>
            <w:tcBorders>
              <w:left w:val="single" w:sz="4" w:space="0" w:color="000000"/>
              <w:right w:val="single" w:sz="4" w:space="0" w:color="000000"/>
            </w:tcBorders>
            <w:tcMar>
              <w:top w:w="15" w:type="dxa"/>
              <w:left w:w="15" w:type="dxa"/>
              <w:bottom w:w="15" w:type="dxa"/>
              <w:right w:w="15" w:type="dxa"/>
            </w:tcMar>
            <w:vAlign w:val="center"/>
          </w:tcPr>
          <w:p w14:paraId="52892F84" w14:textId="77777777" w:rsidR="007C77A5" w:rsidRDefault="007C77A5">
            <w:pPr>
              <w:spacing w:line="240" w:lineRule="exact"/>
              <w:jc w:val="center"/>
              <w:rPr>
                <w:rFonts w:ascii="宋体" w:hAnsi="宋体" w:cs="宋体"/>
                <w:color w:val="000000"/>
                <w:sz w:val="22"/>
                <w:szCs w:val="22"/>
              </w:rPr>
            </w:pPr>
          </w:p>
        </w:tc>
        <w:tc>
          <w:tcPr>
            <w:tcW w:w="705" w:type="dxa"/>
            <w:vMerge/>
            <w:tcBorders>
              <w:top w:val="single" w:sz="4" w:space="0" w:color="000000"/>
              <w:left w:val="single" w:sz="4" w:space="0" w:color="000000"/>
              <w:bottom w:val="single" w:sz="4" w:space="0" w:color="000000"/>
              <w:right w:val="single" w:sz="4" w:space="0" w:color="000000"/>
            </w:tcBorders>
            <w:vAlign w:val="center"/>
          </w:tcPr>
          <w:p w14:paraId="73F0AA13" w14:textId="77777777" w:rsidR="007C77A5" w:rsidRDefault="007C77A5">
            <w:pPr>
              <w:widowControl/>
              <w:jc w:val="left"/>
              <w:rPr>
                <w:rFonts w:ascii="宋体" w:hAnsi="宋体" w:cs="宋体"/>
                <w:color w:val="000000"/>
                <w:sz w:val="22"/>
                <w:szCs w:val="22"/>
              </w:rPr>
            </w:pPr>
          </w:p>
        </w:tc>
        <w:tc>
          <w:tcPr>
            <w:tcW w:w="708" w:type="dxa"/>
            <w:vMerge/>
            <w:tcBorders>
              <w:top w:val="single" w:sz="4" w:space="0" w:color="000000"/>
              <w:left w:val="single" w:sz="4" w:space="0" w:color="000000"/>
              <w:bottom w:val="single" w:sz="4" w:space="0" w:color="000000"/>
              <w:right w:val="single" w:sz="4" w:space="0" w:color="000000"/>
            </w:tcBorders>
            <w:vAlign w:val="center"/>
          </w:tcPr>
          <w:p w14:paraId="72B993E9" w14:textId="77777777" w:rsidR="007C77A5" w:rsidRDefault="007C77A5">
            <w:pPr>
              <w:widowControl/>
              <w:jc w:val="left"/>
              <w:rPr>
                <w:rFonts w:ascii="宋体" w:hAnsi="宋体" w:cs="宋体"/>
                <w:color w:val="000000"/>
                <w:sz w:val="24"/>
              </w:rPr>
            </w:pPr>
          </w:p>
        </w:tc>
      </w:tr>
      <w:tr w:rsidR="007C77A5" w14:paraId="67546508" w14:textId="77777777">
        <w:trPr>
          <w:trHeight w:val="937"/>
        </w:trPr>
        <w:tc>
          <w:tcPr>
            <w:tcW w:w="617" w:type="dxa"/>
            <w:vMerge/>
            <w:tcBorders>
              <w:top w:val="single" w:sz="4" w:space="0" w:color="000000"/>
              <w:left w:val="single" w:sz="4" w:space="0" w:color="000000"/>
              <w:bottom w:val="single" w:sz="4" w:space="0" w:color="000000"/>
              <w:right w:val="single" w:sz="4" w:space="0" w:color="000000"/>
            </w:tcBorders>
            <w:vAlign w:val="center"/>
          </w:tcPr>
          <w:p w14:paraId="56D26E84" w14:textId="77777777" w:rsidR="007C77A5" w:rsidRDefault="007C77A5">
            <w:pPr>
              <w:widowControl/>
              <w:spacing w:line="280" w:lineRule="exact"/>
              <w:jc w:val="left"/>
              <w:rPr>
                <w:rFonts w:ascii="宋体" w:hAnsi="宋体" w:cs="宋体"/>
                <w:color w:val="000000"/>
                <w:sz w:val="22"/>
                <w:szCs w:val="22"/>
              </w:rPr>
            </w:pPr>
          </w:p>
        </w:tc>
        <w:tc>
          <w:tcPr>
            <w:tcW w:w="1064" w:type="dxa"/>
            <w:vMerge/>
            <w:tcBorders>
              <w:left w:val="single" w:sz="4" w:space="0" w:color="000000"/>
              <w:bottom w:val="single" w:sz="4" w:space="0" w:color="000000"/>
              <w:right w:val="single" w:sz="4" w:space="0" w:color="000000"/>
            </w:tcBorders>
            <w:vAlign w:val="center"/>
          </w:tcPr>
          <w:p w14:paraId="61E6916C" w14:textId="77777777" w:rsidR="007C77A5" w:rsidRDefault="007C77A5">
            <w:pPr>
              <w:widowControl/>
              <w:spacing w:line="280" w:lineRule="exact"/>
              <w:jc w:val="left"/>
              <w:rPr>
                <w:rFonts w:ascii="宋体" w:hAnsi="宋体" w:cs="宋体"/>
                <w:color w:val="000000"/>
                <w:sz w:val="22"/>
                <w:szCs w:val="22"/>
              </w:rPr>
            </w:pPr>
          </w:p>
        </w:tc>
        <w:tc>
          <w:tcPr>
            <w:tcW w:w="3176" w:type="dxa"/>
            <w:vMerge/>
            <w:tcBorders>
              <w:top w:val="single" w:sz="4" w:space="0" w:color="000000"/>
              <w:left w:val="single" w:sz="4" w:space="0" w:color="000000"/>
              <w:bottom w:val="single" w:sz="4" w:space="0" w:color="000000"/>
              <w:right w:val="single" w:sz="4" w:space="0" w:color="000000"/>
            </w:tcBorders>
            <w:vAlign w:val="center"/>
          </w:tcPr>
          <w:p w14:paraId="6565C369" w14:textId="77777777" w:rsidR="007C77A5" w:rsidRDefault="007C77A5">
            <w:pPr>
              <w:widowControl/>
              <w:spacing w:line="280" w:lineRule="exact"/>
              <w:jc w:val="left"/>
              <w:rPr>
                <w:rFonts w:ascii="宋体" w:hAnsi="宋体" w:cs="宋体"/>
                <w:color w:val="000000"/>
                <w:sz w:val="22"/>
                <w:szCs w:val="22"/>
              </w:rPr>
            </w:pPr>
          </w:p>
        </w:tc>
        <w:tc>
          <w:tcPr>
            <w:tcW w:w="480" w:type="dxa"/>
            <w:vMerge/>
            <w:tcBorders>
              <w:top w:val="single" w:sz="4" w:space="0" w:color="000000"/>
              <w:left w:val="single" w:sz="4" w:space="0" w:color="000000"/>
              <w:bottom w:val="single" w:sz="4" w:space="0" w:color="000000"/>
              <w:right w:val="single" w:sz="4" w:space="0" w:color="000000"/>
            </w:tcBorders>
            <w:vAlign w:val="center"/>
          </w:tcPr>
          <w:p w14:paraId="0C06718F" w14:textId="77777777" w:rsidR="007C77A5" w:rsidRDefault="007C77A5">
            <w:pPr>
              <w:widowControl/>
              <w:spacing w:line="280" w:lineRule="exact"/>
              <w:jc w:val="left"/>
              <w:rPr>
                <w:rFonts w:ascii="宋体" w:hAnsi="宋体" w:cs="宋体"/>
                <w:color w:val="000000"/>
                <w:sz w:val="22"/>
                <w:szCs w:val="22"/>
              </w:rPr>
            </w:pPr>
          </w:p>
        </w:tc>
        <w:tc>
          <w:tcPr>
            <w:tcW w:w="515" w:type="dxa"/>
            <w:vMerge/>
            <w:tcBorders>
              <w:left w:val="single" w:sz="4" w:space="0" w:color="000000"/>
              <w:bottom w:val="single" w:sz="4" w:space="0" w:color="000000"/>
              <w:right w:val="single" w:sz="4" w:space="0" w:color="000000"/>
            </w:tcBorders>
            <w:vAlign w:val="center"/>
          </w:tcPr>
          <w:p w14:paraId="6E3F2954" w14:textId="77777777" w:rsidR="007C77A5" w:rsidRDefault="007C77A5">
            <w:pPr>
              <w:widowControl/>
              <w:spacing w:line="280" w:lineRule="exact"/>
              <w:jc w:val="left"/>
              <w:rPr>
                <w:rFonts w:ascii="宋体" w:hAnsi="宋体" w:cs="宋体"/>
                <w:color w:val="000000"/>
                <w:sz w:val="22"/>
                <w:szCs w:val="22"/>
              </w:rPr>
            </w:pPr>
          </w:p>
        </w:tc>
        <w:tc>
          <w:tcPr>
            <w:tcW w:w="532"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08216611"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事后监管</w:t>
            </w:r>
          </w:p>
        </w:tc>
        <w:tc>
          <w:tcPr>
            <w:tcW w:w="4426"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0455590B"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5.事后监管责任：定期核查，对不再符合条件的住户，做退出处理。</w:t>
            </w:r>
          </w:p>
        </w:tc>
        <w:tc>
          <w:tcPr>
            <w:tcW w:w="1292"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5945BDAE" w14:textId="77777777" w:rsidR="007C77A5" w:rsidRDefault="00000000">
            <w:pPr>
              <w:widowControl/>
              <w:spacing w:line="240" w:lineRule="exact"/>
              <w:jc w:val="center"/>
              <w:textAlignment w:val="center"/>
              <w:rPr>
                <w:sz w:val="22"/>
                <w:szCs w:val="22"/>
              </w:rPr>
            </w:pPr>
            <w:r>
              <w:rPr>
                <w:rFonts w:ascii="宋体" w:hAnsi="宋体" w:cs="宋体" w:hint="eastAsia"/>
                <w:color w:val="000000"/>
                <w:sz w:val="22"/>
                <w:szCs w:val="22"/>
              </w:rPr>
              <w:t>住房办</w:t>
            </w:r>
          </w:p>
        </w:tc>
        <w:tc>
          <w:tcPr>
            <w:tcW w:w="525"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638AAF60" w14:textId="77777777" w:rsidR="007C77A5" w:rsidRDefault="007C77A5">
            <w:pPr>
              <w:spacing w:line="280" w:lineRule="exact"/>
              <w:jc w:val="center"/>
              <w:rPr>
                <w:rFonts w:ascii="宋体" w:hAnsi="宋体" w:cs="宋体"/>
                <w:color w:val="000000"/>
                <w:sz w:val="22"/>
                <w:szCs w:val="22"/>
              </w:rPr>
            </w:pPr>
          </w:p>
        </w:tc>
        <w:tc>
          <w:tcPr>
            <w:tcW w:w="540" w:type="dxa"/>
            <w:vMerge/>
            <w:tcBorders>
              <w:left w:val="single" w:sz="4" w:space="0" w:color="000000"/>
              <w:bottom w:val="single" w:sz="4" w:space="0" w:color="000000"/>
              <w:right w:val="single" w:sz="4" w:space="0" w:color="000000"/>
            </w:tcBorders>
            <w:tcMar>
              <w:top w:w="15" w:type="dxa"/>
              <w:left w:w="15" w:type="dxa"/>
              <w:bottom w:w="15" w:type="dxa"/>
              <w:right w:w="15" w:type="dxa"/>
            </w:tcMar>
            <w:vAlign w:val="center"/>
          </w:tcPr>
          <w:p w14:paraId="5A76D6AE" w14:textId="77777777" w:rsidR="007C77A5" w:rsidRDefault="007C77A5">
            <w:pPr>
              <w:spacing w:line="240" w:lineRule="exact"/>
              <w:jc w:val="center"/>
              <w:rPr>
                <w:rFonts w:ascii="宋体" w:hAnsi="宋体" w:cs="宋体"/>
                <w:color w:val="000000"/>
                <w:sz w:val="22"/>
                <w:szCs w:val="22"/>
              </w:rPr>
            </w:pPr>
          </w:p>
        </w:tc>
        <w:tc>
          <w:tcPr>
            <w:tcW w:w="705" w:type="dxa"/>
            <w:vMerge/>
            <w:tcBorders>
              <w:top w:val="single" w:sz="4" w:space="0" w:color="000000"/>
              <w:left w:val="single" w:sz="4" w:space="0" w:color="000000"/>
              <w:bottom w:val="single" w:sz="4" w:space="0" w:color="000000"/>
              <w:right w:val="single" w:sz="4" w:space="0" w:color="000000"/>
            </w:tcBorders>
            <w:vAlign w:val="center"/>
          </w:tcPr>
          <w:p w14:paraId="1C16C521" w14:textId="77777777" w:rsidR="007C77A5" w:rsidRDefault="007C77A5">
            <w:pPr>
              <w:widowControl/>
              <w:jc w:val="left"/>
              <w:rPr>
                <w:rFonts w:ascii="宋体" w:hAnsi="宋体" w:cs="宋体"/>
                <w:color w:val="000000"/>
                <w:sz w:val="22"/>
                <w:szCs w:val="22"/>
              </w:rPr>
            </w:pPr>
          </w:p>
        </w:tc>
        <w:tc>
          <w:tcPr>
            <w:tcW w:w="708" w:type="dxa"/>
            <w:vMerge/>
            <w:tcBorders>
              <w:top w:val="single" w:sz="4" w:space="0" w:color="000000"/>
              <w:left w:val="single" w:sz="4" w:space="0" w:color="000000"/>
              <w:bottom w:val="single" w:sz="4" w:space="0" w:color="000000"/>
              <w:right w:val="single" w:sz="4" w:space="0" w:color="000000"/>
            </w:tcBorders>
            <w:vAlign w:val="center"/>
          </w:tcPr>
          <w:p w14:paraId="30953664" w14:textId="77777777" w:rsidR="007C77A5" w:rsidRDefault="007C77A5">
            <w:pPr>
              <w:widowControl/>
              <w:jc w:val="left"/>
              <w:rPr>
                <w:rFonts w:ascii="宋体" w:hAnsi="宋体" w:cs="宋体"/>
                <w:color w:val="000000"/>
                <w:sz w:val="24"/>
              </w:rPr>
            </w:pPr>
          </w:p>
        </w:tc>
      </w:tr>
      <w:tr w:rsidR="007C77A5" w14:paraId="5EFA8244" w14:textId="77777777">
        <w:trPr>
          <w:trHeight w:val="370"/>
        </w:trPr>
        <w:tc>
          <w:tcPr>
            <w:tcW w:w="14580" w:type="dxa"/>
            <w:gridSpan w:val="1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tbl>
            <w:tblPr>
              <w:tblW w:w="14955" w:type="dxa"/>
              <w:tblBorders>
                <w:insideH w:val="none" w:sz="4" w:space="0" w:color="auto"/>
                <w:insideV w:val="none" w:sz="4" w:space="0" w:color="auto"/>
              </w:tblBorders>
              <w:tblLayout w:type="fixed"/>
              <w:tblCellMar>
                <w:left w:w="0" w:type="dxa"/>
                <w:right w:w="0" w:type="dxa"/>
              </w:tblCellMar>
              <w:tblLook w:val="04A0" w:firstRow="1" w:lastRow="0" w:firstColumn="1" w:lastColumn="0" w:noHBand="0" w:noVBand="1"/>
            </w:tblPr>
            <w:tblGrid>
              <w:gridCol w:w="14955"/>
            </w:tblGrid>
            <w:tr w:rsidR="007C77A5" w14:paraId="506CF3B9" w14:textId="77777777">
              <w:trPr>
                <w:trHeight w:val="345"/>
              </w:trPr>
              <w:tc>
                <w:tcPr>
                  <w:tcW w:w="14955" w:type="dxa"/>
                  <w:tcMar>
                    <w:top w:w="15" w:type="dxa"/>
                    <w:left w:w="15" w:type="dxa"/>
                    <w:right w:w="15" w:type="dxa"/>
                  </w:tcMar>
                  <w:vAlign w:val="center"/>
                </w:tcPr>
                <w:p w14:paraId="2BB4C16B" w14:textId="77777777" w:rsidR="007C77A5" w:rsidRDefault="00000000">
                  <w:pPr>
                    <w:widowControl/>
                    <w:jc w:val="left"/>
                    <w:textAlignment w:val="center"/>
                    <w:rPr>
                      <w:rFonts w:ascii="宋体" w:hAnsi="宋体" w:cs="宋体"/>
                      <w:color w:val="000000"/>
                      <w:sz w:val="16"/>
                      <w:szCs w:val="16"/>
                    </w:rPr>
                  </w:pPr>
                  <w:r>
                    <w:rPr>
                      <w:rFonts w:ascii="宋体" w:hAnsi="宋体" w:cs="宋体" w:hint="eastAsia"/>
                      <w:color w:val="000000"/>
                      <w:kern w:val="0"/>
                      <w:sz w:val="22"/>
                      <w:szCs w:val="22"/>
                    </w:rPr>
                    <w:t xml:space="preserve">服务电话：   0375—8166307                      </w:t>
                  </w:r>
                  <w:r>
                    <w:rPr>
                      <w:rFonts w:ascii="宋体" w:hAnsi="宋体" w:cs="宋体" w:hint="eastAsia"/>
                      <w:color w:val="000000"/>
                      <w:kern w:val="0"/>
                      <w:szCs w:val="21"/>
                    </w:rPr>
                    <w:t>投诉机构：</w:t>
                  </w:r>
                  <w:r>
                    <w:rPr>
                      <w:rFonts w:ascii="宋体" w:hAnsi="宋体" w:cs="宋体" w:hint="eastAsia"/>
                      <w:color w:val="000000"/>
                      <w:kern w:val="0"/>
                      <w:sz w:val="22"/>
                      <w:szCs w:val="22"/>
                    </w:rPr>
                    <w:t>舞钢市住房和城乡规划建设局纪检监察室</w:t>
                  </w:r>
                  <w:r>
                    <w:rPr>
                      <w:rFonts w:ascii="宋体" w:hAnsi="宋体" w:cs="宋体"/>
                      <w:color w:val="000000"/>
                      <w:kern w:val="0"/>
                      <w:szCs w:val="21"/>
                    </w:rPr>
                    <w:t xml:space="preserve">                  </w:t>
                  </w:r>
                  <w:r>
                    <w:rPr>
                      <w:rFonts w:ascii="宋体" w:hAnsi="宋体" w:cs="宋体" w:hint="eastAsia"/>
                      <w:color w:val="000000"/>
                      <w:kern w:val="0"/>
                      <w:szCs w:val="21"/>
                    </w:rPr>
                    <w:t>投诉电话：</w:t>
                  </w:r>
                  <w:r>
                    <w:rPr>
                      <w:rFonts w:ascii="宋体" w:hAnsi="宋体" w:cs="宋体"/>
                      <w:color w:val="000000"/>
                      <w:kern w:val="0"/>
                      <w:szCs w:val="21"/>
                    </w:rPr>
                    <w:t>0375-8166899</w:t>
                  </w:r>
                </w:p>
              </w:tc>
            </w:tr>
          </w:tbl>
          <w:p w14:paraId="7ECECF7A" w14:textId="77777777" w:rsidR="007C77A5" w:rsidRDefault="007C77A5">
            <w:pPr>
              <w:widowControl/>
              <w:jc w:val="left"/>
              <w:textAlignment w:val="center"/>
              <w:rPr>
                <w:rFonts w:ascii="宋体" w:hAnsi="宋体" w:cs="宋体"/>
                <w:color w:val="000000"/>
                <w:sz w:val="22"/>
                <w:szCs w:val="22"/>
              </w:rPr>
            </w:pPr>
          </w:p>
        </w:tc>
      </w:tr>
      <w:tr w:rsidR="007C77A5" w14:paraId="616F911D" w14:textId="77777777">
        <w:trPr>
          <w:trHeight w:val="390"/>
        </w:trPr>
        <w:tc>
          <w:tcPr>
            <w:tcW w:w="14580" w:type="dxa"/>
            <w:gridSpan w:val="1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B6449C9" w14:textId="77777777" w:rsidR="007C77A5"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 xml:space="preserve">受理地点：舞钢市行政服务中心房管事务服务中心窗口   </w:t>
            </w:r>
          </w:p>
        </w:tc>
      </w:tr>
      <w:tr w:rsidR="007C77A5" w14:paraId="339F1502" w14:textId="77777777">
        <w:trPr>
          <w:trHeight w:val="821"/>
        </w:trPr>
        <w:tc>
          <w:tcPr>
            <w:tcW w:w="14580" w:type="dxa"/>
            <w:gridSpan w:val="12"/>
            <w:tcBorders>
              <w:top w:val="nil"/>
              <w:left w:val="nil"/>
              <w:bottom w:val="single" w:sz="4" w:space="0" w:color="000000"/>
              <w:right w:val="nil"/>
            </w:tcBorders>
            <w:tcMar>
              <w:top w:w="15" w:type="dxa"/>
              <w:left w:w="15" w:type="dxa"/>
              <w:bottom w:w="15" w:type="dxa"/>
              <w:right w:w="15" w:type="dxa"/>
            </w:tcMar>
            <w:vAlign w:val="center"/>
          </w:tcPr>
          <w:p w14:paraId="101EF15C" w14:textId="77777777" w:rsidR="007C77A5" w:rsidRDefault="00000000">
            <w:pPr>
              <w:widowControl/>
              <w:jc w:val="center"/>
              <w:textAlignment w:val="center"/>
              <w:rPr>
                <w:rFonts w:ascii="宋体" w:eastAsia="方正小标宋简体" w:hAnsi="宋体" w:cs="宋体"/>
                <w:color w:val="000000"/>
                <w:kern w:val="0"/>
                <w:sz w:val="44"/>
                <w:szCs w:val="44"/>
              </w:rPr>
            </w:pPr>
            <w:r>
              <w:rPr>
                <w:rFonts w:ascii="宋体" w:eastAsia="方正小标宋简体" w:hAnsi="宋体" w:cs="宋体" w:hint="eastAsia"/>
                <w:color w:val="000000"/>
                <w:kern w:val="0"/>
                <w:sz w:val="44"/>
                <w:szCs w:val="44"/>
              </w:rPr>
              <w:lastRenderedPageBreak/>
              <w:t>舞钢市住房和城乡建设局权力清单和责任清单统计表</w:t>
            </w:r>
          </w:p>
          <w:p w14:paraId="0E1E1883" w14:textId="77777777" w:rsidR="007C77A5" w:rsidRDefault="00000000">
            <w:pPr>
              <w:widowControl/>
              <w:jc w:val="left"/>
              <w:textAlignment w:val="center"/>
              <w:rPr>
                <w:rFonts w:ascii="宋体" w:hAnsi="宋体" w:cs="宋体"/>
                <w:color w:val="000000"/>
                <w:sz w:val="24"/>
              </w:rPr>
            </w:pPr>
            <w:r>
              <w:rPr>
                <w:rFonts w:ascii="宋体" w:hAnsi="宋体" w:cs="宋体" w:hint="eastAsia"/>
                <w:color w:val="000000"/>
                <w:kern w:val="0"/>
                <w:sz w:val="24"/>
              </w:rPr>
              <w:t>职权类别：其他权力</w:t>
            </w:r>
          </w:p>
        </w:tc>
      </w:tr>
      <w:tr w:rsidR="007C77A5" w14:paraId="4796D178" w14:textId="77777777">
        <w:trPr>
          <w:trHeight w:val="818"/>
        </w:trPr>
        <w:tc>
          <w:tcPr>
            <w:tcW w:w="61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8F5C923"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序号</w:t>
            </w:r>
          </w:p>
        </w:tc>
        <w:tc>
          <w:tcPr>
            <w:tcW w:w="106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83234A3"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职权名称</w:t>
            </w:r>
          </w:p>
        </w:tc>
        <w:tc>
          <w:tcPr>
            <w:tcW w:w="317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919FA81"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实施依据</w:t>
            </w:r>
          </w:p>
        </w:tc>
        <w:tc>
          <w:tcPr>
            <w:tcW w:w="48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4ABDD90"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实施对象</w:t>
            </w:r>
          </w:p>
        </w:tc>
        <w:tc>
          <w:tcPr>
            <w:tcW w:w="51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05FA7B8"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实施机构</w:t>
            </w:r>
          </w:p>
        </w:tc>
        <w:tc>
          <w:tcPr>
            <w:tcW w:w="53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0B1FF7B"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办理环节</w:t>
            </w:r>
          </w:p>
        </w:tc>
        <w:tc>
          <w:tcPr>
            <w:tcW w:w="442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7A2F006"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责任事项</w:t>
            </w:r>
          </w:p>
        </w:tc>
        <w:tc>
          <w:tcPr>
            <w:tcW w:w="12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0DEBD98"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责任</w:t>
            </w:r>
            <w:r>
              <w:rPr>
                <w:rFonts w:ascii="黑体" w:eastAsia="黑体" w:hAnsi="宋体" w:cs="黑体" w:hint="eastAsia"/>
                <w:color w:val="000000"/>
                <w:kern w:val="0"/>
                <w:sz w:val="22"/>
                <w:szCs w:val="22"/>
              </w:rPr>
              <w:br/>
              <w:t>科室</w:t>
            </w:r>
          </w:p>
        </w:tc>
        <w:tc>
          <w:tcPr>
            <w:tcW w:w="52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C1C3886"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承诺时限</w:t>
            </w:r>
          </w:p>
        </w:tc>
        <w:tc>
          <w:tcPr>
            <w:tcW w:w="54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1B15161"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法定时限</w:t>
            </w:r>
          </w:p>
        </w:tc>
        <w:tc>
          <w:tcPr>
            <w:tcW w:w="70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A8BFB3D"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收费情况及依据</w:t>
            </w:r>
          </w:p>
        </w:tc>
        <w:tc>
          <w:tcPr>
            <w:tcW w:w="7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7321686"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调整意见及理由</w:t>
            </w:r>
          </w:p>
        </w:tc>
      </w:tr>
      <w:tr w:rsidR="007C77A5" w14:paraId="30520EB9" w14:textId="77777777">
        <w:trPr>
          <w:trHeight w:val="903"/>
        </w:trPr>
        <w:tc>
          <w:tcPr>
            <w:tcW w:w="617"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FEECAAC" w14:textId="77777777" w:rsidR="007C77A5" w:rsidRDefault="00000000">
            <w:pPr>
              <w:widowControl/>
              <w:spacing w:line="280" w:lineRule="exact"/>
              <w:jc w:val="center"/>
              <w:textAlignment w:val="center"/>
              <w:rPr>
                <w:rFonts w:ascii="宋体" w:hAnsi="宋体" w:cs="宋体"/>
                <w:color w:val="000000"/>
                <w:sz w:val="22"/>
                <w:szCs w:val="22"/>
              </w:rPr>
            </w:pPr>
            <w:r>
              <w:rPr>
                <w:rFonts w:ascii="宋体" w:hAnsi="宋体" w:cs="宋体" w:hint="eastAsia"/>
                <w:color w:val="000000"/>
                <w:sz w:val="22"/>
                <w:szCs w:val="22"/>
              </w:rPr>
              <w:t>17</w:t>
            </w:r>
          </w:p>
        </w:tc>
        <w:tc>
          <w:tcPr>
            <w:tcW w:w="1064" w:type="dxa"/>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06E21FC6" w14:textId="77777777" w:rsidR="007C77A5" w:rsidRDefault="00000000">
            <w:pPr>
              <w:widowControl/>
              <w:spacing w:line="280" w:lineRule="exact"/>
              <w:jc w:val="left"/>
              <w:textAlignment w:val="center"/>
              <w:rPr>
                <w:rFonts w:ascii="宋体" w:hAnsi="宋体" w:cs="宋体"/>
                <w:color w:val="000000"/>
                <w:sz w:val="22"/>
                <w:szCs w:val="22"/>
              </w:rPr>
            </w:pPr>
            <w:r>
              <w:rPr>
                <w:rFonts w:hint="eastAsia"/>
              </w:rPr>
              <w:t>业主自管的房屋专项维修资金使用备案</w:t>
            </w:r>
            <w:r>
              <w:rPr>
                <w:rFonts w:hint="eastAsia"/>
              </w:rPr>
              <w:t xml:space="preserve"> </w:t>
            </w:r>
          </w:p>
        </w:tc>
        <w:tc>
          <w:tcPr>
            <w:tcW w:w="3176"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BE9A900" w14:textId="77777777" w:rsidR="007C77A5" w:rsidRDefault="00000000">
            <w:pPr>
              <w:pStyle w:val="1"/>
              <w:widowControl/>
              <w:numPr>
                <w:ilvl w:val="0"/>
                <w:numId w:val="1"/>
              </w:numPr>
              <w:spacing w:line="280" w:lineRule="exact"/>
              <w:ind w:firstLineChars="0"/>
              <w:jc w:val="left"/>
              <w:textAlignment w:val="center"/>
              <w:rPr>
                <w:sz w:val="24"/>
              </w:rPr>
            </w:pPr>
            <w:r>
              <w:rPr>
                <w:rFonts w:hint="eastAsia"/>
                <w:sz w:val="24"/>
              </w:rPr>
              <w:t>设立依据《住宅专项维修资金管理办法》（建设部财政部令第</w:t>
            </w:r>
            <w:r>
              <w:rPr>
                <w:rFonts w:hint="eastAsia"/>
                <w:sz w:val="24"/>
              </w:rPr>
              <w:t>165</w:t>
            </w:r>
            <w:r>
              <w:rPr>
                <w:rFonts w:hint="eastAsia"/>
                <w:sz w:val="24"/>
              </w:rPr>
              <w:t>号）</w:t>
            </w:r>
          </w:p>
          <w:p w14:paraId="3E053613" w14:textId="77777777" w:rsidR="007C77A5" w:rsidRDefault="00000000">
            <w:pPr>
              <w:pStyle w:val="1"/>
              <w:widowControl/>
              <w:numPr>
                <w:ilvl w:val="0"/>
                <w:numId w:val="1"/>
              </w:numPr>
              <w:spacing w:line="280" w:lineRule="exact"/>
              <w:ind w:firstLineChars="0"/>
              <w:jc w:val="left"/>
              <w:textAlignment w:val="center"/>
              <w:rPr>
                <w:rFonts w:ascii="宋体" w:hAnsi="宋体" w:cs="宋体"/>
                <w:color w:val="000000"/>
                <w:sz w:val="22"/>
                <w:szCs w:val="22"/>
              </w:rPr>
            </w:pPr>
            <w:r>
              <w:rPr>
                <w:rFonts w:hint="eastAsia"/>
                <w:sz w:val="24"/>
              </w:rPr>
              <w:t>《平顶山市房屋专项维修资金管理办法》（平政</w:t>
            </w:r>
          </w:p>
          <w:p w14:paraId="68F83EE8" w14:textId="77777777" w:rsidR="007C77A5" w:rsidRDefault="00000000">
            <w:pPr>
              <w:pStyle w:val="1"/>
              <w:widowControl/>
              <w:spacing w:line="280" w:lineRule="exact"/>
              <w:ind w:left="360" w:firstLineChars="0" w:firstLine="0"/>
              <w:jc w:val="left"/>
              <w:textAlignment w:val="center"/>
              <w:rPr>
                <w:rFonts w:ascii="宋体" w:hAnsi="宋体" w:cs="宋体"/>
                <w:color w:val="000000"/>
                <w:sz w:val="22"/>
                <w:szCs w:val="22"/>
              </w:rPr>
            </w:pPr>
            <w:r>
              <w:rPr>
                <w:rFonts w:hint="eastAsia"/>
                <w:sz w:val="24"/>
              </w:rPr>
              <w:t>【</w:t>
            </w:r>
            <w:r>
              <w:rPr>
                <w:rFonts w:hint="eastAsia"/>
                <w:sz w:val="24"/>
              </w:rPr>
              <w:t>2010</w:t>
            </w:r>
            <w:r>
              <w:rPr>
                <w:rFonts w:hint="eastAsia"/>
                <w:sz w:val="24"/>
              </w:rPr>
              <w:t>】</w:t>
            </w:r>
            <w:r>
              <w:rPr>
                <w:rFonts w:hint="eastAsia"/>
                <w:sz w:val="24"/>
              </w:rPr>
              <w:t>81</w:t>
            </w:r>
            <w:r>
              <w:rPr>
                <w:rFonts w:hint="eastAsia"/>
                <w:sz w:val="24"/>
              </w:rPr>
              <w:t>号）</w:t>
            </w:r>
          </w:p>
        </w:tc>
        <w:tc>
          <w:tcPr>
            <w:tcW w:w="480"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692397A" w14:textId="77777777" w:rsidR="007C77A5" w:rsidRDefault="00000000">
            <w:pPr>
              <w:widowControl/>
              <w:spacing w:line="280" w:lineRule="exact"/>
              <w:jc w:val="center"/>
              <w:textAlignment w:val="center"/>
              <w:rPr>
                <w:rFonts w:ascii="宋体" w:hAnsi="宋体" w:cs="宋体"/>
                <w:color w:val="000000"/>
                <w:sz w:val="22"/>
                <w:szCs w:val="22"/>
              </w:rPr>
            </w:pPr>
            <w:r>
              <w:rPr>
                <w:rFonts w:ascii="宋体" w:hAnsi="宋体" w:cs="宋体" w:hint="eastAsia"/>
                <w:color w:val="000000"/>
                <w:sz w:val="22"/>
                <w:szCs w:val="22"/>
              </w:rPr>
              <w:t>业主委员会</w:t>
            </w:r>
          </w:p>
        </w:tc>
        <w:tc>
          <w:tcPr>
            <w:tcW w:w="515" w:type="dxa"/>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02B3C614" w14:textId="77777777" w:rsidR="007C77A5" w:rsidRDefault="00000000">
            <w:pPr>
              <w:widowControl/>
              <w:spacing w:line="280" w:lineRule="exact"/>
              <w:jc w:val="center"/>
              <w:textAlignment w:val="center"/>
              <w:rPr>
                <w:rFonts w:ascii="宋体" w:hAnsi="宋体" w:cs="宋体"/>
                <w:color w:val="000000"/>
                <w:sz w:val="22"/>
                <w:szCs w:val="22"/>
              </w:rPr>
            </w:pPr>
            <w:r>
              <w:rPr>
                <w:rFonts w:ascii="宋体" w:hAnsi="宋体" w:cs="宋体" w:hint="eastAsia"/>
                <w:color w:val="000000"/>
                <w:kern w:val="0"/>
                <w:sz w:val="22"/>
                <w:szCs w:val="22"/>
              </w:rPr>
              <w:t>舞钢市房产事务服务中心</w:t>
            </w:r>
          </w:p>
        </w:tc>
        <w:tc>
          <w:tcPr>
            <w:tcW w:w="53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5C2AF0D"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受理</w:t>
            </w:r>
          </w:p>
        </w:tc>
        <w:tc>
          <w:tcPr>
            <w:tcW w:w="442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8C271FF"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1.受理责任：公示依法应当提交的材料；一次性告知补正材料；依法受理或不予受理（不予受理应当告知理由）。</w:t>
            </w:r>
          </w:p>
        </w:tc>
        <w:tc>
          <w:tcPr>
            <w:tcW w:w="12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69C202D" w14:textId="77777777" w:rsidR="007C77A5" w:rsidRDefault="00000000">
            <w:pPr>
              <w:widowControl/>
              <w:spacing w:line="280" w:lineRule="exact"/>
              <w:textAlignment w:val="center"/>
              <w:rPr>
                <w:rFonts w:ascii="宋体" w:hAnsi="宋体" w:cs="宋体"/>
                <w:color w:val="000000"/>
                <w:sz w:val="22"/>
                <w:szCs w:val="22"/>
              </w:rPr>
            </w:pPr>
            <w:r>
              <w:rPr>
                <w:rFonts w:ascii="宋体" w:hAnsi="宋体" w:cs="宋体" w:hint="eastAsia"/>
                <w:color w:val="000000"/>
                <w:sz w:val="22"/>
                <w:szCs w:val="22"/>
              </w:rPr>
              <w:t>维修资金办公室</w:t>
            </w:r>
          </w:p>
        </w:tc>
        <w:tc>
          <w:tcPr>
            <w:tcW w:w="52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E8B1E57" w14:textId="77777777" w:rsidR="007C77A5" w:rsidRDefault="00000000">
            <w:pPr>
              <w:widowControl/>
              <w:spacing w:line="280" w:lineRule="exact"/>
              <w:jc w:val="center"/>
              <w:textAlignment w:val="center"/>
              <w:rPr>
                <w:rFonts w:ascii="宋体" w:hAnsi="宋体" w:cs="宋体"/>
                <w:color w:val="000000"/>
                <w:sz w:val="22"/>
                <w:szCs w:val="22"/>
              </w:rPr>
            </w:pPr>
            <w:r>
              <w:rPr>
                <w:rFonts w:ascii="宋体" w:hAnsi="宋体" w:cs="宋体" w:hint="eastAsia"/>
                <w:color w:val="000000"/>
                <w:sz w:val="22"/>
                <w:szCs w:val="22"/>
              </w:rPr>
              <w:t>1日</w:t>
            </w:r>
          </w:p>
        </w:tc>
        <w:tc>
          <w:tcPr>
            <w:tcW w:w="540" w:type="dxa"/>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5A17A7BA" w14:textId="77777777" w:rsidR="007C77A5" w:rsidRDefault="00000000">
            <w:pPr>
              <w:spacing w:line="240" w:lineRule="exact"/>
              <w:jc w:val="center"/>
              <w:rPr>
                <w:rFonts w:ascii="宋体" w:hAnsi="宋体" w:cs="宋体"/>
                <w:color w:val="000000"/>
                <w:sz w:val="22"/>
                <w:szCs w:val="22"/>
              </w:rPr>
            </w:pPr>
            <w:r>
              <w:rPr>
                <w:rFonts w:ascii="宋体" w:hAnsi="宋体" w:cs="宋体" w:hint="eastAsia"/>
                <w:color w:val="000000"/>
                <w:sz w:val="22"/>
                <w:szCs w:val="22"/>
              </w:rPr>
              <w:t>7日</w:t>
            </w:r>
          </w:p>
          <w:p w14:paraId="588A6648" w14:textId="77777777" w:rsidR="007C77A5" w:rsidRDefault="007C77A5">
            <w:pPr>
              <w:spacing w:line="240" w:lineRule="exact"/>
              <w:jc w:val="center"/>
              <w:rPr>
                <w:rFonts w:ascii="宋体" w:hAnsi="宋体" w:cs="宋体"/>
                <w:color w:val="000000"/>
                <w:sz w:val="22"/>
                <w:szCs w:val="22"/>
              </w:rPr>
            </w:pPr>
          </w:p>
        </w:tc>
        <w:tc>
          <w:tcPr>
            <w:tcW w:w="705"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082BE95" w14:textId="77777777" w:rsidR="007C77A5" w:rsidRDefault="00000000">
            <w:pPr>
              <w:jc w:val="center"/>
              <w:rPr>
                <w:rFonts w:ascii="宋体" w:hAnsi="宋体" w:cs="宋体"/>
                <w:color w:val="000000"/>
                <w:sz w:val="22"/>
                <w:szCs w:val="22"/>
              </w:rPr>
            </w:pPr>
            <w:r>
              <w:rPr>
                <w:rFonts w:ascii="宋体" w:hAnsi="宋体" w:cs="宋体" w:hint="eastAsia"/>
                <w:color w:val="000000"/>
                <w:sz w:val="22"/>
                <w:szCs w:val="22"/>
              </w:rPr>
              <w:t>不收费/收费</w:t>
            </w:r>
          </w:p>
        </w:tc>
        <w:tc>
          <w:tcPr>
            <w:tcW w:w="708"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2D63F95" w14:textId="77777777" w:rsidR="007C77A5" w:rsidRDefault="00000000">
            <w:pPr>
              <w:spacing w:line="3360" w:lineRule="auto"/>
              <w:jc w:val="center"/>
              <w:rPr>
                <w:rFonts w:ascii="宋体" w:hAnsi="宋体" w:cs="宋体"/>
                <w:color w:val="000000"/>
                <w:sz w:val="24"/>
              </w:rPr>
            </w:pPr>
            <w:r>
              <w:rPr>
                <w:rFonts w:ascii="宋体" w:hAnsi="宋体" w:cs="宋体" w:hint="eastAsia"/>
                <w:color w:val="000000"/>
                <w:sz w:val="22"/>
                <w:szCs w:val="22"/>
              </w:rPr>
              <w:t>拟保留</w:t>
            </w:r>
          </w:p>
        </w:tc>
      </w:tr>
      <w:tr w:rsidR="007C77A5" w14:paraId="7D7D8D78" w14:textId="77777777">
        <w:trPr>
          <w:trHeight w:val="672"/>
        </w:trPr>
        <w:tc>
          <w:tcPr>
            <w:tcW w:w="617" w:type="dxa"/>
            <w:vMerge/>
            <w:tcBorders>
              <w:top w:val="single" w:sz="4" w:space="0" w:color="000000"/>
              <w:left w:val="single" w:sz="4" w:space="0" w:color="000000"/>
              <w:bottom w:val="single" w:sz="4" w:space="0" w:color="000000"/>
              <w:right w:val="single" w:sz="4" w:space="0" w:color="000000"/>
            </w:tcBorders>
            <w:vAlign w:val="center"/>
          </w:tcPr>
          <w:p w14:paraId="570B8FA5" w14:textId="77777777" w:rsidR="007C77A5" w:rsidRDefault="007C77A5">
            <w:pPr>
              <w:widowControl/>
              <w:spacing w:line="280" w:lineRule="exact"/>
              <w:jc w:val="left"/>
              <w:rPr>
                <w:rFonts w:ascii="宋体" w:hAnsi="宋体" w:cs="宋体"/>
                <w:color w:val="000000"/>
                <w:sz w:val="22"/>
                <w:szCs w:val="22"/>
              </w:rPr>
            </w:pPr>
          </w:p>
        </w:tc>
        <w:tc>
          <w:tcPr>
            <w:tcW w:w="1064" w:type="dxa"/>
            <w:vMerge/>
            <w:tcBorders>
              <w:left w:val="single" w:sz="4" w:space="0" w:color="000000"/>
              <w:right w:val="single" w:sz="4" w:space="0" w:color="000000"/>
            </w:tcBorders>
            <w:vAlign w:val="center"/>
          </w:tcPr>
          <w:p w14:paraId="71928EDF" w14:textId="77777777" w:rsidR="007C77A5" w:rsidRDefault="007C77A5">
            <w:pPr>
              <w:widowControl/>
              <w:spacing w:line="280" w:lineRule="exact"/>
              <w:jc w:val="left"/>
              <w:rPr>
                <w:rFonts w:ascii="宋体" w:hAnsi="宋体" w:cs="宋体"/>
                <w:color w:val="000000"/>
                <w:sz w:val="22"/>
                <w:szCs w:val="22"/>
              </w:rPr>
            </w:pPr>
          </w:p>
        </w:tc>
        <w:tc>
          <w:tcPr>
            <w:tcW w:w="3176" w:type="dxa"/>
            <w:vMerge/>
            <w:tcBorders>
              <w:top w:val="single" w:sz="4" w:space="0" w:color="000000"/>
              <w:left w:val="single" w:sz="4" w:space="0" w:color="000000"/>
              <w:bottom w:val="single" w:sz="4" w:space="0" w:color="000000"/>
              <w:right w:val="single" w:sz="4" w:space="0" w:color="000000"/>
            </w:tcBorders>
            <w:vAlign w:val="center"/>
          </w:tcPr>
          <w:p w14:paraId="1E7FEA5D" w14:textId="77777777" w:rsidR="007C77A5" w:rsidRDefault="007C77A5">
            <w:pPr>
              <w:widowControl/>
              <w:spacing w:line="280" w:lineRule="exact"/>
              <w:jc w:val="left"/>
              <w:rPr>
                <w:rFonts w:ascii="宋体" w:hAnsi="宋体" w:cs="宋体"/>
                <w:color w:val="000000"/>
                <w:sz w:val="22"/>
                <w:szCs w:val="22"/>
              </w:rPr>
            </w:pPr>
          </w:p>
        </w:tc>
        <w:tc>
          <w:tcPr>
            <w:tcW w:w="480" w:type="dxa"/>
            <w:vMerge/>
            <w:tcBorders>
              <w:top w:val="single" w:sz="4" w:space="0" w:color="000000"/>
              <w:left w:val="single" w:sz="4" w:space="0" w:color="000000"/>
              <w:bottom w:val="single" w:sz="4" w:space="0" w:color="000000"/>
              <w:right w:val="single" w:sz="4" w:space="0" w:color="000000"/>
            </w:tcBorders>
            <w:vAlign w:val="center"/>
          </w:tcPr>
          <w:p w14:paraId="2C4EB440" w14:textId="77777777" w:rsidR="007C77A5" w:rsidRDefault="007C77A5">
            <w:pPr>
              <w:widowControl/>
              <w:spacing w:line="280" w:lineRule="exact"/>
              <w:jc w:val="left"/>
              <w:rPr>
                <w:rFonts w:ascii="宋体" w:hAnsi="宋体" w:cs="宋体"/>
                <w:color w:val="000000"/>
                <w:sz w:val="22"/>
                <w:szCs w:val="22"/>
              </w:rPr>
            </w:pPr>
          </w:p>
        </w:tc>
        <w:tc>
          <w:tcPr>
            <w:tcW w:w="515" w:type="dxa"/>
            <w:vMerge/>
            <w:tcBorders>
              <w:left w:val="single" w:sz="4" w:space="0" w:color="000000"/>
              <w:right w:val="single" w:sz="4" w:space="0" w:color="000000"/>
            </w:tcBorders>
            <w:vAlign w:val="center"/>
          </w:tcPr>
          <w:p w14:paraId="6265B325" w14:textId="77777777" w:rsidR="007C77A5" w:rsidRDefault="007C77A5">
            <w:pPr>
              <w:widowControl/>
              <w:spacing w:line="280" w:lineRule="exact"/>
              <w:jc w:val="left"/>
              <w:rPr>
                <w:rFonts w:ascii="宋体" w:hAnsi="宋体" w:cs="宋体"/>
                <w:color w:val="000000"/>
                <w:sz w:val="22"/>
                <w:szCs w:val="22"/>
              </w:rPr>
            </w:pPr>
          </w:p>
        </w:tc>
        <w:tc>
          <w:tcPr>
            <w:tcW w:w="53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2967F9C"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审查</w:t>
            </w:r>
          </w:p>
        </w:tc>
        <w:tc>
          <w:tcPr>
            <w:tcW w:w="442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2AA7677"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2.审查责任：材料审核，现场勘查，根据需要征求相关部门意见，提出初审意见。</w:t>
            </w:r>
          </w:p>
        </w:tc>
        <w:tc>
          <w:tcPr>
            <w:tcW w:w="12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08F7133" w14:textId="77777777" w:rsidR="007C77A5" w:rsidRDefault="00000000">
            <w:pPr>
              <w:widowControl/>
              <w:spacing w:line="240" w:lineRule="exact"/>
              <w:jc w:val="center"/>
              <w:textAlignment w:val="center"/>
              <w:rPr>
                <w:rFonts w:ascii="宋体" w:hAnsi="宋体" w:cs="宋体"/>
                <w:color w:val="000000"/>
                <w:sz w:val="22"/>
                <w:szCs w:val="22"/>
              </w:rPr>
            </w:pPr>
            <w:r>
              <w:rPr>
                <w:rFonts w:ascii="宋体" w:hAnsi="宋体" w:cs="宋体" w:hint="eastAsia"/>
                <w:color w:val="000000"/>
                <w:sz w:val="22"/>
                <w:szCs w:val="22"/>
              </w:rPr>
              <w:t>维修资金办公室</w:t>
            </w:r>
          </w:p>
        </w:tc>
        <w:tc>
          <w:tcPr>
            <w:tcW w:w="52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9F66D53" w14:textId="77777777" w:rsidR="007C77A5" w:rsidRDefault="00000000">
            <w:pPr>
              <w:spacing w:line="280" w:lineRule="exact"/>
              <w:rPr>
                <w:rFonts w:ascii="宋体" w:hAnsi="宋体" w:cs="宋体"/>
                <w:color w:val="000000"/>
                <w:sz w:val="22"/>
                <w:szCs w:val="22"/>
              </w:rPr>
            </w:pPr>
            <w:r>
              <w:rPr>
                <w:rFonts w:ascii="宋体" w:hAnsi="宋体" w:cs="宋体" w:hint="eastAsia"/>
                <w:color w:val="000000"/>
                <w:sz w:val="22"/>
                <w:szCs w:val="22"/>
              </w:rPr>
              <w:t>3日</w:t>
            </w:r>
          </w:p>
        </w:tc>
        <w:tc>
          <w:tcPr>
            <w:tcW w:w="540" w:type="dxa"/>
            <w:vMerge/>
            <w:tcBorders>
              <w:left w:val="single" w:sz="4" w:space="0" w:color="000000"/>
              <w:right w:val="single" w:sz="4" w:space="0" w:color="000000"/>
            </w:tcBorders>
            <w:tcMar>
              <w:top w:w="15" w:type="dxa"/>
              <w:left w:w="15" w:type="dxa"/>
              <w:bottom w:w="15" w:type="dxa"/>
              <w:right w:w="15" w:type="dxa"/>
            </w:tcMar>
            <w:vAlign w:val="center"/>
          </w:tcPr>
          <w:p w14:paraId="4DCCBAAE" w14:textId="77777777" w:rsidR="007C77A5" w:rsidRDefault="007C77A5">
            <w:pPr>
              <w:spacing w:line="240" w:lineRule="exact"/>
              <w:jc w:val="center"/>
              <w:rPr>
                <w:rFonts w:ascii="宋体" w:hAnsi="宋体" w:cs="宋体"/>
                <w:color w:val="000000"/>
                <w:sz w:val="22"/>
                <w:szCs w:val="22"/>
              </w:rPr>
            </w:pPr>
          </w:p>
        </w:tc>
        <w:tc>
          <w:tcPr>
            <w:tcW w:w="705" w:type="dxa"/>
            <w:vMerge/>
            <w:tcBorders>
              <w:top w:val="single" w:sz="4" w:space="0" w:color="000000"/>
              <w:left w:val="single" w:sz="4" w:space="0" w:color="000000"/>
              <w:bottom w:val="single" w:sz="4" w:space="0" w:color="000000"/>
              <w:right w:val="single" w:sz="4" w:space="0" w:color="000000"/>
            </w:tcBorders>
            <w:vAlign w:val="center"/>
          </w:tcPr>
          <w:p w14:paraId="42228186" w14:textId="77777777" w:rsidR="007C77A5" w:rsidRDefault="007C77A5">
            <w:pPr>
              <w:widowControl/>
              <w:jc w:val="left"/>
              <w:rPr>
                <w:rFonts w:ascii="宋体" w:hAnsi="宋体" w:cs="宋体"/>
                <w:color w:val="000000"/>
                <w:sz w:val="22"/>
                <w:szCs w:val="22"/>
              </w:rPr>
            </w:pPr>
          </w:p>
        </w:tc>
        <w:tc>
          <w:tcPr>
            <w:tcW w:w="708" w:type="dxa"/>
            <w:vMerge/>
            <w:tcBorders>
              <w:top w:val="single" w:sz="4" w:space="0" w:color="000000"/>
              <w:left w:val="single" w:sz="4" w:space="0" w:color="000000"/>
              <w:bottom w:val="single" w:sz="4" w:space="0" w:color="000000"/>
              <w:right w:val="single" w:sz="4" w:space="0" w:color="000000"/>
            </w:tcBorders>
            <w:vAlign w:val="center"/>
          </w:tcPr>
          <w:p w14:paraId="40CFC321" w14:textId="77777777" w:rsidR="007C77A5" w:rsidRDefault="007C77A5">
            <w:pPr>
              <w:widowControl/>
              <w:jc w:val="left"/>
              <w:rPr>
                <w:rFonts w:ascii="宋体" w:hAnsi="宋体" w:cs="宋体"/>
                <w:color w:val="000000"/>
                <w:sz w:val="24"/>
              </w:rPr>
            </w:pPr>
          </w:p>
        </w:tc>
      </w:tr>
      <w:tr w:rsidR="007C77A5" w14:paraId="38A0A45C" w14:textId="77777777">
        <w:trPr>
          <w:trHeight w:val="711"/>
        </w:trPr>
        <w:tc>
          <w:tcPr>
            <w:tcW w:w="617" w:type="dxa"/>
            <w:vMerge/>
            <w:tcBorders>
              <w:top w:val="single" w:sz="4" w:space="0" w:color="000000"/>
              <w:left w:val="single" w:sz="4" w:space="0" w:color="000000"/>
              <w:bottom w:val="single" w:sz="4" w:space="0" w:color="000000"/>
              <w:right w:val="single" w:sz="4" w:space="0" w:color="000000"/>
            </w:tcBorders>
            <w:vAlign w:val="center"/>
          </w:tcPr>
          <w:p w14:paraId="54A9358B" w14:textId="77777777" w:rsidR="007C77A5" w:rsidRDefault="007C77A5">
            <w:pPr>
              <w:widowControl/>
              <w:spacing w:line="280" w:lineRule="exact"/>
              <w:jc w:val="left"/>
              <w:rPr>
                <w:rFonts w:ascii="宋体" w:hAnsi="宋体" w:cs="宋体"/>
                <w:color w:val="000000"/>
                <w:sz w:val="22"/>
                <w:szCs w:val="22"/>
              </w:rPr>
            </w:pPr>
          </w:p>
        </w:tc>
        <w:tc>
          <w:tcPr>
            <w:tcW w:w="1064" w:type="dxa"/>
            <w:vMerge/>
            <w:tcBorders>
              <w:left w:val="single" w:sz="4" w:space="0" w:color="000000"/>
              <w:right w:val="single" w:sz="4" w:space="0" w:color="000000"/>
            </w:tcBorders>
            <w:vAlign w:val="center"/>
          </w:tcPr>
          <w:p w14:paraId="7A78068F" w14:textId="77777777" w:rsidR="007C77A5" w:rsidRDefault="007C77A5">
            <w:pPr>
              <w:widowControl/>
              <w:spacing w:line="280" w:lineRule="exact"/>
              <w:jc w:val="left"/>
              <w:rPr>
                <w:rFonts w:ascii="宋体" w:hAnsi="宋体" w:cs="宋体"/>
                <w:color w:val="000000"/>
                <w:sz w:val="22"/>
                <w:szCs w:val="22"/>
              </w:rPr>
            </w:pPr>
          </w:p>
        </w:tc>
        <w:tc>
          <w:tcPr>
            <w:tcW w:w="3176" w:type="dxa"/>
            <w:vMerge/>
            <w:tcBorders>
              <w:top w:val="single" w:sz="4" w:space="0" w:color="000000"/>
              <w:left w:val="single" w:sz="4" w:space="0" w:color="000000"/>
              <w:bottom w:val="single" w:sz="4" w:space="0" w:color="000000"/>
              <w:right w:val="single" w:sz="4" w:space="0" w:color="000000"/>
            </w:tcBorders>
            <w:vAlign w:val="center"/>
          </w:tcPr>
          <w:p w14:paraId="69A09FD2" w14:textId="77777777" w:rsidR="007C77A5" w:rsidRDefault="007C77A5">
            <w:pPr>
              <w:widowControl/>
              <w:spacing w:line="280" w:lineRule="exact"/>
              <w:jc w:val="left"/>
              <w:rPr>
                <w:rFonts w:ascii="宋体" w:hAnsi="宋体" w:cs="宋体"/>
                <w:color w:val="000000"/>
                <w:sz w:val="22"/>
                <w:szCs w:val="22"/>
              </w:rPr>
            </w:pPr>
          </w:p>
        </w:tc>
        <w:tc>
          <w:tcPr>
            <w:tcW w:w="480" w:type="dxa"/>
            <w:vMerge/>
            <w:tcBorders>
              <w:top w:val="single" w:sz="4" w:space="0" w:color="000000"/>
              <w:left w:val="single" w:sz="4" w:space="0" w:color="000000"/>
              <w:bottom w:val="single" w:sz="4" w:space="0" w:color="000000"/>
              <w:right w:val="single" w:sz="4" w:space="0" w:color="000000"/>
            </w:tcBorders>
            <w:vAlign w:val="center"/>
          </w:tcPr>
          <w:p w14:paraId="52202F81" w14:textId="77777777" w:rsidR="007C77A5" w:rsidRDefault="007C77A5">
            <w:pPr>
              <w:widowControl/>
              <w:spacing w:line="280" w:lineRule="exact"/>
              <w:jc w:val="left"/>
              <w:rPr>
                <w:rFonts w:ascii="宋体" w:hAnsi="宋体" w:cs="宋体"/>
                <w:color w:val="000000"/>
                <w:sz w:val="22"/>
                <w:szCs w:val="22"/>
              </w:rPr>
            </w:pPr>
          </w:p>
        </w:tc>
        <w:tc>
          <w:tcPr>
            <w:tcW w:w="515" w:type="dxa"/>
            <w:vMerge/>
            <w:tcBorders>
              <w:left w:val="single" w:sz="4" w:space="0" w:color="000000"/>
              <w:right w:val="single" w:sz="4" w:space="0" w:color="000000"/>
            </w:tcBorders>
            <w:vAlign w:val="center"/>
          </w:tcPr>
          <w:p w14:paraId="37CB3723" w14:textId="77777777" w:rsidR="007C77A5" w:rsidRDefault="007C77A5">
            <w:pPr>
              <w:widowControl/>
              <w:spacing w:line="280" w:lineRule="exact"/>
              <w:jc w:val="left"/>
              <w:rPr>
                <w:rFonts w:ascii="宋体" w:hAnsi="宋体" w:cs="宋体"/>
                <w:color w:val="000000"/>
                <w:sz w:val="22"/>
                <w:szCs w:val="22"/>
              </w:rPr>
            </w:pPr>
          </w:p>
        </w:tc>
        <w:tc>
          <w:tcPr>
            <w:tcW w:w="53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A0F1A4D"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决定</w:t>
            </w:r>
          </w:p>
        </w:tc>
        <w:tc>
          <w:tcPr>
            <w:tcW w:w="442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070B49F"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3.决定责任：作出决定（不予许可的应当告知理由）；按时办结；法定告知</w:t>
            </w:r>
          </w:p>
        </w:tc>
        <w:tc>
          <w:tcPr>
            <w:tcW w:w="12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ECDF786" w14:textId="77777777" w:rsidR="007C77A5" w:rsidRDefault="00000000">
            <w:pPr>
              <w:widowControl/>
              <w:spacing w:line="240" w:lineRule="exact"/>
              <w:jc w:val="center"/>
              <w:textAlignment w:val="center"/>
              <w:rPr>
                <w:rFonts w:ascii="宋体" w:hAnsi="宋体" w:cs="宋体"/>
                <w:color w:val="000000"/>
                <w:sz w:val="22"/>
                <w:szCs w:val="22"/>
              </w:rPr>
            </w:pPr>
            <w:r>
              <w:rPr>
                <w:rFonts w:ascii="宋体" w:hAnsi="宋体" w:cs="宋体" w:hint="eastAsia"/>
                <w:color w:val="000000"/>
                <w:sz w:val="22"/>
                <w:szCs w:val="22"/>
              </w:rPr>
              <w:t>维修资金办公室</w:t>
            </w:r>
          </w:p>
        </w:tc>
        <w:tc>
          <w:tcPr>
            <w:tcW w:w="52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E9DBFA0" w14:textId="77777777" w:rsidR="007C77A5" w:rsidRDefault="00000000">
            <w:pPr>
              <w:spacing w:line="280" w:lineRule="exact"/>
              <w:rPr>
                <w:rFonts w:ascii="宋体" w:hAnsi="宋体" w:cs="宋体"/>
                <w:color w:val="000000"/>
                <w:sz w:val="22"/>
                <w:szCs w:val="22"/>
              </w:rPr>
            </w:pPr>
            <w:r>
              <w:rPr>
                <w:rFonts w:ascii="宋体" w:hAnsi="宋体" w:cs="宋体" w:hint="eastAsia"/>
                <w:color w:val="000000"/>
                <w:sz w:val="22"/>
                <w:szCs w:val="22"/>
              </w:rPr>
              <w:t>2日</w:t>
            </w:r>
          </w:p>
        </w:tc>
        <w:tc>
          <w:tcPr>
            <w:tcW w:w="540" w:type="dxa"/>
            <w:vMerge/>
            <w:tcBorders>
              <w:left w:val="single" w:sz="4" w:space="0" w:color="000000"/>
              <w:right w:val="single" w:sz="4" w:space="0" w:color="000000"/>
            </w:tcBorders>
            <w:tcMar>
              <w:top w:w="15" w:type="dxa"/>
              <w:left w:w="15" w:type="dxa"/>
              <w:bottom w:w="15" w:type="dxa"/>
              <w:right w:w="15" w:type="dxa"/>
            </w:tcMar>
            <w:vAlign w:val="center"/>
          </w:tcPr>
          <w:p w14:paraId="44CD2A60" w14:textId="77777777" w:rsidR="007C77A5" w:rsidRDefault="007C77A5">
            <w:pPr>
              <w:spacing w:line="240" w:lineRule="exact"/>
              <w:jc w:val="center"/>
              <w:rPr>
                <w:rFonts w:ascii="宋体" w:hAnsi="宋体" w:cs="宋体"/>
                <w:color w:val="000000"/>
                <w:sz w:val="22"/>
                <w:szCs w:val="22"/>
              </w:rPr>
            </w:pPr>
          </w:p>
        </w:tc>
        <w:tc>
          <w:tcPr>
            <w:tcW w:w="705" w:type="dxa"/>
            <w:vMerge/>
            <w:tcBorders>
              <w:top w:val="single" w:sz="4" w:space="0" w:color="000000"/>
              <w:left w:val="single" w:sz="4" w:space="0" w:color="000000"/>
              <w:bottom w:val="single" w:sz="4" w:space="0" w:color="000000"/>
              <w:right w:val="single" w:sz="4" w:space="0" w:color="000000"/>
            </w:tcBorders>
            <w:vAlign w:val="center"/>
          </w:tcPr>
          <w:p w14:paraId="0DDF8922" w14:textId="77777777" w:rsidR="007C77A5" w:rsidRDefault="007C77A5">
            <w:pPr>
              <w:widowControl/>
              <w:jc w:val="left"/>
              <w:rPr>
                <w:rFonts w:ascii="宋体" w:hAnsi="宋体" w:cs="宋体"/>
                <w:color w:val="000000"/>
                <w:sz w:val="22"/>
                <w:szCs w:val="22"/>
              </w:rPr>
            </w:pPr>
          </w:p>
        </w:tc>
        <w:tc>
          <w:tcPr>
            <w:tcW w:w="708" w:type="dxa"/>
            <w:vMerge/>
            <w:tcBorders>
              <w:top w:val="single" w:sz="4" w:space="0" w:color="000000"/>
              <w:left w:val="single" w:sz="4" w:space="0" w:color="000000"/>
              <w:bottom w:val="single" w:sz="4" w:space="0" w:color="000000"/>
              <w:right w:val="single" w:sz="4" w:space="0" w:color="000000"/>
            </w:tcBorders>
            <w:vAlign w:val="center"/>
          </w:tcPr>
          <w:p w14:paraId="539C922D" w14:textId="77777777" w:rsidR="007C77A5" w:rsidRDefault="007C77A5">
            <w:pPr>
              <w:widowControl/>
              <w:jc w:val="left"/>
              <w:rPr>
                <w:rFonts w:ascii="宋体" w:hAnsi="宋体" w:cs="宋体"/>
                <w:color w:val="000000"/>
                <w:sz w:val="24"/>
              </w:rPr>
            </w:pPr>
          </w:p>
        </w:tc>
      </w:tr>
      <w:tr w:rsidR="007C77A5" w14:paraId="7EAB7869" w14:textId="77777777">
        <w:trPr>
          <w:trHeight w:val="401"/>
        </w:trPr>
        <w:tc>
          <w:tcPr>
            <w:tcW w:w="617" w:type="dxa"/>
            <w:vMerge/>
            <w:tcBorders>
              <w:top w:val="single" w:sz="4" w:space="0" w:color="000000"/>
              <w:left w:val="single" w:sz="4" w:space="0" w:color="000000"/>
              <w:bottom w:val="single" w:sz="4" w:space="0" w:color="000000"/>
              <w:right w:val="single" w:sz="4" w:space="0" w:color="000000"/>
            </w:tcBorders>
            <w:vAlign w:val="center"/>
          </w:tcPr>
          <w:p w14:paraId="05CE395D" w14:textId="77777777" w:rsidR="007C77A5" w:rsidRDefault="007C77A5">
            <w:pPr>
              <w:widowControl/>
              <w:spacing w:line="280" w:lineRule="exact"/>
              <w:jc w:val="left"/>
              <w:rPr>
                <w:rFonts w:ascii="宋体" w:hAnsi="宋体" w:cs="宋体"/>
                <w:color w:val="000000"/>
                <w:sz w:val="22"/>
                <w:szCs w:val="22"/>
              </w:rPr>
            </w:pPr>
          </w:p>
        </w:tc>
        <w:tc>
          <w:tcPr>
            <w:tcW w:w="1064" w:type="dxa"/>
            <w:vMerge/>
            <w:tcBorders>
              <w:left w:val="single" w:sz="4" w:space="0" w:color="000000"/>
              <w:bottom w:val="single" w:sz="4" w:space="0" w:color="000000"/>
              <w:right w:val="single" w:sz="4" w:space="0" w:color="000000"/>
            </w:tcBorders>
            <w:vAlign w:val="center"/>
          </w:tcPr>
          <w:p w14:paraId="537B5364" w14:textId="77777777" w:rsidR="007C77A5" w:rsidRDefault="007C77A5">
            <w:pPr>
              <w:widowControl/>
              <w:spacing w:line="280" w:lineRule="exact"/>
              <w:jc w:val="left"/>
              <w:rPr>
                <w:rFonts w:ascii="宋体" w:hAnsi="宋体" w:cs="宋体"/>
                <w:color w:val="000000"/>
                <w:sz w:val="22"/>
                <w:szCs w:val="22"/>
              </w:rPr>
            </w:pPr>
          </w:p>
        </w:tc>
        <w:tc>
          <w:tcPr>
            <w:tcW w:w="3176" w:type="dxa"/>
            <w:vMerge/>
            <w:tcBorders>
              <w:top w:val="single" w:sz="4" w:space="0" w:color="000000"/>
              <w:left w:val="single" w:sz="4" w:space="0" w:color="000000"/>
              <w:bottom w:val="single" w:sz="4" w:space="0" w:color="000000"/>
              <w:right w:val="single" w:sz="4" w:space="0" w:color="000000"/>
            </w:tcBorders>
            <w:vAlign w:val="center"/>
          </w:tcPr>
          <w:p w14:paraId="3D3AFC6B" w14:textId="77777777" w:rsidR="007C77A5" w:rsidRDefault="007C77A5">
            <w:pPr>
              <w:widowControl/>
              <w:spacing w:line="280" w:lineRule="exact"/>
              <w:jc w:val="left"/>
              <w:rPr>
                <w:rFonts w:ascii="宋体" w:hAnsi="宋体" w:cs="宋体"/>
                <w:color w:val="000000"/>
                <w:sz w:val="22"/>
                <w:szCs w:val="22"/>
              </w:rPr>
            </w:pPr>
          </w:p>
        </w:tc>
        <w:tc>
          <w:tcPr>
            <w:tcW w:w="480" w:type="dxa"/>
            <w:vMerge/>
            <w:tcBorders>
              <w:top w:val="single" w:sz="4" w:space="0" w:color="000000"/>
              <w:left w:val="single" w:sz="4" w:space="0" w:color="000000"/>
              <w:bottom w:val="single" w:sz="4" w:space="0" w:color="000000"/>
              <w:right w:val="single" w:sz="4" w:space="0" w:color="000000"/>
            </w:tcBorders>
            <w:vAlign w:val="center"/>
          </w:tcPr>
          <w:p w14:paraId="1AF26D97" w14:textId="77777777" w:rsidR="007C77A5" w:rsidRDefault="007C77A5">
            <w:pPr>
              <w:widowControl/>
              <w:spacing w:line="280" w:lineRule="exact"/>
              <w:jc w:val="left"/>
              <w:rPr>
                <w:rFonts w:ascii="宋体" w:hAnsi="宋体" w:cs="宋体"/>
                <w:color w:val="000000"/>
                <w:sz w:val="22"/>
                <w:szCs w:val="22"/>
              </w:rPr>
            </w:pPr>
          </w:p>
        </w:tc>
        <w:tc>
          <w:tcPr>
            <w:tcW w:w="515" w:type="dxa"/>
            <w:vMerge/>
            <w:tcBorders>
              <w:left w:val="single" w:sz="4" w:space="0" w:color="000000"/>
              <w:bottom w:val="single" w:sz="4" w:space="0" w:color="000000"/>
              <w:right w:val="single" w:sz="4" w:space="0" w:color="000000"/>
            </w:tcBorders>
            <w:vAlign w:val="center"/>
          </w:tcPr>
          <w:p w14:paraId="6162EFBA" w14:textId="77777777" w:rsidR="007C77A5" w:rsidRDefault="007C77A5">
            <w:pPr>
              <w:widowControl/>
              <w:spacing w:line="280" w:lineRule="exact"/>
              <w:jc w:val="left"/>
              <w:rPr>
                <w:rFonts w:ascii="宋体" w:hAnsi="宋体" w:cs="宋体"/>
                <w:color w:val="000000"/>
                <w:sz w:val="22"/>
                <w:szCs w:val="22"/>
              </w:rPr>
            </w:pPr>
          </w:p>
        </w:tc>
        <w:tc>
          <w:tcPr>
            <w:tcW w:w="532"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2B93A36A"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送达</w:t>
            </w:r>
          </w:p>
        </w:tc>
        <w:tc>
          <w:tcPr>
            <w:tcW w:w="4426"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59F0E21D"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4.送达责任：制发送达文书；信息公开</w:t>
            </w:r>
          </w:p>
        </w:tc>
        <w:tc>
          <w:tcPr>
            <w:tcW w:w="1292"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091F4CC1" w14:textId="77777777" w:rsidR="007C77A5" w:rsidRDefault="00000000">
            <w:pPr>
              <w:widowControl/>
              <w:spacing w:line="240" w:lineRule="exact"/>
              <w:jc w:val="center"/>
              <w:textAlignment w:val="center"/>
              <w:rPr>
                <w:sz w:val="22"/>
                <w:szCs w:val="22"/>
              </w:rPr>
            </w:pPr>
            <w:r>
              <w:rPr>
                <w:rFonts w:ascii="宋体" w:hAnsi="宋体" w:cs="宋体" w:hint="eastAsia"/>
                <w:color w:val="000000"/>
                <w:sz w:val="22"/>
                <w:szCs w:val="22"/>
              </w:rPr>
              <w:t>维修资金办公室</w:t>
            </w:r>
          </w:p>
        </w:tc>
        <w:tc>
          <w:tcPr>
            <w:tcW w:w="525"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10D02FE7" w14:textId="77777777" w:rsidR="007C77A5" w:rsidRDefault="00000000">
            <w:pPr>
              <w:spacing w:line="280" w:lineRule="exact"/>
              <w:jc w:val="center"/>
              <w:rPr>
                <w:rFonts w:ascii="宋体" w:hAnsi="宋体" w:cs="宋体"/>
                <w:color w:val="000000"/>
                <w:sz w:val="22"/>
                <w:szCs w:val="22"/>
              </w:rPr>
            </w:pPr>
            <w:r>
              <w:rPr>
                <w:rFonts w:ascii="宋体" w:hAnsi="宋体" w:cs="宋体" w:hint="eastAsia"/>
                <w:color w:val="000000"/>
                <w:sz w:val="22"/>
                <w:szCs w:val="22"/>
              </w:rPr>
              <w:t>1日</w:t>
            </w:r>
          </w:p>
        </w:tc>
        <w:tc>
          <w:tcPr>
            <w:tcW w:w="540" w:type="dxa"/>
            <w:vMerge/>
            <w:tcBorders>
              <w:left w:val="single" w:sz="4" w:space="0" w:color="000000"/>
              <w:right w:val="single" w:sz="4" w:space="0" w:color="000000"/>
            </w:tcBorders>
            <w:tcMar>
              <w:top w:w="15" w:type="dxa"/>
              <w:left w:w="15" w:type="dxa"/>
              <w:bottom w:w="15" w:type="dxa"/>
              <w:right w:w="15" w:type="dxa"/>
            </w:tcMar>
            <w:vAlign w:val="center"/>
          </w:tcPr>
          <w:p w14:paraId="1DCA75B4" w14:textId="77777777" w:rsidR="007C77A5" w:rsidRDefault="007C77A5">
            <w:pPr>
              <w:spacing w:line="240" w:lineRule="exact"/>
              <w:jc w:val="center"/>
              <w:rPr>
                <w:rFonts w:ascii="宋体" w:hAnsi="宋体" w:cs="宋体"/>
                <w:color w:val="000000"/>
                <w:sz w:val="22"/>
                <w:szCs w:val="22"/>
              </w:rPr>
            </w:pPr>
          </w:p>
        </w:tc>
        <w:tc>
          <w:tcPr>
            <w:tcW w:w="705" w:type="dxa"/>
            <w:vMerge/>
            <w:tcBorders>
              <w:top w:val="single" w:sz="4" w:space="0" w:color="000000"/>
              <w:left w:val="single" w:sz="4" w:space="0" w:color="000000"/>
              <w:bottom w:val="single" w:sz="4" w:space="0" w:color="000000"/>
              <w:right w:val="single" w:sz="4" w:space="0" w:color="000000"/>
            </w:tcBorders>
            <w:vAlign w:val="center"/>
          </w:tcPr>
          <w:p w14:paraId="7B124A7C" w14:textId="77777777" w:rsidR="007C77A5" w:rsidRDefault="007C77A5">
            <w:pPr>
              <w:widowControl/>
              <w:jc w:val="left"/>
              <w:rPr>
                <w:rFonts w:ascii="宋体" w:hAnsi="宋体" w:cs="宋体"/>
                <w:color w:val="000000"/>
                <w:sz w:val="22"/>
                <w:szCs w:val="22"/>
              </w:rPr>
            </w:pPr>
          </w:p>
        </w:tc>
        <w:tc>
          <w:tcPr>
            <w:tcW w:w="708" w:type="dxa"/>
            <w:vMerge/>
            <w:tcBorders>
              <w:top w:val="single" w:sz="4" w:space="0" w:color="000000"/>
              <w:left w:val="single" w:sz="4" w:space="0" w:color="000000"/>
              <w:bottom w:val="single" w:sz="4" w:space="0" w:color="000000"/>
              <w:right w:val="single" w:sz="4" w:space="0" w:color="000000"/>
            </w:tcBorders>
            <w:vAlign w:val="center"/>
          </w:tcPr>
          <w:p w14:paraId="07C07DEC" w14:textId="77777777" w:rsidR="007C77A5" w:rsidRDefault="007C77A5">
            <w:pPr>
              <w:widowControl/>
              <w:jc w:val="left"/>
              <w:rPr>
                <w:rFonts w:ascii="宋体" w:hAnsi="宋体" w:cs="宋体"/>
                <w:color w:val="000000"/>
                <w:sz w:val="24"/>
              </w:rPr>
            </w:pPr>
          </w:p>
        </w:tc>
      </w:tr>
      <w:tr w:rsidR="007C77A5" w14:paraId="6EE65AFE" w14:textId="77777777">
        <w:trPr>
          <w:trHeight w:val="789"/>
        </w:trPr>
        <w:tc>
          <w:tcPr>
            <w:tcW w:w="617" w:type="dxa"/>
            <w:vMerge/>
            <w:tcBorders>
              <w:top w:val="single" w:sz="4" w:space="0" w:color="000000"/>
              <w:left w:val="single" w:sz="4" w:space="0" w:color="000000"/>
              <w:bottom w:val="single" w:sz="4" w:space="0" w:color="000000"/>
              <w:right w:val="single" w:sz="4" w:space="0" w:color="000000"/>
            </w:tcBorders>
            <w:vAlign w:val="center"/>
          </w:tcPr>
          <w:p w14:paraId="13373E65" w14:textId="77777777" w:rsidR="007C77A5" w:rsidRDefault="007C77A5">
            <w:pPr>
              <w:widowControl/>
              <w:spacing w:line="280" w:lineRule="exact"/>
              <w:jc w:val="left"/>
              <w:rPr>
                <w:rFonts w:ascii="宋体" w:hAnsi="宋体" w:cs="宋体"/>
                <w:color w:val="000000"/>
                <w:sz w:val="22"/>
                <w:szCs w:val="22"/>
              </w:rPr>
            </w:pPr>
          </w:p>
        </w:tc>
        <w:tc>
          <w:tcPr>
            <w:tcW w:w="1064" w:type="dxa"/>
            <w:vMerge/>
            <w:tcBorders>
              <w:left w:val="single" w:sz="4" w:space="0" w:color="000000"/>
              <w:bottom w:val="single" w:sz="4" w:space="0" w:color="000000"/>
              <w:right w:val="single" w:sz="4" w:space="0" w:color="000000"/>
            </w:tcBorders>
            <w:vAlign w:val="center"/>
          </w:tcPr>
          <w:p w14:paraId="4961720C" w14:textId="77777777" w:rsidR="007C77A5" w:rsidRDefault="007C77A5">
            <w:pPr>
              <w:widowControl/>
              <w:spacing w:line="280" w:lineRule="exact"/>
              <w:jc w:val="left"/>
              <w:rPr>
                <w:rFonts w:ascii="宋体" w:hAnsi="宋体" w:cs="宋体"/>
                <w:color w:val="000000"/>
                <w:sz w:val="22"/>
                <w:szCs w:val="22"/>
              </w:rPr>
            </w:pPr>
          </w:p>
        </w:tc>
        <w:tc>
          <w:tcPr>
            <w:tcW w:w="3176" w:type="dxa"/>
            <w:vMerge/>
            <w:tcBorders>
              <w:top w:val="single" w:sz="4" w:space="0" w:color="000000"/>
              <w:left w:val="single" w:sz="4" w:space="0" w:color="000000"/>
              <w:bottom w:val="single" w:sz="4" w:space="0" w:color="000000"/>
              <w:right w:val="single" w:sz="4" w:space="0" w:color="000000"/>
            </w:tcBorders>
            <w:vAlign w:val="center"/>
          </w:tcPr>
          <w:p w14:paraId="3A610988" w14:textId="77777777" w:rsidR="007C77A5" w:rsidRDefault="007C77A5">
            <w:pPr>
              <w:widowControl/>
              <w:spacing w:line="280" w:lineRule="exact"/>
              <w:jc w:val="left"/>
              <w:rPr>
                <w:rFonts w:ascii="宋体" w:hAnsi="宋体" w:cs="宋体"/>
                <w:color w:val="000000"/>
                <w:sz w:val="22"/>
                <w:szCs w:val="22"/>
              </w:rPr>
            </w:pPr>
          </w:p>
        </w:tc>
        <w:tc>
          <w:tcPr>
            <w:tcW w:w="480" w:type="dxa"/>
            <w:vMerge/>
            <w:tcBorders>
              <w:top w:val="single" w:sz="4" w:space="0" w:color="000000"/>
              <w:left w:val="single" w:sz="4" w:space="0" w:color="000000"/>
              <w:bottom w:val="single" w:sz="4" w:space="0" w:color="000000"/>
              <w:right w:val="single" w:sz="4" w:space="0" w:color="000000"/>
            </w:tcBorders>
            <w:vAlign w:val="center"/>
          </w:tcPr>
          <w:p w14:paraId="37B771B6" w14:textId="77777777" w:rsidR="007C77A5" w:rsidRDefault="007C77A5">
            <w:pPr>
              <w:widowControl/>
              <w:spacing w:line="280" w:lineRule="exact"/>
              <w:jc w:val="left"/>
              <w:rPr>
                <w:rFonts w:ascii="宋体" w:hAnsi="宋体" w:cs="宋体"/>
                <w:color w:val="000000"/>
                <w:sz w:val="22"/>
                <w:szCs w:val="22"/>
              </w:rPr>
            </w:pPr>
          </w:p>
        </w:tc>
        <w:tc>
          <w:tcPr>
            <w:tcW w:w="515" w:type="dxa"/>
            <w:vMerge/>
            <w:tcBorders>
              <w:left w:val="single" w:sz="4" w:space="0" w:color="000000"/>
              <w:bottom w:val="single" w:sz="4" w:space="0" w:color="000000"/>
              <w:right w:val="single" w:sz="4" w:space="0" w:color="000000"/>
            </w:tcBorders>
            <w:vAlign w:val="center"/>
          </w:tcPr>
          <w:p w14:paraId="13921BA7" w14:textId="77777777" w:rsidR="007C77A5" w:rsidRDefault="007C77A5">
            <w:pPr>
              <w:widowControl/>
              <w:spacing w:line="280" w:lineRule="exact"/>
              <w:jc w:val="left"/>
              <w:rPr>
                <w:rFonts w:ascii="宋体" w:hAnsi="宋体" w:cs="宋体"/>
                <w:color w:val="000000"/>
                <w:sz w:val="22"/>
                <w:szCs w:val="22"/>
              </w:rPr>
            </w:pPr>
          </w:p>
        </w:tc>
        <w:tc>
          <w:tcPr>
            <w:tcW w:w="532"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673B828C"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事后监管</w:t>
            </w:r>
          </w:p>
        </w:tc>
        <w:tc>
          <w:tcPr>
            <w:tcW w:w="4426"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710C2D7E"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5.事后监管责任：加强项目资金使用情况的监督检查，确保备案与核准内容一致。</w:t>
            </w:r>
          </w:p>
        </w:tc>
        <w:tc>
          <w:tcPr>
            <w:tcW w:w="1292"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7B3A258B" w14:textId="77777777" w:rsidR="007C77A5" w:rsidRDefault="00000000">
            <w:pPr>
              <w:widowControl/>
              <w:spacing w:line="240" w:lineRule="exact"/>
              <w:jc w:val="center"/>
              <w:textAlignment w:val="center"/>
              <w:rPr>
                <w:sz w:val="22"/>
                <w:szCs w:val="22"/>
              </w:rPr>
            </w:pPr>
            <w:r>
              <w:rPr>
                <w:rFonts w:ascii="宋体" w:hAnsi="宋体" w:cs="宋体" w:hint="eastAsia"/>
                <w:color w:val="000000"/>
                <w:sz w:val="22"/>
                <w:szCs w:val="22"/>
              </w:rPr>
              <w:t>维修资金办公室</w:t>
            </w:r>
          </w:p>
        </w:tc>
        <w:tc>
          <w:tcPr>
            <w:tcW w:w="525"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00BF3F8F" w14:textId="77777777" w:rsidR="007C77A5" w:rsidRDefault="007C77A5">
            <w:pPr>
              <w:spacing w:line="280" w:lineRule="exact"/>
              <w:jc w:val="center"/>
              <w:rPr>
                <w:rFonts w:ascii="宋体" w:hAnsi="宋体" w:cs="宋体"/>
                <w:color w:val="000000"/>
                <w:sz w:val="22"/>
                <w:szCs w:val="22"/>
              </w:rPr>
            </w:pPr>
          </w:p>
        </w:tc>
        <w:tc>
          <w:tcPr>
            <w:tcW w:w="540" w:type="dxa"/>
            <w:vMerge/>
            <w:tcBorders>
              <w:left w:val="single" w:sz="4" w:space="0" w:color="000000"/>
              <w:bottom w:val="single" w:sz="4" w:space="0" w:color="000000"/>
              <w:right w:val="single" w:sz="4" w:space="0" w:color="000000"/>
            </w:tcBorders>
            <w:tcMar>
              <w:top w:w="15" w:type="dxa"/>
              <w:left w:w="15" w:type="dxa"/>
              <w:bottom w:w="15" w:type="dxa"/>
              <w:right w:w="15" w:type="dxa"/>
            </w:tcMar>
            <w:vAlign w:val="center"/>
          </w:tcPr>
          <w:p w14:paraId="43F60061" w14:textId="77777777" w:rsidR="007C77A5" w:rsidRDefault="007C77A5">
            <w:pPr>
              <w:spacing w:line="240" w:lineRule="exact"/>
              <w:jc w:val="center"/>
              <w:rPr>
                <w:rFonts w:ascii="宋体" w:hAnsi="宋体" w:cs="宋体"/>
                <w:color w:val="000000"/>
                <w:sz w:val="22"/>
                <w:szCs w:val="22"/>
              </w:rPr>
            </w:pPr>
          </w:p>
        </w:tc>
        <w:tc>
          <w:tcPr>
            <w:tcW w:w="705" w:type="dxa"/>
            <w:vMerge/>
            <w:tcBorders>
              <w:top w:val="single" w:sz="4" w:space="0" w:color="000000"/>
              <w:left w:val="single" w:sz="4" w:space="0" w:color="000000"/>
              <w:bottom w:val="single" w:sz="4" w:space="0" w:color="000000"/>
              <w:right w:val="single" w:sz="4" w:space="0" w:color="000000"/>
            </w:tcBorders>
            <w:vAlign w:val="center"/>
          </w:tcPr>
          <w:p w14:paraId="4F796241" w14:textId="77777777" w:rsidR="007C77A5" w:rsidRDefault="007C77A5">
            <w:pPr>
              <w:widowControl/>
              <w:jc w:val="left"/>
              <w:rPr>
                <w:rFonts w:ascii="宋体" w:hAnsi="宋体" w:cs="宋体"/>
                <w:color w:val="000000"/>
                <w:sz w:val="22"/>
                <w:szCs w:val="22"/>
              </w:rPr>
            </w:pPr>
          </w:p>
        </w:tc>
        <w:tc>
          <w:tcPr>
            <w:tcW w:w="708" w:type="dxa"/>
            <w:vMerge/>
            <w:tcBorders>
              <w:top w:val="single" w:sz="4" w:space="0" w:color="000000"/>
              <w:left w:val="single" w:sz="4" w:space="0" w:color="000000"/>
              <w:bottom w:val="single" w:sz="4" w:space="0" w:color="000000"/>
              <w:right w:val="single" w:sz="4" w:space="0" w:color="000000"/>
            </w:tcBorders>
            <w:vAlign w:val="center"/>
          </w:tcPr>
          <w:p w14:paraId="7EBB34D2" w14:textId="77777777" w:rsidR="007C77A5" w:rsidRDefault="007C77A5">
            <w:pPr>
              <w:widowControl/>
              <w:jc w:val="left"/>
              <w:rPr>
                <w:rFonts w:ascii="宋体" w:hAnsi="宋体" w:cs="宋体"/>
                <w:color w:val="000000"/>
                <w:sz w:val="24"/>
              </w:rPr>
            </w:pPr>
          </w:p>
        </w:tc>
      </w:tr>
      <w:tr w:rsidR="007C77A5" w14:paraId="655E6A47" w14:textId="77777777">
        <w:trPr>
          <w:trHeight w:val="370"/>
        </w:trPr>
        <w:tc>
          <w:tcPr>
            <w:tcW w:w="14580" w:type="dxa"/>
            <w:gridSpan w:val="1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tbl>
            <w:tblPr>
              <w:tblW w:w="14955" w:type="dxa"/>
              <w:tblBorders>
                <w:insideH w:val="none" w:sz="4" w:space="0" w:color="auto"/>
                <w:insideV w:val="none" w:sz="4" w:space="0" w:color="auto"/>
              </w:tblBorders>
              <w:tblLayout w:type="fixed"/>
              <w:tblCellMar>
                <w:left w:w="0" w:type="dxa"/>
                <w:right w:w="0" w:type="dxa"/>
              </w:tblCellMar>
              <w:tblLook w:val="04A0" w:firstRow="1" w:lastRow="0" w:firstColumn="1" w:lastColumn="0" w:noHBand="0" w:noVBand="1"/>
            </w:tblPr>
            <w:tblGrid>
              <w:gridCol w:w="14955"/>
            </w:tblGrid>
            <w:tr w:rsidR="007C77A5" w14:paraId="5580CBEF" w14:textId="77777777">
              <w:trPr>
                <w:trHeight w:val="345"/>
              </w:trPr>
              <w:tc>
                <w:tcPr>
                  <w:tcW w:w="14955" w:type="dxa"/>
                  <w:tcMar>
                    <w:top w:w="15" w:type="dxa"/>
                    <w:left w:w="15" w:type="dxa"/>
                    <w:right w:w="15" w:type="dxa"/>
                  </w:tcMar>
                  <w:vAlign w:val="center"/>
                </w:tcPr>
                <w:p w14:paraId="163DA21C" w14:textId="77777777" w:rsidR="007C77A5" w:rsidRDefault="00000000">
                  <w:pPr>
                    <w:widowControl/>
                    <w:jc w:val="left"/>
                    <w:textAlignment w:val="center"/>
                    <w:rPr>
                      <w:rFonts w:ascii="宋体" w:hAnsi="宋体" w:cs="宋体"/>
                      <w:color w:val="000000"/>
                      <w:sz w:val="16"/>
                      <w:szCs w:val="16"/>
                    </w:rPr>
                  </w:pPr>
                  <w:r>
                    <w:rPr>
                      <w:rFonts w:ascii="宋体" w:hAnsi="宋体" w:cs="宋体" w:hint="eastAsia"/>
                      <w:color w:val="000000"/>
                      <w:kern w:val="0"/>
                      <w:sz w:val="22"/>
                      <w:szCs w:val="22"/>
                    </w:rPr>
                    <w:t xml:space="preserve">服务电话：     8166309                 </w:t>
                  </w:r>
                  <w:r>
                    <w:rPr>
                      <w:rFonts w:ascii="宋体" w:hAnsi="宋体" w:cs="宋体" w:hint="eastAsia"/>
                      <w:color w:val="000000"/>
                      <w:kern w:val="0"/>
                      <w:szCs w:val="21"/>
                    </w:rPr>
                    <w:t>投诉机构：</w:t>
                  </w:r>
                  <w:r>
                    <w:rPr>
                      <w:rFonts w:ascii="宋体" w:hAnsi="宋体" w:cs="宋体" w:hint="eastAsia"/>
                      <w:color w:val="000000"/>
                      <w:kern w:val="0"/>
                      <w:sz w:val="22"/>
                      <w:szCs w:val="22"/>
                    </w:rPr>
                    <w:t>舞钢市住房和城乡规划建设局纪检监察室</w:t>
                  </w:r>
                  <w:r>
                    <w:rPr>
                      <w:rFonts w:ascii="宋体" w:hAnsi="宋体" w:cs="宋体"/>
                      <w:color w:val="000000"/>
                      <w:kern w:val="0"/>
                      <w:szCs w:val="21"/>
                    </w:rPr>
                    <w:t xml:space="preserve">                  </w:t>
                  </w:r>
                  <w:r>
                    <w:rPr>
                      <w:rFonts w:ascii="宋体" w:hAnsi="宋体" w:cs="宋体" w:hint="eastAsia"/>
                      <w:color w:val="000000"/>
                      <w:kern w:val="0"/>
                      <w:szCs w:val="21"/>
                    </w:rPr>
                    <w:t>投诉电话：</w:t>
                  </w:r>
                  <w:r>
                    <w:rPr>
                      <w:rFonts w:ascii="宋体" w:hAnsi="宋体" w:cs="宋体"/>
                      <w:color w:val="000000"/>
                      <w:kern w:val="0"/>
                      <w:szCs w:val="21"/>
                    </w:rPr>
                    <w:t>0375-8166899</w:t>
                  </w:r>
                </w:p>
              </w:tc>
            </w:tr>
          </w:tbl>
          <w:p w14:paraId="491C7FC4" w14:textId="77777777" w:rsidR="007C77A5" w:rsidRDefault="007C77A5">
            <w:pPr>
              <w:widowControl/>
              <w:jc w:val="left"/>
              <w:textAlignment w:val="center"/>
              <w:rPr>
                <w:rFonts w:ascii="宋体" w:hAnsi="宋体" w:cs="宋体"/>
                <w:color w:val="000000"/>
                <w:sz w:val="22"/>
                <w:szCs w:val="22"/>
              </w:rPr>
            </w:pPr>
          </w:p>
        </w:tc>
      </w:tr>
      <w:tr w:rsidR="007C77A5" w14:paraId="525687BC" w14:textId="77777777">
        <w:trPr>
          <w:trHeight w:val="390"/>
        </w:trPr>
        <w:tc>
          <w:tcPr>
            <w:tcW w:w="14580" w:type="dxa"/>
            <w:gridSpan w:val="1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2200B18" w14:textId="77777777" w:rsidR="007C77A5"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 xml:space="preserve">受理地点：舞钢市行政服务中心房管事务服务中心窗口   </w:t>
            </w:r>
          </w:p>
        </w:tc>
      </w:tr>
    </w:tbl>
    <w:tbl>
      <w:tblPr>
        <w:tblpPr w:leftFromText="180" w:rightFromText="180" w:vertAnchor="text" w:horzAnchor="page" w:tblpX="1319" w:tblpY="28"/>
        <w:tblOverlap w:val="never"/>
        <w:tblW w:w="14580" w:type="dxa"/>
        <w:tblLayout w:type="fixed"/>
        <w:tblLook w:val="04A0" w:firstRow="1" w:lastRow="0" w:firstColumn="1" w:lastColumn="0" w:noHBand="0" w:noVBand="1"/>
      </w:tblPr>
      <w:tblGrid>
        <w:gridCol w:w="617"/>
        <w:gridCol w:w="1064"/>
        <w:gridCol w:w="3176"/>
        <w:gridCol w:w="480"/>
        <w:gridCol w:w="515"/>
        <w:gridCol w:w="532"/>
        <w:gridCol w:w="4426"/>
        <w:gridCol w:w="1292"/>
        <w:gridCol w:w="525"/>
        <w:gridCol w:w="540"/>
        <w:gridCol w:w="705"/>
        <w:gridCol w:w="708"/>
      </w:tblGrid>
      <w:tr w:rsidR="007C77A5" w14:paraId="2F3CE2DF" w14:textId="77777777">
        <w:trPr>
          <w:trHeight w:val="821"/>
        </w:trPr>
        <w:tc>
          <w:tcPr>
            <w:tcW w:w="14580" w:type="dxa"/>
            <w:gridSpan w:val="12"/>
            <w:tcBorders>
              <w:top w:val="nil"/>
              <w:left w:val="nil"/>
              <w:bottom w:val="single" w:sz="4" w:space="0" w:color="000000"/>
              <w:right w:val="nil"/>
            </w:tcBorders>
            <w:tcMar>
              <w:top w:w="15" w:type="dxa"/>
              <w:left w:w="15" w:type="dxa"/>
              <w:bottom w:w="15" w:type="dxa"/>
              <w:right w:w="15" w:type="dxa"/>
            </w:tcMar>
            <w:vAlign w:val="center"/>
          </w:tcPr>
          <w:p w14:paraId="5CA2266A" w14:textId="77777777" w:rsidR="007C77A5" w:rsidRDefault="007C77A5">
            <w:pPr>
              <w:widowControl/>
              <w:jc w:val="center"/>
              <w:textAlignment w:val="center"/>
              <w:rPr>
                <w:rFonts w:ascii="宋体" w:eastAsia="方正小标宋简体" w:hAnsi="宋体" w:cs="宋体"/>
                <w:color w:val="000000"/>
                <w:kern w:val="0"/>
                <w:sz w:val="44"/>
                <w:szCs w:val="44"/>
              </w:rPr>
            </w:pPr>
          </w:p>
          <w:p w14:paraId="53A898A8" w14:textId="77777777" w:rsidR="007C77A5" w:rsidRDefault="00000000">
            <w:pPr>
              <w:widowControl/>
              <w:jc w:val="center"/>
              <w:textAlignment w:val="center"/>
              <w:rPr>
                <w:rFonts w:ascii="宋体" w:eastAsia="方正小标宋简体" w:hAnsi="宋体" w:cs="宋体"/>
                <w:color w:val="000000"/>
                <w:kern w:val="0"/>
                <w:sz w:val="44"/>
                <w:szCs w:val="44"/>
              </w:rPr>
            </w:pPr>
            <w:r>
              <w:rPr>
                <w:rFonts w:ascii="宋体" w:eastAsia="方正小标宋简体" w:hAnsi="宋体" w:cs="宋体" w:hint="eastAsia"/>
                <w:color w:val="000000"/>
                <w:kern w:val="0"/>
                <w:sz w:val="44"/>
                <w:szCs w:val="44"/>
              </w:rPr>
              <w:lastRenderedPageBreak/>
              <w:t>舞钢市住房和城乡建设局权力清单和责任清单统计表</w:t>
            </w:r>
          </w:p>
          <w:p w14:paraId="05F5514E" w14:textId="77777777" w:rsidR="007C77A5" w:rsidRDefault="00000000">
            <w:pPr>
              <w:widowControl/>
              <w:jc w:val="left"/>
              <w:textAlignment w:val="center"/>
              <w:rPr>
                <w:rFonts w:ascii="宋体" w:hAnsi="宋体" w:cs="宋体"/>
                <w:color w:val="000000"/>
                <w:sz w:val="24"/>
              </w:rPr>
            </w:pPr>
            <w:r>
              <w:rPr>
                <w:rFonts w:ascii="宋体" w:hAnsi="宋体" w:cs="宋体" w:hint="eastAsia"/>
                <w:color w:val="000000"/>
                <w:kern w:val="0"/>
                <w:sz w:val="24"/>
              </w:rPr>
              <w:t>职权类别：其他权力</w:t>
            </w:r>
          </w:p>
        </w:tc>
      </w:tr>
      <w:tr w:rsidR="007C77A5" w14:paraId="5B84CB95" w14:textId="77777777">
        <w:trPr>
          <w:trHeight w:val="818"/>
        </w:trPr>
        <w:tc>
          <w:tcPr>
            <w:tcW w:w="61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DD84E11"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lastRenderedPageBreak/>
              <w:t>序号</w:t>
            </w:r>
          </w:p>
        </w:tc>
        <w:tc>
          <w:tcPr>
            <w:tcW w:w="106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E37BFD5"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职权名称</w:t>
            </w:r>
          </w:p>
        </w:tc>
        <w:tc>
          <w:tcPr>
            <w:tcW w:w="317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BC75088"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实施依据</w:t>
            </w:r>
          </w:p>
        </w:tc>
        <w:tc>
          <w:tcPr>
            <w:tcW w:w="48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8693883"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实施对象</w:t>
            </w:r>
          </w:p>
        </w:tc>
        <w:tc>
          <w:tcPr>
            <w:tcW w:w="51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7A9E1E4"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实施机构</w:t>
            </w:r>
          </w:p>
        </w:tc>
        <w:tc>
          <w:tcPr>
            <w:tcW w:w="53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B4BBBAC"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办理环节</w:t>
            </w:r>
          </w:p>
        </w:tc>
        <w:tc>
          <w:tcPr>
            <w:tcW w:w="442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36B9923"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责任事项</w:t>
            </w:r>
          </w:p>
        </w:tc>
        <w:tc>
          <w:tcPr>
            <w:tcW w:w="12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1DEC3E2"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责任</w:t>
            </w:r>
            <w:r>
              <w:rPr>
                <w:rFonts w:ascii="黑体" w:eastAsia="黑体" w:hAnsi="宋体" w:cs="黑体" w:hint="eastAsia"/>
                <w:color w:val="000000"/>
                <w:kern w:val="0"/>
                <w:sz w:val="22"/>
                <w:szCs w:val="22"/>
              </w:rPr>
              <w:br/>
              <w:t>科室</w:t>
            </w:r>
          </w:p>
        </w:tc>
        <w:tc>
          <w:tcPr>
            <w:tcW w:w="52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A0D8BB8"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承诺时限</w:t>
            </w:r>
          </w:p>
        </w:tc>
        <w:tc>
          <w:tcPr>
            <w:tcW w:w="54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4B5EACA"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法定时限</w:t>
            </w:r>
          </w:p>
        </w:tc>
        <w:tc>
          <w:tcPr>
            <w:tcW w:w="70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1FCEBCC"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收费情况及依据</w:t>
            </w:r>
          </w:p>
        </w:tc>
        <w:tc>
          <w:tcPr>
            <w:tcW w:w="7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EEED596"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调整意见及理由</w:t>
            </w:r>
          </w:p>
        </w:tc>
      </w:tr>
      <w:tr w:rsidR="007C77A5" w14:paraId="4F4D4633" w14:textId="77777777">
        <w:trPr>
          <w:trHeight w:val="1276"/>
        </w:trPr>
        <w:tc>
          <w:tcPr>
            <w:tcW w:w="617"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0830925" w14:textId="77777777" w:rsidR="007C77A5" w:rsidRDefault="00000000">
            <w:pPr>
              <w:widowControl/>
              <w:spacing w:line="280" w:lineRule="exact"/>
              <w:jc w:val="center"/>
              <w:textAlignment w:val="center"/>
              <w:rPr>
                <w:rFonts w:ascii="宋体" w:hAnsi="宋体" w:cs="宋体"/>
                <w:color w:val="000000"/>
                <w:sz w:val="22"/>
                <w:szCs w:val="22"/>
              </w:rPr>
            </w:pPr>
            <w:r>
              <w:rPr>
                <w:rFonts w:ascii="宋体" w:hAnsi="宋体" w:cs="宋体" w:hint="eastAsia"/>
                <w:color w:val="000000"/>
                <w:sz w:val="22"/>
                <w:szCs w:val="22"/>
              </w:rPr>
              <w:t>18</w:t>
            </w:r>
          </w:p>
        </w:tc>
        <w:tc>
          <w:tcPr>
            <w:tcW w:w="1064" w:type="dxa"/>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0E028724" w14:textId="77777777" w:rsidR="007C77A5" w:rsidRDefault="00000000">
            <w:pPr>
              <w:widowControl/>
              <w:spacing w:line="280" w:lineRule="exact"/>
              <w:jc w:val="left"/>
              <w:textAlignment w:val="center"/>
              <w:rPr>
                <w:rFonts w:ascii="宋体" w:hAnsi="宋体" w:cs="宋体"/>
                <w:color w:val="000000"/>
                <w:sz w:val="22"/>
                <w:szCs w:val="22"/>
              </w:rPr>
            </w:pPr>
            <w:r>
              <w:rPr>
                <w:rFonts w:hint="eastAsia"/>
              </w:rPr>
              <w:t>房地产评估机构备案初审</w:t>
            </w:r>
          </w:p>
        </w:tc>
        <w:tc>
          <w:tcPr>
            <w:tcW w:w="3176"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2073A7C" w14:textId="77777777" w:rsidR="007C77A5" w:rsidRDefault="00000000">
            <w:pPr>
              <w:pStyle w:val="1"/>
              <w:widowControl/>
              <w:spacing w:line="280" w:lineRule="exact"/>
              <w:ind w:firstLineChars="0" w:firstLine="0"/>
              <w:jc w:val="left"/>
              <w:textAlignment w:val="center"/>
              <w:rPr>
                <w:szCs w:val="21"/>
              </w:rPr>
            </w:pPr>
            <w:r>
              <w:rPr>
                <w:rFonts w:hint="eastAsia"/>
                <w:szCs w:val="21"/>
              </w:rPr>
              <w:t>1.</w:t>
            </w:r>
            <w:r>
              <w:rPr>
                <w:rFonts w:hint="eastAsia"/>
                <w:szCs w:val="21"/>
              </w:rPr>
              <w:t>《房地产估价机构管理办法》（中华人民共和国建设部令第</w:t>
            </w:r>
            <w:r>
              <w:rPr>
                <w:rFonts w:hint="eastAsia"/>
                <w:szCs w:val="21"/>
              </w:rPr>
              <w:t>142</w:t>
            </w:r>
            <w:r>
              <w:rPr>
                <w:rFonts w:hint="eastAsia"/>
                <w:szCs w:val="21"/>
              </w:rPr>
              <w:t>号，中华人民共和国住建部令第</w:t>
            </w:r>
            <w:r>
              <w:rPr>
                <w:rFonts w:hint="eastAsia"/>
                <w:szCs w:val="21"/>
              </w:rPr>
              <w:t>14</w:t>
            </w:r>
            <w:r>
              <w:rPr>
                <w:rFonts w:hint="eastAsia"/>
                <w:szCs w:val="21"/>
              </w:rPr>
              <w:t>号修正）第十一条：</w:t>
            </w:r>
          </w:p>
          <w:p w14:paraId="3A5B68AF" w14:textId="77777777" w:rsidR="007C77A5" w:rsidRDefault="00000000">
            <w:pPr>
              <w:pStyle w:val="1"/>
              <w:widowControl/>
              <w:spacing w:line="280" w:lineRule="exact"/>
              <w:ind w:firstLineChars="0" w:firstLine="0"/>
              <w:jc w:val="left"/>
              <w:textAlignment w:val="center"/>
              <w:rPr>
                <w:sz w:val="24"/>
              </w:rPr>
            </w:pPr>
            <w:r>
              <w:rPr>
                <w:rFonts w:hint="eastAsia"/>
                <w:szCs w:val="21"/>
              </w:rPr>
              <w:t>2.</w:t>
            </w:r>
            <w:r>
              <w:rPr>
                <w:rFonts w:hint="eastAsia"/>
                <w:szCs w:val="21"/>
              </w:rPr>
              <w:t>《河南省人民政府办公厅关于赋予长葛市等</w:t>
            </w:r>
            <w:r>
              <w:rPr>
                <w:rFonts w:hint="eastAsia"/>
                <w:szCs w:val="21"/>
              </w:rPr>
              <w:t>9</w:t>
            </w:r>
            <w:r>
              <w:rPr>
                <w:rFonts w:hint="eastAsia"/>
                <w:szCs w:val="21"/>
              </w:rPr>
              <w:t>个践行县域治理“三起来”示范县（市）部分省辖市级经济社会管理权限的通知》（豫政办【</w:t>
            </w:r>
            <w:r>
              <w:rPr>
                <w:rFonts w:hint="eastAsia"/>
                <w:szCs w:val="21"/>
              </w:rPr>
              <w:t>2020</w:t>
            </w:r>
            <w:r>
              <w:rPr>
                <w:rFonts w:hint="eastAsia"/>
                <w:szCs w:val="21"/>
              </w:rPr>
              <w:t>】</w:t>
            </w:r>
            <w:r>
              <w:rPr>
                <w:rFonts w:hint="eastAsia"/>
                <w:szCs w:val="21"/>
              </w:rPr>
              <w:t>36</w:t>
            </w:r>
            <w:r>
              <w:rPr>
                <w:rFonts w:hint="eastAsia"/>
                <w:szCs w:val="21"/>
              </w:rPr>
              <w:t>号）</w:t>
            </w:r>
          </w:p>
        </w:tc>
        <w:tc>
          <w:tcPr>
            <w:tcW w:w="480"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FCBDFE8" w14:textId="77777777" w:rsidR="007C77A5" w:rsidRDefault="00000000">
            <w:pPr>
              <w:widowControl/>
              <w:spacing w:line="280" w:lineRule="exact"/>
              <w:jc w:val="center"/>
              <w:textAlignment w:val="center"/>
              <w:rPr>
                <w:rFonts w:ascii="宋体" w:hAnsi="宋体" w:cs="宋体"/>
                <w:color w:val="000000"/>
                <w:sz w:val="22"/>
                <w:szCs w:val="22"/>
              </w:rPr>
            </w:pPr>
            <w:r>
              <w:rPr>
                <w:rFonts w:ascii="宋体" w:hAnsi="宋体" w:cs="宋体" w:hint="eastAsia"/>
                <w:color w:val="000000"/>
                <w:sz w:val="22"/>
                <w:szCs w:val="22"/>
              </w:rPr>
              <w:t>法人</w:t>
            </w:r>
          </w:p>
        </w:tc>
        <w:tc>
          <w:tcPr>
            <w:tcW w:w="515" w:type="dxa"/>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2B59BB6C" w14:textId="77777777" w:rsidR="007C77A5" w:rsidRDefault="00000000">
            <w:pPr>
              <w:widowControl/>
              <w:spacing w:line="280" w:lineRule="exact"/>
              <w:jc w:val="center"/>
              <w:textAlignment w:val="center"/>
              <w:rPr>
                <w:rFonts w:ascii="宋体" w:hAnsi="宋体" w:cs="宋体"/>
                <w:color w:val="000000"/>
                <w:sz w:val="22"/>
                <w:szCs w:val="22"/>
              </w:rPr>
            </w:pPr>
            <w:r>
              <w:rPr>
                <w:rFonts w:ascii="宋体" w:hAnsi="宋体" w:cs="宋体" w:hint="eastAsia"/>
                <w:color w:val="000000"/>
                <w:kern w:val="0"/>
                <w:sz w:val="22"/>
                <w:szCs w:val="22"/>
              </w:rPr>
              <w:t>舞钢市房产事务服务中心</w:t>
            </w:r>
          </w:p>
        </w:tc>
        <w:tc>
          <w:tcPr>
            <w:tcW w:w="53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C77E68B"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受理</w:t>
            </w:r>
          </w:p>
        </w:tc>
        <w:tc>
          <w:tcPr>
            <w:tcW w:w="442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ED420D7"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1.受理责任：公示依法应当提交的材料；一次性告知补正材料；依法受理或不予受理（不予受理应当告知理由）。</w:t>
            </w:r>
          </w:p>
        </w:tc>
        <w:tc>
          <w:tcPr>
            <w:tcW w:w="12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AFC9060" w14:textId="77777777" w:rsidR="007C77A5" w:rsidRDefault="00000000">
            <w:pPr>
              <w:widowControl/>
              <w:spacing w:line="280" w:lineRule="exact"/>
              <w:textAlignment w:val="center"/>
              <w:rPr>
                <w:rFonts w:ascii="宋体" w:hAnsi="宋体" w:cs="宋体"/>
                <w:color w:val="000000"/>
                <w:sz w:val="22"/>
                <w:szCs w:val="22"/>
              </w:rPr>
            </w:pPr>
            <w:r>
              <w:rPr>
                <w:rFonts w:ascii="宋体" w:hAnsi="宋体" w:cs="宋体" w:hint="eastAsia"/>
                <w:color w:val="000000"/>
                <w:sz w:val="22"/>
                <w:szCs w:val="22"/>
              </w:rPr>
              <w:t>中介管理科</w:t>
            </w:r>
          </w:p>
        </w:tc>
        <w:tc>
          <w:tcPr>
            <w:tcW w:w="52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63B9C86" w14:textId="77777777" w:rsidR="007C77A5" w:rsidRDefault="00000000">
            <w:pPr>
              <w:widowControl/>
              <w:spacing w:line="280" w:lineRule="exact"/>
              <w:jc w:val="center"/>
              <w:textAlignment w:val="center"/>
              <w:rPr>
                <w:rFonts w:ascii="宋体" w:hAnsi="宋体" w:cs="宋体"/>
                <w:color w:val="000000"/>
                <w:sz w:val="22"/>
                <w:szCs w:val="22"/>
              </w:rPr>
            </w:pPr>
            <w:r>
              <w:rPr>
                <w:rFonts w:ascii="宋体" w:hAnsi="宋体" w:cs="宋体" w:hint="eastAsia"/>
                <w:color w:val="000000"/>
                <w:sz w:val="22"/>
                <w:szCs w:val="22"/>
              </w:rPr>
              <w:t>0.5日</w:t>
            </w:r>
          </w:p>
        </w:tc>
        <w:tc>
          <w:tcPr>
            <w:tcW w:w="540" w:type="dxa"/>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77F09F03" w14:textId="77777777" w:rsidR="007C77A5" w:rsidRDefault="00000000">
            <w:pPr>
              <w:spacing w:line="240" w:lineRule="exact"/>
              <w:jc w:val="center"/>
              <w:rPr>
                <w:rFonts w:ascii="宋体" w:hAnsi="宋体" w:cs="宋体"/>
                <w:color w:val="000000"/>
                <w:sz w:val="22"/>
                <w:szCs w:val="22"/>
              </w:rPr>
            </w:pPr>
            <w:r>
              <w:rPr>
                <w:rFonts w:ascii="宋体" w:hAnsi="宋体" w:cs="宋体" w:hint="eastAsia"/>
                <w:color w:val="000000"/>
                <w:sz w:val="22"/>
                <w:szCs w:val="22"/>
              </w:rPr>
              <w:t>20日</w:t>
            </w:r>
          </w:p>
          <w:p w14:paraId="65112A3A" w14:textId="77777777" w:rsidR="007C77A5" w:rsidRDefault="007C77A5">
            <w:pPr>
              <w:spacing w:line="240" w:lineRule="exact"/>
              <w:jc w:val="center"/>
              <w:rPr>
                <w:rFonts w:ascii="宋体" w:hAnsi="宋体" w:cs="宋体"/>
                <w:color w:val="000000"/>
                <w:sz w:val="22"/>
                <w:szCs w:val="22"/>
              </w:rPr>
            </w:pPr>
          </w:p>
        </w:tc>
        <w:tc>
          <w:tcPr>
            <w:tcW w:w="705"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E8DE1E3" w14:textId="77777777" w:rsidR="007C77A5" w:rsidRDefault="00000000">
            <w:pPr>
              <w:jc w:val="center"/>
              <w:rPr>
                <w:rFonts w:ascii="宋体" w:hAnsi="宋体" w:cs="宋体"/>
                <w:color w:val="000000"/>
                <w:sz w:val="22"/>
                <w:szCs w:val="22"/>
              </w:rPr>
            </w:pPr>
            <w:r>
              <w:rPr>
                <w:rFonts w:ascii="宋体" w:hAnsi="宋体" w:cs="宋体" w:hint="eastAsia"/>
                <w:color w:val="000000"/>
                <w:sz w:val="22"/>
                <w:szCs w:val="22"/>
              </w:rPr>
              <w:t>不收费</w:t>
            </w:r>
          </w:p>
        </w:tc>
        <w:tc>
          <w:tcPr>
            <w:tcW w:w="708"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41FB41C" w14:textId="77777777" w:rsidR="007C77A5" w:rsidRDefault="00000000">
            <w:pPr>
              <w:spacing w:line="3360" w:lineRule="auto"/>
              <w:jc w:val="center"/>
              <w:rPr>
                <w:rFonts w:ascii="宋体" w:hAnsi="宋体" w:cs="宋体"/>
                <w:color w:val="000000"/>
                <w:sz w:val="24"/>
              </w:rPr>
            </w:pPr>
            <w:r>
              <w:rPr>
                <w:rFonts w:ascii="宋体" w:hAnsi="宋体" w:cs="宋体" w:hint="eastAsia"/>
                <w:color w:val="000000"/>
                <w:sz w:val="22"/>
                <w:szCs w:val="22"/>
              </w:rPr>
              <w:t>拟保留</w:t>
            </w:r>
          </w:p>
        </w:tc>
      </w:tr>
      <w:tr w:rsidR="007C77A5" w14:paraId="4B1B039E" w14:textId="77777777">
        <w:trPr>
          <w:trHeight w:val="1152"/>
        </w:trPr>
        <w:tc>
          <w:tcPr>
            <w:tcW w:w="617" w:type="dxa"/>
            <w:vMerge/>
            <w:tcBorders>
              <w:top w:val="single" w:sz="4" w:space="0" w:color="000000"/>
              <w:left w:val="single" w:sz="4" w:space="0" w:color="000000"/>
              <w:bottom w:val="single" w:sz="4" w:space="0" w:color="000000"/>
              <w:right w:val="single" w:sz="4" w:space="0" w:color="000000"/>
            </w:tcBorders>
            <w:vAlign w:val="center"/>
          </w:tcPr>
          <w:p w14:paraId="628AFCEC" w14:textId="77777777" w:rsidR="007C77A5" w:rsidRDefault="007C77A5">
            <w:pPr>
              <w:widowControl/>
              <w:spacing w:line="280" w:lineRule="exact"/>
              <w:jc w:val="left"/>
              <w:rPr>
                <w:rFonts w:ascii="宋体" w:hAnsi="宋体" w:cs="宋体"/>
                <w:color w:val="000000"/>
                <w:sz w:val="22"/>
                <w:szCs w:val="22"/>
              </w:rPr>
            </w:pPr>
          </w:p>
        </w:tc>
        <w:tc>
          <w:tcPr>
            <w:tcW w:w="1064" w:type="dxa"/>
            <w:vMerge/>
            <w:tcBorders>
              <w:left w:val="single" w:sz="4" w:space="0" w:color="000000"/>
              <w:right w:val="single" w:sz="4" w:space="0" w:color="000000"/>
            </w:tcBorders>
            <w:vAlign w:val="center"/>
          </w:tcPr>
          <w:p w14:paraId="0915E73E" w14:textId="77777777" w:rsidR="007C77A5" w:rsidRDefault="007C77A5">
            <w:pPr>
              <w:widowControl/>
              <w:spacing w:line="280" w:lineRule="exact"/>
              <w:jc w:val="left"/>
              <w:rPr>
                <w:rFonts w:ascii="宋体" w:hAnsi="宋体" w:cs="宋体"/>
                <w:color w:val="000000"/>
                <w:sz w:val="22"/>
                <w:szCs w:val="22"/>
              </w:rPr>
            </w:pPr>
          </w:p>
        </w:tc>
        <w:tc>
          <w:tcPr>
            <w:tcW w:w="3176" w:type="dxa"/>
            <w:vMerge/>
            <w:tcBorders>
              <w:top w:val="single" w:sz="4" w:space="0" w:color="000000"/>
              <w:left w:val="single" w:sz="4" w:space="0" w:color="000000"/>
              <w:bottom w:val="single" w:sz="4" w:space="0" w:color="000000"/>
              <w:right w:val="single" w:sz="4" w:space="0" w:color="000000"/>
            </w:tcBorders>
            <w:vAlign w:val="center"/>
          </w:tcPr>
          <w:p w14:paraId="2854F284" w14:textId="77777777" w:rsidR="007C77A5" w:rsidRDefault="007C77A5">
            <w:pPr>
              <w:widowControl/>
              <w:spacing w:line="280" w:lineRule="exact"/>
              <w:jc w:val="left"/>
              <w:rPr>
                <w:rFonts w:ascii="宋体" w:hAnsi="宋体" w:cs="宋体"/>
                <w:color w:val="000000"/>
                <w:sz w:val="22"/>
                <w:szCs w:val="22"/>
              </w:rPr>
            </w:pPr>
          </w:p>
        </w:tc>
        <w:tc>
          <w:tcPr>
            <w:tcW w:w="480" w:type="dxa"/>
            <w:vMerge/>
            <w:tcBorders>
              <w:top w:val="single" w:sz="4" w:space="0" w:color="000000"/>
              <w:left w:val="single" w:sz="4" w:space="0" w:color="000000"/>
              <w:bottom w:val="single" w:sz="4" w:space="0" w:color="000000"/>
              <w:right w:val="single" w:sz="4" w:space="0" w:color="000000"/>
            </w:tcBorders>
            <w:vAlign w:val="center"/>
          </w:tcPr>
          <w:p w14:paraId="5DE8863F" w14:textId="77777777" w:rsidR="007C77A5" w:rsidRDefault="007C77A5">
            <w:pPr>
              <w:widowControl/>
              <w:spacing w:line="280" w:lineRule="exact"/>
              <w:jc w:val="left"/>
              <w:rPr>
                <w:rFonts w:ascii="宋体" w:hAnsi="宋体" w:cs="宋体"/>
                <w:color w:val="000000"/>
                <w:sz w:val="22"/>
                <w:szCs w:val="22"/>
              </w:rPr>
            </w:pPr>
          </w:p>
        </w:tc>
        <w:tc>
          <w:tcPr>
            <w:tcW w:w="515" w:type="dxa"/>
            <w:vMerge/>
            <w:tcBorders>
              <w:left w:val="single" w:sz="4" w:space="0" w:color="000000"/>
              <w:right w:val="single" w:sz="4" w:space="0" w:color="000000"/>
            </w:tcBorders>
            <w:vAlign w:val="center"/>
          </w:tcPr>
          <w:p w14:paraId="3C7305FD" w14:textId="77777777" w:rsidR="007C77A5" w:rsidRDefault="007C77A5">
            <w:pPr>
              <w:widowControl/>
              <w:spacing w:line="280" w:lineRule="exact"/>
              <w:jc w:val="left"/>
              <w:rPr>
                <w:rFonts w:ascii="宋体" w:hAnsi="宋体" w:cs="宋体"/>
                <w:color w:val="000000"/>
                <w:sz w:val="22"/>
                <w:szCs w:val="22"/>
              </w:rPr>
            </w:pPr>
          </w:p>
        </w:tc>
        <w:tc>
          <w:tcPr>
            <w:tcW w:w="53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3B9925B"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审查</w:t>
            </w:r>
          </w:p>
        </w:tc>
        <w:tc>
          <w:tcPr>
            <w:tcW w:w="442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1305F90"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2.审查责任：材料审核，现场勘查，根据需要征求相关部门意见，提出初审意见。</w:t>
            </w:r>
          </w:p>
        </w:tc>
        <w:tc>
          <w:tcPr>
            <w:tcW w:w="12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7CEDB1F" w14:textId="77777777" w:rsidR="007C77A5" w:rsidRDefault="00000000">
            <w:pPr>
              <w:widowControl/>
              <w:spacing w:line="240" w:lineRule="exact"/>
              <w:jc w:val="center"/>
              <w:textAlignment w:val="center"/>
              <w:rPr>
                <w:rFonts w:ascii="宋体" w:hAnsi="宋体" w:cs="宋体"/>
                <w:color w:val="000000"/>
                <w:sz w:val="22"/>
                <w:szCs w:val="22"/>
              </w:rPr>
            </w:pPr>
            <w:r>
              <w:rPr>
                <w:rFonts w:ascii="宋体" w:hAnsi="宋体" w:cs="宋体" w:hint="eastAsia"/>
                <w:color w:val="000000"/>
                <w:sz w:val="22"/>
                <w:szCs w:val="22"/>
              </w:rPr>
              <w:t>中介管理科</w:t>
            </w:r>
          </w:p>
        </w:tc>
        <w:tc>
          <w:tcPr>
            <w:tcW w:w="52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5B91CDD" w14:textId="77777777" w:rsidR="007C77A5" w:rsidRDefault="00000000">
            <w:pPr>
              <w:spacing w:line="280" w:lineRule="exact"/>
              <w:rPr>
                <w:rFonts w:ascii="宋体" w:hAnsi="宋体" w:cs="宋体"/>
                <w:color w:val="000000"/>
                <w:sz w:val="22"/>
                <w:szCs w:val="22"/>
              </w:rPr>
            </w:pPr>
            <w:r>
              <w:rPr>
                <w:rFonts w:ascii="宋体" w:hAnsi="宋体" w:cs="宋体" w:hint="eastAsia"/>
                <w:color w:val="000000"/>
                <w:sz w:val="22"/>
                <w:szCs w:val="22"/>
              </w:rPr>
              <w:t>0.5日</w:t>
            </w:r>
          </w:p>
        </w:tc>
        <w:tc>
          <w:tcPr>
            <w:tcW w:w="540" w:type="dxa"/>
            <w:vMerge/>
            <w:tcBorders>
              <w:left w:val="single" w:sz="4" w:space="0" w:color="000000"/>
              <w:right w:val="single" w:sz="4" w:space="0" w:color="000000"/>
            </w:tcBorders>
            <w:tcMar>
              <w:top w:w="15" w:type="dxa"/>
              <w:left w:w="15" w:type="dxa"/>
              <w:bottom w:w="15" w:type="dxa"/>
              <w:right w:w="15" w:type="dxa"/>
            </w:tcMar>
            <w:vAlign w:val="center"/>
          </w:tcPr>
          <w:p w14:paraId="199513A5" w14:textId="77777777" w:rsidR="007C77A5" w:rsidRDefault="007C77A5">
            <w:pPr>
              <w:spacing w:line="240" w:lineRule="exact"/>
              <w:jc w:val="center"/>
              <w:rPr>
                <w:rFonts w:ascii="宋体" w:hAnsi="宋体" w:cs="宋体"/>
                <w:color w:val="000000"/>
                <w:sz w:val="22"/>
                <w:szCs w:val="22"/>
              </w:rPr>
            </w:pPr>
          </w:p>
        </w:tc>
        <w:tc>
          <w:tcPr>
            <w:tcW w:w="705" w:type="dxa"/>
            <w:vMerge/>
            <w:tcBorders>
              <w:top w:val="single" w:sz="4" w:space="0" w:color="000000"/>
              <w:left w:val="single" w:sz="4" w:space="0" w:color="000000"/>
              <w:bottom w:val="single" w:sz="4" w:space="0" w:color="000000"/>
              <w:right w:val="single" w:sz="4" w:space="0" w:color="000000"/>
            </w:tcBorders>
            <w:vAlign w:val="center"/>
          </w:tcPr>
          <w:p w14:paraId="071F4DC1" w14:textId="77777777" w:rsidR="007C77A5" w:rsidRDefault="007C77A5">
            <w:pPr>
              <w:widowControl/>
              <w:jc w:val="left"/>
              <w:rPr>
                <w:rFonts w:ascii="宋体" w:hAnsi="宋体" w:cs="宋体"/>
                <w:color w:val="000000"/>
                <w:sz w:val="22"/>
                <w:szCs w:val="22"/>
              </w:rPr>
            </w:pPr>
          </w:p>
        </w:tc>
        <w:tc>
          <w:tcPr>
            <w:tcW w:w="708" w:type="dxa"/>
            <w:vMerge/>
            <w:tcBorders>
              <w:top w:val="single" w:sz="4" w:space="0" w:color="000000"/>
              <w:left w:val="single" w:sz="4" w:space="0" w:color="000000"/>
              <w:bottom w:val="single" w:sz="4" w:space="0" w:color="000000"/>
              <w:right w:val="single" w:sz="4" w:space="0" w:color="000000"/>
            </w:tcBorders>
            <w:vAlign w:val="center"/>
          </w:tcPr>
          <w:p w14:paraId="56F68A0D" w14:textId="77777777" w:rsidR="007C77A5" w:rsidRDefault="007C77A5">
            <w:pPr>
              <w:widowControl/>
              <w:jc w:val="left"/>
              <w:rPr>
                <w:rFonts w:ascii="宋体" w:hAnsi="宋体" w:cs="宋体"/>
                <w:color w:val="000000"/>
                <w:sz w:val="24"/>
              </w:rPr>
            </w:pPr>
          </w:p>
        </w:tc>
      </w:tr>
      <w:tr w:rsidR="007C77A5" w14:paraId="2D7C8C60" w14:textId="77777777">
        <w:trPr>
          <w:trHeight w:val="954"/>
        </w:trPr>
        <w:tc>
          <w:tcPr>
            <w:tcW w:w="617" w:type="dxa"/>
            <w:vMerge/>
            <w:tcBorders>
              <w:top w:val="single" w:sz="4" w:space="0" w:color="000000"/>
              <w:left w:val="single" w:sz="4" w:space="0" w:color="000000"/>
              <w:bottom w:val="single" w:sz="4" w:space="0" w:color="000000"/>
              <w:right w:val="single" w:sz="4" w:space="0" w:color="000000"/>
            </w:tcBorders>
            <w:vAlign w:val="center"/>
          </w:tcPr>
          <w:p w14:paraId="666697A4" w14:textId="77777777" w:rsidR="007C77A5" w:rsidRDefault="007C77A5">
            <w:pPr>
              <w:widowControl/>
              <w:spacing w:line="280" w:lineRule="exact"/>
              <w:jc w:val="left"/>
              <w:rPr>
                <w:rFonts w:ascii="宋体" w:hAnsi="宋体" w:cs="宋体"/>
                <w:color w:val="000000"/>
                <w:sz w:val="22"/>
                <w:szCs w:val="22"/>
              </w:rPr>
            </w:pPr>
          </w:p>
        </w:tc>
        <w:tc>
          <w:tcPr>
            <w:tcW w:w="1064" w:type="dxa"/>
            <w:vMerge/>
            <w:tcBorders>
              <w:left w:val="single" w:sz="4" w:space="0" w:color="000000"/>
              <w:right w:val="single" w:sz="4" w:space="0" w:color="000000"/>
            </w:tcBorders>
            <w:vAlign w:val="center"/>
          </w:tcPr>
          <w:p w14:paraId="08D46737" w14:textId="77777777" w:rsidR="007C77A5" w:rsidRDefault="007C77A5">
            <w:pPr>
              <w:widowControl/>
              <w:spacing w:line="280" w:lineRule="exact"/>
              <w:jc w:val="left"/>
              <w:rPr>
                <w:rFonts w:ascii="宋体" w:hAnsi="宋体" w:cs="宋体"/>
                <w:color w:val="000000"/>
                <w:sz w:val="22"/>
                <w:szCs w:val="22"/>
              </w:rPr>
            </w:pPr>
          </w:p>
        </w:tc>
        <w:tc>
          <w:tcPr>
            <w:tcW w:w="3176" w:type="dxa"/>
            <w:vMerge/>
            <w:tcBorders>
              <w:top w:val="single" w:sz="4" w:space="0" w:color="000000"/>
              <w:left w:val="single" w:sz="4" w:space="0" w:color="000000"/>
              <w:bottom w:val="single" w:sz="4" w:space="0" w:color="000000"/>
              <w:right w:val="single" w:sz="4" w:space="0" w:color="000000"/>
            </w:tcBorders>
            <w:vAlign w:val="center"/>
          </w:tcPr>
          <w:p w14:paraId="57886D64" w14:textId="77777777" w:rsidR="007C77A5" w:rsidRDefault="007C77A5">
            <w:pPr>
              <w:widowControl/>
              <w:spacing w:line="280" w:lineRule="exact"/>
              <w:jc w:val="left"/>
              <w:rPr>
                <w:rFonts w:ascii="宋体" w:hAnsi="宋体" w:cs="宋体"/>
                <w:color w:val="000000"/>
                <w:sz w:val="22"/>
                <w:szCs w:val="22"/>
              </w:rPr>
            </w:pPr>
          </w:p>
        </w:tc>
        <w:tc>
          <w:tcPr>
            <w:tcW w:w="480" w:type="dxa"/>
            <w:vMerge/>
            <w:tcBorders>
              <w:top w:val="single" w:sz="4" w:space="0" w:color="000000"/>
              <w:left w:val="single" w:sz="4" w:space="0" w:color="000000"/>
              <w:bottom w:val="single" w:sz="4" w:space="0" w:color="000000"/>
              <w:right w:val="single" w:sz="4" w:space="0" w:color="000000"/>
            </w:tcBorders>
            <w:vAlign w:val="center"/>
          </w:tcPr>
          <w:p w14:paraId="27D968F3" w14:textId="77777777" w:rsidR="007C77A5" w:rsidRDefault="007C77A5">
            <w:pPr>
              <w:widowControl/>
              <w:spacing w:line="280" w:lineRule="exact"/>
              <w:jc w:val="left"/>
              <w:rPr>
                <w:rFonts w:ascii="宋体" w:hAnsi="宋体" w:cs="宋体"/>
                <w:color w:val="000000"/>
                <w:sz w:val="22"/>
                <w:szCs w:val="22"/>
              </w:rPr>
            </w:pPr>
          </w:p>
        </w:tc>
        <w:tc>
          <w:tcPr>
            <w:tcW w:w="515" w:type="dxa"/>
            <w:vMerge/>
            <w:tcBorders>
              <w:left w:val="single" w:sz="4" w:space="0" w:color="000000"/>
              <w:right w:val="single" w:sz="4" w:space="0" w:color="000000"/>
            </w:tcBorders>
            <w:vAlign w:val="center"/>
          </w:tcPr>
          <w:p w14:paraId="5A9C0107" w14:textId="77777777" w:rsidR="007C77A5" w:rsidRDefault="007C77A5">
            <w:pPr>
              <w:widowControl/>
              <w:spacing w:line="280" w:lineRule="exact"/>
              <w:jc w:val="left"/>
              <w:rPr>
                <w:rFonts w:ascii="宋体" w:hAnsi="宋体" w:cs="宋体"/>
                <w:color w:val="000000"/>
                <w:sz w:val="22"/>
                <w:szCs w:val="22"/>
              </w:rPr>
            </w:pPr>
          </w:p>
        </w:tc>
        <w:tc>
          <w:tcPr>
            <w:tcW w:w="53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DE03FB6"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决定</w:t>
            </w:r>
          </w:p>
        </w:tc>
        <w:tc>
          <w:tcPr>
            <w:tcW w:w="442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EF8FE9D"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3.决定责任：作出决定（不予许可的应当告知理由）；按时办结；法定告知</w:t>
            </w:r>
          </w:p>
        </w:tc>
        <w:tc>
          <w:tcPr>
            <w:tcW w:w="12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14C8A2E" w14:textId="77777777" w:rsidR="007C77A5" w:rsidRDefault="00000000">
            <w:pPr>
              <w:widowControl/>
              <w:spacing w:line="240" w:lineRule="exact"/>
              <w:jc w:val="center"/>
              <w:textAlignment w:val="center"/>
              <w:rPr>
                <w:rFonts w:ascii="宋体" w:hAnsi="宋体" w:cs="宋体"/>
                <w:color w:val="000000"/>
                <w:sz w:val="22"/>
                <w:szCs w:val="22"/>
              </w:rPr>
            </w:pPr>
            <w:r>
              <w:rPr>
                <w:rFonts w:ascii="宋体" w:hAnsi="宋体" w:cs="宋体" w:hint="eastAsia"/>
                <w:color w:val="000000"/>
                <w:sz w:val="22"/>
                <w:szCs w:val="22"/>
              </w:rPr>
              <w:t>中介管理科</w:t>
            </w:r>
          </w:p>
        </w:tc>
        <w:tc>
          <w:tcPr>
            <w:tcW w:w="52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05DC293" w14:textId="77777777" w:rsidR="007C77A5" w:rsidRDefault="00000000">
            <w:pPr>
              <w:spacing w:line="280" w:lineRule="exact"/>
              <w:rPr>
                <w:rFonts w:ascii="宋体" w:hAnsi="宋体" w:cs="宋体"/>
                <w:color w:val="000000"/>
                <w:sz w:val="22"/>
                <w:szCs w:val="22"/>
              </w:rPr>
            </w:pPr>
            <w:r>
              <w:rPr>
                <w:rFonts w:ascii="宋体" w:hAnsi="宋体" w:cs="宋体" w:hint="eastAsia"/>
                <w:color w:val="000000"/>
                <w:sz w:val="22"/>
                <w:szCs w:val="22"/>
              </w:rPr>
              <w:t>0.5日</w:t>
            </w:r>
          </w:p>
        </w:tc>
        <w:tc>
          <w:tcPr>
            <w:tcW w:w="540" w:type="dxa"/>
            <w:vMerge/>
            <w:tcBorders>
              <w:left w:val="single" w:sz="4" w:space="0" w:color="000000"/>
              <w:right w:val="single" w:sz="4" w:space="0" w:color="000000"/>
            </w:tcBorders>
            <w:tcMar>
              <w:top w:w="15" w:type="dxa"/>
              <w:left w:w="15" w:type="dxa"/>
              <w:bottom w:w="15" w:type="dxa"/>
              <w:right w:w="15" w:type="dxa"/>
            </w:tcMar>
            <w:vAlign w:val="center"/>
          </w:tcPr>
          <w:p w14:paraId="57FE86A0" w14:textId="77777777" w:rsidR="007C77A5" w:rsidRDefault="007C77A5">
            <w:pPr>
              <w:spacing w:line="240" w:lineRule="exact"/>
              <w:jc w:val="center"/>
              <w:rPr>
                <w:rFonts w:ascii="宋体" w:hAnsi="宋体" w:cs="宋体"/>
                <w:color w:val="000000"/>
                <w:sz w:val="22"/>
                <w:szCs w:val="22"/>
              </w:rPr>
            </w:pPr>
          </w:p>
        </w:tc>
        <w:tc>
          <w:tcPr>
            <w:tcW w:w="705" w:type="dxa"/>
            <w:vMerge/>
            <w:tcBorders>
              <w:top w:val="single" w:sz="4" w:space="0" w:color="000000"/>
              <w:left w:val="single" w:sz="4" w:space="0" w:color="000000"/>
              <w:bottom w:val="single" w:sz="4" w:space="0" w:color="000000"/>
              <w:right w:val="single" w:sz="4" w:space="0" w:color="000000"/>
            </w:tcBorders>
            <w:vAlign w:val="center"/>
          </w:tcPr>
          <w:p w14:paraId="5A7F8BDA" w14:textId="77777777" w:rsidR="007C77A5" w:rsidRDefault="007C77A5">
            <w:pPr>
              <w:widowControl/>
              <w:jc w:val="left"/>
              <w:rPr>
                <w:rFonts w:ascii="宋体" w:hAnsi="宋体" w:cs="宋体"/>
                <w:color w:val="000000"/>
                <w:sz w:val="22"/>
                <w:szCs w:val="22"/>
              </w:rPr>
            </w:pPr>
          </w:p>
        </w:tc>
        <w:tc>
          <w:tcPr>
            <w:tcW w:w="708" w:type="dxa"/>
            <w:vMerge/>
            <w:tcBorders>
              <w:top w:val="single" w:sz="4" w:space="0" w:color="000000"/>
              <w:left w:val="single" w:sz="4" w:space="0" w:color="000000"/>
              <w:bottom w:val="single" w:sz="4" w:space="0" w:color="000000"/>
              <w:right w:val="single" w:sz="4" w:space="0" w:color="000000"/>
            </w:tcBorders>
            <w:vAlign w:val="center"/>
          </w:tcPr>
          <w:p w14:paraId="6A252154" w14:textId="77777777" w:rsidR="007C77A5" w:rsidRDefault="007C77A5">
            <w:pPr>
              <w:widowControl/>
              <w:jc w:val="left"/>
              <w:rPr>
                <w:rFonts w:ascii="宋体" w:hAnsi="宋体" w:cs="宋体"/>
                <w:color w:val="000000"/>
                <w:sz w:val="24"/>
              </w:rPr>
            </w:pPr>
          </w:p>
        </w:tc>
      </w:tr>
      <w:tr w:rsidR="007C77A5" w14:paraId="1B9AC8DF" w14:textId="77777777">
        <w:trPr>
          <w:trHeight w:val="711"/>
        </w:trPr>
        <w:tc>
          <w:tcPr>
            <w:tcW w:w="617" w:type="dxa"/>
            <w:vMerge/>
            <w:tcBorders>
              <w:top w:val="single" w:sz="4" w:space="0" w:color="000000"/>
              <w:left w:val="single" w:sz="4" w:space="0" w:color="000000"/>
              <w:bottom w:val="single" w:sz="4" w:space="0" w:color="000000"/>
              <w:right w:val="single" w:sz="4" w:space="0" w:color="000000"/>
            </w:tcBorders>
            <w:vAlign w:val="center"/>
          </w:tcPr>
          <w:p w14:paraId="1E221831" w14:textId="77777777" w:rsidR="007C77A5" w:rsidRDefault="007C77A5">
            <w:pPr>
              <w:widowControl/>
              <w:spacing w:line="280" w:lineRule="exact"/>
              <w:jc w:val="left"/>
              <w:rPr>
                <w:rFonts w:ascii="宋体" w:hAnsi="宋体" w:cs="宋体"/>
                <w:color w:val="000000"/>
                <w:sz w:val="22"/>
                <w:szCs w:val="22"/>
              </w:rPr>
            </w:pPr>
          </w:p>
        </w:tc>
        <w:tc>
          <w:tcPr>
            <w:tcW w:w="1064" w:type="dxa"/>
            <w:vMerge/>
            <w:tcBorders>
              <w:left w:val="single" w:sz="4" w:space="0" w:color="000000"/>
              <w:bottom w:val="single" w:sz="4" w:space="0" w:color="000000"/>
              <w:right w:val="single" w:sz="4" w:space="0" w:color="000000"/>
            </w:tcBorders>
            <w:vAlign w:val="center"/>
          </w:tcPr>
          <w:p w14:paraId="1D06D70F" w14:textId="77777777" w:rsidR="007C77A5" w:rsidRDefault="007C77A5">
            <w:pPr>
              <w:widowControl/>
              <w:spacing w:line="280" w:lineRule="exact"/>
              <w:jc w:val="left"/>
              <w:rPr>
                <w:rFonts w:ascii="宋体" w:hAnsi="宋体" w:cs="宋体"/>
                <w:color w:val="000000"/>
                <w:sz w:val="22"/>
                <w:szCs w:val="22"/>
              </w:rPr>
            </w:pPr>
          </w:p>
        </w:tc>
        <w:tc>
          <w:tcPr>
            <w:tcW w:w="3176" w:type="dxa"/>
            <w:vMerge/>
            <w:tcBorders>
              <w:top w:val="single" w:sz="4" w:space="0" w:color="000000"/>
              <w:left w:val="single" w:sz="4" w:space="0" w:color="000000"/>
              <w:bottom w:val="single" w:sz="4" w:space="0" w:color="000000"/>
              <w:right w:val="single" w:sz="4" w:space="0" w:color="000000"/>
            </w:tcBorders>
            <w:vAlign w:val="center"/>
          </w:tcPr>
          <w:p w14:paraId="2A752A53" w14:textId="77777777" w:rsidR="007C77A5" w:rsidRDefault="007C77A5">
            <w:pPr>
              <w:widowControl/>
              <w:spacing w:line="280" w:lineRule="exact"/>
              <w:jc w:val="left"/>
              <w:rPr>
                <w:rFonts w:ascii="宋体" w:hAnsi="宋体" w:cs="宋体"/>
                <w:color w:val="000000"/>
                <w:sz w:val="22"/>
                <w:szCs w:val="22"/>
              </w:rPr>
            </w:pPr>
          </w:p>
        </w:tc>
        <w:tc>
          <w:tcPr>
            <w:tcW w:w="480" w:type="dxa"/>
            <w:vMerge/>
            <w:tcBorders>
              <w:top w:val="single" w:sz="4" w:space="0" w:color="000000"/>
              <w:left w:val="single" w:sz="4" w:space="0" w:color="000000"/>
              <w:bottom w:val="single" w:sz="4" w:space="0" w:color="000000"/>
              <w:right w:val="single" w:sz="4" w:space="0" w:color="000000"/>
            </w:tcBorders>
            <w:vAlign w:val="center"/>
          </w:tcPr>
          <w:p w14:paraId="6BE57DC1" w14:textId="77777777" w:rsidR="007C77A5" w:rsidRDefault="007C77A5">
            <w:pPr>
              <w:widowControl/>
              <w:spacing w:line="280" w:lineRule="exact"/>
              <w:jc w:val="left"/>
              <w:rPr>
                <w:rFonts w:ascii="宋体" w:hAnsi="宋体" w:cs="宋体"/>
                <w:color w:val="000000"/>
                <w:sz w:val="22"/>
                <w:szCs w:val="22"/>
              </w:rPr>
            </w:pPr>
          </w:p>
        </w:tc>
        <w:tc>
          <w:tcPr>
            <w:tcW w:w="515" w:type="dxa"/>
            <w:vMerge/>
            <w:tcBorders>
              <w:left w:val="single" w:sz="4" w:space="0" w:color="000000"/>
              <w:bottom w:val="single" w:sz="4" w:space="0" w:color="000000"/>
              <w:right w:val="single" w:sz="4" w:space="0" w:color="000000"/>
            </w:tcBorders>
            <w:vAlign w:val="center"/>
          </w:tcPr>
          <w:p w14:paraId="5E163984" w14:textId="77777777" w:rsidR="007C77A5" w:rsidRDefault="007C77A5">
            <w:pPr>
              <w:widowControl/>
              <w:spacing w:line="280" w:lineRule="exact"/>
              <w:jc w:val="left"/>
              <w:rPr>
                <w:rFonts w:ascii="宋体" w:hAnsi="宋体" w:cs="宋体"/>
                <w:color w:val="000000"/>
                <w:sz w:val="22"/>
                <w:szCs w:val="22"/>
              </w:rPr>
            </w:pPr>
          </w:p>
        </w:tc>
        <w:tc>
          <w:tcPr>
            <w:tcW w:w="532"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15A96615"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送达</w:t>
            </w:r>
          </w:p>
        </w:tc>
        <w:tc>
          <w:tcPr>
            <w:tcW w:w="4426"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1EBDE10A"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4.送达责任：制发送达文书；信息公开</w:t>
            </w:r>
          </w:p>
        </w:tc>
        <w:tc>
          <w:tcPr>
            <w:tcW w:w="1292"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756EF2F4" w14:textId="77777777" w:rsidR="007C77A5" w:rsidRDefault="00000000">
            <w:pPr>
              <w:widowControl/>
              <w:spacing w:line="240" w:lineRule="exact"/>
              <w:jc w:val="center"/>
              <w:textAlignment w:val="center"/>
              <w:rPr>
                <w:sz w:val="22"/>
                <w:szCs w:val="22"/>
              </w:rPr>
            </w:pPr>
            <w:r>
              <w:rPr>
                <w:rFonts w:ascii="宋体" w:hAnsi="宋体" w:cs="宋体" w:hint="eastAsia"/>
                <w:color w:val="000000"/>
                <w:sz w:val="22"/>
                <w:szCs w:val="22"/>
              </w:rPr>
              <w:t>中介管理科</w:t>
            </w:r>
          </w:p>
        </w:tc>
        <w:tc>
          <w:tcPr>
            <w:tcW w:w="525"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3C6B6EEE" w14:textId="77777777" w:rsidR="007C77A5" w:rsidRDefault="00000000">
            <w:pPr>
              <w:spacing w:line="280" w:lineRule="exact"/>
              <w:jc w:val="center"/>
              <w:rPr>
                <w:rFonts w:ascii="宋体" w:hAnsi="宋体" w:cs="宋体"/>
                <w:color w:val="000000"/>
                <w:sz w:val="22"/>
                <w:szCs w:val="22"/>
              </w:rPr>
            </w:pPr>
            <w:r>
              <w:rPr>
                <w:rFonts w:ascii="宋体" w:hAnsi="宋体" w:cs="宋体" w:hint="eastAsia"/>
                <w:color w:val="000000"/>
                <w:sz w:val="22"/>
                <w:szCs w:val="22"/>
              </w:rPr>
              <w:t>0.5日</w:t>
            </w:r>
          </w:p>
        </w:tc>
        <w:tc>
          <w:tcPr>
            <w:tcW w:w="540" w:type="dxa"/>
            <w:vMerge/>
            <w:tcBorders>
              <w:left w:val="single" w:sz="4" w:space="0" w:color="000000"/>
              <w:right w:val="single" w:sz="4" w:space="0" w:color="000000"/>
            </w:tcBorders>
            <w:tcMar>
              <w:top w:w="15" w:type="dxa"/>
              <w:left w:w="15" w:type="dxa"/>
              <w:bottom w:w="15" w:type="dxa"/>
              <w:right w:w="15" w:type="dxa"/>
            </w:tcMar>
            <w:vAlign w:val="center"/>
          </w:tcPr>
          <w:p w14:paraId="008B76B5" w14:textId="77777777" w:rsidR="007C77A5" w:rsidRDefault="007C77A5">
            <w:pPr>
              <w:spacing w:line="240" w:lineRule="exact"/>
              <w:jc w:val="center"/>
              <w:rPr>
                <w:rFonts w:ascii="宋体" w:hAnsi="宋体" w:cs="宋体"/>
                <w:color w:val="000000"/>
                <w:sz w:val="22"/>
                <w:szCs w:val="22"/>
              </w:rPr>
            </w:pPr>
          </w:p>
        </w:tc>
        <w:tc>
          <w:tcPr>
            <w:tcW w:w="705" w:type="dxa"/>
            <w:vMerge/>
            <w:tcBorders>
              <w:top w:val="single" w:sz="4" w:space="0" w:color="000000"/>
              <w:left w:val="single" w:sz="4" w:space="0" w:color="000000"/>
              <w:bottom w:val="single" w:sz="4" w:space="0" w:color="000000"/>
              <w:right w:val="single" w:sz="4" w:space="0" w:color="000000"/>
            </w:tcBorders>
            <w:vAlign w:val="center"/>
          </w:tcPr>
          <w:p w14:paraId="0155B3DB" w14:textId="77777777" w:rsidR="007C77A5" w:rsidRDefault="007C77A5">
            <w:pPr>
              <w:widowControl/>
              <w:jc w:val="left"/>
              <w:rPr>
                <w:rFonts w:ascii="宋体" w:hAnsi="宋体" w:cs="宋体"/>
                <w:color w:val="000000"/>
                <w:sz w:val="22"/>
                <w:szCs w:val="22"/>
              </w:rPr>
            </w:pPr>
          </w:p>
        </w:tc>
        <w:tc>
          <w:tcPr>
            <w:tcW w:w="708" w:type="dxa"/>
            <w:vMerge/>
            <w:tcBorders>
              <w:top w:val="single" w:sz="4" w:space="0" w:color="000000"/>
              <w:left w:val="single" w:sz="4" w:space="0" w:color="000000"/>
              <w:bottom w:val="single" w:sz="4" w:space="0" w:color="000000"/>
              <w:right w:val="single" w:sz="4" w:space="0" w:color="000000"/>
            </w:tcBorders>
            <w:vAlign w:val="center"/>
          </w:tcPr>
          <w:p w14:paraId="4FE19194" w14:textId="77777777" w:rsidR="007C77A5" w:rsidRDefault="007C77A5">
            <w:pPr>
              <w:widowControl/>
              <w:jc w:val="left"/>
              <w:rPr>
                <w:rFonts w:ascii="宋体" w:hAnsi="宋体" w:cs="宋体"/>
                <w:color w:val="000000"/>
                <w:sz w:val="24"/>
              </w:rPr>
            </w:pPr>
          </w:p>
        </w:tc>
      </w:tr>
      <w:tr w:rsidR="007C77A5" w14:paraId="5AF33FF8" w14:textId="77777777">
        <w:trPr>
          <w:trHeight w:val="937"/>
        </w:trPr>
        <w:tc>
          <w:tcPr>
            <w:tcW w:w="617" w:type="dxa"/>
            <w:vMerge/>
            <w:tcBorders>
              <w:top w:val="single" w:sz="4" w:space="0" w:color="000000"/>
              <w:left w:val="single" w:sz="4" w:space="0" w:color="000000"/>
              <w:bottom w:val="single" w:sz="4" w:space="0" w:color="000000"/>
              <w:right w:val="single" w:sz="4" w:space="0" w:color="000000"/>
            </w:tcBorders>
            <w:vAlign w:val="center"/>
          </w:tcPr>
          <w:p w14:paraId="1C18E609" w14:textId="77777777" w:rsidR="007C77A5" w:rsidRDefault="007C77A5">
            <w:pPr>
              <w:widowControl/>
              <w:spacing w:line="280" w:lineRule="exact"/>
              <w:jc w:val="left"/>
              <w:rPr>
                <w:rFonts w:ascii="宋体" w:hAnsi="宋体" w:cs="宋体"/>
                <w:color w:val="000000"/>
                <w:sz w:val="22"/>
                <w:szCs w:val="22"/>
              </w:rPr>
            </w:pPr>
          </w:p>
        </w:tc>
        <w:tc>
          <w:tcPr>
            <w:tcW w:w="1064" w:type="dxa"/>
            <w:vMerge/>
            <w:tcBorders>
              <w:left w:val="single" w:sz="4" w:space="0" w:color="000000"/>
              <w:bottom w:val="single" w:sz="4" w:space="0" w:color="000000"/>
              <w:right w:val="single" w:sz="4" w:space="0" w:color="000000"/>
            </w:tcBorders>
            <w:vAlign w:val="center"/>
          </w:tcPr>
          <w:p w14:paraId="023DA4A4" w14:textId="77777777" w:rsidR="007C77A5" w:rsidRDefault="007C77A5">
            <w:pPr>
              <w:widowControl/>
              <w:spacing w:line="280" w:lineRule="exact"/>
              <w:jc w:val="left"/>
              <w:rPr>
                <w:rFonts w:ascii="宋体" w:hAnsi="宋体" w:cs="宋体"/>
                <w:color w:val="000000"/>
                <w:sz w:val="22"/>
                <w:szCs w:val="22"/>
              </w:rPr>
            </w:pPr>
          </w:p>
        </w:tc>
        <w:tc>
          <w:tcPr>
            <w:tcW w:w="3176" w:type="dxa"/>
            <w:vMerge/>
            <w:tcBorders>
              <w:top w:val="single" w:sz="4" w:space="0" w:color="000000"/>
              <w:left w:val="single" w:sz="4" w:space="0" w:color="000000"/>
              <w:bottom w:val="single" w:sz="4" w:space="0" w:color="000000"/>
              <w:right w:val="single" w:sz="4" w:space="0" w:color="000000"/>
            </w:tcBorders>
            <w:vAlign w:val="center"/>
          </w:tcPr>
          <w:p w14:paraId="11E1D1FE" w14:textId="77777777" w:rsidR="007C77A5" w:rsidRDefault="007C77A5">
            <w:pPr>
              <w:widowControl/>
              <w:spacing w:line="280" w:lineRule="exact"/>
              <w:jc w:val="left"/>
              <w:rPr>
                <w:rFonts w:ascii="宋体" w:hAnsi="宋体" w:cs="宋体"/>
                <w:color w:val="000000"/>
                <w:sz w:val="22"/>
                <w:szCs w:val="22"/>
              </w:rPr>
            </w:pPr>
          </w:p>
        </w:tc>
        <w:tc>
          <w:tcPr>
            <w:tcW w:w="480" w:type="dxa"/>
            <w:vMerge/>
            <w:tcBorders>
              <w:top w:val="single" w:sz="4" w:space="0" w:color="000000"/>
              <w:left w:val="single" w:sz="4" w:space="0" w:color="000000"/>
              <w:bottom w:val="single" w:sz="4" w:space="0" w:color="000000"/>
              <w:right w:val="single" w:sz="4" w:space="0" w:color="000000"/>
            </w:tcBorders>
            <w:vAlign w:val="center"/>
          </w:tcPr>
          <w:p w14:paraId="1F41A969" w14:textId="77777777" w:rsidR="007C77A5" w:rsidRDefault="007C77A5">
            <w:pPr>
              <w:widowControl/>
              <w:spacing w:line="280" w:lineRule="exact"/>
              <w:jc w:val="left"/>
              <w:rPr>
                <w:rFonts w:ascii="宋体" w:hAnsi="宋体" w:cs="宋体"/>
                <w:color w:val="000000"/>
                <w:sz w:val="22"/>
                <w:szCs w:val="22"/>
              </w:rPr>
            </w:pPr>
          </w:p>
        </w:tc>
        <w:tc>
          <w:tcPr>
            <w:tcW w:w="515" w:type="dxa"/>
            <w:vMerge/>
            <w:tcBorders>
              <w:left w:val="single" w:sz="4" w:space="0" w:color="000000"/>
              <w:bottom w:val="single" w:sz="4" w:space="0" w:color="000000"/>
              <w:right w:val="single" w:sz="4" w:space="0" w:color="000000"/>
            </w:tcBorders>
            <w:vAlign w:val="center"/>
          </w:tcPr>
          <w:p w14:paraId="350CEB1A" w14:textId="77777777" w:rsidR="007C77A5" w:rsidRDefault="007C77A5">
            <w:pPr>
              <w:widowControl/>
              <w:spacing w:line="280" w:lineRule="exact"/>
              <w:jc w:val="left"/>
              <w:rPr>
                <w:rFonts w:ascii="宋体" w:hAnsi="宋体" w:cs="宋体"/>
                <w:color w:val="000000"/>
                <w:sz w:val="22"/>
                <w:szCs w:val="22"/>
              </w:rPr>
            </w:pPr>
          </w:p>
        </w:tc>
        <w:tc>
          <w:tcPr>
            <w:tcW w:w="532"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4BA402A3"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事后监管</w:t>
            </w:r>
          </w:p>
        </w:tc>
        <w:tc>
          <w:tcPr>
            <w:tcW w:w="4426"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6E05F7E9"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5.事后监管责任：加强项目资金使用情况的监督检查，确保备案与核准内容一致。</w:t>
            </w:r>
          </w:p>
        </w:tc>
        <w:tc>
          <w:tcPr>
            <w:tcW w:w="1292"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76049788" w14:textId="77777777" w:rsidR="007C77A5" w:rsidRDefault="00000000">
            <w:pPr>
              <w:widowControl/>
              <w:spacing w:line="240" w:lineRule="exact"/>
              <w:jc w:val="center"/>
              <w:textAlignment w:val="center"/>
              <w:rPr>
                <w:sz w:val="22"/>
                <w:szCs w:val="22"/>
              </w:rPr>
            </w:pPr>
            <w:r>
              <w:rPr>
                <w:rFonts w:ascii="宋体" w:hAnsi="宋体" w:cs="宋体" w:hint="eastAsia"/>
                <w:color w:val="000000"/>
                <w:sz w:val="22"/>
                <w:szCs w:val="22"/>
              </w:rPr>
              <w:t>中介管理科</w:t>
            </w:r>
          </w:p>
        </w:tc>
        <w:tc>
          <w:tcPr>
            <w:tcW w:w="525" w:type="dxa"/>
            <w:tcBorders>
              <w:top w:val="single" w:sz="4" w:space="0" w:color="000000"/>
              <w:left w:val="single" w:sz="4" w:space="0" w:color="000000"/>
              <w:bottom w:val="nil"/>
              <w:right w:val="single" w:sz="4" w:space="0" w:color="000000"/>
            </w:tcBorders>
            <w:tcMar>
              <w:top w:w="15" w:type="dxa"/>
              <w:left w:w="15" w:type="dxa"/>
              <w:bottom w:w="15" w:type="dxa"/>
              <w:right w:w="15" w:type="dxa"/>
            </w:tcMar>
            <w:vAlign w:val="center"/>
          </w:tcPr>
          <w:p w14:paraId="29364035" w14:textId="77777777" w:rsidR="007C77A5" w:rsidRDefault="007C77A5">
            <w:pPr>
              <w:spacing w:line="280" w:lineRule="exact"/>
              <w:jc w:val="center"/>
              <w:rPr>
                <w:rFonts w:ascii="宋体" w:hAnsi="宋体" w:cs="宋体"/>
                <w:color w:val="000000"/>
                <w:sz w:val="22"/>
                <w:szCs w:val="22"/>
              </w:rPr>
            </w:pPr>
          </w:p>
        </w:tc>
        <w:tc>
          <w:tcPr>
            <w:tcW w:w="540" w:type="dxa"/>
            <w:vMerge/>
            <w:tcBorders>
              <w:left w:val="single" w:sz="4" w:space="0" w:color="000000"/>
              <w:bottom w:val="single" w:sz="4" w:space="0" w:color="000000"/>
              <w:right w:val="single" w:sz="4" w:space="0" w:color="000000"/>
            </w:tcBorders>
            <w:tcMar>
              <w:top w:w="15" w:type="dxa"/>
              <w:left w:w="15" w:type="dxa"/>
              <w:bottom w:w="15" w:type="dxa"/>
              <w:right w:w="15" w:type="dxa"/>
            </w:tcMar>
            <w:vAlign w:val="center"/>
          </w:tcPr>
          <w:p w14:paraId="2149F837" w14:textId="77777777" w:rsidR="007C77A5" w:rsidRDefault="007C77A5">
            <w:pPr>
              <w:spacing w:line="240" w:lineRule="exact"/>
              <w:jc w:val="center"/>
              <w:rPr>
                <w:rFonts w:ascii="宋体" w:hAnsi="宋体" w:cs="宋体"/>
                <w:color w:val="000000"/>
                <w:sz w:val="22"/>
                <w:szCs w:val="22"/>
              </w:rPr>
            </w:pPr>
          </w:p>
        </w:tc>
        <w:tc>
          <w:tcPr>
            <w:tcW w:w="705" w:type="dxa"/>
            <w:vMerge/>
            <w:tcBorders>
              <w:top w:val="single" w:sz="4" w:space="0" w:color="000000"/>
              <w:left w:val="single" w:sz="4" w:space="0" w:color="000000"/>
              <w:bottom w:val="single" w:sz="4" w:space="0" w:color="000000"/>
              <w:right w:val="single" w:sz="4" w:space="0" w:color="000000"/>
            </w:tcBorders>
            <w:vAlign w:val="center"/>
          </w:tcPr>
          <w:p w14:paraId="2DC409FB" w14:textId="77777777" w:rsidR="007C77A5" w:rsidRDefault="007C77A5">
            <w:pPr>
              <w:widowControl/>
              <w:jc w:val="left"/>
              <w:rPr>
                <w:rFonts w:ascii="宋体" w:hAnsi="宋体" w:cs="宋体"/>
                <w:color w:val="000000"/>
                <w:sz w:val="22"/>
                <w:szCs w:val="22"/>
              </w:rPr>
            </w:pPr>
          </w:p>
        </w:tc>
        <w:tc>
          <w:tcPr>
            <w:tcW w:w="708" w:type="dxa"/>
            <w:vMerge/>
            <w:tcBorders>
              <w:top w:val="single" w:sz="4" w:space="0" w:color="000000"/>
              <w:left w:val="single" w:sz="4" w:space="0" w:color="000000"/>
              <w:bottom w:val="single" w:sz="4" w:space="0" w:color="000000"/>
              <w:right w:val="single" w:sz="4" w:space="0" w:color="000000"/>
            </w:tcBorders>
            <w:vAlign w:val="center"/>
          </w:tcPr>
          <w:p w14:paraId="54BFBE45" w14:textId="77777777" w:rsidR="007C77A5" w:rsidRDefault="007C77A5">
            <w:pPr>
              <w:widowControl/>
              <w:jc w:val="left"/>
              <w:rPr>
                <w:rFonts w:ascii="宋体" w:hAnsi="宋体" w:cs="宋体"/>
                <w:color w:val="000000"/>
                <w:sz w:val="24"/>
              </w:rPr>
            </w:pPr>
          </w:p>
        </w:tc>
      </w:tr>
      <w:tr w:rsidR="007C77A5" w14:paraId="6F0145D3" w14:textId="77777777">
        <w:trPr>
          <w:trHeight w:val="370"/>
        </w:trPr>
        <w:tc>
          <w:tcPr>
            <w:tcW w:w="14580" w:type="dxa"/>
            <w:gridSpan w:val="1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tbl>
            <w:tblPr>
              <w:tblW w:w="14955" w:type="dxa"/>
              <w:tblBorders>
                <w:insideH w:val="none" w:sz="4" w:space="0" w:color="auto"/>
                <w:insideV w:val="none" w:sz="4" w:space="0" w:color="auto"/>
              </w:tblBorders>
              <w:tblLayout w:type="fixed"/>
              <w:tblCellMar>
                <w:left w:w="0" w:type="dxa"/>
                <w:right w:w="0" w:type="dxa"/>
              </w:tblCellMar>
              <w:tblLook w:val="04A0" w:firstRow="1" w:lastRow="0" w:firstColumn="1" w:lastColumn="0" w:noHBand="0" w:noVBand="1"/>
            </w:tblPr>
            <w:tblGrid>
              <w:gridCol w:w="14955"/>
            </w:tblGrid>
            <w:tr w:rsidR="007C77A5" w14:paraId="6CB3FDCC" w14:textId="77777777">
              <w:trPr>
                <w:trHeight w:val="345"/>
              </w:trPr>
              <w:tc>
                <w:tcPr>
                  <w:tcW w:w="14955" w:type="dxa"/>
                  <w:tcMar>
                    <w:top w:w="15" w:type="dxa"/>
                    <w:left w:w="15" w:type="dxa"/>
                    <w:right w:w="15" w:type="dxa"/>
                  </w:tcMar>
                  <w:vAlign w:val="center"/>
                </w:tcPr>
                <w:p w14:paraId="40EA044E" w14:textId="77777777" w:rsidR="007C77A5" w:rsidRDefault="00000000">
                  <w:pPr>
                    <w:framePr w:hSpace="180" w:wrap="around" w:vAnchor="text" w:hAnchor="page" w:x="1319" w:y="28"/>
                    <w:widowControl/>
                    <w:suppressOverlap/>
                    <w:jc w:val="left"/>
                    <w:textAlignment w:val="center"/>
                    <w:rPr>
                      <w:rFonts w:ascii="宋体" w:hAnsi="宋体" w:cs="宋体"/>
                      <w:color w:val="000000"/>
                      <w:sz w:val="16"/>
                      <w:szCs w:val="16"/>
                    </w:rPr>
                  </w:pPr>
                  <w:r>
                    <w:rPr>
                      <w:rFonts w:ascii="宋体" w:hAnsi="宋体" w:cs="宋体" w:hint="eastAsia"/>
                      <w:color w:val="000000"/>
                      <w:kern w:val="0"/>
                      <w:sz w:val="22"/>
                      <w:szCs w:val="22"/>
                    </w:rPr>
                    <w:t xml:space="preserve">服务电话：     8166309                 </w:t>
                  </w:r>
                  <w:r>
                    <w:rPr>
                      <w:rFonts w:ascii="宋体" w:hAnsi="宋体" w:cs="宋体" w:hint="eastAsia"/>
                      <w:color w:val="000000"/>
                      <w:kern w:val="0"/>
                      <w:szCs w:val="21"/>
                    </w:rPr>
                    <w:t>投诉机构：</w:t>
                  </w:r>
                  <w:r>
                    <w:rPr>
                      <w:rFonts w:ascii="宋体" w:hAnsi="宋体" w:cs="宋体" w:hint="eastAsia"/>
                      <w:color w:val="000000"/>
                      <w:kern w:val="0"/>
                      <w:sz w:val="22"/>
                      <w:szCs w:val="22"/>
                    </w:rPr>
                    <w:t>舞钢市住房和城乡规划建设局纪检监察室</w:t>
                  </w:r>
                  <w:r>
                    <w:rPr>
                      <w:rFonts w:ascii="宋体" w:hAnsi="宋体" w:cs="宋体"/>
                      <w:color w:val="000000"/>
                      <w:kern w:val="0"/>
                      <w:szCs w:val="21"/>
                    </w:rPr>
                    <w:t xml:space="preserve">                  </w:t>
                  </w:r>
                  <w:r>
                    <w:rPr>
                      <w:rFonts w:ascii="宋体" w:hAnsi="宋体" w:cs="宋体" w:hint="eastAsia"/>
                      <w:color w:val="000000"/>
                      <w:kern w:val="0"/>
                      <w:szCs w:val="21"/>
                    </w:rPr>
                    <w:t>投诉电话：</w:t>
                  </w:r>
                  <w:r>
                    <w:rPr>
                      <w:rFonts w:ascii="宋体" w:hAnsi="宋体" w:cs="宋体"/>
                      <w:color w:val="000000"/>
                      <w:kern w:val="0"/>
                      <w:szCs w:val="21"/>
                    </w:rPr>
                    <w:t>0375-8166899</w:t>
                  </w:r>
                </w:p>
              </w:tc>
            </w:tr>
          </w:tbl>
          <w:p w14:paraId="501C76AA" w14:textId="77777777" w:rsidR="007C77A5" w:rsidRDefault="007C77A5">
            <w:pPr>
              <w:widowControl/>
              <w:jc w:val="left"/>
              <w:textAlignment w:val="center"/>
              <w:rPr>
                <w:rFonts w:ascii="宋体" w:hAnsi="宋体" w:cs="宋体"/>
                <w:color w:val="000000"/>
                <w:sz w:val="22"/>
                <w:szCs w:val="22"/>
              </w:rPr>
            </w:pPr>
          </w:p>
        </w:tc>
      </w:tr>
      <w:tr w:rsidR="007C77A5" w14:paraId="2BCD217C" w14:textId="77777777">
        <w:trPr>
          <w:trHeight w:val="390"/>
        </w:trPr>
        <w:tc>
          <w:tcPr>
            <w:tcW w:w="14580" w:type="dxa"/>
            <w:gridSpan w:val="1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EE0A957" w14:textId="77777777" w:rsidR="007C77A5"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 xml:space="preserve">受理地点：舞钢市行政服务中心房管事务服务中心窗口   </w:t>
            </w:r>
          </w:p>
        </w:tc>
      </w:tr>
      <w:tr w:rsidR="007C77A5" w14:paraId="6CBBCC76" w14:textId="77777777">
        <w:trPr>
          <w:trHeight w:val="821"/>
        </w:trPr>
        <w:tc>
          <w:tcPr>
            <w:tcW w:w="14580" w:type="dxa"/>
            <w:gridSpan w:val="12"/>
            <w:tcBorders>
              <w:top w:val="nil"/>
              <w:left w:val="nil"/>
              <w:bottom w:val="single" w:sz="4" w:space="0" w:color="000000"/>
              <w:right w:val="nil"/>
            </w:tcBorders>
            <w:tcMar>
              <w:top w:w="15" w:type="dxa"/>
              <w:left w:w="15" w:type="dxa"/>
              <w:bottom w:w="15" w:type="dxa"/>
              <w:right w:w="15" w:type="dxa"/>
            </w:tcMar>
            <w:vAlign w:val="center"/>
          </w:tcPr>
          <w:p w14:paraId="778A5255" w14:textId="77777777" w:rsidR="007C77A5" w:rsidRDefault="00000000">
            <w:pPr>
              <w:widowControl/>
              <w:jc w:val="center"/>
              <w:textAlignment w:val="center"/>
              <w:rPr>
                <w:rFonts w:ascii="宋体" w:eastAsia="方正小标宋简体" w:hAnsi="宋体" w:cs="宋体"/>
                <w:color w:val="000000"/>
                <w:kern w:val="0"/>
                <w:sz w:val="44"/>
                <w:szCs w:val="44"/>
              </w:rPr>
            </w:pPr>
            <w:r>
              <w:rPr>
                <w:rFonts w:ascii="宋体" w:eastAsia="方正小标宋简体" w:hAnsi="宋体" w:cs="宋体" w:hint="eastAsia"/>
                <w:color w:val="000000"/>
                <w:kern w:val="0"/>
                <w:sz w:val="44"/>
                <w:szCs w:val="44"/>
              </w:rPr>
              <w:lastRenderedPageBreak/>
              <w:t>舞钢市住房和城乡建设局权力清单和责任清单统计表</w:t>
            </w:r>
          </w:p>
          <w:p w14:paraId="1085813D" w14:textId="77777777" w:rsidR="007C77A5" w:rsidRDefault="00000000">
            <w:pPr>
              <w:widowControl/>
              <w:jc w:val="left"/>
              <w:textAlignment w:val="center"/>
              <w:rPr>
                <w:rFonts w:ascii="宋体" w:hAnsi="宋体" w:cs="宋体"/>
                <w:color w:val="000000"/>
                <w:sz w:val="24"/>
              </w:rPr>
            </w:pPr>
            <w:r>
              <w:rPr>
                <w:rFonts w:ascii="宋体" w:hAnsi="宋体" w:cs="宋体" w:hint="eastAsia"/>
                <w:color w:val="000000"/>
                <w:kern w:val="0"/>
                <w:sz w:val="24"/>
              </w:rPr>
              <w:t>职权类别：其他权力</w:t>
            </w:r>
          </w:p>
        </w:tc>
      </w:tr>
      <w:tr w:rsidR="007C77A5" w14:paraId="75C5E190" w14:textId="77777777">
        <w:trPr>
          <w:trHeight w:val="818"/>
        </w:trPr>
        <w:tc>
          <w:tcPr>
            <w:tcW w:w="61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B9FB9C2"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序号</w:t>
            </w:r>
          </w:p>
        </w:tc>
        <w:tc>
          <w:tcPr>
            <w:tcW w:w="106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9A64116"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职权名称</w:t>
            </w:r>
          </w:p>
        </w:tc>
        <w:tc>
          <w:tcPr>
            <w:tcW w:w="317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A1BBB57"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实施依据</w:t>
            </w:r>
          </w:p>
        </w:tc>
        <w:tc>
          <w:tcPr>
            <w:tcW w:w="48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4EEC3FB"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实施对象</w:t>
            </w:r>
          </w:p>
        </w:tc>
        <w:tc>
          <w:tcPr>
            <w:tcW w:w="51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6E16A0B"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实施机构</w:t>
            </w:r>
          </w:p>
        </w:tc>
        <w:tc>
          <w:tcPr>
            <w:tcW w:w="53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0AE1D7B"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办理环节</w:t>
            </w:r>
          </w:p>
        </w:tc>
        <w:tc>
          <w:tcPr>
            <w:tcW w:w="442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2ADF0B1"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责任事项</w:t>
            </w:r>
          </w:p>
        </w:tc>
        <w:tc>
          <w:tcPr>
            <w:tcW w:w="12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5F79DA0"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责任</w:t>
            </w:r>
            <w:r>
              <w:rPr>
                <w:rFonts w:ascii="黑体" w:eastAsia="黑体" w:hAnsi="宋体" w:cs="黑体" w:hint="eastAsia"/>
                <w:color w:val="000000"/>
                <w:kern w:val="0"/>
                <w:sz w:val="22"/>
                <w:szCs w:val="22"/>
              </w:rPr>
              <w:br/>
              <w:t>科室</w:t>
            </w:r>
          </w:p>
        </w:tc>
        <w:tc>
          <w:tcPr>
            <w:tcW w:w="52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766EF79"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承诺时限</w:t>
            </w:r>
          </w:p>
        </w:tc>
        <w:tc>
          <w:tcPr>
            <w:tcW w:w="54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2FDC175"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法定时限</w:t>
            </w:r>
          </w:p>
        </w:tc>
        <w:tc>
          <w:tcPr>
            <w:tcW w:w="70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BF390CD"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收费情况及依据</w:t>
            </w:r>
          </w:p>
        </w:tc>
        <w:tc>
          <w:tcPr>
            <w:tcW w:w="7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A06E681" w14:textId="77777777" w:rsidR="007C77A5" w:rsidRDefault="00000000">
            <w:pPr>
              <w:widowControl/>
              <w:spacing w:line="240" w:lineRule="exact"/>
              <w:jc w:val="center"/>
              <w:textAlignment w:val="center"/>
              <w:rPr>
                <w:rFonts w:ascii="黑体" w:eastAsia="黑体" w:hAnsi="宋体" w:cs="黑体"/>
                <w:color w:val="000000"/>
                <w:sz w:val="22"/>
                <w:szCs w:val="22"/>
              </w:rPr>
            </w:pPr>
            <w:r>
              <w:rPr>
                <w:rFonts w:ascii="黑体" w:eastAsia="黑体" w:hAnsi="宋体" w:cs="黑体" w:hint="eastAsia"/>
                <w:color w:val="000000"/>
                <w:kern w:val="0"/>
                <w:sz w:val="22"/>
                <w:szCs w:val="22"/>
              </w:rPr>
              <w:t>调整意见及理由</w:t>
            </w:r>
          </w:p>
        </w:tc>
      </w:tr>
      <w:tr w:rsidR="007C77A5" w14:paraId="3150A0BF" w14:textId="77777777">
        <w:trPr>
          <w:trHeight w:val="1276"/>
        </w:trPr>
        <w:tc>
          <w:tcPr>
            <w:tcW w:w="617"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36B5782" w14:textId="77777777" w:rsidR="007C77A5" w:rsidRDefault="00000000">
            <w:pPr>
              <w:widowControl/>
              <w:spacing w:line="280" w:lineRule="exact"/>
              <w:jc w:val="center"/>
              <w:textAlignment w:val="center"/>
              <w:rPr>
                <w:rFonts w:ascii="宋体" w:hAnsi="宋体" w:cs="宋体"/>
                <w:color w:val="000000"/>
                <w:sz w:val="22"/>
                <w:szCs w:val="22"/>
              </w:rPr>
            </w:pPr>
            <w:r>
              <w:rPr>
                <w:rFonts w:ascii="宋体" w:hAnsi="宋体" w:cs="宋体" w:hint="eastAsia"/>
                <w:color w:val="000000"/>
                <w:sz w:val="22"/>
                <w:szCs w:val="22"/>
              </w:rPr>
              <w:t>19</w:t>
            </w:r>
          </w:p>
        </w:tc>
        <w:tc>
          <w:tcPr>
            <w:tcW w:w="1064" w:type="dxa"/>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0808FC5C"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sz w:val="22"/>
                <w:szCs w:val="22"/>
              </w:rPr>
              <w:t>河南省新型墙体材料认定</w:t>
            </w:r>
          </w:p>
        </w:tc>
        <w:tc>
          <w:tcPr>
            <w:tcW w:w="3176"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BC5F8A3" w14:textId="77777777" w:rsidR="007C77A5" w:rsidRDefault="00000000">
            <w:pPr>
              <w:pStyle w:val="1"/>
              <w:widowControl/>
              <w:spacing w:line="280" w:lineRule="exact"/>
              <w:ind w:firstLineChars="0" w:firstLine="0"/>
              <w:jc w:val="left"/>
              <w:textAlignment w:val="center"/>
              <w:rPr>
                <w:rFonts w:ascii="宋体" w:hAnsi="宋体" w:cs="宋体"/>
                <w:sz w:val="22"/>
                <w:szCs w:val="22"/>
              </w:rPr>
            </w:pPr>
            <w:r>
              <w:rPr>
                <w:rFonts w:ascii="宋体" w:hAnsi="宋体" w:cs="宋体" w:hint="eastAsia"/>
                <w:sz w:val="22"/>
                <w:szCs w:val="22"/>
              </w:rPr>
              <w:t>《河南省发展应用新型墙体材料条例》第二十三条：“新型墙体材料产品实行认定制度。鼓励符合下列条件的生产企业申请新型墙体材料产品认定：(一)属于国家和本省公布的新型墙体材料目录范围；(二)符合质量标准，并经法定质量检验机构检验合格；</w:t>
            </w:r>
          </w:p>
        </w:tc>
        <w:tc>
          <w:tcPr>
            <w:tcW w:w="480"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4E06D4A" w14:textId="77777777" w:rsidR="007C77A5"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法人和其他组织</w:t>
            </w:r>
          </w:p>
        </w:tc>
        <w:tc>
          <w:tcPr>
            <w:tcW w:w="515" w:type="dxa"/>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40CD9530" w14:textId="77777777" w:rsidR="007C77A5"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舞钢市住房和城乡建设局</w:t>
            </w:r>
          </w:p>
        </w:tc>
        <w:tc>
          <w:tcPr>
            <w:tcW w:w="53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9E11C18"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受理</w:t>
            </w:r>
          </w:p>
        </w:tc>
        <w:tc>
          <w:tcPr>
            <w:tcW w:w="442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BFF8D66" w14:textId="77777777" w:rsidR="007C77A5" w:rsidRDefault="00000000">
            <w:pPr>
              <w:widowControl/>
              <w:textAlignment w:val="center"/>
              <w:rPr>
                <w:rFonts w:ascii="宋体" w:hAnsi="宋体" w:cs="宋体"/>
                <w:color w:val="000000"/>
                <w:sz w:val="22"/>
                <w:szCs w:val="22"/>
              </w:rPr>
            </w:pPr>
            <w:r>
              <w:rPr>
                <w:rFonts w:ascii="宋体" w:hAnsi="宋体" w:cs="宋体" w:hint="eastAsia"/>
                <w:color w:val="000000"/>
                <w:kern w:val="0"/>
                <w:sz w:val="22"/>
                <w:szCs w:val="22"/>
                <w:lang w:bidi="ar"/>
              </w:rPr>
              <w:t>1.受理责任：公示依法应当提交的材料；一次性告知补正材料；依法受理或不予受理（不予受理应当告知理由）。</w:t>
            </w:r>
          </w:p>
        </w:tc>
        <w:tc>
          <w:tcPr>
            <w:tcW w:w="12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5E0633C" w14:textId="77777777" w:rsidR="007C77A5"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墙改办</w:t>
            </w:r>
          </w:p>
        </w:tc>
        <w:tc>
          <w:tcPr>
            <w:tcW w:w="52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C4BE531" w14:textId="77777777" w:rsidR="007C77A5"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0.5日</w:t>
            </w:r>
          </w:p>
        </w:tc>
        <w:tc>
          <w:tcPr>
            <w:tcW w:w="540" w:type="dxa"/>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26A44DF6" w14:textId="77777777" w:rsidR="007C77A5" w:rsidRDefault="00000000">
            <w:pPr>
              <w:spacing w:line="240" w:lineRule="exact"/>
              <w:jc w:val="center"/>
              <w:rPr>
                <w:rFonts w:ascii="宋体" w:hAnsi="宋体" w:cs="宋体"/>
                <w:color w:val="000000"/>
                <w:sz w:val="22"/>
                <w:szCs w:val="22"/>
              </w:rPr>
            </w:pPr>
            <w:r>
              <w:rPr>
                <w:rFonts w:ascii="宋体" w:hAnsi="宋体" w:cs="宋体" w:hint="eastAsia"/>
                <w:color w:val="000000"/>
                <w:sz w:val="22"/>
                <w:szCs w:val="22"/>
              </w:rPr>
              <w:t>20日</w:t>
            </w:r>
          </w:p>
          <w:p w14:paraId="084FA2F3" w14:textId="77777777" w:rsidR="007C77A5" w:rsidRDefault="007C77A5">
            <w:pPr>
              <w:spacing w:line="240" w:lineRule="exact"/>
              <w:jc w:val="center"/>
              <w:rPr>
                <w:rFonts w:ascii="宋体" w:hAnsi="宋体" w:cs="宋体"/>
                <w:color w:val="000000"/>
                <w:sz w:val="22"/>
                <w:szCs w:val="22"/>
              </w:rPr>
            </w:pPr>
          </w:p>
        </w:tc>
        <w:tc>
          <w:tcPr>
            <w:tcW w:w="705"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22AE9D0" w14:textId="77777777" w:rsidR="007C77A5" w:rsidRDefault="00000000">
            <w:pPr>
              <w:jc w:val="center"/>
              <w:rPr>
                <w:rFonts w:ascii="宋体" w:hAnsi="宋体" w:cs="宋体"/>
                <w:color w:val="000000"/>
                <w:sz w:val="22"/>
                <w:szCs w:val="22"/>
              </w:rPr>
            </w:pPr>
            <w:r>
              <w:rPr>
                <w:rFonts w:ascii="宋体" w:hAnsi="宋体" w:cs="宋体" w:hint="eastAsia"/>
                <w:color w:val="000000"/>
                <w:sz w:val="22"/>
                <w:szCs w:val="22"/>
              </w:rPr>
              <w:t>不收费</w:t>
            </w:r>
          </w:p>
        </w:tc>
        <w:tc>
          <w:tcPr>
            <w:tcW w:w="708"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358D0D6" w14:textId="77777777" w:rsidR="007C77A5"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依据豫发【2021】23号文件承接</w:t>
            </w:r>
          </w:p>
        </w:tc>
      </w:tr>
      <w:tr w:rsidR="007C77A5" w14:paraId="1678781A" w14:textId="77777777">
        <w:trPr>
          <w:trHeight w:val="1152"/>
        </w:trPr>
        <w:tc>
          <w:tcPr>
            <w:tcW w:w="617" w:type="dxa"/>
            <w:vMerge/>
            <w:tcBorders>
              <w:top w:val="single" w:sz="4" w:space="0" w:color="000000"/>
              <w:left w:val="single" w:sz="4" w:space="0" w:color="000000"/>
              <w:bottom w:val="single" w:sz="4" w:space="0" w:color="000000"/>
              <w:right w:val="single" w:sz="4" w:space="0" w:color="000000"/>
            </w:tcBorders>
            <w:vAlign w:val="center"/>
          </w:tcPr>
          <w:p w14:paraId="7D3394BA" w14:textId="77777777" w:rsidR="007C77A5" w:rsidRDefault="007C77A5">
            <w:pPr>
              <w:widowControl/>
              <w:spacing w:line="280" w:lineRule="exact"/>
              <w:jc w:val="left"/>
              <w:rPr>
                <w:rFonts w:ascii="宋体" w:hAnsi="宋体" w:cs="宋体"/>
                <w:color w:val="000000"/>
                <w:sz w:val="22"/>
                <w:szCs w:val="22"/>
              </w:rPr>
            </w:pPr>
          </w:p>
        </w:tc>
        <w:tc>
          <w:tcPr>
            <w:tcW w:w="1064" w:type="dxa"/>
            <w:vMerge/>
            <w:tcBorders>
              <w:left w:val="single" w:sz="4" w:space="0" w:color="000000"/>
              <w:right w:val="single" w:sz="4" w:space="0" w:color="000000"/>
            </w:tcBorders>
            <w:vAlign w:val="center"/>
          </w:tcPr>
          <w:p w14:paraId="3EDD9F81" w14:textId="77777777" w:rsidR="007C77A5" w:rsidRDefault="007C77A5">
            <w:pPr>
              <w:widowControl/>
              <w:spacing w:line="280" w:lineRule="exact"/>
              <w:jc w:val="left"/>
              <w:rPr>
                <w:rFonts w:ascii="宋体" w:hAnsi="宋体" w:cs="宋体"/>
                <w:color w:val="000000"/>
                <w:sz w:val="22"/>
                <w:szCs w:val="22"/>
              </w:rPr>
            </w:pPr>
          </w:p>
        </w:tc>
        <w:tc>
          <w:tcPr>
            <w:tcW w:w="3176" w:type="dxa"/>
            <w:vMerge/>
            <w:tcBorders>
              <w:top w:val="single" w:sz="4" w:space="0" w:color="000000"/>
              <w:left w:val="single" w:sz="4" w:space="0" w:color="000000"/>
              <w:bottom w:val="single" w:sz="4" w:space="0" w:color="000000"/>
              <w:right w:val="single" w:sz="4" w:space="0" w:color="000000"/>
            </w:tcBorders>
            <w:vAlign w:val="center"/>
          </w:tcPr>
          <w:p w14:paraId="573CDC1F" w14:textId="77777777" w:rsidR="007C77A5" w:rsidRDefault="007C77A5">
            <w:pPr>
              <w:widowControl/>
              <w:spacing w:line="280" w:lineRule="exact"/>
              <w:jc w:val="left"/>
              <w:rPr>
                <w:rFonts w:ascii="宋体" w:hAnsi="宋体" w:cs="宋体"/>
                <w:color w:val="000000"/>
                <w:sz w:val="22"/>
                <w:szCs w:val="22"/>
              </w:rPr>
            </w:pPr>
          </w:p>
        </w:tc>
        <w:tc>
          <w:tcPr>
            <w:tcW w:w="480" w:type="dxa"/>
            <w:vMerge/>
            <w:tcBorders>
              <w:top w:val="single" w:sz="4" w:space="0" w:color="000000"/>
              <w:left w:val="single" w:sz="4" w:space="0" w:color="000000"/>
              <w:bottom w:val="single" w:sz="4" w:space="0" w:color="000000"/>
              <w:right w:val="single" w:sz="4" w:space="0" w:color="000000"/>
            </w:tcBorders>
            <w:vAlign w:val="center"/>
          </w:tcPr>
          <w:p w14:paraId="54D57D4F" w14:textId="77777777" w:rsidR="007C77A5" w:rsidRDefault="007C77A5">
            <w:pPr>
              <w:widowControl/>
              <w:spacing w:line="280" w:lineRule="exact"/>
              <w:jc w:val="left"/>
              <w:rPr>
                <w:rFonts w:ascii="宋体" w:hAnsi="宋体" w:cs="宋体"/>
                <w:color w:val="000000"/>
                <w:sz w:val="22"/>
                <w:szCs w:val="22"/>
              </w:rPr>
            </w:pPr>
          </w:p>
        </w:tc>
        <w:tc>
          <w:tcPr>
            <w:tcW w:w="515" w:type="dxa"/>
            <w:vMerge/>
            <w:tcBorders>
              <w:left w:val="single" w:sz="4" w:space="0" w:color="000000"/>
              <w:right w:val="single" w:sz="4" w:space="0" w:color="000000"/>
            </w:tcBorders>
            <w:vAlign w:val="center"/>
          </w:tcPr>
          <w:p w14:paraId="1D3516B2" w14:textId="77777777" w:rsidR="007C77A5" w:rsidRDefault="007C77A5">
            <w:pPr>
              <w:widowControl/>
              <w:spacing w:line="280" w:lineRule="exact"/>
              <w:jc w:val="left"/>
              <w:rPr>
                <w:rFonts w:ascii="宋体" w:hAnsi="宋体" w:cs="宋体"/>
                <w:color w:val="000000"/>
                <w:sz w:val="22"/>
                <w:szCs w:val="22"/>
              </w:rPr>
            </w:pPr>
          </w:p>
        </w:tc>
        <w:tc>
          <w:tcPr>
            <w:tcW w:w="53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8B459B9"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审查</w:t>
            </w:r>
          </w:p>
        </w:tc>
        <w:tc>
          <w:tcPr>
            <w:tcW w:w="442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9E2C461" w14:textId="77777777" w:rsidR="007C77A5" w:rsidRDefault="00000000">
            <w:pPr>
              <w:widowControl/>
              <w:textAlignment w:val="center"/>
              <w:rPr>
                <w:rFonts w:ascii="宋体" w:hAnsi="宋体" w:cs="宋体"/>
                <w:color w:val="000000"/>
                <w:sz w:val="22"/>
                <w:szCs w:val="22"/>
              </w:rPr>
            </w:pPr>
            <w:r>
              <w:rPr>
                <w:rFonts w:ascii="宋体" w:hAnsi="宋体" w:cs="宋体" w:hint="eastAsia"/>
                <w:color w:val="000000"/>
                <w:kern w:val="0"/>
                <w:sz w:val="22"/>
                <w:szCs w:val="22"/>
                <w:lang w:bidi="ar"/>
              </w:rPr>
              <w:t>2.审查责任：材料审核，现场勘查，根据需要征求相关部门意见，提出初审意见。</w:t>
            </w:r>
          </w:p>
        </w:tc>
        <w:tc>
          <w:tcPr>
            <w:tcW w:w="12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B94A397" w14:textId="77777777" w:rsidR="007C77A5"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墙改办</w:t>
            </w:r>
          </w:p>
        </w:tc>
        <w:tc>
          <w:tcPr>
            <w:tcW w:w="52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054B657" w14:textId="77777777" w:rsidR="007C77A5"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1日</w:t>
            </w:r>
          </w:p>
        </w:tc>
        <w:tc>
          <w:tcPr>
            <w:tcW w:w="540" w:type="dxa"/>
            <w:vMerge/>
            <w:tcBorders>
              <w:left w:val="single" w:sz="4" w:space="0" w:color="000000"/>
              <w:right w:val="single" w:sz="4" w:space="0" w:color="000000"/>
            </w:tcBorders>
            <w:tcMar>
              <w:top w:w="15" w:type="dxa"/>
              <w:left w:w="15" w:type="dxa"/>
              <w:bottom w:w="15" w:type="dxa"/>
              <w:right w:w="15" w:type="dxa"/>
            </w:tcMar>
            <w:vAlign w:val="center"/>
          </w:tcPr>
          <w:p w14:paraId="0CE40365" w14:textId="77777777" w:rsidR="007C77A5" w:rsidRDefault="007C77A5">
            <w:pPr>
              <w:spacing w:line="240" w:lineRule="exact"/>
              <w:jc w:val="center"/>
              <w:rPr>
                <w:rFonts w:ascii="宋体" w:hAnsi="宋体" w:cs="宋体"/>
                <w:color w:val="000000"/>
                <w:sz w:val="22"/>
                <w:szCs w:val="22"/>
              </w:rPr>
            </w:pPr>
          </w:p>
        </w:tc>
        <w:tc>
          <w:tcPr>
            <w:tcW w:w="705" w:type="dxa"/>
            <w:vMerge/>
            <w:tcBorders>
              <w:top w:val="single" w:sz="4" w:space="0" w:color="000000"/>
              <w:left w:val="single" w:sz="4" w:space="0" w:color="000000"/>
              <w:bottom w:val="single" w:sz="4" w:space="0" w:color="000000"/>
              <w:right w:val="single" w:sz="4" w:space="0" w:color="000000"/>
            </w:tcBorders>
            <w:vAlign w:val="center"/>
          </w:tcPr>
          <w:p w14:paraId="226300BA" w14:textId="77777777" w:rsidR="007C77A5" w:rsidRDefault="007C77A5">
            <w:pPr>
              <w:widowControl/>
              <w:jc w:val="left"/>
              <w:rPr>
                <w:rFonts w:ascii="宋体" w:hAnsi="宋体" w:cs="宋体"/>
                <w:color w:val="000000"/>
                <w:sz w:val="22"/>
                <w:szCs w:val="22"/>
              </w:rPr>
            </w:pPr>
          </w:p>
        </w:tc>
        <w:tc>
          <w:tcPr>
            <w:tcW w:w="708" w:type="dxa"/>
            <w:vMerge/>
            <w:tcBorders>
              <w:top w:val="single" w:sz="4" w:space="0" w:color="000000"/>
              <w:left w:val="single" w:sz="4" w:space="0" w:color="000000"/>
              <w:bottom w:val="single" w:sz="4" w:space="0" w:color="000000"/>
              <w:right w:val="single" w:sz="4" w:space="0" w:color="000000"/>
            </w:tcBorders>
            <w:vAlign w:val="center"/>
          </w:tcPr>
          <w:p w14:paraId="4B1F9A8A" w14:textId="77777777" w:rsidR="007C77A5" w:rsidRDefault="007C77A5">
            <w:pPr>
              <w:widowControl/>
              <w:jc w:val="left"/>
              <w:rPr>
                <w:rFonts w:ascii="宋体" w:hAnsi="宋体" w:cs="宋体"/>
                <w:color w:val="000000"/>
                <w:sz w:val="22"/>
                <w:szCs w:val="22"/>
              </w:rPr>
            </w:pPr>
          </w:p>
        </w:tc>
      </w:tr>
      <w:tr w:rsidR="007C77A5" w14:paraId="469EA57E" w14:textId="77777777">
        <w:trPr>
          <w:trHeight w:val="954"/>
        </w:trPr>
        <w:tc>
          <w:tcPr>
            <w:tcW w:w="617" w:type="dxa"/>
            <w:vMerge/>
            <w:tcBorders>
              <w:top w:val="single" w:sz="4" w:space="0" w:color="000000"/>
              <w:left w:val="single" w:sz="4" w:space="0" w:color="000000"/>
              <w:bottom w:val="single" w:sz="4" w:space="0" w:color="000000"/>
              <w:right w:val="single" w:sz="4" w:space="0" w:color="000000"/>
            </w:tcBorders>
            <w:vAlign w:val="center"/>
          </w:tcPr>
          <w:p w14:paraId="26A43A5D" w14:textId="77777777" w:rsidR="007C77A5" w:rsidRDefault="007C77A5">
            <w:pPr>
              <w:widowControl/>
              <w:spacing w:line="280" w:lineRule="exact"/>
              <w:jc w:val="left"/>
              <w:rPr>
                <w:rFonts w:ascii="宋体" w:hAnsi="宋体" w:cs="宋体"/>
                <w:color w:val="000000"/>
                <w:sz w:val="22"/>
                <w:szCs w:val="22"/>
              </w:rPr>
            </w:pPr>
          </w:p>
        </w:tc>
        <w:tc>
          <w:tcPr>
            <w:tcW w:w="1064" w:type="dxa"/>
            <w:vMerge/>
            <w:tcBorders>
              <w:left w:val="single" w:sz="4" w:space="0" w:color="000000"/>
              <w:right w:val="single" w:sz="4" w:space="0" w:color="000000"/>
            </w:tcBorders>
            <w:vAlign w:val="center"/>
          </w:tcPr>
          <w:p w14:paraId="055FCF1D" w14:textId="77777777" w:rsidR="007C77A5" w:rsidRDefault="007C77A5">
            <w:pPr>
              <w:widowControl/>
              <w:spacing w:line="280" w:lineRule="exact"/>
              <w:jc w:val="left"/>
              <w:rPr>
                <w:rFonts w:ascii="宋体" w:hAnsi="宋体" w:cs="宋体"/>
                <w:color w:val="000000"/>
                <w:sz w:val="22"/>
                <w:szCs w:val="22"/>
              </w:rPr>
            </w:pPr>
          </w:p>
        </w:tc>
        <w:tc>
          <w:tcPr>
            <w:tcW w:w="3176" w:type="dxa"/>
            <w:vMerge/>
            <w:tcBorders>
              <w:top w:val="single" w:sz="4" w:space="0" w:color="000000"/>
              <w:left w:val="single" w:sz="4" w:space="0" w:color="000000"/>
              <w:bottom w:val="single" w:sz="4" w:space="0" w:color="000000"/>
              <w:right w:val="single" w:sz="4" w:space="0" w:color="000000"/>
            </w:tcBorders>
            <w:vAlign w:val="center"/>
          </w:tcPr>
          <w:p w14:paraId="47995065" w14:textId="77777777" w:rsidR="007C77A5" w:rsidRDefault="007C77A5">
            <w:pPr>
              <w:widowControl/>
              <w:spacing w:line="280" w:lineRule="exact"/>
              <w:jc w:val="left"/>
              <w:rPr>
                <w:rFonts w:ascii="宋体" w:hAnsi="宋体" w:cs="宋体"/>
                <w:color w:val="000000"/>
                <w:sz w:val="22"/>
                <w:szCs w:val="22"/>
              </w:rPr>
            </w:pPr>
          </w:p>
        </w:tc>
        <w:tc>
          <w:tcPr>
            <w:tcW w:w="480" w:type="dxa"/>
            <w:vMerge/>
            <w:tcBorders>
              <w:top w:val="single" w:sz="4" w:space="0" w:color="000000"/>
              <w:left w:val="single" w:sz="4" w:space="0" w:color="000000"/>
              <w:bottom w:val="single" w:sz="4" w:space="0" w:color="000000"/>
              <w:right w:val="single" w:sz="4" w:space="0" w:color="000000"/>
            </w:tcBorders>
            <w:vAlign w:val="center"/>
          </w:tcPr>
          <w:p w14:paraId="5FAE09C2" w14:textId="77777777" w:rsidR="007C77A5" w:rsidRDefault="007C77A5">
            <w:pPr>
              <w:widowControl/>
              <w:spacing w:line="280" w:lineRule="exact"/>
              <w:jc w:val="left"/>
              <w:rPr>
                <w:rFonts w:ascii="宋体" w:hAnsi="宋体" w:cs="宋体"/>
                <w:color w:val="000000"/>
                <w:sz w:val="22"/>
                <w:szCs w:val="22"/>
              </w:rPr>
            </w:pPr>
          </w:p>
        </w:tc>
        <w:tc>
          <w:tcPr>
            <w:tcW w:w="515" w:type="dxa"/>
            <w:vMerge/>
            <w:tcBorders>
              <w:left w:val="single" w:sz="4" w:space="0" w:color="000000"/>
              <w:right w:val="single" w:sz="4" w:space="0" w:color="000000"/>
            </w:tcBorders>
            <w:vAlign w:val="center"/>
          </w:tcPr>
          <w:p w14:paraId="32B933DD" w14:textId="77777777" w:rsidR="007C77A5" w:rsidRDefault="007C77A5">
            <w:pPr>
              <w:widowControl/>
              <w:spacing w:line="280" w:lineRule="exact"/>
              <w:jc w:val="left"/>
              <w:rPr>
                <w:rFonts w:ascii="宋体" w:hAnsi="宋体" w:cs="宋体"/>
                <w:color w:val="000000"/>
                <w:sz w:val="22"/>
                <w:szCs w:val="22"/>
              </w:rPr>
            </w:pPr>
          </w:p>
        </w:tc>
        <w:tc>
          <w:tcPr>
            <w:tcW w:w="53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6077DB4"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决定</w:t>
            </w:r>
          </w:p>
        </w:tc>
        <w:tc>
          <w:tcPr>
            <w:tcW w:w="442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86E22C0" w14:textId="77777777" w:rsidR="007C77A5" w:rsidRDefault="00000000">
            <w:pPr>
              <w:widowControl/>
              <w:textAlignment w:val="center"/>
              <w:rPr>
                <w:rFonts w:ascii="宋体" w:hAnsi="宋体" w:cs="宋体"/>
                <w:color w:val="000000"/>
                <w:sz w:val="22"/>
                <w:szCs w:val="22"/>
              </w:rPr>
            </w:pPr>
            <w:r>
              <w:rPr>
                <w:rFonts w:ascii="宋体" w:hAnsi="宋体" w:cs="宋体" w:hint="eastAsia"/>
                <w:color w:val="000000"/>
                <w:kern w:val="0"/>
                <w:sz w:val="22"/>
                <w:szCs w:val="22"/>
                <w:lang w:bidi="ar"/>
              </w:rPr>
              <w:t>3.决定责任：作出决定（不予行政许可的应当告知理由）；按时办结；法定告知。</w:t>
            </w:r>
          </w:p>
        </w:tc>
        <w:tc>
          <w:tcPr>
            <w:tcW w:w="12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4382113" w14:textId="77777777" w:rsidR="007C77A5"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墙改办</w:t>
            </w:r>
          </w:p>
        </w:tc>
        <w:tc>
          <w:tcPr>
            <w:tcW w:w="52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859C35F" w14:textId="77777777" w:rsidR="007C77A5"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1日</w:t>
            </w:r>
          </w:p>
        </w:tc>
        <w:tc>
          <w:tcPr>
            <w:tcW w:w="540" w:type="dxa"/>
            <w:vMerge/>
            <w:tcBorders>
              <w:left w:val="single" w:sz="4" w:space="0" w:color="000000"/>
              <w:right w:val="single" w:sz="4" w:space="0" w:color="000000"/>
            </w:tcBorders>
            <w:tcMar>
              <w:top w:w="15" w:type="dxa"/>
              <w:left w:w="15" w:type="dxa"/>
              <w:bottom w:w="15" w:type="dxa"/>
              <w:right w:w="15" w:type="dxa"/>
            </w:tcMar>
            <w:vAlign w:val="center"/>
          </w:tcPr>
          <w:p w14:paraId="06A8FBD1" w14:textId="77777777" w:rsidR="007C77A5" w:rsidRDefault="007C77A5">
            <w:pPr>
              <w:spacing w:line="240" w:lineRule="exact"/>
              <w:jc w:val="center"/>
              <w:rPr>
                <w:rFonts w:ascii="宋体" w:hAnsi="宋体" w:cs="宋体"/>
                <w:color w:val="000000"/>
                <w:sz w:val="22"/>
                <w:szCs w:val="22"/>
              </w:rPr>
            </w:pPr>
          </w:p>
        </w:tc>
        <w:tc>
          <w:tcPr>
            <w:tcW w:w="705" w:type="dxa"/>
            <w:vMerge/>
            <w:tcBorders>
              <w:top w:val="single" w:sz="4" w:space="0" w:color="000000"/>
              <w:left w:val="single" w:sz="4" w:space="0" w:color="000000"/>
              <w:bottom w:val="single" w:sz="4" w:space="0" w:color="000000"/>
              <w:right w:val="single" w:sz="4" w:space="0" w:color="000000"/>
            </w:tcBorders>
            <w:vAlign w:val="center"/>
          </w:tcPr>
          <w:p w14:paraId="1BD12E69" w14:textId="77777777" w:rsidR="007C77A5" w:rsidRDefault="007C77A5">
            <w:pPr>
              <w:widowControl/>
              <w:jc w:val="left"/>
              <w:rPr>
                <w:rFonts w:ascii="宋体" w:hAnsi="宋体" w:cs="宋体"/>
                <w:color w:val="000000"/>
                <w:sz w:val="22"/>
                <w:szCs w:val="22"/>
              </w:rPr>
            </w:pPr>
          </w:p>
        </w:tc>
        <w:tc>
          <w:tcPr>
            <w:tcW w:w="708" w:type="dxa"/>
            <w:vMerge/>
            <w:tcBorders>
              <w:top w:val="single" w:sz="4" w:space="0" w:color="000000"/>
              <w:left w:val="single" w:sz="4" w:space="0" w:color="000000"/>
              <w:bottom w:val="single" w:sz="4" w:space="0" w:color="000000"/>
              <w:right w:val="single" w:sz="4" w:space="0" w:color="000000"/>
            </w:tcBorders>
            <w:vAlign w:val="center"/>
          </w:tcPr>
          <w:p w14:paraId="42EE2F70" w14:textId="77777777" w:rsidR="007C77A5" w:rsidRDefault="007C77A5">
            <w:pPr>
              <w:widowControl/>
              <w:jc w:val="left"/>
              <w:rPr>
                <w:rFonts w:ascii="宋体" w:hAnsi="宋体" w:cs="宋体"/>
                <w:color w:val="000000"/>
                <w:sz w:val="22"/>
                <w:szCs w:val="22"/>
              </w:rPr>
            </w:pPr>
          </w:p>
        </w:tc>
      </w:tr>
      <w:tr w:rsidR="007C77A5" w14:paraId="20A6DD74" w14:textId="77777777">
        <w:trPr>
          <w:trHeight w:val="711"/>
        </w:trPr>
        <w:tc>
          <w:tcPr>
            <w:tcW w:w="617" w:type="dxa"/>
            <w:vMerge/>
            <w:tcBorders>
              <w:top w:val="single" w:sz="4" w:space="0" w:color="000000"/>
              <w:left w:val="single" w:sz="4" w:space="0" w:color="000000"/>
              <w:bottom w:val="single" w:sz="4" w:space="0" w:color="000000"/>
              <w:right w:val="single" w:sz="4" w:space="0" w:color="000000"/>
            </w:tcBorders>
            <w:vAlign w:val="center"/>
          </w:tcPr>
          <w:p w14:paraId="4F3FA964" w14:textId="77777777" w:rsidR="007C77A5" w:rsidRDefault="007C77A5">
            <w:pPr>
              <w:widowControl/>
              <w:spacing w:line="280" w:lineRule="exact"/>
              <w:jc w:val="left"/>
              <w:rPr>
                <w:rFonts w:ascii="宋体" w:hAnsi="宋体" w:cs="宋体"/>
                <w:color w:val="000000"/>
                <w:sz w:val="22"/>
                <w:szCs w:val="22"/>
              </w:rPr>
            </w:pPr>
          </w:p>
        </w:tc>
        <w:tc>
          <w:tcPr>
            <w:tcW w:w="1064" w:type="dxa"/>
            <w:vMerge/>
            <w:tcBorders>
              <w:left w:val="single" w:sz="4" w:space="0" w:color="000000"/>
              <w:bottom w:val="single" w:sz="4" w:space="0" w:color="000000"/>
              <w:right w:val="single" w:sz="4" w:space="0" w:color="000000"/>
            </w:tcBorders>
            <w:vAlign w:val="center"/>
          </w:tcPr>
          <w:p w14:paraId="58523A44" w14:textId="77777777" w:rsidR="007C77A5" w:rsidRDefault="007C77A5">
            <w:pPr>
              <w:widowControl/>
              <w:spacing w:line="280" w:lineRule="exact"/>
              <w:jc w:val="left"/>
              <w:rPr>
                <w:rFonts w:ascii="宋体" w:hAnsi="宋体" w:cs="宋体"/>
                <w:color w:val="000000"/>
                <w:sz w:val="22"/>
                <w:szCs w:val="22"/>
              </w:rPr>
            </w:pPr>
          </w:p>
        </w:tc>
        <w:tc>
          <w:tcPr>
            <w:tcW w:w="3176" w:type="dxa"/>
            <w:vMerge/>
            <w:tcBorders>
              <w:top w:val="single" w:sz="4" w:space="0" w:color="000000"/>
              <w:left w:val="single" w:sz="4" w:space="0" w:color="000000"/>
              <w:bottom w:val="single" w:sz="4" w:space="0" w:color="000000"/>
              <w:right w:val="single" w:sz="4" w:space="0" w:color="000000"/>
            </w:tcBorders>
            <w:vAlign w:val="center"/>
          </w:tcPr>
          <w:p w14:paraId="659233D8" w14:textId="77777777" w:rsidR="007C77A5" w:rsidRDefault="007C77A5">
            <w:pPr>
              <w:widowControl/>
              <w:spacing w:line="280" w:lineRule="exact"/>
              <w:jc w:val="left"/>
              <w:rPr>
                <w:rFonts w:ascii="宋体" w:hAnsi="宋体" w:cs="宋体"/>
                <w:color w:val="000000"/>
                <w:sz w:val="22"/>
                <w:szCs w:val="22"/>
              </w:rPr>
            </w:pPr>
          </w:p>
        </w:tc>
        <w:tc>
          <w:tcPr>
            <w:tcW w:w="480" w:type="dxa"/>
            <w:vMerge/>
            <w:tcBorders>
              <w:top w:val="single" w:sz="4" w:space="0" w:color="000000"/>
              <w:left w:val="single" w:sz="4" w:space="0" w:color="000000"/>
              <w:bottom w:val="single" w:sz="4" w:space="0" w:color="000000"/>
              <w:right w:val="single" w:sz="4" w:space="0" w:color="000000"/>
            </w:tcBorders>
            <w:vAlign w:val="center"/>
          </w:tcPr>
          <w:p w14:paraId="34DBC9F3" w14:textId="77777777" w:rsidR="007C77A5" w:rsidRDefault="007C77A5">
            <w:pPr>
              <w:widowControl/>
              <w:spacing w:line="280" w:lineRule="exact"/>
              <w:jc w:val="left"/>
              <w:rPr>
                <w:rFonts w:ascii="宋体" w:hAnsi="宋体" w:cs="宋体"/>
                <w:color w:val="000000"/>
                <w:sz w:val="22"/>
                <w:szCs w:val="22"/>
              </w:rPr>
            </w:pPr>
          </w:p>
        </w:tc>
        <w:tc>
          <w:tcPr>
            <w:tcW w:w="515" w:type="dxa"/>
            <w:vMerge/>
            <w:tcBorders>
              <w:left w:val="single" w:sz="4" w:space="0" w:color="000000"/>
              <w:bottom w:val="single" w:sz="4" w:space="0" w:color="000000"/>
              <w:right w:val="single" w:sz="4" w:space="0" w:color="000000"/>
            </w:tcBorders>
            <w:vAlign w:val="center"/>
          </w:tcPr>
          <w:p w14:paraId="6EDF3901" w14:textId="77777777" w:rsidR="007C77A5" w:rsidRDefault="007C77A5">
            <w:pPr>
              <w:widowControl/>
              <w:spacing w:line="280" w:lineRule="exact"/>
              <w:jc w:val="left"/>
              <w:rPr>
                <w:rFonts w:ascii="宋体" w:hAnsi="宋体" w:cs="宋体"/>
                <w:color w:val="000000"/>
                <w:sz w:val="22"/>
                <w:szCs w:val="22"/>
              </w:rPr>
            </w:pPr>
          </w:p>
        </w:tc>
        <w:tc>
          <w:tcPr>
            <w:tcW w:w="532"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049AD161"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送达</w:t>
            </w:r>
          </w:p>
        </w:tc>
        <w:tc>
          <w:tcPr>
            <w:tcW w:w="4426"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425F2D03" w14:textId="77777777" w:rsidR="007C77A5" w:rsidRDefault="00000000">
            <w:pPr>
              <w:widowControl/>
              <w:textAlignment w:val="center"/>
              <w:rPr>
                <w:rFonts w:ascii="宋体" w:hAnsi="宋体" w:cs="宋体"/>
                <w:color w:val="000000"/>
                <w:sz w:val="22"/>
                <w:szCs w:val="22"/>
              </w:rPr>
            </w:pPr>
            <w:r>
              <w:rPr>
                <w:rFonts w:ascii="宋体" w:hAnsi="宋体" w:cs="宋体" w:hint="eastAsia"/>
                <w:color w:val="000000"/>
                <w:kern w:val="0"/>
                <w:sz w:val="22"/>
                <w:szCs w:val="22"/>
                <w:lang w:bidi="ar"/>
              </w:rPr>
              <w:t>4、送达责任：制作送达文书；按规定送达当事人；信息公开。</w:t>
            </w:r>
          </w:p>
        </w:tc>
        <w:tc>
          <w:tcPr>
            <w:tcW w:w="1292"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584E9D76" w14:textId="77777777" w:rsidR="007C77A5" w:rsidRDefault="00000000">
            <w:pPr>
              <w:widowControl/>
              <w:jc w:val="left"/>
              <w:textAlignment w:val="center"/>
              <w:rPr>
                <w:rFonts w:ascii="宋体" w:hAnsi="宋体" w:cs="宋体"/>
                <w:sz w:val="22"/>
                <w:szCs w:val="22"/>
              </w:rPr>
            </w:pPr>
            <w:r>
              <w:rPr>
                <w:rFonts w:ascii="宋体" w:hAnsi="宋体" w:cs="宋体" w:hint="eastAsia"/>
                <w:color w:val="000000"/>
                <w:kern w:val="0"/>
                <w:sz w:val="22"/>
                <w:szCs w:val="22"/>
                <w:lang w:bidi="ar"/>
              </w:rPr>
              <w:t>墙改办</w:t>
            </w:r>
          </w:p>
        </w:tc>
        <w:tc>
          <w:tcPr>
            <w:tcW w:w="525"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5AFB9BBF" w14:textId="77777777" w:rsidR="007C77A5" w:rsidRDefault="00000000">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0.5日</w:t>
            </w:r>
          </w:p>
        </w:tc>
        <w:tc>
          <w:tcPr>
            <w:tcW w:w="540" w:type="dxa"/>
            <w:vMerge/>
            <w:tcBorders>
              <w:left w:val="single" w:sz="4" w:space="0" w:color="000000"/>
              <w:right w:val="single" w:sz="4" w:space="0" w:color="000000"/>
            </w:tcBorders>
            <w:tcMar>
              <w:top w:w="15" w:type="dxa"/>
              <w:left w:w="15" w:type="dxa"/>
              <w:bottom w:w="15" w:type="dxa"/>
              <w:right w:w="15" w:type="dxa"/>
            </w:tcMar>
            <w:vAlign w:val="center"/>
          </w:tcPr>
          <w:p w14:paraId="0192CD1A" w14:textId="77777777" w:rsidR="007C77A5" w:rsidRDefault="007C77A5">
            <w:pPr>
              <w:spacing w:line="240" w:lineRule="exact"/>
              <w:jc w:val="center"/>
              <w:rPr>
                <w:rFonts w:ascii="宋体" w:hAnsi="宋体" w:cs="宋体"/>
                <w:color w:val="000000"/>
                <w:sz w:val="22"/>
                <w:szCs w:val="22"/>
              </w:rPr>
            </w:pPr>
          </w:p>
        </w:tc>
        <w:tc>
          <w:tcPr>
            <w:tcW w:w="705" w:type="dxa"/>
            <w:vMerge/>
            <w:tcBorders>
              <w:top w:val="single" w:sz="4" w:space="0" w:color="000000"/>
              <w:left w:val="single" w:sz="4" w:space="0" w:color="000000"/>
              <w:bottom w:val="single" w:sz="4" w:space="0" w:color="000000"/>
              <w:right w:val="single" w:sz="4" w:space="0" w:color="000000"/>
            </w:tcBorders>
            <w:vAlign w:val="center"/>
          </w:tcPr>
          <w:p w14:paraId="77D30255" w14:textId="77777777" w:rsidR="007C77A5" w:rsidRDefault="007C77A5">
            <w:pPr>
              <w:widowControl/>
              <w:jc w:val="left"/>
              <w:rPr>
                <w:rFonts w:ascii="宋体" w:hAnsi="宋体" w:cs="宋体"/>
                <w:color w:val="000000"/>
                <w:sz w:val="22"/>
                <w:szCs w:val="22"/>
              </w:rPr>
            </w:pPr>
          </w:p>
        </w:tc>
        <w:tc>
          <w:tcPr>
            <w:tcW w:w="708" w:type="dxa"/>
            <w:vMerge/>
            <w:tcBorders>
              <w:top w:val="single" w:sz="4" w:space="0" w:color="000000"/>
              <w:left w:val="single" w:sz="4" w:space="0" w:color="000000"/>
              <w:bottom w:val="single" w:sz="4" w:space="0" w:color="000000"/>
              <w:right w:val="single" w:sz="4" w:space="0" w:color="000000"/>
            </w:tcBorders>
            <w:vAlign w:val="center"/>
          </w:tcPr>
          <w:p w14:paraId="750D774E" w14:textId="77777777" w:rsidR="007C77A5" w:rsidRDefault="007C77A5">
            <w:pPr>
              <w:widowControl/>
              <w:jc w:val="left"/>
              <w:rPr>
                <w:rFonts w:ascii="宋体" w:hAnsi="宋体" w:cs="宋体"/>
                <w:color w:val="000000"/>
                <w:sz w:val="22"/>
                <w:szCs w:val="22"/>
              </w:rPr>
            </w:pPr>
          </w:p>
        </w:tc>
      </w:tr>
      <w:tr w:rsidR="007C77A5" w14:paraId="5AD56D2A" w14:textId="77777777">
        <w:trPr>
          <w:trHeight w:val="937"/>
        </w:trPr>
        <w:tc>
          <w:tcPr>
            <w:tcW w:w="617" w:type="dxa"/>
            <w:vMerge/>
            <w:tcBorders>
              <w:top w:val="single" w:sz="4" w:space="0" w:color="000000"/>
              <w:left w:val="single" w:sz="4" w:space="0" w:color="000000"/>
              <w:bottom w:val="single" w:sz="4" w:space="0" w:color="000000"/>
              <w:right w:val="single" w:sz="4" w:space="0" w:color="000000"/>
            </w:tcBorders>
            <w:vAlign w:val="center"/>
          </w:tcPr>
          <w:p w14:paraId="3C8A7732" w14:textId="77777777" w:rsidR="007C77A5" w:rsidRDefault="007C77A5">
            <w:pPr>
              <w:widowControl/>
              <w:spacing w:line="280" w:lineRule="exact"/>
              <w:jc w:val="left"/>
              <w:rPr>
                <w:rFonts w:ascii="宋体" w:hAnsi="宋体" w:cs="宋体"/>
                <w:color w:val="000000"/>
                <w:sz w:val="22"/>
                <w:szCs w:val="22"/>
              </w:rPr>
            </w:pPr>
          </w:p>
        </w:tc>
        <w:tc>
          <w:tcPr>
            <w:tcW w:w="1064" w:type="dxa"/>
            <w:vMerge/>
            <w:tcBorders>
              <w:left w:val="single" w:sz="4" w:space="0" w:color="000000"/>
              <w:bottom w:val="single" w:sz="4" w:space="0" w:color="000000"/>
              <w:right w:val="single" w:sz="4" w:space="0" w:color="000000"/>
            </w:tcBorders>
            <w:vAlign w:val="center"/>
          </w:tcPr>
          <w:p w14:paraId="270B7AA7" w14:textId="77777777" w:rsidR="007C77A5" w:rsidRDefault="007C77A5">
            <w:pPr>
              <w:widowControl/>
              <w:spacing w:line="280" w:lineRule="exact"/>
              <w:jc w:val="left"/>
              <w:rPr>
                <w:rFonts w:ascii="宋体" w:hAnsi="宋体" w:cs="宋体"/>
                <w:color w:val="000000"/>
                <w:sz w:val="22"/>
                <w:szCs w:val="22"/>
              </w:rPr>
            </w:pPr>
          </w:p>
        </w:tc>
        <w:tc>
          <w:tcPr>
            <w:tcW w:w="3176" w:type="dxa"/>
            <w:vMerge/>
            <w:tcBorders>
              <w:top w:val="single" w:sz="4" w:space="0" w:color="000000"/>
              <w:left w:val="single" w:sz="4" w:space="0" w:color="000000"/>
              <w:bottom w:val="single" w:sz="4" w:space="0" w:color="000000"/>
              <w:right w:val="single" w:sz="4" w:space="0" w:color="000000"/>
            </w:tcBorders>
            <w:vAlign w:val="center"/>
          </w:tcPr>
          <w:p w14:paraId="7E6D2910" w14:textId="77777777" w:rsidR="007C77A5" w:rsidRDefault="007C77A5">
            <w:pPr>
              <w:widowControl/>
              <w:spacing w:line="280" w:lineRule="exact"/>
              <w:jc w:val="left"/>
              <w:rPr>
                <w:rFonts w:ascii="宋体" w:hAnsi="宋体" w:cs="宋体"/>
                <w:color w:val="000000"/>
                <w:sz w:val="22"/>
                <w:szCs w:val="22"/>
              </w:rPr>
            </w:pPr>
          </w:p>
        </w:tc>
        <w:tc>
          <w:tcPr>
            <w:tcW w:w="480" w:type="dxa"/>
            <w:vMerge/>
            <w:tcBorders>
              <w:top w:val="single" w:sz="4" w:space="0" w:color="000000"/>
              <w:left w:val="single" w:sz="4" w:space="0" w:color="000000"/>
              <w:bottom w:val="single" w:sz="4" w:space="0" w:color="000000"/>
              <w:right w:val="single" w:sz="4" w:space="0" w:color="000000"/>
            </w:tcBorders>
            <w:vAlign w:val="center"/>
          </w:tcPr>
          <w:p w14:paraId="3CCD4732" w14:textId="77777777" w:rsidR="007C77A5" w:rsidRDefault="007C77A5">
            <w:pPr>
              <w:widowControl/>
              <w:spacing w:line="280" w:lineRule="exact"/>
              <w:jc w:val="left"/>
              <w:rPr>
                <w:rFonts w:ascii="宋体" w:hAnsi="宋体" w:cs="宋体"/>
                <w:color w:val="000000"/>
                <w:sz w:val="22"/>
                <w:szCs w:val="22"/>
              </w:rPr>
            </w:pPr>
          </w:p>
        </w:tc>
        <w:tc>
          <w:tcPr>
            <w:tcW w:w="515" w:type="dxa"/>
            <w:vMerge/>
            <w:tcBorders>
              <w:left w:val="single" w:sz="4" w:space="0" w:color="000000"/>
              <w:bottom w:val="single" w:sz="4" w:space="0" w:color="000000"/>
              <w:right w:val="single" w:sz="4" w:space="0" w:color="auto"/>
            </w:tcBorders>
            <w:vAlign w:val="center"/>
          </w:tcPr>
          <w:p w14:paraId="2A3110B9" w14:textId="77777777" w:rsidR="007C77A5" w:rsidRDefault="007C77A5">
            <w:pPr>
              <w:widowControl/>
              <w:spacing w:line="280" w:lineRule="exact"/>
              <w:jc w:val="left"/>
              <w:rPr>
                <w:rFonts w:ascii="宋体" w:hAnsi="宋体" w:cs="宋体"/>
                <w:color w:val="000000"/>
                <w:sz w:val="22"/>
                <w:szCs w:val="22"/>
              </w:rPr>
            </w:pPr>
          </w:p>
        </w:tc>
        <w:tc>
          <w:tcPr>
            <w:tcW w:w="532" w:type="dxa"/>
            <w:tcBorders>
              <w:top w:val="single" w:sz="4" w:space="0" w:color="auto"/>
              <w:left w:val="single" w:sz="4" w:space="0" w:color="auto"/>
              <w:bottom w:val="single" w:sz="4" w:space="0" w:color="auto"/>
              <w:right w:val="single" w:sz="4" w:space="0" w:color="000000"/>
            </w:tcBorders>
            <w:tcMar>
              <w:top w:w="15" w:type="dxa"/>
              <w:left w:w="15" w:type="dxa"/>
              <w:bottom w:w="15" w:type="dxa"/>
              <w:right w:w="15" w:type="dxa"/>
            </w:tcMar>
            <w:vAlign w:val="center"/>
          </w:tcPr>
          <w:p w14:paraId="375B4E97" w14:textId="77777777" w:rsidR="007C77A5" w:rsidRDefault="00000000">
            <w:pPr>
              <w:widowControl/>
              <w:spacing w:line="280" w:lineRule="exact"/>
              <w:jc w:val="left"/>
              <w:textAlignment w:val="center"/>
              <w:rPr>
                <w:rFonts w:ascii="宋体" w:hAnsi="宋体" w:cs="宋体"/>
                <w:color w:val="000000"/>
                <w:sz w:val="22"/>
                <w:szCs w:val="22"/>
              </w:rPr>
            </w:pPr>
            <w:r>
              <w:rPr>
                <w:rFonts w:ascii="宋体" w:hAnsi="宋体" w:cs="宋体" w:hint="eastAsia"/>
                <w:color w:val="000000"/>
                <w:sz w:val="22"/>
                <w:szCs w:val="22"/>
              </w:rPr>
              <w:t>事后监管</w:t>
            </w:r>
          </w:p>
        </w:tc>
        <w:tc>
          <w:tcPr>
            <w:tcW w:w="4426"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14:paraId="44E2D856" w14:textId="77777777" w:rsidR="007C77A5" w:rsidRDefault="00000000">
            <w:pPr>
              <w:widowControl/>
              <w:textAlignment w:val="center"/>
              <w:rPr>
                <w:rFonts w:ascii="宋体" w:hAnsi="宋体" w:cs="宋体"/>
                <w:color w:val="000000"/>
                <w:sz w:val="22"/>
                <w:szCs w:val="22"/>
              </w:rPr>
            </w:pPr>
            <w:r>
              <w:rPr>
                <w:rFonts w:ascii="宋体" w:hAnsi="宋体" w:cs="宋体" w:hint="eastAsia"/>
                <w:color w:val="000000"/>
                <w:kern w:val="0"/>
                <w:sz w:val="22"/>
                <w:szCs w:val="22"/>
                <w:lang w:bidi="ar"/>
              </w:rPr>
              <w:t>5.事后监管责任：加强项目的监督检查，确保备案与核准内容一致。6、其他法律法规规章规定应履行的责任。</w:t>
            </w:r>
          </w:p>
        </w:tc>
        <w:tc>
          <w:tcPr>
            <w:tcW w:w="1292"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14:paraId="4D924125" w14:textId="77777777" w:rsidR="007C77A5" w:rsidRDefault="00000000">
            <w:pPr>
              <w:widowControl/>
              <w:jc w:val="left"/>
              <w:textAlignment w:val="center"/>
              <w:rPr>
                <w:rFonts w:ascii="宋体" w:hAnsi="宋体" w:cs="宋体"/>
                <w:sz w:val="22"/>
                <w:szCs w:val="22"/>
              </w:rPr>
            </w:pPr>
            <w:r>
              <w:rPr>
                <w:rFonts w:ascii="宋体" w:hAnsi="宋体" w:cs="宋体" w:hint="eastAsia"/>
                <w:color w:val="000000"/>
                <w:kern w:val="0"/>
                <w:sz w:val="22"/>
                <w:szCs w:val="22"/>
                <w:lang w:bidi="ar"/>
              </w:rPr>
              <w:t>墙改办</w:t>
            </w:r>
          </w:p>
        </w:tc>
        <w:tc>
          <w:tcPr>
            <w:tcW w:w="525" w:type="dxa"/>
            <w:tcBorders>
              <w:top w:val="single" w:sz="4" w:space="0" w:color="auto"/>
              <w:left w:val="single" w:sz="4" w:space="0" w:color="000000"/>
              <w:bottom w:val="single" w:sz="4" w:space="0" w:color="auto"/>
              <w:right w:val="single" w:sz="4" w:space="0" w:color="auto"/>
            </w:tcBorders>
            <w:tcMar>
              <w:top w:w="15" w:type="dxa"/>
              <w:left w:w="15" w:type="dxa"/>
              <w:bottom w:w="15" w:type="dxa"/>
              <w:right w:w="15" w:type="dxa"/>
            </w:tcMar>
            <w:vAlign w:val="center"/>
          </w:tcPr>
          <w:p w14:paraId="7EDA037A" w14:textId="77777777" w:rsidR="007C77A5" w:rsidRDefault="007C77A5">
            <w:pPr>
              <w:spacing w:line="280" w:lineRule="exact"/>
              <w:jc w:val="center"/>
              <w:rPr>
                <w:rFonts w:ascii="宋体" w:hAnsi="宋体" w:cs="宋体"/>
                <w:color w:val="000000"/>
                <w:sz w:val="22"/>
                <w:szCs w:val="22"/>
              </w:rPr>
            </w:pPr>
          </w:p>
        </w:tc>
        <w:tc>
          <w:tcPr>
            <w:tcW w:w="540" w:type="dxa"/>
            <w:vMerge/>
            <w:tcBorders>
              <w:left w:val="single" w:sz="4" w:space="0" w:color="auto"/>
              <w:bottom w:val="single" w:sz="4" w:space="0" w:color="000000"/>
              <w:right w:val="single" w:sz="4" w:space="0" w:color="000000"/>
            </w:tcBorders>
            <w:tcMar>
              <w:top w:w="15" w:type="dxa"/>
              <w:left w:w="15" w:type="dxa"/>
              <w:bottom w:w="15" w:type="dxa"/>
              <w:right w:w="15" w:type="dxa"/>
            </w:tcMar>
            <w:vAlign w:val="center"/>
          </w:tcPr>
          <w:p w14:paraId="0CC453C3" w14:textId="77777777" w:rsidR="007C77A5" w:rsidRDefault="007C77A5">
            <w:pPr>
              <w:spacing w:line="240" w:lineRule="exact"/>
              <w:jc w:val="center"/>
              <w:rPr>
                <w:rFonts w:ascii="宋体" w:hAnsi="宋体" w:cs="宋体"/>
                <w:color w:val="000000"/>
                <w:sz w:val="22"/>
                <w:szCs w:val="22"/>
              </w:rPr>
            </w:pPr>
          </w:p>
        </w:tc>
        <w:tc>
          <w:tcPr>
            <w:tcW w:w="705" w:type="dxa"/>
            <w:vMerge/>
            <w:tcBorders>
              <w:top w:val="single" w:sz="4" w:space="0" w:color="000000"/>
              <w:left w:val="single" w:sz="4" w:space="0" w:color="000000"/>
              <w:bottom w:val="single" w:sz="4" w:space="0" w:color="000000"/>
              <w:right w:val="single" w:sz="4" w:space="0" w:color="000000"/>
            </w:tcBorders>
            <w:vAlign w:val="center"/>
          </w:tcPr>
          <w:p w14:paraId="62CE1DCE" w14:textId="77777777" w:rsidR="007C77A5" w:rsidRDefault="007C77A5">
            <w:pPr>
              <w:widowControl/>
              <w:jc w:val="left"/>
              <w:rPr>
                <w:rFonts w:ascii="宋体" w:hAnsi="宋体" w:cs="宋体"/>
                <w:color w:val="000000"/>
                <w:sz w:val="22"/>
                <w:szCs w:val="22"/>
              </w:rPr>
            </w:pPr>
          </w:p>
        </w:tc>
        <w:tc>
          <w:tcPr>
            <w:tcW w:w="708" w:type="dxa"/>
            <w:vMerge/>
            <w:tcBorders>
              <w:top w:val="single" w:sz="4" w:space="0" w:color="000000"/>
              <w:left w:val="single" w:sz="4" w:space="0" w:color="000000"/>
              <w:bottom w:val="single" w:sz="4" w:space="0" w:color="000000"/>
              <w:right w:val="single" w:sz="4" w:space="0" w:color="000000"/>
            </w:tcBorders>
            <w:vAlign w:val="center"/>
          </w:tcPr>
          <w:p w14:paraId="185A49FF" w14:textId="77777777" w:rsidR="007C77A5" w:rsidRDefault="007C77A5">
            <w:pPr>
              <w:widowControl/>
              <w:jc w:val="left"/>
              <w:rPr>
                <w:rFonts w:ascii="宋体" w:hAnsi="宋体" w:cs="宋体"/>
                <w:color w:val="000000"/>
                <w:sz w:val="22"/>
                <w:szCs w:val="22"/>
              </w:rPr>
            </w:pPr>
          </w:p>
        </w:tc>
      </w:tr>
      <w:tr w:rsidR="007C77A5" w14:paraId="7EED727C" w14:textId="77777777">
        <w:trPr>
          <w:trHeight w:val="370"/>
        </w:trPr>
        <w:tc>
          <w:tcPr>
            <w:tcW w:w="14580" w:type="dxa"/>
            <w:gridSpan w:val="1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8C9C092" w14:textId="77777777" w:rsidR="007C77A5"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 xml:space="preserve">服务电话：0375-7282578                      投诉机构：舞钢市住房和城乡规划建设局纪检监察室             </w:t>
            </w:r>
            <w:r>
              <w:rPr>
                <w:rFonts w:ascii="宋体" w:hAnsi="宋体" w:cs="宋体" w:hint="eastAsia"/>
                <w:color w:val="000000"/>
                <w:kern w:val="0"/>
                <w:szCs w:val="21"/>
              </w:rPr>
              <w:t>投诉电话：</w:t>
            </w:r>
            <w:r>
              <w:rPr>
                <w:rFonts w:ascii="宋体" w:hAnsi="宋体" w:cs="宋体"/>
                <w:color w:val="000000"/>
                <w:kern w:val="0"/>
                <w:szCs w:val="21"/>
              </w:rPr>
              <w:t>0375-8166899</w:t>
            </w:r>
            <w:r>
              <w:rPr>
                <w:rFonts w:ascii="宋体" w:hAnsi="宋体" w:cs="宋体" w:hint="eastAsia"/>
                <w:color w:val="000000"/>
                <w:kern w:val="0"/>
                <w:sz w:val="22"/>
                <w:szCs w:val="22"/>
                <w:lang w:bidi="ar"/>
              </w:rPr>
              <w:t xml:space="preserve">                             </w:t>
            </w:r>
          </w:p>
        </w:tc>
      </w:tr>
      <w:tr w:rsidR="007C77A5" w14:paraId="2612D0EE" w14:textId="77777777">
        <w:trPr>
          <w:trHeight w:val="390"/>
        </w:trPr>
        <w:tc>
          <w:tcPr>
            <w:tcW w:w="14580" w:type="dxa"/>
            <w:gridSpan w:val="1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64DE9E4" w14:textId="77777777" w:rsidR="007C77A5" w:rsidRDefault="00000000">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受理地点：舞钢市行政审批服务中心舞钢市住房和城乡建设局窗口</w:t>
            </w:r>
          </w:p>
        </w:tc>
      </w:tr>
    </w:tbl>
    <w:p w14:paraId="3AE6131A" w14:textId="77777777" w:rsidR="007C77A5" w:rsidRDefault="007C77A5"/>
    <w:sectPr w:rsidR="007C77A5">
      <w:pgSz w:w="16838" w:h="11906" w:orient="landscape"/>
      <w:pgMar w:top="1800" w:right="1440" w:bottom="1800" w:left="144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方正小标宋简体">
    <w:altName w:val="黑体"/>
    <w:charset w:val="86"/>
    <w:family w:val="auto"/>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新宋体">
    <w:panose1 w:val="02010609030101010101"/>
    <w:charset w:val="86"/>
    <w:family w:val="modern"/>
    <w:pitch w:val="fixed"/>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F3B5A12"/>
    <w:multiLevelType w:val="multilevel"/>
    <w:tmpl w:val="7F3B5A1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4369025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defaultTabStop w:val="420"/>
  <w:drawingGridVerticalSpacing w:val="156"/>
  <w:noPunctuationKerning/>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50CB05B7"/>
    <w:rsid w:val="00150EBD"/>
    <w:rsid w:val="001567C5"/>
    <w:rsid w:val="00231975"/>
    <w:rsid w:val="002B07FB"/>
    <w:rsid w:val="00640655"/>
    <w:rsid w:val="007C77A5"/>
    <w:rsid w:val="007D6874"/>
    <w:rsid w:val="007E4AAF"/>
    <w:rsid w:val="008E06D8"/>
    <w:rsid w:val="00AB069E"/>
    <w:rsid w:val="0697223A"/>
    <w:rsid w:val="07C434A6"/>
    <w:rsid w:val="09092F51"/>
    <w:rsid w:val="0DAF155A"/>
    <w:rsid w:val="0DFF4480"/>
    <w:rsid w:val="0ECA36EC"/>
    <w:rsid w:val="12837E1C"/>
    <w:rsid w:val="14291399"/>
    <w:rsid w:val="1475494A"/>
    <w:rsid w:val="158C730D"/>
    <w:rsid w:val="16443F29"/>
    <w:rsid w:val="176D76C6"/>
    <w:rsid w:val="1F6732AF"/>
    <w:rsid w:val="20ED234E"/>
    <w:rsid w:val="21D412C1"/>
    <w:rsid w:val="255025B2"/>
    <w:rsid w:val="25561E51"/>
    <w:rsid w:val="27D26F9E"/>
    <w:rsid w:val="28272B23"/>
    <w:rsid w:val="28A563C2"/>
    <w:rsid w:val="28AA492B"/>
    <w:rsid w:val="2B801C86"/>
    <w:rsid w:val="2CA80779"/>
    <w:rsid w:val="2F4D5BEF"/>
    <w:rsid w:val="311851E5"/>
    <w:rsid w:val="31B94C24"/>
    <w:rsid w:val="32A23BBC"/>
    <w:rsid w:val="348B6549"/>
    <w:rsid w:val="36147EF3"/>
    <w:rsid w:val="38063E30"/>
    <w:rsid w:val="393B6833"/>
    <w:rsid w:val="3DC64E4F"/>
    <w:rsid w:val="3FD87E84"/>
    <w:rsid w:val="43B0745A"/>
    <w:rsid w:val="498B334B"/>
    <w:rsid w:val="4F8C54C7"/>
    <w:rsid w:val="50CB05B7"/>
    <w:rsid w:val="51902D0A"/>
    <w:rsid w:val="545670BD"/>
    <w:rsid w:val="555A6F9A"/>
    <w:rsid w:val="57970665"/>
    <w:rsid w:val="59397397"/>
    <w:rsid w:val="5AE422C3"/>
    <w:rsid w:val="5B5F1CE4"/>
    <w:rsid w:val="5BE625F6"/>
    <w:rsid w:val="5C672372"/>
    <w:rsid w:val="5D297BDA"/>
    <w:rsid w:val="5D4A2130"/>
    <w:rsid w:val="5E442BAA"/>
    <w:rsid w:val="61E30749"/>
    <w:rsid w:val="64051BE0"/>
    <w:rsid w:val="6662445C"/>
    <w:rsid w:val="6F805A7A"/>
    <w:rsid w:val="6F8E0DCA"/>
    <w:rsid w:val="71824634"/>
    <w:rsid w:val="719F171B"/>
    <w:rsid w:val="71E43E59"/>
    <w:rsid w:val="72F50058"/>
    <w:rsid w:val="73131E4F"/>
    <w:rsid w:val="739B08C3"/>
    <w:rsid w:val="74206110"/>
    <w:rsid w:val="77066060"/>
    <w:rsid w:val="7E6641FB"/>
    <w:rsid w:val="7EB879FF"/>
    <w:rsid w:val="7F3304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466866A8"/>
  <w15:docId w15:val="{8F37F1BA-2C81-4E1B-BBDA-6AD7743CE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qFormat="1"/>
    <w:lsdException w:name="caption" w:semiHidden="1" w:unhideWhenUsed="1" w:qFormat="1"/>
    <w:lsdException w:name="Title" w:qFormat="1"/>
    <w:lsdException w:name="Default Paragraph Font" w:semiHidden="1" w:qFormat="1"/>
    <w:lsdException w:name="Subtitle" w:qFormat="1"/>
    <w:lsdException w:name="Strong" w:uiPriority="99"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uiPriority w:val="99"/>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unhideWhenUsed/>
    <w:qFormat/>
    <w:pPr>
      <w:widowControl/>
      <w:spacing w:before="100" w:beforeAutospacing="1" w:after="100" w:afterAutospacing="1"/>
      <w:jc w:val="left"/>
    </w:pPr>
    <w:rPr>
      <w:rFonts w:ascii="宋体" w:hAnsi="宋体" w:cs="宋体"/>
      <w:kern w:val="0"/>
      <w:sz w:val="24"/>
    </w:rPr>
  </w:style>
  <w:style w:type="character" w:styleId="a6">
    <w:name w:val="Strong"/>
    <w:basedOn w:val="a0"/>
    <w:uiPriority w:val="99"/>
    <w:qFormat/>
    <w:rPr>
      <w:b/>
      <w:bCs/>
    </w:rPr>
  </w:style>
  <w:style w:type="character" w:customStyle="1" w:styleId="apple-converted-space">
    <w:name w:val="apple-converted-space"/>
    <w:basedOn w:val="a0"/>
    <w:qFormat/>
  </w:style>
  <w:style w:type="paragraph" w:customStyle="1" w:styleId="1">
    <w:name w:val="列表段落1"/>
    <w:basedOn w:val="a"/>
    <w:uiPriority w:val="99"/>
    <w:unhideWhenUsed/>
    <w:qFormat/>
    <w:pPr>
      <w:ind w:firstLineChars="200" w:firstLine="420"/>
    </w:pPr>
  </w:style>
  <w:style w:type="character" w:customStyle="1" w:styleId="font01">
    <w:name w:val="font01"/>
    <w:basedOn w:val="a0"/>
    <w:qFormat/>
    <w:rPr>
      <w:rFonts w:ascii="Times New Roman" w:hAnsi="Times New Roman" w:cs="Times New Roman" w:hint="default"/>
      <w:color w:val="000000"/>
      <w:sz w:val="16"/>
      <w:szCs w:val="16"/>
      <w:u w:val="none"/>
    </w:rPr>
  </w:style>
  <w:style w:type="character" w:customStyle="1" w:styleId="font21">
    <w:name w:val="font21"/>
    <w:basedOn w:val="a0"/>
    <w:qFormat/>
    <w:rPr>
      <w:rFonts w:ascii="宋体" w:eastAsia="宋体" w:hAnsi="宋体" w:cs="宋体" w:hint="eastAsia"/>
      <w:color w:val="000000"/>
      <w:sz w:val="16"/>
      <w:szCs w:val="16"/>
      <w:u w:val="none"/>
    </w:rPr>
  </w:style>
  <w:style w:type="character" w:customStyle="1" w:styleId="font11">
    <w:name w:val="font11"/>
    <w:basedOn w:val="a0"/>
    <w:qFormat/>
    <w:rPr>
      <w:rFonts w:ascii="Times New Roman" w:hAnsi="Times New Roman" w:cs="Times New Roman" w:hint="default"/>
      <w:color w:val="000000"/>
      <w:sz w:val="16"/>
      <w:szCs w:val="16"/>
      <w:u w:val="none"/>
    </w:rPr>
  </w:style>
  <w:style w:type="character" w:customStyle="1" w:styleId="font41">
    <w:name w:val="font41"/>
    <w:basedOn w:val="a0"/>
    <w:qFormat/>
    <w:rPr>
      <w:rFonts w:ascii="宋体" w:eastAsia="宋体" w:hAnsi="宋体" w:cs="宋体" w:hint="eastAsia"/>
      <w:color w:val="000000"/>
      <w:sz w:val="16"/>
      <w:szCs w:val="16"/>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47</Pages>
  <Words>4883</Words>
  <Characters>27837</Characters>
  <Application>Microsoft Office Word</Application>
  <DocSecurity>0</DocSecurity>
  <Lines>231</Lines>
  <Paragraphs>65</Paragraphs>
  <ScaleCrop>false</ScaleCrop>
  <Company/>
  <LinksUpToDate>false</LinksUpToDate>
  <CharactersWithSpaces>32655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张 素君</cp:lastModifiedBy>
  <cp:revision>4</cp:revision>
  <cp:lastPrinted>2021-06-28T02:54:00Z</cp:lastPrinted>
  <dcterms:created xsi:type="dcterms:W3CDTF">2020-03-12T06:51:00Z</dcterms:created>
  <dcterms:modified xsi:type="dcterms:W3CDTF">2022-12-28T12:30:00Z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19419882BD6147E781B6E581768B69B6</vt:lpwstr>
  </property>
</Properties>
</file>